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7CD" w:rsidRPr="00F067CD" w:rsidRDefault="00F067CD" w:rsidP="00F067CD">
      <w:pPr>
        <w:spacing w:after="0" w:line="240" w:lineRule="auto"/>
        <w:outlineLvl w:val="2"/>
        <w:rPr>
          <w:rFonts w:ascii="Times New Roman" w:eastAsia="Times New Roman" w:hAnsi="Times New Roman" w:cs="Times New Roman"/>
          <w:bCs/>
          <w:color w:val="000000"/>
          <w:sz w:val="16"/>
          <w:szCs w:val="16"/>
          <w:lang w:val="uk-UA" w:eastAsia="ru-RU"/>
        </w:rPr>
      </w:pPr>
      <w:r w:rsidRPr="00F067CD">
        <w:rPr>
          <w:rFonts w:ascii="Times New Roman" w:eastAsia="Times New Roman" w:hAnsi="Times New Roman" w:cs="Times New Roman"/>
          <w:b/>
          <w:bCs/>
          <w:color w:val="000000"/>
          <w:sz w:val="28"/>
          <w:szCs w:val="28"/>
          <w:lang w:val="uk-UA" w:eastAsia="ru-RU"/>
        </w:rPr>
        <w:tab/>
      </w:r>
      <w:r w:rsidRPr="00F067CD">
        <w:rPr>
          <w:rFonts w:ascii="Times New Roman" w:eastAsia="Times New Roman" w:hAnsi="Times New Roman" w:cs="Times New Roman"/>
          <w:b/>
          <w:bCs/>
          <w:color w:val="000000"/>
          <w:sz w:val="28"/>
          <w:szCs w:val="28"/>
          <w:lang w:val="uk-UA" w:eastAsia="ru-RU"/>
        </w:rPr>
        <w:tab/>
      </w:r>
      <w:r w:rsidRPr="00F067CD">
        <w:rPr>
          <w:rFonts w:ascii="Times New Roman" w:eastAsia="Times New Roman" w:hAnsi="Times New Roman" w:cs="Times New Roman"/>
          <w:b/>
          <w:bCs/>
          <w:color w:val="000000"/>
          <w:sz w:val="28"/>
          <w:szCs w:val="28"/>
          <w:lang w:val="uk-UA" w:eastAsia="ru-RU"/>
        </w:rPr>
        <w:tab/>
      </w:r>
      <w:r w:rsidRPr="00F067CD">
        <w:rPr>
          <w:rFonts w:ascii="Times New Roman" w:eastAsia="Times New Roman" w:hAnsi="Times New Roman" w:cs="Times New Roman"/>
          <w:b/>
          <w:bCs/>
          <w:color w:val="000000"/>
          <w:sz w:val="28"/>
          <w:szCs w:val="28"/>
          <w:lang w:val="en-US" w:eastAsia="ru-RU"/>
        </w:rPr>
        <w:t xml:space="preserve">                                          </w:t>
      </w:r>
      <w:r w:rsidRPr="00F067CD">
        <w:rPr>
          <w:rFonts w:ascii="Times New Roman" w:eastAsia="Times New Roman" w:hAnsi="Times New Roman" w:cs="Times New Roman"/>
          <w:b/>
          <w:bCs/>
          <w:color w:val="000000"/>
          <w:sz w:val="28"/>
          <w:szCs w:val="28"/>
          <w:lang w:val="uk-UA" w:eastAsia="ru-RU"/>
        </w:rPr>
        <w:tab/>
      </w:r>
      <w:r w:rsidRPr="00F067CD">
        <w:rPr>
          <w:rFonts w:ascii="Times New Roman" w:eastAsia="Times New Roman" w:hAnsi="Times New Roman" w:cs="Times New Roman"/>
          <w:b/>
          <w:bCs/>
          <w:color w:val="000000"/>
          <w:sz w:val="28"/>
          <w:szCs w:val="28"/>
          <w:lang w:val="uk-UA" w:eastAsia="ru-RU"/>
        </w:rPr>
        <w:tab/>
      </w:r>
      <w:r w:rsidRPr="00F067CD">
        <w:rPr>
          <w:rFonts w:ascii="Times New Roman" w:eastAsia="Times New Roman" w:hAnsi="Times New Roman" w:cs="Times New Roman"/>
          <w:b/>
          <w:bCs/>
          <w:color w:val="000000"/>
          <w:sz w:val="28"/>
          <w:szCs w:val="28"/>
          <w:lang w:val="uk-UA" w:eastAsia="ru-RU"/>
        </w:rPr>
        <w:tab/>
      </w:r>
      <w:r w:rsidRPr="00F067CD">
        <w:rPr>
          <w:rFonts w:ascii="Times New Roman" w:eastAsia="Times New Roman" w:hAnsi="Times New Roman" w:cs="Times New Roman"/>
          <w:bCs/>
          <w:color w:val="000000"/>
          <w:sz w:val="16"/>
          <w:szCs w:val="16"/>
          <w:lang w:val="uk-UA" w:eastAsia="ru-RU"/>
        </w:rPr>
        <w:t>Додаток 38</w:t>
      </w:r>
    </w:p>
    <w:p w:rsidR="00F067CD" w:rsidRPr="00F067CD" w:rsidRDefault="00F067CD" w:rsidP="00F067CD">
      <w:pPr>
        <w:spacing w:after="0" w:line="240" w:lineRule="auto"/>
        <w:outlineLvl w:val="2"/>
        <w:rPr>
          <w:rFonts w:ascii="Times New Roman" w:eastAsia="Times New Roman" w:hAnsi="Times New Roman" w:cs="Times New Roman"/>
          <w:bCs/>
          <w:color w:val="000000"/>
          <w:sz w:val="16"/>
          <w:szCs w:val="16"/>
          <w:lang w:val="uk-UA" w:eastAsia="ru-RU"/>
        </w:rPr>
      </w:pPr>
      <w:r w:rsidRPr="00F067CD">
        <w:rPr>
          <w:rFonts w:ascii="Times New Roman" w:eastAsia="Times New Roman" w:hAnsi="Times New Roman" w:cs="Times New Roman"/>
          <w:bCs/>
          <w:color w:val="000000"/>
          <w:sz w:val="16"/>
          <w:szCs w:val="16"/>
          <w:lang w:val="uk-UA" w:eastAsia="ru-RU"/>
        </w:rPr>
        <w:tab/>
      </w:r>
      <w:r w:rsidRPr="00F067CD">
        <w:rPr>
          <w:rFonts w:ascii="Times New Roman" w:eastAsia="Times New Roman" w:hAnsi="Times New Roman" w:cs="Times New Roman"/>
          <w:bCs/>
          <w:color w:val="000000"/>
          <w:sz w:val="16"/>
          <w:szCs w:val="16"/>
          <w:lang w:val="uk-UA" w:eastAsia="ru-RU"/>
        </w:rPr>
        <w:tab/>
      </w:r>
      <w:r w:rsidRPr="00F067CD">
        <w:rPr>
          <w:rFonts w:ascii="Times New Roman" w:eastAsia="Times New Roman" w:hAnsi="Times New Roman" w:cs="Times New Roman"/>
          <w:bCs/>
          <w:color w:val="000000"/>
          <w:sz w:val="16"/>
          <w:szCs w:val="16"/>
          <w:lang w:val="uk-UA" w:eastAsia="ru-RU"/>
        </w:rPr>
        <w:tab/>
      </w:r>
      <w:r w:rsidRPr="00F067CD">
        <w:rPr>
          <w:rFonts w:ascii="Times New Roman" w:eastAsia="Times New Roman" w:hAnsi="Times New Roman" w:cs="Times New Roman"/>
          <w:bCs/>
          <w:color w:val="000000"/>
          <w:sz w:val="16"/>
          <w:szCs w:val="16"/>
          <w:lang w:val="uk-UA" w:eastAsia="ru-RU"/>
        </w:rPr>
        <w:tab/>
      </w:r>
      <w:r w:rsidRPr="00F067CD">
        <w:rPr>
          <w:rFonts w:ascii="Times New Roman" w:eastAsia="Times New Roman" w:hAnsi="Times New Roman" w:cs="Times New Roman"/>
          <w:bCs/>
          <w:color w:val="000000"/>
          <w:sz w:val="16"/>
          <w:szCs w:val="16"/>
          <w:lang w:val="uk-UA" w:eastAsia="ru-RU"/>
        </w:rPr>
        <w:tab/>
      </w:r>
      <w:r w:rsidRPr="00F067CD">
        <w:rPr>
          <w:rFonts w:ascii="Times New Roman" w:eastAsia="Times New Roman" w:hAnsi="Times New Roman" w:cs="Times New Roman"/>
          <w:bCs/>
          <w:color w:val="000000"/>
          <w:sz w:val="16"/>
          <w:szCs w:val="16"/>
          <w:lang w:val="uk-UA" w:eastAsia="ru-RU"/>
        </w:rPr>
        <w:tab/>
      </w:r>
      <w:r w:rsidRPr="00F067CD">
        <w:rPr>
          <w:rFonts w:ascii="Times New Roman" w:eastAsia="Times New Roman" w:hAnsi="Times New Roman" w:cs="Times New Roman"/>
          <w:bCs/>
          <w:color w:val="000000"/>
          <w:sz w:val="16"/>
          <w:szCs w:val="16"/>
          <w:lang w:val="uk-UA" w:eastAsia="ru-RU"/>
        </w:rPr>
        <w:tab/>
      </w:r>
      <w:r w:rsidRPr="00F067CD">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rsidR="00F067CD" w:rsidRPr="00F067CD" w:rsidRDefault="00F067CD" w:rsidP="00F067CD">
      <w:pPr>
        <w:spacing w:after="0" w:line="240" w:lineRule="auto"/>
        <w:outlineLvl w:val="2"/>
        <w:rPr>
          <w:rFonts w:ascii="Times New Roman" w:eastAsia="Times New Roman" w:hAnsi="Times New Roman" w:cs="Times New Roman"/>
          <w:bCs/>
          <w:color w:val="000000"/>
          <w:sz w:val="16"/>
          <w:szCs w:val="16"/>
          <w:lang w:val="uk-UA" w:eastAsia="ru-RU"/>
        </w:rPr>
      </w:pPr>
      <w:r w:rsidRPr="00F067CD">
        <w:rPr>
          <w:rFonts w:ascii="Times New Roman" w:eastAsia="Times New Roman" w:hAnsi="Times New Roman" w:cs="Times New Roman"/>
          <w:bCs/>
          <w:color w:val="000000"/>
          <w:sz w:val="16"/>
          <w:szCs w:val="16"/>
          <w:lang w:val="uk-UA" w:eastAsia="ru-RU"/>
        </w:rPr>
        <w:tab/>
      </w:r>
      <w:r w:rsidRPr="00F067CD">
        <w:rPr>
          <w:rFonts w:ascii="Times New Roman" w:eastAsia="Times New Roman" w:hAnsi="Times New Roman" w:cs="Times New Roman"/>
          <w:bCs/>
          <w:color w:val="000000"/>
          <w:sz w:val="16"/>
          <w:szCs w:val="16"/>
          <w:lang w:val="uk-UA" w:eastAsia="ru-RU"/>
        </w:rPr>
        <w:tab/>
      </w:r>
      <w:r w:rsidRPr="00F067CD">
        <w:rPr>
          <w:rFonts w:ascii="Times New Roman" w:eastAsia="Times New Roman" w:hAnsi="Times New Roman" w:cs="Times New Roman"/>
          <w:bCs/>
          <w:color w:val="000000"/>
          <w:sz w:val="16"/>
          <w:szCs w:val="16"/>
          <w:lang w:val="uk-UA" w:eastAsia="ru-RU"/>
        </w:rPr>
        <w:tab/>
      </w:r>
      <w:r w:rsidRPr="00F067CD">
        <w:rPr>
          <w:rFonts w:ascii="Times New Roman" w:eastAsia="Times New Roman" w:hAnsi="Times New Roman" w:cs="Times New Roman"/>
          <w:bCs/>
          <w:color w:val="000000"/>
          <w:sz w:val="16"/>
          <w:szCs w:val="16"/>
          <w:lang w:val="uk-UA" w:eastAsia="ru-RU"/>
        </w:rPr>
        <w:tab/>
      </w:r>
      <w:r w:rsidRPr="00F067CD">
        <w:rPr>
          <w:rFonts w:ascii="Times New Roman" w:eastAsia="Times New Roman" w:hAnsi="Times New Roman" w:cs="Times New Roman"/>
          <w:bCs/>
          <w:color w:val="000000"/>
          <w:sz w:val="16"/>
          <w:szCs w:val="16"/>
          <w:lang w:val="uk-UA" w:eastAsia="ru-RU"/>
        </w:rPr>
        <w:tab/>
      </w:r>
      <w:r w:rsidRPr="00F067CD">
        <w:rPr>
          <w:rFonts w:ascii="Times New Roman" w:eastAsia="Times New Roman" w:hAnsi="Times New Roman" w:cs="Times New Roman"/>
          <w:bCs/>
          <w:color w:val="000000"/>
          <w:sz w:val="16"/>
          <w:szCs w:val="16"/>
          <w:lang w:val="uk-UA" w:eastAsia="ru-RU"/>
        </w:rPr>
        <w:tab/>
      </w:r>
      <w:r w:rsidRPr="00F067CD">
        <w:rPr>
          <w:rFonts w:ascii="Times New Roman" w:eastAsia="Times New Roman" w:hAnsi="Times New Roman" w:cs="Times New Roman"/>
          <w:bCs/>
          <w:color w:val="000000"/>
          <w:sz w:val="16"/>
          <w:szCs w:val="16"/>
          <w:lang w:val="uk-UA" w:eastAsia="ru-RU"/>
        </w:rPr>
        <w:tab/>
      </w:r>
      <w:r w:rsidRPr="00F067CD">
        <w:rPr>
          <w:rFonts w:ascii="Times New Roman" w:eastAsia="Times New Roman" w:hAnsi="Times New Roman" w:cs="Times New Roman"/>
          <w:bCs/>
          <w:color w:val="000000"/>
          <w:sz w:val="16"/>
          <w:szCs w:val="16"/>
          <w:lang w:val="uk-UA" w:eastAsia="ru-RU"/>
        </w:rPr>
        <w:tab/>
        <w:t>цінних паперів (пункт1 глави 4 розділу III)</w:t>
      </w:r>
    </w:p>
    <w:p w:rsidR="00F067CD" w:rsidRPr="00F067CD" w:rsidRDefault="00F067CD" w:rsidP="00F067CD">
      <w:pPr>
        <w:spacing w:after="0" w:line="240" w:lineRule="auto"/>
        <w:outlineLvl w:val="2"/>
        <w:rPr>
          <w:rFonts w:ascii="Times New Roman" w:eastAsia="Times New Roman" w:hAnsi="Times New Roman" w:cs="Times New Roman"/>
          <w:b/>
          <w:bCs/>
          <w:color w:val="000000"/>
          <w:sz w:val="28"/>
          <w:szCs w:val="28"/>
          <w:lang w:eastAsia="ru-RU"/>
        </w:rPr>
      </w:pPr>
      <w:r w:rsidRPr="00F067CD">
        <w:rPr>
          <w:rFonts w:ascii="Times New Roman" w:eastAsia="Times New Roman" w:hAnsi="Times New Roman" w:cs="Times New Roman"/>
          <w:b/>
          <w:bCs/>
          <w:color w:val="000000"/>
          <w:sz w:val="28"/>
          <w:szCs w:val="28"/>
          <w:lang w:eastAsia="ru-RU"/>
        </w:rPr>
        <w:tab/>
      </w:r>
      <w:r w:rsidRPr="00F067CD">
        <w:rPr>
          <w:rFonts w:ascii="Times New Roman" w:eastAsia="Times New Roman" w:hAnsi="Times New Roman" w:cs="Times New Roman"/>
          <w:b/>
          <w:bCs/>
          <w:color w:val="000000"/>
          <w:sz w:val="28"/>
          <w:szCs w:val="28"/>
          <w:lang w:eastAsia="ru-RU"/>
        </w:rPr>
        <w:tab/>
      </w:r>
      <w:r w:rsidRPr="00F067CD">
        <w:rPr>
          <w:rFonts w:ascii="Times New Roman" w:eastAsia="Times New Roman" w:hAnsi="Times New Roman" w:cs="Times New Roman"/>
          <w:b/>
          <w:bCs/>
          <w:color w:val="000000"/>
          <w:sz w:val="28"/>
          <w:szCs w:val="28"/>
          <w:lang w:eastAsia="ru-RU"/>
        </w:rPr>
        <w:tab/>
      </w:r>
      <w:r w:rsidRPr="00F067CD">
        <w:rPr>
          <w:rFonts w:ascii="Times New Roman" w:eastAsia="Times New Roman" w:hAnsi="Times New Roman" w:cs="Times New Roman"/>
          <w:b/>
          <w:bCs/>
          <w:color w:val="000000"/>
          <w:sz w:val="28"/>
          <w:szCs w:val="28"/>
          <w:lang w:eastAsia="ru-RU"/>
        </w:rPr>
        <w:tab/>
      </w:r>
      <w:r w:rsidRPr="00F067CD">
        <w:rPr>
          <w:rFonts w:ascii="Times New Roman" w:eastAsia="Times New Roman" w:hAnsi="Times New Roman" w:cs="Times New Roman"/>
          <w:b/>
          <w:bCs/>
          <w:color w:val="000000"/>
          <w:sz w:val="28"/>
          <w:szCs w:val="28"/>
          <w:lang w:eastAsia="ru-RU"/>
        </w:rPr>
        <w:tab/>
      </w:r>
    </w:p>
    <w:p w:rsidR="00F067CD" w:rsidRPr="00F067CD" w:rsidRDefault="00F067CD" w:rsidP="00F067CD">
      <w:pPr>
        <w:spacing w:after="0" w:line="240" w:lineRule="auto"/>
        <w:outlineLvl w:val="2"/>
        <w:rPr>
          <w:rFonts w:ascii="Times New Roman" w:eastAsia="Times New Roman" w:hAnsi="Times New Roman" w:cs="Times New Roman"/>
          <w:b/>
          <w:bCs/>
          <w:color w:val="000000"/>
          <w:sz w:val="28"/>
          <w:szCs w:val="28"/>
          <w:lang w:eastAsia="ru-RU"/>
        </w:rPr>
      </w:pPr>
      <w:r w:rsidRPr="00F067CD">
        <w:rPr>
          <w:rFonts w:ascii="Times New Roman" w:eastAsia="Times New Roman" w:hAnsi="Times New Roman" w:cs="Times New Roman"/>
          <w:b/>
          <w:bCs/>
          <w:color w:val="000000"/>
          <w:sz w:val="28"/>
          <w:szCs w:val="28"/>
          <w:lang w:eastAsia="ru-RU"/>
        </w:rPr>
        <w:tab/>
      </w:r>
      <w:r w:rsidRPr="00F067CD">
        <w:rPr>
          <w:rFonts w:ascii="Times New Roman" w:eastAsia="Times New Roman" w:hAnsi="Times New Roman" w:cs="Times New Roman"/>
          <w:b/>
          <w:bCs/>
          <w:color w:val="000000"/>
          <w:sz w:val="28"/>
          <w:szCs w:val="28"/>
          <w:lang w:eastAsia="ru-RU"/>
        </w:rPr>
        <w:tab/>
      </w:r>
      <w:r w:rsidRPr="00F067CD">
        <w:rPr>
          <w:rFonts w:ascii="Times New Roman" w:eastAsia="Times New Roman" w:hAnsi="Times New Roman" w:cs="Times New Roman"/>
          <w:b/>
          <w:bCs/>
          <w:color w:val="000000"/>
          <w:sz w:val="28"/>
          <w:szCs w:val="28"/>
          <w:lang w:eastAsia="ru-RU"/>
        </w:rPr>
        <w:tab/>
      </w:r>
      <w:r w:rsidRPr="00F067CD">
        <w:rPr>
          <w:rFonts w:ascii="Times New Roman" w:eastAsia="Times New Roman" w:hAnsi="Times New Roman" w:cs="Times New Roman"/>
          <w:b/>
          <w:bCs/>
          <w:color w:val="000000"/>
          <w:sz w:val="28"/>
          <w:szCs w:val="28"/>
          <w:lang w:eastAsia="ru-RU"/>
        </w:rPr>
        <w:tab/>
      </w:r>
      <w:r w:rsidRPr="00F067CD">
        <w:rPr>
          <w:rFonts w:ascii="Times New Roman" w:eastAsia="Times New Roman" w:hAnsi="Times New Roman" w:cs="Times New Roman"/>
          <w:b/>
          <w:bCs/>
          <w:color w:val="000000"/>
          <w:sz w:val="28"/>
          <w:szCs w:val="28"/>
          <w:lang w:eastAsia="ru-RU"/>
        </w:rPr>
        <w:tab/>
        <w:t>Титульний аркуш</w:t>
      </w:r>
    </w:p>
    <w:p w:rsidR="00F067CD" w:rsidRPr="00F067CD" w:rsidRDefault="00F067CD" w:rsidP="00F067CD">
      <w:pPr>
        <w:spacing w:after="0" w:line="240" w:lineRule="auto"/>
        <w:outlineLvl w:val="2"/>
        <w:rPr>
          <w:rFonts w:ascii="Times New Roman" w:eastAsia="Times New Roman" w:hAnsi="Times New Roman" w:cs="Times New Roman"/>
          <w:b/>
          <w:bCs/>
          <w:color w:val="000000"/>
          <w:sz w:val="20"/>
          <w:szCs w:val="20"/>
          <w:lang w:eastAsia="ru-RU"/>
        </w:rPr>
      </w:pPr>
    </w:p>
    <w:p w:rsidR="00F067CD" w:rsidRPr="00F067CD" w:rsidRDefault="00F067CD" w:rsidP="00F067CD">
      <w:pPr>
        <w:spacing w:after="0" w:line="240" w:lineRule="auto"/>
        <w:outlineLvl w:val="2"/>
        <w:rPr>
          <w:rFonts w:ascii="Times New Roman" w:eastAsia="Times New Roman" w:hAnsi="Times New Roman" w:cs="Times New Roman"/>
          <w:b/>
          <w:bCs/>
          <w:color w:val="000000"/>
          <w:sz w:val="20"/>
          <w:szCs w:val="20"/>
          <w:lang w:val="uk-UA" w:eastAsia="ru-RU"/>
        </w:rPr>
      </w:pP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u w:val="single"/>
          <w:lang w:val="en-US" w:eastAsia="ru-RU"/>
        </w:rPr>
      </w:pPr>
      <w:r w:rsidRPr="00F067CD">
        <w:rPr>
          <w:rFonts w:ascii="Times New Roman" w:eastAsia="Times New Roman" w:hAnsi="Times New Roman" w:cs="Times New Roman"/>
          <w:b/>
          <w:bCs/>
          <w:color w:val="000000"/>
          <w:sz w:val="28"/>
          <w:szCs w:val="28"/>
          <w:lang w:val="uk-UA" w:eastAsia="ru-RU"/>
        </w:rPr>
        <w:t xml:space="preserve">         </w:t>
      </w:r>
      <w:r w:rsidRPr="00F067CD">
        <w:rPr>
          <w:rFonts w:ascii="Times New Roman" w:eastAsia="Times New Roman" w:hAnsi="Times New Roman" w:cs="Times New Roman"/>
          <w:b/>
          <w:bCs/>
          <w:color w:val="000000"/>
          <w:sz w:val="28"/>
          <w:szCs w:val="28"/>
          <w:lang w:val="en-US" w:eastAsia="ru-RU"/>
        </w:rPr>
        <w:t xml:space="preserve">     </w:t>
      </w:r>
      <w:r w:rsidRPr="00F067CD">
        <w:rPr>
          <w:rFonts w:ascii="Times New Roman" w:eastAsia="Times New Roman" w:hAnsi="Times New Roman" w:cs="Times New Roman"/>
          <w:b/>
          <w:bCs/>
          <w:color w:val="000000"/>
          <w:sz w:val="20"/>
          <w:szCs w:val="20"/>
          <w:u w:val="single"/>
          <w:lang w:val="en-US" w:eastAsia="ru-RU"/>
        </w:rPr>
        <w:t>28.04.2021</w:t>
      </w:r>
    </w:p>
    <w:p w:rsidR="00F067CD" w:rsidRPr="00F067CD" w:rsidRDefault="00F067CD" w:rsidP="00F067CD">
      <w:pPr>
        <w:spacing w:after="0" w:line="240" w:lineRule="auto"/>
        <w:outlineLvl w:val="2"/>
        <w:rPr>
          <w:rFonts w:ascii="Times New Roman" w:eastAsia="Times New Roman" w:hAnsi="Times New Roman" w:cs="Times New Roman"/>
          <w:bCs/>
          <w:color w:val="000000"/>
          <w:sz w:val="16"/>
          <w:szCs w:val="16"/>
          <w:lang w:val="uk-UA" w:eastAsia="ru-RU"/>
        </w:rPr>
      </w:pPr>
      <w:r w:rsidRPr="00F067CD">
        <w:rPr>
          <w:rFonts w:ascii="Times New Roman" w:eastAsia="Times New Roman" w:hAnsi="Times New Roman" w:cs="Times New Roman"/>
          <w:b/>
          <w:bCs/>
          <w:color w:val="000000"/>
          <w:sz w:val="20"/>
          <w:szCs w:val="20"/>
          <w:lang w:eastAsia="ru-RU"/>
        </w:rPr>
        <w:t xml:space="preserve">            </w:t>
      </w:r>
      <w:r w:rsidRPr="00F067CD">
        <w:rPr>
          <w:rFonts w:ascii="Times New Roman" w:eastAsia="Times New Roman" w:hAnsi="Times New Roman" w:cs="Times New Roman"/>
          <w:b/>
          <w:bCs/>
          <w:color w:val="000000"/>
          <w:sz w:val="20"/>
          <w:szCs w:val="20"/>
          <w:lang w:val="uk-UA" w:eastAsia="ru-RU"/>
        </w:rPr>
        <w:t xml:space="preserve"> (</w:t>
      </w:r>
      <w:r w:rsidRPr="00F067CD">
        <w:rPr>
          <w:rFonts w:ascii="Times New Roman" w:eastAsia="Times New Roman" w:hAnsi="Times New Roman" w:cs="Times New Roman"/>
          <w:bCs/>
          <w:color w:val="000000"/>
          <w:sz w:val="16"/>
          <w:szCs w:val="16"/>
          <w:lang w:val="uk-UA" w:eastAsia="ru-RU"/>
        </w:rPr>
        <w:t xml:space="preserve">дата реєстрації емітентом </w:t>
      </w:r>
      <w:r w:rsidRPr="00F067CD">
        <w:rPr>
          <w:rFonts w:ascii="Times New Roman" w:eastAsia="Times New Roman" w:hAnsi="Times New Roman" w:cs="Times New Roman"/>
          <w:bCs/>
          <w:color w:val="000000"/>
          <w:sz w:val="16"/>
          <w:szCs w:val="16"/>
          <w:lang w:val="uk-UA" w:eastAsia="ru-RU"/>
        </w:rPr>
        <w:br/>
        <w:t xml:space="preserve">                  електронного документа)</w:t>
      </w:r>
    </w:p>
    <w:p w:rsidR="00F067CD" w:rsidRPr="00F067CD" w:rsidRDefault="00F067CD" w:rsidP="00F067CD">
      <w:pPr>
        <w:spacing w:after="0" w:line="240" w:lineRule="auto"/>
        <w:outlineLvl w:val="2"/>
        <w:rPr>
          <w:rFonts w:ascii="Times New Roman" w:eastAsia="Times New Roman" w:hAnsi="Times New Roman" w:cs="Times New Roman"/>
          <w:bCs/>
          <w:color w:val="000000"/>
          <w:sz w:val="16"/>
          <w:szCs w:val="16"/>
          <w:lang w:val="uk-UA" w:eastAsia="ru-RU"/>
        </w:rPr>
      </w:pPr>
    </w:p>
    <w:p w:rsidR="00F067CD" w:rsidRPr="00F067CD" w:rsidRDefault="00F067CD" w:rsidP="00F067CD">
      <w:pPr>
        <w:spacing w:after="0" w:line="240" w:lineRule="auto"/>
        <w:outlineLvl w:val="2"/>
        <w:rPr>
          <w:rFonts w:ascii="Times New Roman" w:eastAsia="Times New Roman" w:hAnsi="Times New Roman" w:cs="Times New Roman"/>
          <w:bCs/>
          <w:color w:val="000000"/>
          <w:sz w:val="16"/>
          <w:szCs w:val="16"/>
          <w:lang w:val="en-US" w:eastAsia="ru-RU"/>
        </w:rPr>
      </w:pPr>
      <w:r w:rsidRPr="00F067CD">
        <w:rPr>
          <w:rFonts w:ascii="Times New Roman" w:eastAsia="Times New Roman" w:hAnsi="Times New Roman" w:cs="Times New Roman"/>
          <w:bCs/>
          <w:color w:val="000000"/>
          <w:sz w:val="16"/>
          <w:szCs w:val="16"/>
          <w:lang w:eastAsia="ru-RU"/>
        </w:rPr>
        <w:t xml:space="preserve">               </w:t>
      </w:r>
      <w:r w:rsidRPr="00F067CD">
        <w:rPr>
          <w:rFonts w:ascii="Times New Roman" w:eastAsia="Times New Roman" w:hAnsi="Times New Roman" w:cs="Times New Roman"/>
          <w:bCs/>
          <w:color w:val="000000"/>
          <w:sz w:val="16"/>
          <w:szCs w:val="16"/>
          <w:lang w:val="uk-UA" w:eastAsia="ru-RU"/>
        </w:rPr>
        <w:t xml:space="preserve">№ </w:t>
      </w:r>
      <w:r w:rsidRPr="00F067CD">
        <w:rPr>
          <w:rFonts w:ascii="Times New Roman" w:eastAsia="Times New Roman" w:hAnsi="Times New Roman" w:cs="Times New Roman"/>
          <w:b/>
          <w:bCs/>
          <w:color w:val="000000"/>
          <w:sz w:val="20"/>
          <w:szCs w:val="20"/>
          <w:u w:val="single"/>
          <w:lang w:val="en-US" w:eastAsia="ru-RU"/>
        </w:rPr>
        <w:t>1</w:t>
      </w:r>
    </w:p>
    <w:p w:rsidR="00F067CD" w:rsidRPr="00F067CD" w:rsidRDefault="00F067CD" w:rsidP="00F067CD">
      <w:pPr>
        <w:spacing w:after="0" w:line="240" w:lineRule="auto"/>
        <w:outlineLvl w:val="2"/>
        <w:rPr>
          <w:rFonts w:ascii="Times New Roman" w:eastAsia="Times New Roman" w:hAnsi="Times New Roman" w:cs="Times New Roman"/>
          <w:bCs/>
          <w:color w:val="000000"/>
          <w:sz w:val="16"/>
          <w:szCs w:val="16"/>
          <w:lang w:val="uk-UA" w:eastAsia="ru-RU"/>
        </w:rPr>
      </w:pPr>
      <w:r w:rsidRPr="00F067CD">
        <w:rPr>
          <w:rFonts w:ascii="Times New Roman" w:eastAsia="Times New Roman" w:hAnsi="Times New Roman" w:cs="Times New Roman"/>
          <w:bCs/>
          <w:color w:val="000000"/>
          <w:sz w:val="16"/>
          <w:szCs w:val="16"/>
          <w:lang w:eastAsia="ru-RU"/>
        </w:rPr>
        <w:t xml:space="preserve">                  </w:t>
      </w:r>
      <w:r w:rsidRPr="00F067CD">
        <w:rPr>
          <w:rFonts w:ascii="Times New Roman" w:eastAsia="Times New Roman" w:hAnsi="Times New Roman" w:cs="Times New Roman"/>
          <w:bCs/>
          <w:color w:val="000000"/>
          <w:sz w:val="16"/>
          <w:szCs w:val="16"/>
          <w:lang w:val="uk-UA" w:eastAsia="ru-RU"/>
        </w:rPr>
        <w:t>вихідний реєстраційний</w:t>
      </w:r>
      <w:r w:rsidRPr="00F067CD">
        <w:rPr>
          <w:rFonts w:ascii="Times New Roman" w:eastAsia="Times New Roman" w:hAnsi="Times New Roman" w:cs="Times New Roman"/>
          <w:bCs/>
          <w:color w:val="000000"/>
          <w:sz w:val="16"/>
          <w:szCs w:val="16"/>
          <w:lang w:val="uk-UA" w:eastAsia="ru-RU"/>
        </w:rPr>
        <w:br/>
        <w:t xml:space="preserve">                  номер електронного документа)</w:t>
      </w:r>
    </w:p>
    <w:p w:rsidR="00F067CD" w:rsidRPr="00F067CD" w:rsidRDefault="00F067CD" w:rsidP="00F067CD">
      <w:pPr>
        <w:spacing w:after="0" w:line="240" w:lineRule="auto"/>
        <w:outlineLvl w:val="2"/>
        <w:rPr>
          <w:rFonts w:ascii="Times New Roman" w:eastAsia="Times New Roman" w:hAnsi="Times New Roman" w:cs="Times New Roman"/>
          <w:bCs/>
          <w:color w:val="000000"/>
          <w:sz w:val="16"/>
          <w:szCs w:val="16"/>
          <w:lang w:val="uk-UA" w:eastAsia="ru-RU"/>
        </w:rPr>
      </w:pPr>
    </w:p>
    <w:p w:rsidR="00F067CD" w:rsidRPr="00F067CD" w:rsidRDefault="00F067CD" w:rsidP="00F067CD">
      <w:pPr>
        <w:spacing w:after="0" w:line="240" w:lineRule="auto"/>
        <w:outlineLvl w:val="2"/>
        <w:rPr>
          <w:rFonts w:ascii="Times New Roman" w:eastAsia="Times New Roman" w:hAnsi="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F067CD" w:rsidRPr="00F067CD" w:rsidTr="006822A6">
        <w:tc>
          <w:tcPr>
            <w:tcW w:w="5000" w:type="pct"/>
            <w:tcMar>
              <w:top w:w="60" w:type="dxa"/>
              <w:left w:w="60" w:type="dxa"/>
              <w:bottom w:w="60" w:type="dxa"/>
              <w:right w:w="60" w:type="dxa"/>
            </w:tcMar>
            <w:vAlign w:val="center"/>
          </w:tcPr>
          <w:p w:rsidR="00F067CD" w:rsidRPr="00F067CD" w:rsidRDefault="00F067CD" w:rsidP="00F067CD">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F067CD" w:rsidRPr="00F067CD" w:rsidRDefault="00F067CD" w:rsidP="00F067CD">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F067CD" w:rsidRPr="00F067CD" w:rsidTr="006822A6">
        <w:tc>
          <w:tcPr>
            <w:tcW w:w="156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color w:val="000000"/>
                <w:sz w:val="20"/>
                <w:szCs w:val="20"/>
                <w:lang w:val="en-US" w:eastAsia="ru-RU"/>
              </w:rPr>
            </w:pPr>
            <w:r w:rsidRPr="00F067CD">
              <w:rPr>
                <w:rFonts w:ascii="Times New Roman" w:eastAsia="Times New Roman" w:hAnsi="Times New Roman" w:cs="Times New Roman"/>
                <w:color w:val="000000"/>
                <w:sz w:val="20"/>
                <w:szCs w:val="20"/>
                <w:lang w:val="en-US" w:eastAsia="ru-RU"/>
              </w:rPr>
              <w:t>Директор</w:t>
            </w:r>
          </w:p>
        </w:tc>
        <w:tc>
          <w:tcPr>
            <w:tcW w:w="180"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color w:val="000000"/>
                <w:sz w:val="20"/>
                <w:szCs w:val="20"/>
                <w:lang w:eastAsia="ru-RU"/>
              </w:rPr>
            </w:pPr>
            <w:r w:rsidRPr="00F067CD">
              <w:rPr>
                <w:rFonts w:ascii="Times New Roman" w:eastAsia="Times New Roman" w:hAnsi="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color w:val="000000"/>
                <w:sz w:val="20"/>
                <w:szCs w:val="20"/>
                <w:lang w:eastAsia="ru-RU"/>
              </w:rPr>
            </w:pPr>
            <w:r w:rsidRPr="00F067CD">
              <w:rPr>
                <w:rFonts w:ascii="Times New Roman" w:eastAsia="Times New Roman" w:hAnsi="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color w:val="000000"/>
                <w:sz w:val="20"/>
                <w:szCs w:val="20"/>
                <w:lang w:eastAsia="ru-RU"/>
              </w:rPr>
            </w:pPr>
            <w:r w:rsidRPr="00F067CD">
              <w:rPr>
                <w:rFonts w:ascii="Times New Roman" w:eastAsia="Times New Roman" w:hAnsi="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F067CD" w:rsidRPr="00F067CD" w:rsidRDefault="00F067CD" w:rsidP="00F067CD">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F067CD">
              <w:rPr>
                <w:rFonts w:ascii="Times New Roman" w:eastAsia="Times New Roman" w:hAnsi="Times New Roman" w:cs="Times New Roman"/>
                <w:color w:val="000000"/>
                <w:sz w:val="20"/>
                <w:szCs w:val="20"/>
                <w:lang w:val="en-US" w:eastAsia="ru-RU"/>
              </w:rPr>
              <w:t>Спiцина Юлiя Олександрiвна</w:t>
            </w:r>
          </w:p>
        </w:tc>
      </w:tr>
      <w:tr w:rsidR="00F067CD" w:rsidRPr="00F067CD" w:rsidTr="006822A6">
        <w:tc>
          <w:tcPr>
            <w:tcW w:w="156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color w:val="000000"/>
                <w:sz w:val="24"/>
                <w:szCs w:val="24"/>
                <w:lang w:eastAsia="ru-RU"/>
              </w:rPr>
            </w:pPr>
            <w:r w:rsidRPr="00F067CD">
              <w:rPr>
                <w:rFonts w:ascii="Times New Roman" w:eastAsia="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color w:val="000000"/>
                <w:sz w:val="24"/>
                <w:szCs w:val="24"/>
                <w:lang w:eastAsia="ru-RU"/>
              </w:rPr>
            </w:pPr>
            <w:r w:rsidRPr="00F067CD">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color w:val="000000"/>
                <w:sz w:val="24"/>
                <w:szCs w:val="24"/>
                <w:lang w:eastAsia="ru-RU"/>
              </w:rPr>
            </w:pPr>
            <w:r w:rsidRPr="00F067CD">
              <w:rPr>
                <w:rFonts w:ascii="Times New Roman" w:eastAsia="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color w:val="000000"/>
                <w:sz w:val="24"/>
                <w:szCs w:val="24"/>
                <w:lang w:eastAsia="ru-RU"/>
              </w:rPr>
            </w:pPr>
            <w:r w:rsidRPr="00F067CD">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color w:val="000000"/>
                <w:sz w:val="24"/>
                <w:szCs w:val="24"/>
                <w:lang w:eastAsia="ru-RU"/>
              </w:rPr>
            </w:pPr>
            <w:r w:rsidRPr="00F067CD">
              <w:rPr>
                <w:rFonts w:ascii="Times New Roman" w:eastAsia="Times New Roman" w:hAnsi="Times New Roman" w:cs="Times New Roman"/>
                <w:color w:val="000000"/>
                <w:sz w:val="20"/>
                <w:szCs w:val="20"/>
                <w:lang w:eastAsia="ru-RU"/>
              </w:rPr>
              <w:t>(прізвище та ініціали керівника</w:t>
            </w:r>
            <w:r w:rsidRPr="00F067CD">
              <w:rPr>
                <w:rFonts w:ascii="Times New Roman" w:eastAsia="Times New Roman" w:hAnsi="Times New Roman" w:cs="Times New Roman"/>
                <w:color w:val="000000"/>
                <w:sz w:val="20"/>
                <w:szCs w:val="20"/>
                <w:lang w:val="uk-UA" w:eastAsia="ru-RU"/>
              </w:rPr>
              <w:t xml:space="preserve"> або уповноваженої особи емітента</w:t>
            </w:r>
            <w:r w:rsidRPr="00F067CD">
              <w:rPr>
                <w:rFonts w:ascii="Times New Roman" w:eastAsia="Times New Roman" w:hAnsi="Times New Roman" w:cs="Times New Roman"/>
                <w:color w:val="000000"/>
                <w:sz w:val="20"/>
                <w:szCs w:val="20"/>
                <w:lang w:eastAsia="ru-RU"/>
              </w:rPr>
              <w:t>)</w:t>
            </w:r>
          </w:p>
        </w:tc>
      </w:tr>
      <w:tr w:rsidR="00F067CD" w:rsidRPr="00F067CD" w:rsidTr="006822A6">
        <w:trPr>
          <w:trHeight w:val="121"/>
        </w:trPr>
        <w:tc>
          <w:tcPr>
            <w:tcW w:w="5460" w:type="dxa"/>
            <w:gridSpan w:val="4"/>
            <w:vMerge w:val="restart"/>
            <w:tcMar>
              <w:top w:w="30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color w:val="000000"/>
                <w:sz w:val="20"/>
                <w:szCs w:val="20"/>
                <w:lang w:eastAsia="ru-RU"/>
              </w:rPr>
            </w:pPr>
          </w:p>
        </w:tc>
      </w:tr>
      <w:tr w:rsidR="00F067CD" w:rsidRPr="00F067CD" w:rsidTr="006822A6">
        <w:trPr>
          <w:trHeight w:val="44"/>
        </w:trPr>
        <w:tc>
          <w:tcPr>
            <w:tcW w:w="5460" w:type="dxa"/>
            <w:gridSpan w:val="4"/>
            <w:vMerge/>
            <w:vAlign w:val="center"/>
          </w:tcPr>
          <w:p w:rsidR="00F067CD" w:rsidRPr="00F067CD" w:rsidRDefault="00F067CD" w:rsidP="00F067CD">
            <w:pPr>
              <w:spacing w:after="0" w:line="240" w:lineRule="auto"/>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color w:val="000000"/>
                <w:sz w:val="24"/>
                <w:szCs w:val="24"/>
                <w:lang w:eastAsia="ru-RU"/>
              </w:rPr>
            </w:pPr>
          </w:p>
        </w:tc>
      </w:tr>
      <w:tr w:rsidR="00F067CD" w:rsidRPr="00F067CD" w:rsidTr="006822A6">
        <w:tc>
          <w:tcPr>
            <w:tcW w:w="9601" w:type="dxa"/>
            <w:gridSpan w:val="5"/>
            <w:tcMar>
              <w:top w:w="60" w:type="dxa"/>
              <w:left w:w="60" w:type="dxa"/>
              <w:bottom w:w="60" w:type="dxa"/>
              <w:right w:w="60" w:type="dxa"/>
            </w:tcMar>
            <w:vAlign w:val="center"/>
          </w:tcPr>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F067CD">
              <w:rPr>
                <w:rFonts w:ascii="Times New Roman" w:eastAsia="Times New Roman" w:hAnsi="Times New Roman" w:cs="Times New Roman"/>
                <w:b/>
                <w:bCs/>
                <w:color w:val="000000"/>
                <w:sz w:val="24"/>
                <w:szCs w:val="24"/>
                <w:lang w:eastAsia="ru-RU"/>
              </w:rPr>
              <w:t>Річна інформація емітента цінних паперів</w:t>
            </w:r>
            <w:r w:rsidRPr="00F067CD">
              <w:rPr>
                <w:rFonts w:ascii="Times New Roman" w:eastAsia="Times New Roman" w:hAnsi="Times New Roman" w:cs="Times New Roman"/>
                <w:b/>
                <w:bCs/>
                <w:color w:val="000000"/>
                <w:sz w:val="24"/>
                <w:szCs w:val="24"/>
                <w:lang w:eastAsia="ru-RU"/>
              </w:rPr>
              <w:br/>
              <w:t xml:space="preserve">за 2020 рік </w:t>
            </w:r>
          </w:p>
        </w:tc>
      </w:tr>
    </w:tbl>
    <w:p w:rsidR="00F067CD" w:rsidRPr="00F067CD" w:rsidRDefault="00F067CD" w:rsidP="00F067CD">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85"/>
        <w:gridCol w:w="7194"/>
      </w:tblGrid>
      <w:tr w:rsidR="00F067CD" w:rsidRPr="00F067CD" w:rsidTr="006822A6">
        <w:tc>
          <w:tcPr>
            <w:tcW w:w="5000" w:type="pct"/>
            <w:gridSpan w:val="2"/>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color w:val="000000"/>
                <w:sz w:val="24"/>
                <w:szCs w:val="24"/>
                <w:lang w:eastAsia="ru-RU"/>
              </w:rPr>
            </w:pPr>
            <w:r w:rsidRPr="00F067CD">
              <w:rPr>
                <w:rFonts w:ascii="Times New Roman" w:eastAsia="Times New Roman" w:hAnsi="Times New Roman" w:cs="Times New Roman"/>
                <w:b/>
                <w:bCs/>
                <w:color w:val="000000"/>
                <w:sz w:val="24"/>
                <w:szCs w:val="24"/>
                <w:lang w:val="en-US" w:eastAsia="ru-RU"/>
              </w:rPr>
              <w:t>I</w:t>
            </w:r>
            <w:r w:rsidRPr="00F067CD">
              <w:rPr>
                <w:rFonts w:ascii="Times New Roman" w:eastAsia="Times New Roman" w:hAnsi="Times New Roman" w:cs="Times New Roman"/>
                <w:b/>
                <w:bCs/>
                <w:color w:val="000000"/>
                <w:sz w:val="24"/>
                <w:szCs w:val="24"/>
                <w:lang w:eastAsia="ru-RU"/>
              </w:rPr>
              <w:t>. Загальні відомості</w:t>
            </w:r>
          </w:p>
        </w:tc>
      </w:tr>
      <w:tr w:rsidR="00F067CD" w:rsidRPr="00F067CD" w:rsidTr="006822A6">
        <w:tc>
          <w:tcPr>
            <w:tcW w:w="1359" w:type="pct"/>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color w:val="000000"/>
                <w:sz w:val="20"/>
                <w:szCs w:val="20"/>
                <w:lang w:val="uk-UA" w:eastAsia="ru-RU"/>
              </w:rPr>
            </w:pPr>
            <w:r w:rsidRPr="00F067CD">
              <w:rPr>
                <w:rFonts w:ascii="Times New Roman" w:eastAsia="Times New Roman" w:hAnsi="Times New Roman" w:cs="Times New Roman"/>
                <w:b/>
                <w:color w:val="000000"/>
                <w:sz w:val="20"/>
                <w:szCs w:val="20"/>
                <w:lang w:eastAsia="ru-RU"/>
              </w:rPr>
              <w:t>1. Повне найменування емітента</w:t>
            </w:r>
            <w:r w:rsidRPr="00F067CD">
              <w:rPr>
                <w:rFonts w:ascii="Times New Roman" w:eastAsia="Times New Roman" w:hAnsi="Times New Roman" w:cs="Times New Roman"/>
                <w:b/>
                <w:color w:val="000000"/>
                <w:sz w:val="20"/>
                <w:szCs w:val="20"/>
                <w:lang w:val="uk-UA" w:eastAsia="ru-RU"/>
              </w:rPr>
              <w:t>.</w:t>
            </w:r>
          </w:p>
        </w:tc>
        <w:tc>
          <w:tcPr>
            <w:tcW w:w="3641" w:type="pct"/>
            <w:vAlign w:val="center"/>
          </w:tcPr>
          <w:p w:rsidR="00F067CD" w:rsidRPr="00F067CD" w:rsidRDefault="00F067CD" w:rsidP="00F067CD">
            <w:pPr>
              <w:spacing w:after="0" w:line="240" w:lineRule="auto"/>
              <w:rPr>
                <w:rFonts w:ascii="Times New Roman" w:eastAsia="Times New Roman" w:hAnsi="Times New Roman" w:cs="Times New Roman"/>
                <w:sz w:val="20"/>
                <w:szCs w:val="20"/>
                <w:lang w:val="en-US" w:eastAsia="ru-RU"/>
              </w:rPr>
            </w:pPr>
            <w:r w:rsidRPr="00F067CD">
              <w:rPr>
                <w:rFonts w:ascii="Times New Roman" w:eastAsia="Times New Roman" w:hAnsi="Times New Roman" w:cs="Times New Roman"/>
                <w:sz w:val="20"/>
                <w:szCs w:val="20"/>
                <w:lang w:val="en-US" w:eastAsia="ru-RU"/>
              </w:rPr>
              <w:t>ПРИВАТНЕ АКЦIОНЕРНЕ ТОВАРИСТВО "МИХАЙЛIВСЬКИЙ РАЙАГРОПОСТАЧ"</w:t>
            </w:r>
          </w:p>
        </w:tc>
      </w:tr>
      <w:tr w:rsidR="00F067CD" w:rsidRPr="00F067CD" w:rsidTr="006822A6">
        <w:tc>
          <w:tcPr>
            <w:tcW w:w="1359" w:type="pct"/>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color w:val="000000"/>
                <w:sz w:val="20"/>
                <w:szCs w:val="20"/>
                <w:lang w:val="uk-UA" w:eastAsia="ru-RU"/>
              </w:rPr>
            </w:pPr>
            <w:r w:rsidRPr="00F067CD">
              <w:rPr>
                <w:rFonts w:ascii="Times New Roman" w:eastAsia="Times New Roman" w:hAnsi="Times New Roman" w:cs="Times New Roman"/>
                <w:b/>
                <w:color w:val="000000"/>
                <w:sz w:val="20"/>
                <w:szCs w:val="20"/>
                <w:lang w:eastAsia="ru-RU"/>
              </w:rPr>
              <w:t xml:space="preserve">2. Організаційно-правова форма </w:t>
            </w:r>
            <w:r w:rsidRPr="00F067CD">
              <w:rPr>
                <w:rFonts w:ascii="Times New Roman" w:eastAsia="Times New Roman" w:hAnsi="Times New Roman" w:cs="Times New Roman"/>
                <w:b/>
                <w:color w:val="000000"/>
                <w:sz w:val="20"/>
                <w:szCs w:val="20"/>
                <w:lang w:val="uk-UA" w:eastAsia="ru-RU"/>
              </w:rPr>
              <w:t>.</w:t>
            </w:r>
          </w:p>
        </w:tc>
        <w:tc>
          <w:tcPr>
            <w:tcW w:w="3641" w:type="pct"/>
            <w:vAlign w:val="center"/>
          </w:tcPr>
          <w:p w:rsidR="00F067CD" w:rsidRPr="00F067CD" w:rsidRDefault="00F067CD" w:rsidP="00F067CD">
            <w:pPr>
              <w:spacing w:after="0" w:line="240" w:lineRule="auto"/>
              <w:rPr>
                <w:rFonts w:ascii="Times New Roman" w:eastAsia="Times New Roman" w:hAnsi="Times New Roman" w:cs="Times New Roman"/>
                <w:sz w:val="20"/>
                <w:szCs w:val="20"/>
                <w:lang w:val="en-US" w:eastAsia="ru-RU"/>
              </w:rPr>
            </w:pPr>
            <w:r w:rsidRPr="00F067CD">
              <w:rPr>
                <w:rFonts w:ascii="Times New Roman" w:eastAsia="Times New Roman" w:hAnsi="Times New Roman" w:cs="Times New Roman"/>
                <w:sz w:val="20"/>
                <w:szCs w:val="20"/>
                <w:lang w:val="en-US" w:eastAsia="ru-RU"/>
              </w:rPr>
              <w:t>Акцiонерне товариство</w:t>
            </w:r>
          </w:p>
        </w:tc>
      </w:tr>
      <w:tr w:rsidR="00F067CD" w:rsidRPr="00F067CD" w:rsidTr="006822A6">
        <w:tc>
          <w:tcPr>
            <w:tcW w:w="1359" w:type="pct"/>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color w:val="000000"/>
                <w:sz w:val="20"/>
                <w:szCs w:val="20"/>
                <w:lang w:eastAsia="ru-RU"/>
              </w:rPr>
            </w:pPr>
            <w:r w:rsidRPr="00F067CD">
              <w:rPr>
                <w:rFonts w:ascii="Times New Roman" w:eastAsia="Times New Roman" w:hAnsi="Times New Roman" w:cs="Times New Roman"/>
                <w:b/>
                <w:color w:val="000000"/>
                <w:sz w:val="20"/>
                <w:szCs w:val="20"/>
                <w:lang w:eastAsia="ru-RU"/>
              </w:rPr>
              <w:t xml:space="preserve">3. </w:t>
            </w:r>
            <w:r w:rsidRPr="00F067CD">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3641" w:type="pct"/>
            <w:vAlign w:val="center"/>
          </w:tcPr>
          <w:p w:rsidR="00F067CD" w:rsidRPr="00F067CD" w:rsidRDefault="00F067CD" w:rsidP="00F067CD">
            <w:pPr>
              <w:spacing w:after="0" w:line="240" w:lineRule="auto"/>
              <w:rPr>
                <w:rFonts w:ascii="Times New Roman" w:eastAsia="Times New Roman" w:hAnsi="Times New Roman" w:cs="Times New Roman"/>
                <w:sz w:val="20"/>
                <w:szCs w:val="20"/>
                <w:lang w:val="en-US" w:eastAsia="ru-RU"/>
              </w:rPr>
            </w:pPr>
            <w:r w:rsidRPr="00F067CD">
              <w:rPr>
                <w:rFonts w:ascii="Times New Roman" w:eastAsia="Times New Roman" w:hAnsi="Times New Roman" w:cs="Times New Roman"/>
                <w:sz w:val="20"/>
                <w:szCs w:val="20"/>
                <w:lang w:val="en-US" w:eastAsia="ru-RU"/>
              </w:rPr>
              <w:t>00903957</w:t>
            </w:r>
          </w:p>
        </w:tc>
      </w:tr>
      <w:tr w:rsidR="00F067CD" w:rsidRPr="00F067CD" w:rsidTr="006822A6">
        <w:tc>
          <w:tcPr>
            <w:tcW w:w="1359" w:type="pct"/>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color w:val="000000"/>
                <w:sz w:val="20"/>
                <w:szCs w:val="20"/>
                <w:lang w:val="uk-UA" w:eastAsia="ru-RU"/>
              </w:rPr>
            </w:pPr>
            <w:r w:rsidRPr="00F067CD">
              <w:rPr>
                <w:rFonts w:ascii="Times New Roman" w:eastAsia="Times New Roman" w:hAnsi="Times New Roman" w:cs="Times New Roman"/>
                <w:b/>
                <w:color w:val="000000"/>
                <w:sz w:val="20"/>
                <w:szCs w:val="20"/>
                <w:lang w:eastAsia="ru-RU"/>
              </w:rPr>
              <w:t xml:space="preserve">4. Місцезнаходження </w:t>
            </w:r>
            <w:r w:rsidRPr="00F067CD">
              <w:rPr>
                <w:rFonts w:ascii="Times New Roman" w:eastAsia="Times New Roman" w:hAnsi="Times New Roman" w:cs="Times New Roman"/>
                <w:b/>
                <w:color w:val="000000"/>
                <w:sz w:val="20"/>
                <w:szCs w:val="20"/>
                <w:lang w:val="uk-UA" w:eastAsia="ru-RU"/>
              </w:rPr>
              <w:t>.</w:t>
            </w:r>
          </w:p>
        </w:tc>
        <w:tc>
          <w:tcPr>
            <w:tcW w:w="3641" w:type="pct"/>
            <w:vAlign w:val="center"/>
          </w:tcPr>
          <w:p w:rsidR="00F067CD" w:rsidRPr="00F067CD" w:rsidRDefault="00F067CD" w:rsidP="00F067CD">
            <w:pPr>
              <w:spacing w:after="0" w:line="240" w:lineRule="auto"/>
              <w:rPr>
                <w:rFonts w:ascii="Times New Roman" w:eastAsia="Times New Roman" w:hAnsi="Times New Roman" w:cs="Times New Roman"/>
                <w:sz w:val="20"/>
                <w:szCs w:val="20"/>
                <w:lang w:val="en-US" w:eastAsia="ru-RU"/>
              </w:rPr>
            </w:pPr>
            <w:r w:rsidRPr="00F067CD">
              <w:rPr>
                <w:rFonts w:ascii="Times New Roman" w:eastAsia="Times New Roman" w:hAnsi="Times New Roman" w:cs="Times New Roman"/>
                <w:sz w:val="20"/>
                <w:szCs w:val="20"/>
                <w:lang w:val="uk-UA" w:eastAsia="ru-RU"/>
              </w:rPr>
              <w:t>72013 Запорiзька область Михайлiвський р-н селище мiського типу Пришиб ВУЛИЦЯ КООПЕРАТИВНА , будинок 1</w:t>
            </w:r>
          </w:p>
        </w:tc>
      </w:tr>
      <w:tr w:rsidR="00F067CD" w:rsidRPr="00F067CD" w:rsidTr="006822A6">
        <w:tc>
          <w:tcPr>
            <w:tcW w:w="1359" w:type="pct"/>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color w:val="000000"/>
                <w:sz w:val="20"/>
                <w:szCs w:val="20"/>
                <w:lang w:val="uk-UA" w:eastAsia="ru-RU"/>
              </w:rPr>
            </w:pPr>
            <w:r w:rsidRPr="00F067CD">
              <w:rPr>
                <w:rFonts w:ascii="Times New Roman" w:eastAsia="Times New Roman" w:hAnsi="Times New Roman" w:cs="Times New Roman"/>
                <w:b/>
                <w:color w:val="000000"/>
                <w:sz w:val="20"/>
                <w:szCs w:val="20"/>
                <w:lang w:eastAsia="ru-RU"/>
              </w:rPr>
              <w:t xml:space="preserve">5. Міжміський код, телефон та </w:t>
            </w:r>
            <w:r w:rsidRPr="00F067CD">
              <w:rPr>
                <w:rFonts w:ascii="Times New Roman" w:eastAsia="Times New Roman" w:hAnsi="Times New Roman" w:cs="Times New Roman"/>
                <w:b/>
                <w:color w:val="000000"/>
                <w:sz w:val="20"/>
                <w:szCs w:val="20"/>
                <w:lang w:val="uk-UA" w:eastAsia="ru-RU"/>
              </w:rPr>
              <w:t>факс.</w:t>
            </w:r>
          </w:p>
        </w:tc>
        <w:tc>
          <w:tcPr>
            <w:tcW w:w="3641" w:type="pct"/>
            <w:vAlign w:val="center"/>
          </w:tcPr>
          <w:p w:rsidR="00F067CD" w:rsidRPr="00F067CD" w:rsidRDefault="00F067CD" w:rsidP="00F067CD">
            <w:pPr>
              <w:spacing w:after="0" w:line="240" w:lineRule="auto"/>
              <w:rPr>
                <w:rFonts w:ascii="Times New Roman" w:eastAsia="Times New Roman" w:hAnsi="Times New Roman" w:cs="Times New Roman"/>
                <w:sz w:val="20"/>
                <w:szCs w:val="20"/>
                <w:lang w:val="en-US" w:eastAsia="ru-RU"/>
              </w:rPr>
            </w:pPr>
            <w:r w:rsidRPr="00F067CD">
              <w:rPr>
                <w:rFonts w:ascii="Times New Roman" w:eastAsia="Times New Roman" w:hAnsi="Times New Roman" w:cs="Times New Roman"/>
                <w:sz w:val="20"/>
                <w:szCs w:val="20"/>
                <w:lang w:val="en-US" w:eastAsia="ru-RU"/>
              </w:rPr>
              <w:t>06132)2-05-30 (06132)2-20-07</w:t>
            </w:r>
          </w:p>
        </w:tc>
      </w:tr>
      <w:tr w:rsidR="00F067CD" w:rsidRPr="00F067CD" w:rsidTr="006822A6">
        <w:tc>
          <w:tcPr>
            <w:tcW w:w="1359" w:type="pct"/>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color w:val="000000"/>
                <w:sz w:val="20"/>
                <w:szCs w:val="20"/>
                <w:lang w:eastAsia="ru-RU"/>
              </w:rPr>
            </w:pPr>
            <w:r w:rsidRPr="00F067CD">
              <w:rPr>
                <w:rFonts w:ascii="Times New Roman" w:eastAsia="Times New Roman" w:hAnsi="Times New Roman" w:cs="Times New Roman"/>
                <w:b/>
                <w:color w:val="000000"/>
                <w:sz w:val="20"/>
                <w:szCs w:val="20"/>
                <w:lang w:eastAsia="ru-RU"/>
              </w:rPr>
              <w:t xml:space="preserve">6. </w:t>
            </w:r>
            <w:r w:rsidRPr="00F067CD">
              <w:rPr>
                <w:rFonts w:ascii="Times New Roman" w:eastAsia="Times New Roman" w:hAnsi="Times New Roman" w:cs="Times New Roman"/>
                <w:b/>
                <w:color w:val="000000"/>
                <w:sz w:val="20"/>
                <w:szCs w:val="20"/>
                <w:lang w:val="uk-UA" w:eastAsia="ru-RU"/>
              </w:rPr>
              <w:t>Адреса електронної пошти.</w:t>
            </w:r>
          </w:p>
        </w:tc>
        <w:tc>
          <w:tcPr>
            <w:tcW w:w="3641" w:type="pct"/>
            <w:vAlign w:val="center"/>
          </w:tcPr>
          <w:p w:rsidR="00F067CD" w:rsidRPr="00F067CD" w:rsidRDefault="00F067CD" w:rsidP="00F067CD">
            <w:pPr>
              <w:spacing w:after="0" w:line="240" w:lineRule="auto"/>
              <w:rPr>
                <w:rFonts w:ascii="Times New Roman" w:eastAsia="Times New Roman" w:hAnsi="Times New Roman" w:cs="Times New Roman"/>
                <w:sz w:val="20"/>
                <w:szCs w:val="20"/>
                <w:lang w:val="en-US" w:eastAsia="ru-RU"/>
              </w:rPr>
            </w:pPr>
            <w:r w:rsidRPr="00F067CD">
              <w:rPr>
                <w:rFonts w:ascii="Times New Roman" w:eastAsia="Times New Roman" w:hAnsi="Times New Roman" w:cs="Times New Roman"/>
                <w:sz w:val="20"/>
                <w:szCs w:val="20"/>
                <w:lang w:val="en-US" w:eastAsia="ru-RU"/>
              </w:rPr>
              <w:t>info@m-raysnab.zp.ua</w:t>
            </w:r>
          </w:p>
        </w:tc>
      </w:tr>
      <w:tr w:rsidR="00F067CD" w:rsidRPr="00F067CD" w:rsidTr="006822A6">
        <w:tc>
          <w:tcPr>
            <w:tcW w:w="1359" w:type="pct"/>
            <w:tcMar>
              <w:top w:w="60" w:type="dxa"/>
              <w:left w:w="60" w:type="dxa"/>
              <w:bottom w:w="60" w:type="dxa"/>
              <w:right w:w="60" w:type="dxa"/>
            </w:tcMar>
            <w:vAlign w:val="center"/>
          </w:tcPr>
          <w:p w:rsidR="00F067CD" w:rsidRPr="00F067CD" w:rsidRDefault="00F067CD" w:rsidP="00F067CD">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F067CD">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F067CD" w:rsidRPr="00F067CD" w:rsidRDefault="00F067CD" w:rsidP="00F067CD">
            <w:pPr>
              <w:spacing w:after="0" w:line="240" w:lineRule="auto"/>
              <w:rPr>
                <w:rFonts w:ascii="Times New Roman" w:eastAsia="Times New Roman" w:hAnsi="Times New Roman" w:cs="Times New Roman"/>
                <w:sz w:val="20"/>
                <w:szCs w:val="20"/>
                <w:lang w:val="en-US" w:eastAsia="ru-RU"/>
              </w:rPr>
            </w:pPr>
            <w:r w:rsidRPr="00F067CD">
              <w:rPr>
                <w:rFonts w:ascii="Times New Roman" w:eastAsia="Times New Roman" w:hAnsi="Times New Roman" w:cs="Times New Roman"/>
                <w:sz w:val="20"/>
                <w:szCs w:val="20"/>
                <w:lang w:val="en-US" w:eastAsia="ru-RU"/>
              </w:rPr>
              <w:t>Рішення наглядової ради емітента</w:t>
            </w:r>
          </w:p>
          <w:p w:rsidR="00F067CD" w:rsidRPr="00F067CD" w:rsidRDefault="00F067CD" w:rsidP="00F067CD">
            <w:pPr>
              <w:spacing w:after="0" w:line="240" w:lineRule="auto"/>
              <w:rPr>
                <w:rFonts w:ascii="Times New Roman" w:eastAsia="Times New Roman" w:hAnsi="Times New Roman" w:cs="Times New Roman"/>
                <w:sz w:val="20"/>
                <w:szCs w:val="20"/>
                <w:lang w:val="en-US" w:eastAsia="ru-RU"/>
              </w:rPr>
            </w:pPr>
            <w:r w:rsidRPr="00F067CD">
              <w:rPr>
                <w:rFonts w:ascii="Times New Roman" w:eastAsia="Times New Roman" w:hAnsi="Times New Roman" w:cs="Times New Roman"/>
                <w:sz w:val="20"/>
                <w:szCs w:val="20"/>
                <w:lang w:val="en-US" w:eastAsia="ru-RU"/>
              </w:rPr>
              <w:t>Протокол засiдання Наглядової ради № 6/2021 від 28.04.2021</w:t>
            </w:r>
          </w:p>
        </w:tc>
      </w:tr>
      <w:tr w:rsidR="00F067CD" w:rsidRPr="00F067CD" w:rsidTr="006822A6">
        <w:tc>
          <w:tcPr>
            <w:tcW w:w="1359" w:type="pct"/>
            <w:tcMar>
              <w:top w:w="60" w:type="dxa"/>
              <w:left w:w="60" w:type="dxa"/>
              <w:bottom w:w="60" w:type="dxa"/>
              <w:right w:w="60" w:type="dxa"/>
            </w:tcMar>
            <w:vAlign w:val="center"/>
          </w:tcPr>
          <w:p w:rsidR="00F067CD" w:rsidRPr="00F067CD" w:rsidRDefault="00F067CD" w:rsidP="00F067CD">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F067CD">
              <w:rPr>
                <w:rFonts w:ascii="Times New Roman" w:eastAsia="Times New Roman" w:hAnsi="Times New Roman" w:cs="Times New Roman"/>
                <w:b/>
                <w:color w:val="000000"/>
                <w:sz w:val="20"/>
                <w:szCs w:val="20"/>
                <w:lang w:val="uk-UA" w:eastAsia="ru-RU"/>
              </w:rPr>
              <w:t xml:space="preserve">8. </w:t>
            </w:r>
            <w:r w:rsidRPr="00F067CD">
              <w:rPr>
                <w:rFonts w:ascii="Times New Roman" w:eastAsia="Times New Roman" w:hAnsi="Times New Roman" w:cs="Times New Roman"/>
                <w:b/>
                <w:sz w:val="20"/>
                <w:szCs w:val="20"/>
                <w:lang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w:t>
            </w:r>
            <w:r w:rsidRPr="00F067CD">
              <w:rPr>
                <w:rFonts w:ascii="Times New Roman" w:eastAsia="Times New Roman" w:hAnsi="Times New Roman" w:cs="Times New Roman"/>
                <w:b/>
                <w:sz w:val="20"/>
                <w:szCs w:val="20"/>
                <w:lang w:eastAsia="ru-RU"/>
              </w:rPr>
              <w:lastRenderedPageBreak/>
              <w:t>імені учасника фондового ринку (у разі здійснення оприлюднення).</w:t>
            </w:r>
          </w:p>
        </w:tc>
        <w:tc>
          <w:tcPr>
            <w:tcW w:w="3641" w:type="pct"/>
            <w:vAlign w:val="center"/>
          </w:tcPr>
          <w:p w:rsidR="00F067CD" w:rsidRPr="00F067CD" w:rsidRDefault="00F067CD" w:rsidP="00F067CD">
            <w:pPr>
              <w:spacing w:after="0" w:line="240" w:lineRule="auto"/>
              <w:rPr>
                <w:rFonts w:ascii="Times New Roman" w:eastAsia="Times New Roman" w:hAnsi="Times New Roman" w:cs="Times New Roman"/>
                <w:sz w:val="20"/>
                <w:szCs w:val="20"/>
                <w:lang w:val="en-US" w:eastAsia="ru-RU"/>
              </w:rPr>
            </w:pPr>
            <w:r w:rsidRPr="00F067CD">
              <w:rPr>
                <w:rFonts w:ascii="Times New Roman" w:eastAsia="Times New Roman" w:hAnsi="Times New Roman" w:cs="Times New Roman"/>
                <w:sz w:val="20"/>
                <w:szCs w:val="20"/>
                <w:lang w:val="en-US" w:eastAsia="ru-RU"/>
              </w:rPr>
              <w:lastRenderedPageBreak/>
              <w:t xml:space="preserve"> </w:t>
            </w:r>
          </w:p>
        </w:tc>
      </w:tr>
      <w:tr w:rsidR="00F067CD" w:rsidRPr="00F067CD" w:rsidTr="006822A6">
        <w:tc>
          <w:tcPr>
            <w:tcW w:w="1359" w:type="pct"/>
            <w:tcMar>
              <w:top w:w="60" w:type="dxa"/>
              <w:left w:w="60" w:type="dxa"/>
              <w:bottom w:w="60" w:type="dxa"/>
              <w:right w:w="60" w:type="dxa"/>
            </w:tcMar>
            <w:vAlign w:val="center"/>
          </w:tcPr>
          <w:p w:rsidR="00F067CD" w:rsidRPr="00F067CD" w:rsidRDefault="00F067CD" w:rsidP="00F067CD">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F067CD">
              <w:rPr>
                <w:rFonts w:ascii="Times New Roman" w:eastAsia="Times New Roman" w:hAnsi="Times New Roman" w:cs="Times New Roman"/>
                <w:b/>
                <w:sz w:val="20"/>
                <w:szCs w:val="20"/>
                <w:lang w:eastAsia="ru-RU"/>
              </w:rPr>
              <w:lastRenderedPageBreak/>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F067CD" w:rsidRPr="00F067CD" w:rsidRDefault="00F067CD" w:rsidP="00F067CD">
            <w:pPr>
              <w:spacing w:after="0" w:line="240" w:lineRule="auto"/>
              <w:rPr>
                <w:rFonts w:ascii="Times New Roman" w:eastAsia="Times New Roman" w:hAnsi="Times New Roman" w:cs="Times New Roman"/>
                <w:sz w:val="20"/>
                <w:szCs w:val="20"/>
                <w:lang w:val="en-US" w:eastAsia="ru-RU"/>
              </w:rPr>
            </w:pPr>
            <w:r w:rsidRPr="00F067CD">
              <w:rPr>
                <w:rFonts w:ascii="Times New Roman" w:eastAsia="Times New Roman" w:hAnsi="Times New Roman" w:cs="Times New Roman"/>
                <w:sz w:val="20"/>
                <w:szCs w:val="20"/>
                <w:lang w:val="en-US" w:eastAsia="ru-RU"/>
              </w:rPr>
              <w:t>Державна установа "Агентство з розвитку iнфраструктури фондового ринку України"</w:t>
            </w:r>
          </w:p>
          <w:p w:rsidR="00F067CD" w:rsidRPr="00F067CD" w:rsidRDefault="00F067CD" w:rsidP="00F067CD">
            <w:pPr>
              <w:spacing w:after="0" w:line="240" w:lineRule="auto"/>
              <w:rPr>
                <w:rFonts w:ascii="Times New Roman" w:eastAsia="Times New Roman" w:hAnsi="Times New Roman" w:cs="Times New Roman"/>
                <w:sz w:val="20"/>
                <w:szCs w:val="20"/>
                <w:lang w:val="en-US" w:eastAsia="ru-RU"/>
              </w:rPr>
            </w:pPr>
            <w:r w:rsidRPr="00F067CD">
              <w:rPr>
                <w:rFonts w:ascii="Times New Roman" w:eastAsia="Times New Roman" w:hAnsi="Times New Roman" w:cs="Times New Roman"/>
                <w:sz w:val="20"/>
                <w:szCs w:val="20"/>
                <w:lang w:val="en-US" w:eastAsia="ru-RU"/>
              </w:rPr>
              <w:t>21676262</w:t>
            </w:r>
          </w:p>
          <w:p w:rsidR="00F067CD" w:rsidRPr="00F067CD" w:rsidRDefault="00F067CD" w:rsidP="00F067CD">
            <w:pPr>
              <w:spacing w:after="0" w:line="240" w:lineRule="auto"/>
              <w:rPr>
                <w:rFonts w:ascii="Times New Roman" w:eastAsia="Times New Roman" w:hAnsi="Times New Roman" w:cs="Times New Roman"/>
                <w:sz w:val="20"/>
                <w:szCs w:val="20"/>
                <w:lang w:val="en-US" w:eastAsia="ru-RU"/>
              </w:rPr>
            </w:pPr>
            <w:r w:rsidRPr="00F067CD">
              <w:rPr>
                <w:rFonts w:ascii="Times New Roman" w:eastAsia="Times New Roman" w:hAnsi="Times New Roman" w:cs="Times New Roman"/>
                <w:sz w:val="20"/>
                <w:szCs w:val="20"/>
                <w:lang w:val="en-US" w:eastAsia="ru-RU"/>
              </w:rPr>
              <w:t>Україна</w:t>
            </w:r>
          </w:p>
          <w:p w:rsidR="00F067CD" w:rsidRPr="00F067CD" w:rsidRDefault="00F067CD" w:rsidP="00F067CD">
            <w:pPr>
              <w:spacing w:after="0" w:line="240" w:lineRule="auto"/>
              <w:rPr>
                <w:rFonts w:ascii="Times New Roman" w:eastAsia="Times New Roman" w:hAnsi="Times New Roman" w:cs="Times New Roman"/>
                <w:sz w:val="20"/>
                <w:szCs w:val="20"/>
                <w:lang w:val="en-US" w:eastAsia="ru-RU"/>
              </w:rPr>
            </w:pPr>
            <w:r w:rsidRPr="00F067CD">
              <w:rPr>
                <w:rFonts w:ascii="Times New Roman" w:eastAsia="Times New Roman" w:hAnsi="Times New Roman" w:cs="Times New Roman"/>
                <w:sz w:val="20"/>
                <w:szCs w:val="20"/>
                <w:lang w:val="en-US" w:eastAsia="ru-RU"/>
              </w:rPr>
              <w:t>DR/00002/ARM</w:t>
            </w:r>
          </w:p>
        </w:tc>
      </w:tr>
      <w:tr w:rsidR="00F067CD" w:rsidRPr="00F067CD" w:rsidTr="006822A6">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4"/>
                <w:szCs w:val="24"/>
                <w:lang w:eastAsia="ru-RU"/>
              </w:rPr>
            </w:pPr>
            <w:r w:rsidRPr="00F067CD">
              <w:rPr>
                <w:rFonts w:ascii="Times New Roman" w:eastAsia="Times New Roman" w:hAnsi="Times New Roman" w:cs="Times New Roman"/>
                <w:b/>
                <w:bCs/>
                <w:sz w:val="24"/>
                <w:szCs w:val="24"/>
                <w:lang w:val="en-US" w:eastAsia="ru-RU"/>
              </w:rPr>
              <w:t>II</w:t>
            </w:r>
            <w:r w:rsidRPr="00F067CD">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rsidR="00F067CD" w:rsidRPr="00F067CD" w:rsidRDefault="00F067CD" w:rsidP="00F067CD">
      <w:pPr>
        <w:spacing w:after="0" w:line="240" w:lineRule="auto"/>
        <w:rPr>
          <w:rFonts w:ascii="Times New Roman" w:eastAsia="Times New Roman" w:hAnsi="Times New Roman" w:cs="Times New Roman"/>
          <w:vanish/>
          <w:color w:val="000000"/>
          <w:sz w:val="24"/>
          <w:szCs w:val="24"/>
          <w:lang w:eastAsia="ru-RU"/>
        </w:rPr>
      </w:pPr>
    </w:p>
    <w:p w:rsidR="00F067CD" w:rsidRPr="00F067CD" w:rsidRDefault="00F067CD" w:rsidP="00F067CD">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55"/>
        <w:gridCol w:w="4700"/>
        <w:gridCol w:w="300"/>
        <w:gridCol w:w="2224"/>
      </w:tblGrid>
      <w:tr w:rsidR="00F067CD" w:rsidRPr="00F067CD" w:rsidTr="006822A6">
        <w:tc>
          <w:tcPr>
            <w:tcW w:w="2580" w:type="dxa"/>
            <w:vMerge w:val="restart"/>
            <w:tcMar>
              <w:top w:w="60" w:type="dxa"/>
              <w:left w:w="60" w:type="dxa"/>
              <w:bottom w:w="60" w:type="dxa"/>
              <w:right w:w="60" w:type="dxa"/>
            </w:tcMar>
            <w:vAlign w:val="bottom"/>
          </w:tcPr>
          <w:p w:rsidR="00F067CD" w:rsidRPr="00F067CD" w:rsidRDefault="00F067CD" w:rsidP="00F067CD">
            <w:pPr>
              <w:spacing w:after="0" w:line="240" w:lineRule="auto"/>
              <w:rPr>
                <w:rFonts w:ascii="Times New Roman" w:eastAsia="Times New Roman" w:hAnsi="Times New Roman" w:cs="Times New Roman"/>
                <w:b/>
                <w:sz w:val="20"/>
                <w:szCs w:val="20"/>
                <w:lang w:eastAsia="ru-RU"/>
              </w:rPr>
            </w:pPr>
            <w:r w:rsidRPr="00F067CD">
              <w:rPr>
                <w:rFonts w:ascii="Times New Roman" w:eastAsia="Times New Roman" w:hAnsi="Times New Roman" w:cs="Times New Roman"/>
                <w:b/>
                <w:sz w:val="20"/>
                <w:szCs w:val="20"/>
                <w:lang w:eastAsia="ru-RU"/>
              </w:rPr>
              <w:t>Річну інформацію розміщено на власному</w:t>
            </w:r>
            <w:r w:rsidRPr="00F067CD">
              <w:rPr>
                <w:rFonts w:ascii="Times New Roman" w:eastAsia="Times New Roman" w:hAnsi="Times New Roman" w:cs="Times New Roman"/>
                <w:b/>
                <w:sz w:val="20"/>
                <w:szCs w:val="20"/>
                <w:lang w:eastAsia="ru-RU"/>
              </w:rPr>
              <w:br/>
              <w:t>веб-сайті учасника фондового ринку</w:t>
            </w:r>
          </w:p>
          <w:p w:rsidR="00F067CD" w:rsidRPr="00F067CD" w:rsidRDefault="00F067CD" w:rsidP="00F067CD">
            <w:pPr>
              <w:spacing w:after="0" w:line="240" w:lineRule="auto"/>
              <w:jc w:val="center"/>
              <w:rPr>
                <w:rFonts w:ascii="Times New Roman" w:eastAsia="Times New Roman" w:hAnsi="Times New Roman" w:cs="Times New Roman"/>
                <w:b/>
                <w:sz w:val="20"/>
                <w:szCs w:val="20"/>
                <w:lang w:eastAsia="ru-RU"/>
              </w:rPr>
            </w:pPr>
            <w:r w:rsidRPr="00F067CD">
              <w:rPr>
                <w:rFonts w:ascii="Times New Roman" w:eastAsia="Times New Roman" w:hAnsi="Times New Roman" w:cs="Times New Roman"/>
                <w:b/>
                <w:bCs/>
                <w:sz w:val="24"/>
                <w:szCs w:val="24"/>
                <w:lang w:eastAsia="ru-RU"/>
              </w:rPr>
              <w:t> </w:t>
            </w:r>
          </w:p>
        </w:tc>
        <w:tc>
          <w:tcPr>
            <w:tcW w:w="4568" w:type="dxa"/>
            <w:tcMar>
              <w:top w:w="60" w:type="dxa"/>
              <w:left w:w="60" w:type="dxa"/>
              <w:bottom w:w="60" w:type="dxa"/>
              <w:right w:w="60" w:type="dxa"/>
            </w:tcMar>
            <w:vAlign w:val="bottom"/>
          </w:tcPr>
          <w:p w:rsidR="00F067CD" w:rsidRPr="00F067CD" w:rsidRDefault="00F067CD" w:rsidP="00F067CD">
            <w:pPr>
              <w:spacing w:after="0" w:line="240" w:lineRule="auto"/>
              <w:jc w:val="center"/>
              <w:rPr>
                <w:rFonts w:ascii="Times New Roman" w:eastAsia="Times New Roman" w:hAnsi="Times New Roman" w:cs="Times New Roman"/>
                <w:sz w:val="20"/>
                <w:szCs w:val="20"/>
                <w:lang w:val="en-US" w:eastAsia="ru-RU"/>
              </w:rPr>
            </w:pPr>
            <w:r w:rsidRPr="00F067CD">
              <w:rPr>
                <w:rFonts w:ascii="Times New Roman" w:eastAsia="Times New Roman" w:hAnsi="Times New Roman" w:cs="Times New Roman"/>
                <w:sz w:val="20"/>
                <w:szCs w:val="20"/>
                <w:lang w:val="en-US" w:eastAsia="ru-RU"/>
              </w:rPr>
              <w:t>www.mraysnab.pat.ua,  www.mraysnab.pat.ua/emitents/reports</w:t>
            </w:r>
          </w:p>
        </w:tc>
        <w:tc>
          <w:tcPr>
            <w:tcW w:w="292" w:type="dxa"/>
            <w:tcMar>
              <w:top w:w="60" w:type="dxa"/>
              <w:left w:w="60" w:type="dxa"/>
              <w:bottom w:w="60" w:type="dxa"/>
              <w:right w:w="60" w:type="dxa"/>
            </w:tcMar>
            <w:vAlign w:val="bottom"/>
          </w:tcPr>
          <w:p w:rsidR="00F067CD" w:rsidRPr="00F067CD" w:rsidRDefault="00F067CD" w:rsidP="00F067CD">
            <w:pPr>
              <w:spacing w:after="0" w:line="240" w:lineRule="auto"/>
              <w:jc w:val="center"/>
              <w:rPr>
                <w:rFonts w:ascii="Times New Roman" w:eastAsia="Times New Roman" w:hAnsi="Times New Roman" w:cs="Times New Roman"/>
                <w:b/>
                <w:sz w:val="20"/>
                <w:szCs w:val="20"/>
                <w:lang w:eastAsia="ru-RU"/>
              </w:rPr>
            </w:pPr>
          </w:p>
        </w:tc>
        <w:tc>
          <w:tcPr>
            <w:tcW w:w="2161"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en-US" w:eastAsia="ru-RU"/>
              </w:rPr>
            </w:pPr>
            <w:r w:rsidRPr="00F067CD">
              <w:rPr>
                <w:rFonts w:ascii="Times New Roman" w:eastAsia="Times New Roman" w:hAnsi="Times New Roman" w:cs="Times New Roman"/>
                <w:sz w:val="20"/>
                <w:szCs w:val="20"/>
                <w:lang w:val="en-US" w:eastAsia="ru-RU"/>
              </w:rPr>
              <w:t>28.04.2021</w:t>
            </w:r>
          </w:p>
        </w:tc>
      </w:tr>
      <w:tr w:rsidR="00F067CD" w:rsidRPr="00F067CD" w:rsidTr="006822A6">
        <w:tc>
          <w:tcPr>
            <w:tcW w:w="2580" w:type="dxa"/>
            <w:vMerge/>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4"/>
                <w:szCs w:val="24"/>
                <w:lang w:eastAsia="ru-RU"/>
              </w:rPr>
            </w:pPr>
          </w:p>
        </w:tc>
        <w:tc>
          <w:tcPr>
            <w:tcW w:w="4568"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sz w:val="16"/>
                <w:szCs w:val="16"/>
                <w:lang w:eastAsia="ru-RU"/>
              </w:rPr>
            </w:pPr>
            <w:r w:rsidRPr="00F067CD">
              <w:rPr>
                <w:rFonts w:ascii="Times New Roman" w:eastAsia="Times New Roman" w:hAnsi="Times New Roman" w:cs="Times New Roman"/>
                <w:sz w:val="16"/>
                <w:szCs w:val="16"/>
                <w:lang w:eastAsia="ru-RU"/>
              </w:rPr>
              <w:t>(</w:t>
            </w:r>
            <w:r w:rsidRPr="00F067CD">
              <w:rPr>
                <w:rFonts w:ascii="Times New Roman" w:eastAsia="Times New Roman" w:hAnsi="Times New Roman" w:cs="Times New Roman"/>
                <w:sz w:val="20"/>
                <w:szCs w:val="20"/>
                <w:lang w:eastAsia="ru-RU"/>
              </w:rPr>
              <w:t>URL-адреса сторінки</w:t>
            </w:r>
            <w:r w:rsidRPr="00F067CD">
              <w:rPr>
                <w:rFonts w:ascii="Times New Roman" w:eastAsia="Times New Roman" w:hAnsi="Times New Roman" w:cs="Times New Roman"/>
                <w:sz w:val="16"/>
                <w:szCs w:val="16"/>
                <w:lang w:eastAsia="ru-RU"/>
              </w:rPr>
              <w:t>)</w:t>
            </w:r>
          </w:p>
        </w:tc>
        <w:tc>
          <w:tcPr>
            <w:tcW w:w="29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sz w:val="16"/>
                <w:szCs w:val="16"/>
                <w:lang w:eastAsia="ru-RU"/>
              </w:rPr>
            </w:pPr>
            <w:r w:rsidRPr="00F067CD">
              <w:rPr>
                <w:rFonts w:ascii="Times New Roman" w:eastAsia="Times New Roman" w:hAnsi="Times New Roman" w:cs="Times New Roman"/>
                <w:sz w:val="16"/>
                <w:szCs w:val="16"/>
                <w:lang w:eastAsia="ru-RU"/>
              </w:rPr>
              <w:t> </w:t>
            </w:r>
          </w:p>
        </w:tc>
        <w:tc>
          <w:tcPr>
            <w:tcW w:w="2161"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sz w:val="16"/>
                <w:szCs w:val="16"/>
                <w:lang w:eastAsia="ru-RU"/>
              </w:rPr>
            </w:pPr>
            <w:r w:rsidRPr="00F067CD">
              <w:rPr>
                <w:rFonts w:ascii="Times New Roman" w:eastAsia="Times New Roman" w:hAnsi="Times New Roman" w:cs="Times New Roman"/>
                <w:sz w:val="16"/>
                <w:szCs w:val="16"/>
                <w:lang w:eastAsia="ru-RU"/>
              </w:rPr>
              <w:t>(дата)</w:t>
            </w:r>
          </w:p>
        </w:tc>
      </w:tr>
    </w:tbl>
    <w:p w:rsidR="00F067CD" w:rsidRPr="00F067CD" w:rsidRDefault="00F067CD" w:rsidP="00F067CD">
      <w:pPr>
        <w:spacing w:after="0" w:line="240" w:lineRule="auto"/>
        <w:rPr>
          <w:rFonts w:ascii="Times New Roman" w:eastAsia="Times New Roman" w:hAnsi="Times New Roman" w:cs="Times New Roman"/>
          <w:sz w:val="24"/>
          <w:szCs w:val="24"/>
          <w:lang w:eastAsia="ru-RU"/>
        </w:rPr>
      </w:pPr>
    </w:p>
    <w:p w:rsidR="00F067CD" w:rsidRDefault="00F067CD">
      <w:pPr>
        <w:sectPr w:rsidR="00F067CD" w:rsidSect="00F067CD">
          <w:pgSz w:w="11906" w:h="16838"/>
          <w:pgMar w:top="363" w:right="567" w:bottom="363" w:left="1417" w:header="708" w:footer="708" w:gutter="0"/>
          <w:cols w:space="708"/>
          <w:docGrid w:linePitch="360"/>
        </w:sectPr>
      </w:pPr>
    </w:p>
    <w:p w:rsidR="00F067CD" w:rsidRPr="00F067CD" w:rsidRDefault="00F067CD" w:rsidP="00F067CD">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F067CD">
        <w:rPr>
          <w:rFonts w:ascii="Times New Roman" w:eastAsia="Times New Roman" w:hAnsi="Times New Roman" w:cs="Times New Roman"/>
          <w:b/>
          <w:bCs/>
          <w:color w:val="000000"/>
          <w:sz w:val="28"/>
          <w:szCs w:val="28"/>
          <w:lang w:val="uk-UA" w:eastAsia="uk-UA"/>
        </w:rPr>
        <w:lastRenderedPageBreak/>
        <w:t>Зміст</w:t>
      </w:r>
      <w:r w:rsidRPr="00F067CD">
        <w:rPr>
          <w:rFonts w:ascii="Times New Roman" w:eastAsia="Times New Roman" w:hAnsi="Times New Roman" w:cs="Times New Roman"/>
          <w:b/>
          <w:bCs/>
          <w:color w:val="000000"/>
          <w:sz w:val="28"/>
          <w:szCs w:val="28"/>
          <w:lang w:val="en-US" w:eastAsia="uk-UA"/>
        </w:rPr>
        <w:tab/>
      </w:r>
      <w:r w:rsidRPr="00F067CD">
        <w:rPr>
          <w:rFonts w:ascii="Times New Roman" w:eastAsia="Times New Roman" w:hAnsi="Times New Roman" w:cs="Times New Roman"/>
          <w:b/>
          <w:bCs/>
          <w:color w:val="000000"/>
          <w:sz w:val="28"/>
          <w:szCs w:val="28"/>
          <w:lang w:val="en-US" w:eastAsia="uk-UA"/>
        </w:rPr>
        <w:tab/>
      </w:r>
      <w:r w:rsidRPr="00F067CD">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F067CD" w:rsidRPr="00F067CD" w:rsidTr="006822A6">
        <w:tc>
          <w:tcPr>
            <w:tcW w:w="10266" w:type="dxa"/>
            <w:gridSpan w:val="2"/>
            <w:tcMar>
              <w:top w:w="60" w:type="dxa"/>
              <w:left w:w="60" w:type="dxa"/>
              <w:bottom w:w="60" w:type="dxa"/>
              <w:right w:w="60" w:type="dxa"/>
            </w:tcMar>
            <w:vAlign w:val="center"/>
          </w:tcPr>
          <w:p w:rsidR="00F067CD" w:rsidRPr="00F067CD" w:rsidRDefault="00F067CD" w:rsidP="00F067CD">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F067CD">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en-US" w:eastAsia="uk-UA"/>
              </w:rPr>
            </w:pPr>
            <w:r w:rsidRPr="00F067CD">
              <w:rPr>
                <w:rFonts w:ascii="Times New Roman" w:eastAsia="Times New Roman" w:hAnsi="Times New Roman" w:cs="Times New Roman"/>
                <w:b/>
                <w:sz w:val="24"/>
                <w:szCs w:val="24"/>
                <w:lang w:val="en-US" w:eastAsia="uk-UA"/>
              </w:rPr>
              <w:t>X</w:t>
            </w: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en-US" w:eastAsia="uk-UA"/>
              </w:rPr>
            </w:pPr>
          </w:p>
        </w:tc>
      </w:tr>
      <w:tr w:rsidR="00F067CD" w:rsidRPr="00F067CD" w:rsidTr="006822A6">
        <w:trPr>
          <w:trHeight w:val="274"/>
        </w:trPr>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en-US" w:eastAsia="uk-UA"/>
              </w:rPr>
            </w:pPr>
          </w:p>
        </w:tc>
      </w:tr>
      <w:tr w:rsidR="00F067CD" w:rsidRPr="00F067CD" w:rsidTr="006822A6">
        <w:tc>
          <w:tcPr>
            <w:tcW w:w="8424" w:type="dxa"/>
            <w:tcMar>
              <w:top w:w="60" w:type="dxa"/>
              <w:left w:w="60" w:type="dxa"/>
              <w:bottom w:w="60" w:type="dxa"/>
              <w:right w:w="60" w:type="dxa"/>
            </w:tcMar>
          </w:tcPr>
          <w:p w:rsidR="00F067CD" w:rsidRPr="00F067CD" w:rsidRDefault="00F067CD" w:rsidP="00F067CD">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4. Інформація щодо корпоративного секретаря.</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en-US" w:eastAsia="uk-UA"/>
              </w:rPr>
            </w:pPr>
          </w:p>
        </w:tc>
      </w:tr>
      <w:tr w:rsidR="00F067CD" w:rsidRPr="00F067CD" w:rsidTr="006822A6">
        <w:tc>
          <w:tcPr>
            <w:tcW w:w="8424" w:type="dxa"/>
            <w:tcMar>
              <w:top w:w="60" w:type="dxa"/>
              <w:left w:w="60" w:type="dxa"/>
              <w:bottom w:w="60" w:type="dxa"/>
              <w:right w:w="60" w:type="dxa"/>
            </w:tcMar>
          </w:tcPr>
          <w:p w:rsidR="00F067CD" w:rsidRPr="00F067CD" w:rsidRDefault="00F067CD" w:rsidP="00F067CD">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en-US" w:eastAsia="uk-UA"/>
              </w:rPr>
            </w:pP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en-US" w:eastAsia="uk-UA"/>
              </w:rPr>
            </w:pPr>
            <w:r w:rsidRPr="00F067CD">
              <w:rPr>
                <w:rFonts w:ascii="Times New Roman" w:eastAsia="Times New Roman" w:hAnsi="Times New Roman" w:cs="Times New Roman"/>
                <w:b/>
                <w:sz w:val="24"/>
                <w:szCs w:val="24"/>
                <w:lang w:val="en-US" w:eastAsia="uk-UA"/>
              </w:rPr>
              <w:t>X</w:t>
            </w: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en-US" w:eastAsia="uk-UA"/>
              </w:rPr>
            </w:pP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t>8. Штрафні санкції щодо емітента.</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en-US" w:eastAsia="uk-UA"/>
              </w:rPr>
            </w:pPr>
            <w:r w:rsidRPr="00F067CD">
              <w:rPr>
                <w:rFonts w:ascii="Times New Roman" w:eastAsia="Times New Roman" w:hAnsi="Times New Roman" w:cs="Times New Roman"/>
                <w:b/>
                <w:sz w:val="24"/>
                <w:szCs w:val="24"/>
                <w:lang w:val="en-US" w:eastAsia="uk-UA"/>
              </w:rPr>
              <w:t>X</w:t>
            </w: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en-US" w:eastAsia="uk-UA"/>
              </w:rPr>
            </w:pPr>
            <w:r w:rsidRPr="00F067CD">
              <w:rPr>
                <w:rFonts w:ascii="Times New Roman" w:eastAsia="Times New Roman" w:hAnsi="Times New Roman" w:cs="Times New Roman"/>
                <w:b/>
                <w:sz w:val="24"/>
                <w:szCs w:val="24"/>
                <w:lang w:val="en-US" w:eastAsia="uk-UA"/>
              </w:rPr>
              <w:t>X</w:t>
            </w: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en-US" w:eastAsia="uk-UA"/>
              </w:rPr>
            </w:pPr>
            <w:r w:rsidRPr="00F067CD">
              <w:rPr>
                <w:rFonts w:ascii="Times New Roman" w:eastAsia="Times New Roman" w:hAnsi="Times New Roman" w:cs="Times New Roman"/>
                <w:b/>
                <w:sz w:val="24"/>
                <w:szCs w:val="24"/>
                <w:lang w:val="en-US" w:eastAsia="uk-UA"/>
              </w:rPr>
              <w:t>X</w:t>
            </w: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uk-UA" w:eastAsia="uk-UA"/>
              </w:rPr>
            </w:pPr>
            <w:r w:rsidRPr="00F067CD">
              <w:rPr>
                <w:rFonts w:ascii="Times New Roman" w:eastAsia="Times New Roman" w:hAnsi="Times New Roman" w:cs="Times New Roman"/>
                <w:b/>
                <w:color w:val="000000"/>
                <w:sz w:val="24"/>
                <w:szCs w:val="24"/>
                <w:lang w:val="en-US" w:eastAsia="uk-UA"/>
              </w:rPr>
              <w:t>X</w:t>
            </w: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uk-UA" w:eastAsia="uk-UA"/>
              </w:rPr>
            </w:pPr>
            <w:r w:rsidRPr="00F067CD">
              <w:rPr>
                <w:rFonts w:ascii="Times New Roman" w:eastAsia="Times New Roman" w:hAnsi="Times New Roman" w:cs="Times New Roman"/>
                <w:b/>
                <w:color w:val="000000"/>
                <w:sz w:val="24"/>
                <w:szCs w:val="24"/>
                <w:lang w:val="en-US" w:eastAsia="uk-UA"/>
              </w:rPr>
              <w:t>X</w:t>
            </w: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uk-UA" w:eastAsia="uk-UA"/>
              </w:rPr>
            </w:pPr>
            <w:r w:rsidRPr="00F067CD">
              <w:rPr>
                <w:rFonts w:ascii="Times New Roman" w:eastAsia="Times New Roman" w:hAnsi="Times New Roman" w:cs="Times New Roman"/>
                <w:b/>
                <w:sz w:val="24"/>
                <w:szCs w:val="24"/>
                <w:lang w:val="en-US" w:eastAsia="uk-UA"/>
              </w:rPr>
              <w:t>X</w:t>
            </w: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uk-UA" w:eastAsia="uk-UA"/>
              </w:rPr>
            </w:pPr>
            <w:r w:rsidRPr="00F067CD">
              <w:rPr>
                <w:rFonts w:ascii="Times New Roman" w:eastAsia="Times New Roman" w:hAnsi="Times New Roman" w:cs="Times New Roman"/>
                <w:b/>
                <w:sz w:val="24"/>
                <w:szCs w:val="24"/>
                <w:lang w:val="en-US" w:eastAsia="uk-UA"/>
              </w:rPr>
              <w:t>X</w:t>
            </w:r>
          </w:p>
        </w:tc>
      </w:tr>
      <w:tr w:rsidR="00F067CD" w:rsidRPr="00F067CD" w:rsidTr="006822A6">
        <w:tc>
          <w:tcPr>
            <w:tcW w:w="8424" w:type="dxa"/>
            <w:tcMar>
              <w:top w:w="60" w:type="dxa"/>
              <w:left w:w="60" w:type="dxa"/>
              <w:bottom w:w="60" w:type="dxa"/>
              <w:right w:w="60" w:type="dxa"/>
            </w:tcMar>
          </w:tcPr>
          <w:p w:rsidR="00F067CD" w:rsidRPr="00F067CD" w:rsidRDefault="00F067CD" w:rsidP="00F067CD">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 xml:space="preserve">інформація про будь-які винагороди або компенсації, які </w:t>
            </w:r>
            <w:r w:rsidRPr="00F067CD">
              <w:rPr>
                <w:rFonts w:ascii="Times New Roman" w:eastAsia="Times New Roman" w:hAnsi="Times New Roman" w:cs="Times New Roman"/>
                <w:sz w:val="20"/>
                <w:szCs w:val="20"/>
                <w:lang w:val="uk-UA" w:eastAsia="ru-RU"/>
              </w:rPr>
              <w:t xml:space="preserve">мають бути </w:t>
            </w:r>
            <w:r w:rsidRPr="00F067CD">
              <w:rPr>
                <w:rFonts w:ascii="Times New Roman" w:eastAsia="Times New Roman" w:hAnsi="Times New Roman" w:cs="Times New Roman"/>
                <w:color w:val="000000"/>
                <w:sz w:val="20"/>
                <w:szCs w:val="20"/>
                <w:lang w:val="uk-UA"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uk-UA" w:eastAsia="uk-UA"/>
              </w:rPr>
            </w:pP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uk-UA" w:eastAsia="uk-UA"/>
              </w:rPr>
            </w:pP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uk-UA" w:eastAsia="uk-UA"/>
              </w:rPr>
            </w:pPr>
            <w:r w:rsidRPr="00F067CD">
              <w:rPr>
                <w:rFonts w:ascii="Times New Roman" w:eastAsia="Times New Roman" w:hAnsi="Times New Roman" w:cs="Times New Roman"/>
                <w:b/>
                <w:sz w:val="24"/>
                <w:szCs w:val="24"/>
                <w:lang w:val="en-US" w:eastAsia="uk-UA"/>
              </w:rPr>
              <w:t>X</w:t>
            </w: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uk-UA" w:eastAsia="uk-UA"/>
              </w:rPr>
            </w:pPr>
            <w:r w:rsidRPr="00F067CD">
              <w:rPr>
                <w:rFonts w:ascii="Times New Roman" w:eastAsia="Times New Roman" w:hAnsi="Times New Roman" w:cs="Times New Roman"/>
                <w:b/>
                <w:color w:val="000000"/>
                <w:sz w:val="24"/>
                <w:szCs w:val="24"/>
                <w:lang w:val="en-US" w:eastAsia="uk-UA"/>
              </w:rPr>
              <w:t>X</w:t>
            </w: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uk-UA" w:eastAsia="uk-UA"/>
              </w:rPr>
            </w:pPr>
            <w:r w:rsidRPr="00F067CD">
              <w:rPr>
                <w:rFonts w:ascii="Times New Roman" w:eastAsia="Times New Roman" w:hAnsi="Times New Roman" w:cs="Times New Roman"/>
                <w:b/>
                <w:color w:val="000000"/>
                <w:sz w:val="24"/>
                <w:szCs w:val="24"/>
                <w:lang w:val="en-US" w:eastAsia="uk-UA"/>
              </w:rPr>
              <w:t>X</w:t>
            </w: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uk-UA" w:eastAsia="uk-UA"/>
              </w:rPr>
            </w:pPr>
            <w:r w:rsidRPr="00F067CD">
              <w:rPr>
                <w:rFonts w:ascii="Times New Roman" w:eastAsia="Times New Roman" w:hAnsi="Times New Roman" w:cs="Times New Roman"/>
                <w:b/>
                <w:color w:val="000000"/>
                <w:sz w:val="24"/>
                <w:szCs w:val="24"/>
                <w:lang w:val="en-US" w:eastAsia="uk-UA"/>
              </w:rPr>
              <w:t>X</w:t>
            </w: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uk-UA" w:eastAsia="uk-UA"/>
              </w:rPr>
            </w:pPr>
            <w:r w:rsidRPr="00F067CD">
              <w:rPr>
                <w:rFonts w:ascii="Times New Roman" w:eastAsia="Times New Roman" w:hAnsi="Times New Roman" w:cs="Times New Roman"/>
                <w:b/>
                <w:color w:val="000000"/>
                <w:sz w:val="24"/>
                <w:szCs w:val="24"/>
                <w:lang w:val="en-US" w:eastAsia="uk-UA"/>
              </w:rPr>
              <w:t>X</w:t>
            </w: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uk-UA" w:eastAsia="uk-UA"/>
              </w:rPr>
            </w:pPr>
            <w:r w:rsidRPr="00F067CD">
              <w:rPr>
                <w:rFonts w:ascii="Times New Roman" w:eastAsia="Times New Roman" w:hAnsi="Times New Roman" w:cs="Times New Roman"/>
                <w:b/>
                <w:color w:val="000000"/>
                <w:sz w:val="24"/>
                <w:szCs w:val="24"/>
                <w:lang w:val="en-US" w:eastAsia="uk-UA"/>
              </w:rPr>
              <w:t>X</w:t>
            </w: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uk-UA" w:eastAsia="uk-UA"/>
              </w:rPr>
            </w:pPr>
            <w:r w:rsidRPr="00F067CD">
              <w:rPr>
                <w:rFonts w:ascii="Times New Roman" w:eastAsia="Times New Roman" w:hAnsi="Times New Roman" w:cs="Times New Roman"/>
                <w:b/>
                <w:color w:val="000000"/>
                <w:sz w:val="24"/>
                <w:szCs w:val="24"/>
                <w:lang w:val="en-US" w:eastAsia="uk-UA"/>
              </w:rPr>
              <w:t>X</w:t>
            </w:r>
          </w:p>
        </w:tc>
      </w:tr>
      <w:tr w:rsidR="00F067CD" w:rsidRPr="00F067CD" w:rsidTr="006822A6">
        <w:tc>
          <w:tcPr>
            <w:tcW w:w="8424" w:type="dxa"/>
            <w:tcMar>
              <w:top w:w="60" w:type="dxa"/>
              <w:left w:w="60" w:type="dxa"/>
              <w:bottom w:w="60" w:type="dxa"/>
              <w:right w:w="60" w:type="dxa"/>
            </w:tcMar>
          </w:tcPr>
          <w:p w:rsidR="00F067CD" w:rsidRPr="00F067CD" w:rsidRDefault="00F067CD" w:rsidP="00F067CD">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uk-UA" w:eastAsia="uk-UA"/>
              </w:rPr>
            </w:pPr>
            <w:r w:rsidRPr="00F067CD">
              <w:rPr>
                <w:rFonts w:ascii="Times New Roman" w:eastAsia="Times New Roman" w:hAnsi="Times New Roman" w:cs="Times New Roman"/>
                <w:b/>
                <w:color w:val="000000"/>
                <w:sz w:val="24"/>
                <w:szCs w:val="24"/>
                <w:lang w:val="en-US" w:eastAsia="uk-UA"/>
              </w:rPr>
              <w:t>X</w:t>
            </w: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uk-UA" w:eastAsia="uk-UA"/>
              </w:rPr>
            </w:pPr>
            <w:r w:rsidRPr="00F067CD">
              <w:rPr>
                <w:rFonts w:ascii="Times New Roman" w:eastAsia="Times New Roman" w:hAnsi="Times New Roman" w:cs="Times New Roman"/>
                <w:b/>
                <w:color w:val="000000"/>
                <w:sz w:val="24"/>
                <w:szCs w:val="24"/>
                <w:lang w:val="en-US" w:eastAsia="uk-UA"/>
              </w:rPr>
              <w:t>X</w:t>
            </w: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uk-UA" w:eastAsia="uk-UA"/>
              </w:rPr>
            </w:pPr>
            <w:r w:rsidRPr="00F067CD">
              <w:rPr>
                <w:rFonts w:ascii="Times New Roman" w:eastAsia="Times New Roman" w:hAnsi="Times New Roman" w:cs="Times New Roman"/>
                <w:b/>
                <w:color w:val="000000"/>
                <w:sz w:val="24"/>
                <w:szCs w:val="24"/>
                <w:lang w:val="en-US" w:eastAsia="uk-UA"/>
              </w:rPr>
              <w:t>X</w:t>
            </w:r>
          </w:p>
        </w:tc>
      </w:tr>
      <w:tr w:rsidR="00F067CD" w:rsidRPr="00F067CD" w:rsidTr="006822A6">
        <w:tc>
          <w:tcPr>
            <w:tcW w:w="8424" w:type="dxa"/>
            <w:tcMar>
              <w:top w:w="60" w:type="dxa"/>
              <w:left w:w="60" w:type="dxa"/>
              <w:bottom w:w="60" w:type="dxa"/>
              <w:right w:w="60" w:type="dxa"/>
            </w:tcMar>
          </w:tcPr>
          <w:p w:rsidR="00F067CD" w:rsidRPr="00F067CD" w:rsidRDefault="00F067CD" w:rsidP="00F067CD">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uk-UA" w:eastAsia="uk-UA"/>
              </w:rPr>
            </w:pPr>
            <w:r w:rsidRPr="00F067CD">
              <w:rPr>
                <w:rFonts w:ascii="Times New Roman" w:eastAsia="Times New Roman" w:hAnsi="Times New Roman" w:cs="Times New Roman"/>
                <w:b/>
                <w:sz w:val="24"/>
                <w:szCs w:val="24"/>
                <w:lang w:val="en-US" w:eastAsia="uk-UA"/>
              </w:rPr>
              <w:t>X</w:t>
            </w: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uk-UA" w:eastAsia="uk-UA"/>
              </w:rPr>
            </w:pPr>
            <w:r w:rsidRPr="00F067CD">
              <w:rPr>
                <w:rFonts w:ascii="Times New Roman" w:eastAsia="Times New Roman" w:hAnsi="Times New Roman" w:cs="Times New Roman"/>
                <w:b/>
                <w:sz w:val="24"/>
                <w:szCs w:val="24"/>
                <w:lang w:val="en-US" w:eastAsia="uk-UA"/>
              </w:rPr>
              <w:t>X</w:t>
            </w: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uk-UA" w:eastAsia="uk-UA"/>
              </w:rPr>
            </w:pPr>
            <w:r w:rsidRPr="00F067CD">
              <w:rPr>
                <w:rFonts w:ascii="Times New Roman" w:eastAsia="Times New Roman" w:hAnsi="Times New Roman" w:cs="Times New Roman"/>
                <w:b/>
                <w:sz w:val="24"/>
                <w:szCs w:val="24"/>
                <w:lang w:val="en-US" w:eastAsia="uk-UA"/>
              </w:rPr>
              <w:t>X</w:t>
            </w: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uk-UA" w:eastAsia="uk-UA"/>
              </w:rPr>
            </w:pPr>
            <w:r w:rsidRPr="00F067CD">
              <w:rPr>
                <w:rFonts w:ascii="Times New Roman" w:eastAsia="Times New Roman" w:hAnsi="Times New Roman" w:cs="Times New Roman"/>
                <w:b/>
                <w:sz w:val="24"/>
                <w:szCs w:val="24"/>
                <w:lang w:val="en-US" w:eastAsia="uk-UA"/>
              </w:rPr>
              <w:t>X</w:t>
            </w: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uk-UA" w:eastAsia="uk-UA"/>
              </w:rPr>
            </w:pPr>
            <w:r w:rsidRPr="00F067CD">
              <w:rPr>
                <w:rFonts w:ascii="Times New Roman" w:eastAsia="Times New Roman" w:hAnsi="Times New Roman" w:cs="Times New Roman"/>
                <w:b/>
                <w:sz w:val="24"/>
                <w:szCs w:val="24"/>
                <w:lang w:val="en-US" w:eastAsia="uk-UA"/>
              </w:rPr>
              <w:t>X</w:t>
            </w: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uk-UA" w:eastAsia="uk-UA"/>
              </w:rPr>
            </w:pPr>
            <w:r w:rsidRPr="00F067CD">
              <w:rPr>
                <w:rFonts w:ascii="Times New Roman" w:eastAsia="Times New Roman" w:hAnsi="Times New Roman" w:cs="Times New Roman"/>
                <w:b/>
                <w:sz w:val="24"/>
                <w:szCs w:val="24"/>
                <w:lang w:val="en-US" w:eastAsia="uk-UA"/>
              </w:rPr>
              <w:t>X</w:t>
            </w: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uk-UA" w:eastAsia="uk-UA"/>
              </w:rPr>
            </w:pPr>
            <w:r w:rsidRPr="00F067CD">
              <w:rPr>
                <w:rFonts w:ascii="Times New Roman" w:eastAsia="Times New Roman" w:hAnsi="Times New Roman" w:cs="Times New Roman"/>
                <w:b/>
                <w:color w:val="000000"/>
                <w:sz w:val="24"/>
                <w:szCs w:val="24"/>
                <w:lang w:val="en-US" w:eastAsia="uk-UA"/>
              </w:rPr>
              <w:t>X</w:t>
            </w: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uk-UA" w:eastAsia="uk-UA"/>
              </w:rPr>
            </w:pPr>
            <w:r w:rsidRPr="00F067CD">
              <w:rPr>
                <w:rFonts w:ascii="Times New Roman" w:eastAsia="Times New Roman" w:hAnsi="Times New Roman" w:cs="Times New Roman"/>
                <w:b/>
                <w:color w:val="000000"/>
                <w:sz w:val="24"/>
                <w:szCs w:val="24"/>
                <w:lang w:val="en-US" w:eastAsia="uk-UA"/>
              </w:rPr>
              <w:t>X</w:t>
            </w: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uk-UA" w:eastAsia="uk-UA"/>
              </w:rPr>
            </w:pPr>
            <w:r w:rsidRPr="00F067CD">
              <w:rPr>
                <w:rFonts w:ascii="Times New Roman" w:eastAsia="Times New Roman" w:hAnsi="Times New Roman" w:cs="Times New Roman"/>
                <w:b/>
                <w:sz w:val="24"/>
                <w:szCs w:val="24"/>
                <w:lang w:val="en-US" w:eastAsia="uk-UA"/>
              </w:rPr>
              <w:t>X</w:t>
            </w: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uk-UA" w:eastAsia="uk-UA"/>
              </w:rPr>
            </w:pP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uk-UA" w:eastAsia="uk-UA"/>
              </w:rPr>
            </w:pP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uk-UA" w:eastAsia="uk-UA"/>
              </w:rPr>
            </w:pP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uk-UA" w:eastAsia="uk-UA"/>
              </w:rPr>
            </w:pPr>
            <w:r w:rsidRPr="00F067CD">
              <w:rPr>
                <w:rFonts w:ascii="Times New Roman" w:eastAsia="Times New Roman" w:hAnsi="Times New Roman" w:cs="Times New Roman"/>
                <w:b/>
                <w:sz w:val="24"/>
                <w:szCs w:val="24"/>
                <w:lang w:val="en-US" w:eastAsia="uk-UA"/>
              </w:rPr>
              <w:t>X</w:t>
            </w: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uk-UA" w:eastAsia="uk-UA"/>
              </w:rPr>
            </w:pPr>
            <w:r w:rsidRPr="00F067CD">
              <w:rPr>
                <w:rFonts w:ascii="Times New Roman" w:eastAsia="Times New Roman" w:hAnsi="Times New Roman" w:cs="Times New Roman"/>
                <w:b/>
                <w:sz w:val="24"/>
                <w:szCs w:val="24"/>
                <w:lang w:val="en-US" w:eastAsia="uk-UA"/>
              </w:rPr>
              <w:t>X</w:t>
            </w: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uk-UA" w:eastAsia="uk-UA"/>
              </w:rPr>
            </w:pPr>
            <w:r w:rsidRPr="00F067CD">
              <w:rPr>
                <w:rFonts w:ascii="Times New Roman" w:eastAsia="Times New Roman" w:hAnsi="Times New Roman" w:cs="Times New Roman"/>
                <w:b/>
                <w:sz w:val="24"/>
                <w:szCs w:val="24"/>
                <w:lang w:val="en-US" w:eastAsia="uk-UA"/>
              </w:rPr>
              <w:t>X</w:t>
            </w: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uk-UA" w:eastAsia="uk-UA"/>
              </w:rPr>
            </w:pP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uk-UA" w:eastAsia="uk-UA"/>
              </w:rPr>
            </w:pP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uk-UA" w:eastAsia="uk-UA"/>
              </w:rPr>
            </w:pP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uk-UA" w:eastAsia="uk-UA"/>
              </w:rPr>
            </w:pP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ind w:left="1560" w:hanging="1560"/>
              <w:jc w:val="center"/>
              <w:rPr>
                <w:rFonts w:ascii="Times New Roman" w:eastAsia="Times New Roman" w:hAnsi="Times New Roman" w:cs="Times New Roman"/>
                <w:b/>
                <w:sz w:val="24"/>
                <w:szCs w:val="24"/>
                <w:lang w:val="uk-UA" w:eastAsia="uk-UA"/>
              </w:rPr>
            </w:pP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uk-UA" w:eastAsia="uk-UA"/>
              </w:rPr>
            </w:pP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uk-UA" w:eastAsia="uk-UA"/>
              </w:rPr>
            </w:pP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uk-UA" w:eastAsia="uk-UA"/>
              </w:rPr>
            </w:pPr>
            <w:r w:rsidRPr="00F067CD">
              <w:rPr>
                <w:rFonts w:ascii="Times New Roman" w:eastAsia="Times New Roman" w:hAnsi="Times New Roman" w:cs="Times New Roman"/>
                <w:b/>
                <w:sz w:val="24"/>
                <w:szCs w:val="24"/>
                <w:lang w:val="en-US" w:eastAsia="uk-UA"/>
              </w:rPr>
              <w:t>X</w:t>
            </w: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uk-UA" w:eastAsia="uk-UA"/>
              </w:rPr>
            </w:pP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uk-UA" w:eastAsia="uk-UA"/>
              </w:rPr>
            </w:pPr>
            <w:r w:rsidRPr="00F067CD">
              <w:rPr>
                <w:rFonts w:ascii="Times New Roman" w:eastAsia="Times New Roman" w:hAnsi="Times New Roman" w:cs="Times New Roman"/>
                <w:b/>
                <w:sz w:val="24"/>
                <w:szCs w:val="24"/>
                <w:lang w:val="en-US" w:eastAsia="uk-UA"/>
              </w:rPr>
              <w:t>X</w:t>
            </w:r>
          </w:p>
        </w:tc>
      </w:tr>
      <w:tr w:rsidR="00F067CD" w:rsidRPr="00F067CD" w:rsidTr="006822A6">
        <w:tc>
          <w:tcPr>
            <w:tcW w:w="8424" w:type="dxa"/>
            <w:tcMar>
              <w:top w:w="60" w:type="dxa"/>
              <w:left w:w="60" w:type="dxa"/>
              <w:bottom w:w="60" w:type="dxa"/>
              <w:right w:w="60" w:type="dxa"/>
            </w:tcMar>
          </w:tcPr>
          <w:p w:rsidR="00F067CD" w:rsidRPr="00F067CD" w:rsidRDefault="00F067CD" w:rsidP="00F067CD">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uk-UA" w:eastAsia="uk-UA"/>
              </w:rPr>
            </w:pP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uk-UA" w:eastAsia="uk-UA"/>
              </w:rPr>
            </w:pPr>
            <w:r w:rsidRPr="00F067CD">
              <w:rPr>
                <w:rFonts w:ascii="Times New Roman" w:eastAsia="Times New Roman" w:hAnsi="Times New Roman" w:cs="Times New Roman"/>
                <w:b/>
                <w:color w:val="000000"/>
                <w:sz w:val="24"/>
                <w:szCs w:val="24"/>
                <w:lang w:val="en-US" w:eastAsia="uk-UA"/>
              </w:rPr>
              <w:t>X</w:t>
            </w: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uk-UA" w:eastAsia="uk-UA"/>
              </w:rPr>
            </w:pPr>
            <w:r w:rsidRPr="00F067CD">
              <w:rPr>
                <w:rFonts w:ascii="Times New Roman" w:eastAsia="Times New Roman" w:hAnsi="Times New Roman" w:cs="Times New Roman"/>
                <w:b/>
                <w:sz w:val="24"/>
                <w:szCs w:val="24"/>
                <w:lang w:val="en-US" w:eastAsia="uk-UA"/>
              </w:rPr>
              <w:t>X</w:t>
            </w: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uk-UA" w:eastAsia="uk-UA"/>
              </w:rPr>
            </w:pPr>
            <w:r w:rsidRPr="00F067CD">
              <w:rPr>
                <w:rFonts w:ascii="Times New Roman" w:eastAsia="Times New Roman" w:hAnsi="Times New Roman" w:cs="Times New Roman"/>
                <w:b/>
                <w:sz w:val="24"/>
                <w:szCs w:val="24"/>
                <w:lang w:val="en-US" w:eastAsia="uk-UA"/>
              </w:rPr>
              <w:t>X</w:t>
            </w: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uk-UA" w:eastAsia="uk-UA"/>
              </w:rPr>
            </w:pPr>
            <w:r w:rsidRPr="00F067CD">
              <w:rPr>
                <w:rFonts w:ascii="Times New Roman" w:eastAsia="Times New Roman" w:hAnsi="Times New Roman" w:cs="Times New Roman"/>
                <w:b/>
                <w:sz w:val="24"/>
                <w:szCs w:val="24"/>
                <w:lang w:val="en-US" w:eastAsia="uk-UA"/>
              </w:rPr>
              <w:t>X</w:t>
            </w: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uk-UA" w:eastAsia="uk-UA"/>
              </w:rPr>
            </w:pP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uk-UA" w:eastAsia="uk-UA"/>
              </w:rPr>
            </w:pP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uk-UA" w:eastAsia="uk-UA"/>
              </w:rPr>
            </w:pPr>
            <w:r w:rsidRPr="00F067CD">
              <w:rPr>
                <w:rFonts w:ascii="Times New Roman" w:eastAsia="Times New Roman" w:hAnsi="Times New Roman" w:cs="Times New Roman"/>
                <w:b/>
                <w:sz w:val="24"/>
                <w:szCs w:val="24"/>
                <w:lang w:val="en-US" w:eastAsia="uk-UA"/>
              </w:rPr>
              <w:t>X</w:t>
            </w: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uk-UA" w:eastAsia="uk-UA"/>
              </w:rPr>
            </w:pP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uk-UA" w:eastAsia="uk-UA"/>
              </w:rPr>
            </w:pP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uk-UA" w:eastAsia="uk-UA"/>
              </w:rPr>
            </w:pP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uk-UA" w:eastAsia="uk-UA"/>
              </w:rPr>
            </w:pP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uk-UA" w:eastAsia="uk-UA"/>
              </w:rPr>
            </w:pPr>
            <w:r w:rsidRPr="00F067CD">
              <w:rPr>
                <w:rFonts w:ascii="Times New Roman" w:eastAsia="Times New Roman" w:hAnsi="Times New Roman" w:cs="Times New Roman"/>
                <w:b/>
                <w:color w:val="000000"/>
                <w:sz w:val="24"/>
                <w:szCs w:val="24"/>
                <w:lang w:val="en-US" w:eastAsia="uk-UA"/>
              </w:rPr>
              <w:t>X</w:t>
            </w: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t xml:space="preserve">30. </w:t>
            </w:r>
            <w:r w:rsidRPr="00F067CD">
              <w:rPr>
                <w:rFonts w:ascii="Times New Roman" w:eastAsia="Times New Roman" w:hAnsi="Times New Roman" w:cs="Times New Roman"/>
                <w:sz w:val="20"/>
                <w:szCs w:val="20"/>
                <w:lang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uk-UA" w:eastAsia="uk-UA"/>
              </w:rPr>
            </w:pP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uk-UA" w:eastAsia="uk-UA"/>
              </w:rPr>
            </w:pP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uk-UA" w:eastAsia="uk-UA"/>
              </w:rPr>
            </w:pPr>
            <w:r w:rsidRPr="00F067CD">
              <w:rPr>
                <w:rFonts w:ascii="Times New Roman" w:eastAsia="Times New Roman" w:hAnsi="Times New Roman" w:cs="Times New Roman"/>
                <w:b/>
                <w:sz w:val="24"/>
                <w:szCs w:val="24"/>
                <w:lang w:val="en-US" w:eastAsia="uk-UA"/>
              </w:rPr>
              <w:t>X</w:t>
            </w: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en-US" w:eastAsia="uk-UA"/>
              </w:rPr>
            </w:pP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uk-UA" w:eastAsia="uk-UA"/>
              </w:rPr>
            </w:pP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uk-UA" w:eastAsia="uk-UA"/>
              </w:rPr>
            </w:pPr>
            <w:r w:rsidRPr="00F067CD">
              <w:rPr>
                <w:rFonts w:ascii="Times New Roman" w:eastAsia="Times New Roman" w:hAnsi="Times New Roman" w:cs="Times New Roman"/>
                <w:b/>
                <w:sz w:val="24"/>
                <w:szCs w:val="24"/>
                <w:lang w:val="en-US" w:eastAsia="uk-UA"/>
              </w:rPr>
              <w:t>X</w:t>
            </w: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0"/>
                <w:szCs w:val="20"/>
                <w:lang w:val="uk-UA" w:eastAsia="uk-UA"/>
              </w:rPr>
            </w:pP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0"/>
                <w:szCs w:val="20"/>
                <w:lang w:val="uk-UA" w:eastAsia="uk-UA"/>
              </w:rPr>
            </w:pP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0"/>
                <w:szCs w:val="20"/>
                <w:lang w:val="uk-UA" w:eastAsia="uk-UA"/>
              </w:rPr>
            </w:pP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0"/>
                <w:szCs w:val="20"/>
                <w:lang w:val="uk-UA" w:eastAsia="uk-UA"/>
              </w:rPr>
            </w:pPr>
          </w:p>
        </w:tc>
      </w:tr>
      <w:tr w:rsidR="00F067CD" w:rsidRPr="00F067CD" w:rsidTr="006822A6">
        <w:tc>
          <w:tcPr>
            <w:tcW w:w="8424" w:type="dxa"/>
            <w:tcMar>
              <w:top w:w="60" w:type="dxa"/>
              <w:left w:w="60" w:type="dxa"/>
              <w:bottom w:w="60" w:type="dxa"/>
              <w:right w:w="60" w:type="dxa"/>
            </w:tcMar>
          </w:tcPr>
          <w:p w:rsidR="00F067CD" w:rsidRPr="00F067CD" w:rsidRDefault="00F067CD" w:rsidP="00F067CD">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0"/>
                <w:szCs w:val="20"/>
                <w:lang w:val="uk-UA" w:eastAsia="uk-UA"/>
              </w:rPr>
            </w:pP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0"/>
                <w:szCs w:val="20"/>
                <w:lang w:val="uk-UA" w:eastAsia="uk-UA"/>
              </w:rPr>
            </w:pP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0"/>
                <w:szCs w:val="20"/>
                <w:lang w:val="uk-UA" w:eastAsia="uk-UA"/>
              </w:rPr>
            </w:pP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0"/>
                <w:szCs w:val="20"/>
                <w:lang w:val="uk-UA" w:eastAsia="uk-UA"/>
              </w:rPr>
            </w:pP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0"/>
                <w:szCs w:val="20"/>
                <w:lang w:val="uk-UA" w:eastAsia="uk-UA"/>
              </w:rPr>
            </w:pP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0"/>
                <w:szCs w:val="20"/>
                <w:lang w:val="uk-UA" w:eastAsia="uk-UA"/>
              </w:rPr>
            </w:pP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0"/>
                <w:szCs w:val="20"/>
                <w:lang w:val="uk-UA" w:eastAsia="uk-UA"/>
              </w:rPr>
            </w:pP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0"/>
                <w:szCs w:val="20"/>
                <w:lang w:val="uk-UA" w:eastAsia="uk-UA"/>
              </w:rPr>
            </w:pP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0"/>
                <w:szCs w:val="20"/>
                <w:lang w:val="uk-UA" w:eastAsia="uk-UA"/>
              </w:rPr>
            </w:pP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0"/>
                <w:szCs w:val="20"/>
                <w:lang w:val="uk-UA" w:eastAsia="uk-UA"/>
              </w:rPr>
            </w:pPr>
          </w:p>
        </w:tc>
      </w:tr>
      <w:tr w:rsidR="00F067CD" w:rsidRPr="00F067CD" w:rsidTr="006822A6">
        <w:tc>
          <w:tcPr>
            <w:tcW w:w="8424" w:type="dxa"/>
            <w:tcMar>
              <w:top w:w="60" w:type="dxa"/>
              <w:left w:w="60" w:type="dxa"/>
              <w:bottom w:w="60" w:type="dxa"/>
              <w:right w:w="60" w:type="dxa"/>
            </w:tcMar>
          </w:tcPr>
          <w:p w:rsidR="00F067CD" w:rsidRPr="00F067CD" w:rsidRDefault="00F067CD" w:rsidP="00F067CD">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0"/>
                <w:szCs w:val="20"/>
                <w:lang w:val="uk-UA" w:eastAsia="uk-UA"/>
              </w:rPr>
            </w:pPr>
          </w:p>
        </w:tc>
      </w:tr>
      <w:tr w:rsidR="00F067CD" w:rsidRPr="00F067CD" w:rsidTr="006822A6">
        <w:tc>
          <w:tcPr>
            <w:tcW w:w="8424"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4"/>
                <w:szCs w:val="24"/>
                <w:lang w:val="en-US" w:eastAsia="uk-UA"/>
              </w:rPr>
            </w:pPr>
            <w:r w:rsidRPr="00F067CD">
              <w:rPr>
                <w:rFonts w:ascii="Times New Roman" w:eastAsia="Times New Roman" w:hAnsi="Times New Roman" w:cs="Times New Roman"/>
                <w:b/>
                <w:sz w:val="24"/>
                <w:szCs w:val="24"/>
                <w:lang w:val="en-US" w:eastAsia="uk-UA"/>
              </w:rPr>
              <w:t>X</w:t>
            </w:r>
          </w:p>
        </w:tc>
      </w:tr>
    </w:tbl>
    <w:p w:rsidR="00F067CD" w:rsidRPr="00F067CD" w:rsidRDefault="00F067CD" w:rsidP="00F067CD">
      <w:pPr>
        <w:spacing w:after="0" w:line="240" w:lineRule="auto"/>
        <w:rPr>
          <w:rFonts w:ascii="Times New Roman" w:eastAsia="Times New Roman" w:hAnsi="Times New Roman" w:cs="Times New Roman"/>
          <w:b/>
          <w:sz w:val="20"/>
          <w:szCs w:val="20"/>
          <w:lang w:val="uk-UA" w:eastAsia="uk-UA"/>
        </w:rPr>
      </w:pP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b/>
          <w:sz w:val="20"/>
          <w:szCs w:val="20"/>
          <w:lang w:val="uk-UA" w:eastAsia="uk-UA"/>
        </w:rPr>
        <w:t xml:space="preserve">Примітки : </w:t>
      </w:r>
      <w:r w:rsidRPr="00F067CD">
        <w:rPr>
          <w:rFonts w:ascii="Times New Roman" w:eastAsia="Times New Roman" w:hAnsi="Times New Roman" w:cs="Times New Roman"/>
          <w:sz w:val="20"/>
          <w:szCs w:val="20"/>
          <w:lang w:val="en-US" w:eastAsia="uk-UA"/>
        </w:rPr>
        <w:t xml:space="preserve">Iнформацiю про одержанi лiцензiї на окремi види дiяльностi, iнформацiю щодо посади корпоративного секретаря (для акцiонерних товариств), iнформацiю про будь-якi винагороди або компенсацiї, якi мають бути виплаченi посадовим особам емiтента в разi їх звiльнення, iнформацiю про змiну осiб, яким належить право голосу за акцiями, сумарна кiлькiсть прав за якими стає бiльшою, меншою або рiвною пороговому значенню пакета акцiй, iнформацiю про змiну осiб, якi є власниками фiнансових iнструментiв, пов_язаних з голосуючими акцiями акцiонерного товариства, сумарна кiлькiсть прав за якими стає бiльшою, меншою або рiвною пороговому значенню пакета акцiй, iнформацiю про забезпечення випуску боргових цiнних паперiв,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iнформацiю про вчинення значних правочинiв або правочинiв, щодо вчинення яких є заiнтересованiсть, або про попереднє надання згоди на вчинення значних правочинiв, вiдомостi про осiб, заiнтересованих у вчиненнi товариством правочинiв iз заiнтересованiстю, та обставини, iснування яких створює заiнтересованiсть, аудиторський звiт незалежного аудитора, наданий за результатами аудиту фiнансової звiтностi емiтента аудитором (аудиторською фiрмою),  рiчну фiнансову звiтнiсть поручителя (страховика/гаранта), що здiйснює забезпечення випуску боргових цiнних паперiв (за кожним суб'єктом забезпечення окремо) не наводиться вiдповiдно до пункту 5 глави 4 роздiлу II "Положення про розкриття iнформацiї емiтентами цiнних паперiв_ №2826 вiд 03.12.2013. </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Товариство послугами рейтингових агентств не користовувалося, визначення або поновлення рейтингової оцiнки емiтента або цiнних паперiв не здiйснювалося, рiвень кредитного рейтингу емiтента не визначався.</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Емiтент не приймає участi в iнших юридичних особах.</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Фiлiали або iнших вiдокремлених структурних пiдроздiлiв у емiтента вiдсутнi, емiтент має дочiрнє пiдприємство.</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lastRenderedPageBreak/>
        <w:t>* Данi щодо iнформацiї про засновникiв та/або учасникiв емiтента та вiдсоток акцiй (часток, паїв)  що є акцiонерами Товариства станом на 31.12.2020 року у Товариства вiдсутнi.</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У структурi капiтала емiтента вiдсутнє володiння акцiями iнших емiтентiв.</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xml:space="preserve">* Будь-якi судовi справи за якими: </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xml:space="preserve">- розглядаються позовнi вимоги у розмiрi на суму 1 та бiльше вiдсоткiв активiв емiтента або дочiрнього пiдприємства станом на початок звiтного року, стороною в яких виступає емiтент, його дочiрнi пiдприємства, посадовi особи; </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xml:space="preserve">- судовi справи, провадження за якими вiдкрито у звiтному роцi на суму 1 або бiльше вiдсоткiв активiв емiтента або дочiрнього пiдприємства станом на початок року, стороною в яких виступає емiтент, його дочiрнi пiдприємства; </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судовi справи, рiшення за якими набрало чинностi у звiтному роцi у емiтента вiдсутнi.</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Змiн в iнформацiї про змiну акцiонерiв, яким належать голосуючi акцiї, розмiр пакета яких стає бiльшим, меншим або рiвним пороговому значенню пакета акцiй протягом звiтнього перiоду не вiдбувалось.</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Облiгацiї (будь-яких видiв), iпотечнi цiннi папери, похiднi цiннi папери, сертифiкати ФОН та будь-якi iншi цiннi папери, крiм акцiй, Товариством не розмiщувалися.</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Фактiв придбання Товариством власних акцiй за звiтний перiод не було.</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Iнформацiя про наявнiсть у власностi працiвникiв емiтента цiнних паперiв (крiм акцiй) такого емiтента не наводиться у зв'язку з тим, що iншi цiннi папери, крiм акцiй, Товариством не розмiщувалися.</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вiдсутнi.</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*За результатами звiтнього та попереднього року рiшення про виплату дивiдендiв не приймалося, виплата дивiдендiв не здiйснювалася.</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Iнформацiя про собiвартiсть реалiзованої продукцiї, та iнформацiя про обсяги виробництва та реалiзацiї основних видiв продукцiї не заповнювались тому, що  вид дiяльностi емiтента не класифiкується як переробна, добувна, або виробництво та розподiлення електроенергiї, газу та води за класифiкатором видiв економiчної дiяльностi.</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Емiтент складає фiнансову звiтнiсть вiдповiдно до П(С)БО.</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Iнформацiя про акцiонернi або корпоративнi договори, укладенi акцiонерами (учасниками) у емiтента вiдсутня.</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Будь-якi договори та/або правочини, умовою чинностi яких є незмiннiсть осiб, якi здiйснюють контроль над емiтентом не укладалися, тому вiдповiдна iнформацiя не наводиться.</w:t>
      </w:r>
    </w:p>
    <w:p w:rsidR="00F067CD" w:rsidRDefault="00F067CD">
      <w:pPr>
        <w:sectPr w:rsidR="00F067CD" w:rsidSect="00F067CD">
          <w:pgSz w:w="11906" w:h="16838"/>
          <w:pgMar w:top="363" w:right="567" w:bottom="363" w:left="1417" w:header="709" w:footer="709" w:gutter="0"/>
          <w:cols w:space="708"/>
          <w:docGrid w:linePitch="360"/>
        </w:sectPr>
      </w:pPr>
    </w:p>
    <w:p w:rsidR="00F067CD" w:rsidRPr="00F067CD" w:rsidRDefault="00F067CD" w:rsidP="00F067CD">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F067CD">
        <w:rPr>
          <w:rFonts w:ascii="Times New Roman" w:eastAsia="Times New Roman" w:hAnsi="Times New Roman" w:cs="Times New Roman"/>
          <w:b/>
          <w:bCs/>
          <w:color w:val="000000"/>
          <w:sz w:val="28"/>
          <w:szCs w:val="28"/>
          <w:lang w:val="en-US" w:eastAsia="uk-UA"/>
        </w:rPr>
        <w:lastRenderedPageBreak/>
        <w:t>III</w:t>
      </w:r>
      <w:r w:rsidRPr="00F067CD">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F067CD" w:rsidRPr="00F067CD" w:rsidTr="006822A6">
        <w:trPr>
          <w:trHeight w:val="397"/>
        </w:trPr>
        <w:tc>
          <w:tcPr>
            <w:tcW w:w="4927" w:type="dxa"/>
            <w:gridSpan w:val="3"/>
            <w:shd w:val="clear" w:color="auto" w:fill="auto"/>
            <w:vAlign w:val="center"/>
          </w:tcPr>
          <w:p w:rsidR="00F067CD" w:rsidRPr="00F067CD" w:rsidRDefault="00F067CD" w:rsidP="00F067CD">
            <w:pPr>
              <w:spacing w:after="0" w:line="240" w:lineRule="auto"/>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rsidR="00F067CD" w:rsidRPr="00F067CD" w:rsidRDefault="00F067CD" w:rsidP="00F067CD">
            <w:pPr>
              <w:spacing w:after="0" w:line="240" w:lineRule="auto"/>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b/>
                <w:sz w:val="20"/>
                <w:szCs w:val="20"/>
                <w:lang w:val="uk-UA" w:eastAsia="uk-UA"/>
              </w:rPr>
              <w:t xml:space="preserve"> </w:t>
            </w:r>
            <w:r w:rsidRPr="00F067CD">
              <w:rPr>
                <w:rFonts w:ascii="Times New Roman" w:eastAsia="Times New Roman" w:hAnsi="Times New Roman" w:cs="Times New Roman"/>
                <w:b/>
                <w:sz w:val="20"/>
                <w:szCs w:val="20"/>
                <w:lang w:val="en-US" w:eastAsia="uk-UA"/>
              </w:rPr>
              <w:t>ПРИВАТНЕ АКЦІОНЕРНЕ ТОВАРИСТВО "МИХАЙЛІВСЬКИЙ РАЙАГРОПОСТАЧ"</w:t>
            </w:r>
          </w:p>
        </w:tc>
      </w:tr>
      <w:tr w:rsidR="00F067CD" w:rsidRPr="00F067CD" w:rsidTr="006822A6">
        <w:trPr>
          <w:trHeight w:val="397"/>
        </w:trPr>
        <w:tc>
          <w:tcPr>
            <w:tcW w:w="4927" w:type="dxa"/>
            <w:gridSpan w:val="3"/>
            <w:shd w:val="clear" w:color="auto" w:fill="auto"/>
            <w:vAlign w:val="center"/>
          </w:tcPr>
          <w:p w:rsidR="00F067CD" w:rsidRPr="00F067CD" w:rsidRDefault="00F067CD" w:rsidP="00F067CD">
            <w:pPr>
              <w:spacing w:after="0" w:line="240" w:lineRule="auto"/>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 xml:space="preserve">2. </w:t>
            </w:r>
            <w:r w:rsidRPr="00F067CD">
              <w:rPr>
                <w:rFonts w:ascii="Times New Roman" w:eastAsia="Times New Roman" w:hAnsi="Times New Roman" w:cs="Times New Roman"/>
                <w:sz w:val="20"/>
                <w:szCs w:val="20"/>
                <w:lang w:eastAsia="uk-UA"/>
              </w:rPr>
              <w:t>Скорочене найменування (за наявності).</w:t>
            </w:r>
          </w:p>
        </w:tc>
        <w:tc>
          <w:tcPr>
            <w:tcW w:w="4928" w:type="dxa"/>
            <w:shd w:val="clear" w:color="auto" w:fill="auto"/>
            <w:vAlign w:val="center"/>
          </w:tcPr>
          <w:p w:rsidR="00F067CD" w:rsidRPr="00F067CD" w:rsidRDefault="00F067CD" w:rsidP="00F067CD">
            <w:pPr>
              <w:spacing w:after="0" w:line="240" w:lineRule="auto"/>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b/>
                <w:sz w:val="20"/>
                <w:szCs w:val="20"/>
                <w:lang w:val="uk-UA" w:eastAsia="uk-UA"/>
              </w:rPr>
              <w:t xml:space="preserve"> </w:t>
            </w:r>
            <w:r w:rsidRPr="00F067CD">
              <w:rPr>
                <w:rFonts w:ascii="Times New Roman" w:eastAsia="Times New Roman" w:hAnsi="Times New Roman" w:cs="Times New Roman"/>
                <w:b/>
                <w:sz w:val="20"/>
                <w:szCs w:val="20"/>
                <w:lang w:val="en-US" w:eastAsia="uk-UA"/>
              </w:rPr>
              <w:t>АТ "МИХАЙЛІВСЬКИЙ РАЙАГРОПОСТАЧ"</w:t>
            </w:r>
          </w:p>
        </w:tc>
      </w:tr>
      <w:tr w:rsidR="00F067CD" w:rsidRPr="00F067CD" w:rsidTr="006822A6">
        <w:trPr>
          <w:trHeight w:val="397"/>
        </w:trPr>
        <w:tc>
          <w:tcPr>
            <w:tcW w:w="4927" w:type="dxa"/>
            <w:gridSpan w:val="3"/>
            <w:shd w:val="clear" w:color="auto" w:fill="auto"/>
            <w:vAlign w:val="center"/>
          </w:tcPr>
          <w:p w:rsidR="00F067CD" w:rsidRPr="00F067CD" w:rsidRDefault="00F067CD" w:rsidP="00F067CD">
            <w:pPr>
              <w:spacing w:after="0" w:line="240" w:lineRule="auto"/>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F067CD" w:rsidRPr="00F067CD" w:rsidRDefault="00F067CD" w:rsidP="00F067CD">
            <w:pPr>
              <w:spacing w:after="0" w:line="240" w:lineRule="auto"/>
              <w:rPr>
                <w:rFonts w:ascii="Times New Roman" w:eastAsia="Times New Roman" w:hAnsi="Times New Roman" w:cs="Times New Roman"/>
                <w:b/>
                <w:sz w:val="20"/>
                <w:szCs w:val="20"/>
                <w:lang w:val="en-US" w:eastAsia="uk-UA"/>
              </w:rPr>
            </w:pPr>
            <w:r w:rsidRPr="00F067CD">
              <w:rPr>
                <w:rFonts w:ascii="Times New Roman" w:eastAsia="Times New Roman" w:hAnsi="Times New Roman" w:cs="Times New Roman"/>
                <w:b/>
                <w:sz w:val="20"/>
                <w:szCs w:val="20"/>
                <w:lang w:val="en-US" w:eastAsia="uk-UA"/>
              </w:rPr>
              <w:t xml:space="preserve"> 18.10.1995</w:t>
            </w:r>
          </w:p>
        </w:tc>
      </w:tr>
      <w:tr w:rsidR="00F067CD" w:rsidRPr="00F067CD" w:rsidTr="006822A6">
        <w:trPr>
          <w:trHeight w:val="397"/>
        </w:trPr>
        <w:tc>
          <w:tcPr>
            <w:tcW w:w="4927" w:type="dxa"/>
            <w:gridSpan w:val="3"/>
            <w:shd w:val="clear" w:color="auto" w:fill="auto"/>
            <w:vAlign w:val="center"/>
          </w:tcPr>
          <w:p w:rsidR="00F067CD" w:rsidRPr="00F067CD" w:rsidRDefault="00F067CD" w:rsidP="00F067CD">
            <w:pPr>
              <w:spacing w:after="0" w:line="240" w:lineRule="auto"/>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en-US" w:eastAsia="uk-UA"/>
              </w:rPr>
              <w:t>4.</w:t>
            </w:r>
            <w:r w:rsidRPr="00F067CD">
              <w:rPr>
                <w:rFonts w:ascii="Times New Roman" w:eastAsia="Times New Roman" w:hAnsi="Times New Roman" w:cs="Times New Roman"/>
                <w:sz w:val="20"/>
                <w:szCs w:val="20"/>
                <w:lang w:val="uk-UA" w:eastAsia="uk-UA"/>
              </w:rPr>
              <w:t xml:space="preserve"> </w:t>
            </w:r>
            <w:r w:rsidRPr="00F067CD">
              <w:rPr>
                <w:rFonts w:ascii="Times New Roman" w:eastAsia="Times New Roman" w:hAnsi="Times New Roman" w:cs="Times New Roman"/>
                <w:sz w:val="20"/>
                <w:szCs w:val="20"/>
                <w:lang w:eastAsia="uk-UA"/>
              </w:rPr>
              <w:t>Територія</w:t>
            </w:r>
            <w:r w:rsidRPr="00F067CD">
              <w:rPr>
                <w:rFonts w:ascii="Times New Roman" w:eastAsia="Times New Roman" w:hAnsi="Times New Roman" w:cs="Times New Roman"/>
                <w:sz w:val="20"/>
                <w:szCs w:val="20"/>
                <w:lang w:val="en-US" w:eastAsia="uk-UA"/>
              </w:rPr>
              <w:t xml:space="preserve"> (</w:t>
            </w:r>
            <w:r w:rsidRPr="00F067CD">
              <w:rPr>
                <w:rFonts w:ascii="Times New Roman" w:eastAsia="Times New Roman" w:hAnsi="Times New Roman" w:cs="Times New Roman"/>
                <w:sz w:val="20"/>
                <w:szCs w:val="20"/>
                <w:lang w:eastAsia="uk-UA"/>
              </w:rPr>
              <w:t>о</w:t>
            </w:r>
            <w:r w:rsidRPr="00F067CD">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rsidR="00F067CD" w:rsidRPr="00F067CD" w:rsidRDefault="00F067CD" w:rsidP="00F067CD">
            <w:pPr>
              <w:spacing w:after="0" w:line="240" w:lineRule="auto"/>
              <w:rPr>
                <w:rFonts w:ascii="Times New Roman" w:eastAsia="Times New Roman" w:hAnsi="Times New Roman" w:cs="Times New Roman"/>
                <w:b/>
                <w:sz w:val="20"/>
                <w:szCs w:val="20"/>
                <w:lang w:val="en-US" w:eastAsia="uk-UA"/>
              </w:rPr>
            </w:pPr>
            <w:r w:rsidRPr="00F067CD">
              <w:rPr>
                <w:rFonts w:ascii="Times New Roman" w:eastAsia="Times New Roman" w:hAnsi="Times New Roman" w:cs="Times New Roman"/>
                <w:b/>
                <w:sz w:val="20"/>
                <w:szCs w:val="20"/>
                <w:lang w:val="en-US" w:eastAsia="uk-UA"/>
              </w:rPr>
              <w:t xml:space="preserve"> Запорiзька область</w:t>
            </w:r>
          </w:p>
        </w:tc>
      </w:tr>
      <w:tr w:rsidR="00F067CD" w:rsidRPr="00F067CD" w:rsidTr="006822A6">
        <w:trPr>
          <w:trHeight w:val="397"/>
        </w:trPr>
        <w:tc>
          <w:tcPr>
            <w:tcW w:w="4927" w:type="dxa"/>
            <w:gridSpan w:val="3"/>
            <w:shd w:val="clear" w:color="auto" w:fill="auto"/>
            <w:vAlign w:val="center"/>
          </w:tcPr>
          <w:p w:rsidR="00F067CD" w:rsidRPr="00F067CD" w:rsidRDefault="00F067CD" w:rsidP="00F067CD">
            <w:pPr>
              <w:spacing w:after="0" w:line="240" w:lineRule="auto"/>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rsidR="00F067CD" w:rsidRPr="00F067CD" w:rsidRDefault="00F067CD" w:rsidP="00F067CD">
            <w:pPr>
              <w:spacing w:after="0" w:line="240" w:lineRule="auto"/>
              <w:rPr>
                <w:rFonts w:ascii="Times New Roman" w:eastAsia="Times New Roman" w:hAnsi="Times New Roman" w:cs="Times New Roman"/>
                <w:b/>
                <w:sz w:val="20"/>
                <w:szCs w:val="20"/>
                <w:lang w:val="en-US" w:eastAsia="uk-UA"/>
              </w:rPr>
            </w:pPr>
            <w:r w:rsidRPr="00F067CD">
              <w:rPr>
                <w:rFonts w:ascii="Times New Roman" w:eastAsia="Times New Roman" w:hAnsi="Times New Roman" w:cs="Times New Roman"/>
                <w:b/>
                <w:sz w:val="20"/>
                <w:szCs w:val="20"/>
                <w:lang w:val="en-US" w:eastAsia="uk-UA"/>
              </w:rPr>
              <w:t xml:space="preserve"> 915232.00</w:t>
            </w:r>
          </w:p>
        </w:tc>
      </w:tr>
      <w:tr w:rsidR="00F067CD" w:rsidRPr="00F067CD" w:rsidTr="006822A6">
        <w:trPr>
          <w:trHeight w:val="397"/>
        </w:trPr>
        <w:tc>
          <w:tcPr>
            <w:tcW w:w="4927" w:type="dxa"/>
            <w:gridSpan w:val="3"/>
            <w:shd w:val="clear" w:color="auto" w:fill="auto"/>
            <w:vAlign w:val="center"/>
          </w:tcPr>
          <w:p w:rsidR="00F067CD" w:rsidRPr="00F067CD" w:rsidRDefault="00F067CD" w:rsidP="00F067CD">
            <w:pPr>
              <w:spacing w:after="0" w:line="240" w:lineRule="auto"/>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F067CD" w:rsidRPr="00F067CD" w:rsidRDefault="00F067CD" w:rsidP="00F067CD">
            <w:pPr>
              <w:spacing w:after="0" w:line="240" w:lineRule="auto"/>
              <w:rPr>
                <w:rFonts w:ascii="Times New Roman" w:eastAsia="Times New Roman" w:hAnsi="Times New Roman" w:cs="Times New Roman"/>
                <w:b/>
                <w:sz w:val="20"/>
                <w:szCs w:val="20"/>
                <w:lang w:val="en-US" w:eastAsia="uk-UA"/>
              </w:rPr>
            </w:pPr>
            <w:r w:rsidRPr="00F067CD">
              <w:rPr>
                <w:rFonts w:ascii="Times New Roman" w:eastAsia="Times New Roman" w:hAnsi="Times New Roman" w:cs="Times New Roman"/>
                <w:b/>
                <w:sz w:val="20"/>
                <w:szCs w:val="20"/>
                <w:lang w:eastAsia="uk-UA"/>
              </w:rPr>
              <w:t>0.000</w:t>
            </w:r>
          </w:p>
        </w:tc>
      </w:tr>
      <w:tr w:rsidR="00F067CD" w:rsidRPr="00F067CD" w:rsidTr="006822A6">
        <w:trPr>
          <w:trHeight w:val="397"/>
        </w:trPr>
        <w:tc>
          <w:tcPr>
            <w:tcW w:w="4927" w:type="dxa"/>
            <w:gridSpan w:val="3"/>
            <w:shd w:val="clear" w:color="auto" w:fill="auto"/>
            <w:vAlign w:val="center"/>
          </w:tcPr>
          <w:p w:rsidR="00F067CD" w:rsidRPr="00F067CD" w:rsidRDefault="00F067CD" w:rsidP="00F067CD">
            <w:pPr>
              <w:spacing w:after="0" w:line="240" w:lineRule="auto"/>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F067CD" w:rsidRPr="00F067CD" w:rsidRDefault="00F067CD" w:rsidP="00F067CD">
            <w:pPr>
              <w:spacing w:after="0" w:line="240" w:lineRule="auto"/>
              <w:rPr>
                <w:rFonts w:ascii="Times New Roman" w:eastAsia="Times New Roman" w:hAnsi="Times New Roman" w:cs="Times New Roman"/>
                <w:b/>
                <w:sz w:val="20"/>
                <w:szCs w:val="20"/>
                <w:lang w:eastAsia="uk-UA"/>
              </w:rPr>
            </w:pPr>
            <w:r w:rsidRPr="00F067CD">
              <w:rPr>
                <w:rFonts w:ascii="Times New Roman" w:eastAsia="Times New Roman" w:hAnsi="Times New Roman" w:cs="Times New Roman"/>
                <w:b/>
                <w:sz w:val="20"/>
                <w:szCs w:val="20"/>
                <w:lang w:eastAsia="uk-UA"/>
              </w:rPr>
              <w:t>0.000</w:t>
            </w:r>
          </w:p>
        </w:tc>
      </w:tr>
      <w:tr w:rsidR="00F067CD" w:rsidRPr="00F067CD" w:rsidTr="006822A6">
        <w:trPr>
          <w:trHeight w:val="397"/>
        </w:trPr>
        <w:tc>
          <w:tcPr>
            <w:tcW w:w="4927" w:type="dxa"/>
            <w:gridSpan w:val="3"/>
            <w:shd w:val="clear" w:color="auto" w:fill="auto"/>
            <w:vAlign w:val="center"/>
          </w:tcPr>
          <w:p w:rsidR="00F067CD" w:rsidRPr="00F067CD" w:rsidRDefault="00F067CD" w:rsidP="00F067CD">
            <w:pPr>
              <w:spacing w:after="0" w:line="240" w:lineRule="auto"/>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rsidR="00F067CD" w:rsidRPr="00F067CD" w:rsidRDefault="00F067CD" w:rsidP="00F067CD">
            <w:pPr>
              <w:spacing w:after="0" w:line="240" w:lineRule="auto"/>
              <w:rPr>
                <w:rFonts w:ascii="Times New Roman" w:eastAsia="Times New Roman" w:hAnsi="Times New Roman" w:cs="Times New Roman"/>
                <w:b/>
                <w:sz w:val="20"/>
                <w:szCs w:val="20"/>
                <w:lang w:val="en-US" w:eastAsia="uk-UA"/>
              </w:rPr>
            </w:pPr>
            <w:r w:rsidRPr="00F067CD">
              <w:rPr>
                <w:rFonts w:ascii="Times New Roman" w:eastAsia="Times New Roman" w:hAnsi="Times New Roman" w:cs="Times New Roman"/>
                <w:b/>
                <w:sz w:val="20"/>
                <w:szCs w:val="20"/>
                <w:lang w:eastAsia="uk-UA"/>
              </w:rPr>
              <w:t>60</w:t>
            </w:r>
          </w:p>
        </w:tc>
      </w:tr>
      <w:tr w:rsidR="00F067CD" w:rsidRPr="00F067CD" w:rsidTr="006822A6">
        <w:trPr>
          <w:trHeight w:val="397"/>
        </w:trPr>
        <w:tc>
          <w:tcPr>
            <w:tcW w:w="9855" w:type="dxa"/>
            <w:gridSpan w:val="4"/>
            <w:shd w:val="clear" w:color="auto" w:fill="auto"/>
            <w:vAlign w:val="center"/>
          </w:tcPr>
          <w:p w:rsidR="00F067CD" w:rsidRPr="00F067CD" w:rsidRDefault="00F067CD" w:rsidP="00F067CD">
            <w:pPr>
              <w:spacing w:after="0" w:line="240" w:lineRule="auto"/>
              <w:rPr>
                <w:rFonts w:ascii="Times New Roman" w:eastAsia="Times New Roman" w:hAnsi="Times New Roman" w:cs="Times New Roman"/>
                <w:sz w:val="20"/>
                <w:szCs w:val="20"/>
                <w:lang w:eastAsia="uk-UA"/>
              </w:rPr>
            </w:pPr>
            <w:r w:rsidRPr="00F067CD">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F067CD" w:rsidRPr="00F067CD" w:rsidTr="006822A6">
        <w:trPr>
          <w:trHeight w:val="397"/>
        </w:trPr>
        <w:tc>
          <w:tcPr>
            <w:tcW w:w="1368" w:type="dxa"/>
            <w:shd w:val="clear" w:color="auto" w:fill="auto"/>
            <w:vAlign w:val="center"/>
          </w:tcPr>
          <w:p w:rsidR="00F067CD" w:rsidRPr="00F067CD" w:rsidRDefault="00F067CD" w:rsidP="00F067CD">
            <w:pPr>
              <w:spacing w:after="0" w:line="240" w:lineRule="auto"/>
              <w:rPr>
                <w:rFonts w:ascii="Times New Roman" w:eastAsia="Times New Roman" w:hAnsi="Times New Roman" w:cs="Times New Roman"/>
                <w:b/>
                <w:sz w:val="20"/>
                <w:szCs w:val="20"/>
                <w:lang w:val="en-US" w:eastAsia="uk-UA"/>
              </w:rPr>
            </w:pPr>
            <w:r w:rsidRPr="00F067CD">
              <w:rPr>
                <w:rFonts w:ascii="Times New Roman" w:eastAsia="Times New Roman" w:hAnsi="Times New Roman" w:cs="Times New Roman"/>
                <w:b/>
                <w:sz w:val="20"/>
                <w:szCs w:val="20"/>
                <w:lang w:val="en-US" w:eastAsia="uk-UA"/>
              </w:rPr>
              <w:t>46.21</w:t>
            </w:r>
          </w:p>
        </w:tc>
        <w:tc>
          <w:tcPr>
            <w:tcW w:w="8487" w:type="dxa"/>
            <w:gridSpan w:val="3"/>
            <w:shd w:val="clear" w:color="auto" w:fill="auto"/>
            <w:vAlign w:val="center"/>
          </w:tcPr>
          <w:p w:rsidR="00F067CD" w:rsidRPr="00F067CD" w:rsidRDefault="00F067CD" w:rsidP="00F067CD">
            <w:pPr>
              <w:spacing w:after="0" w:line="240" w:lineRule="auto"/>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b/>
                <w:sz w:val="20"/>
                <w:szCs w:val="20"/>
                <w:lang w:val="en-US" w:eastAsia="uk-UA"/>
              </w:rPr>
              <w:t xml:space="preserve"> ОПТОВА ТОРГІВЛЯ ЗЕРНОМ, НЕОБРОБЛЕНИМ ТЮТЮНОМ, НАСІННЯМ І КОРМАМИ ДЛЯ ТВАРИН</w:t>
            </w:r>
          </w:p>
        </w:tc>
      </w:tr>
      <w:tr w:rsidR="00F067CD" w:rsidRPr="00F067CD" w:rsidTr="006822A6">
        <w:trPr>
          <w:trHeight w:val="397"/>
        </w:trPr>
        <w:tc>
          <w:tcPr>
            <w:tcW w:w="1368" w:type="dxa"/>
            <w:shd w:val="clear" w:color="auto" w:fill="auto"/>
            <w:vAlign w:val="center"/>
          </w:tcPr>
          <w:p w:rsidR="00F067CD" w:rsidRPr="00F067CD" w:rsidRDefault="00F067CD" w:rsidP="00F067CD">
            <w:pPr>
              <w:spacing w:after="0" w:line="240" w:lineRule="auto"/>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b/>
                <w:sz w:val="20"/>
                <w:szCs w:val="20"/>
                <w:lang w:val="en-US" w:eastAsia="uk-UA"/>
              </w:rPr>
              <w:t xml:space="preserve"> 46.71</w:t>
            </w:r>
          </w:p>
        </w:tc>
        <w:tc>
          <w:tcPr>
            <w:tcW w:w="8487" w:type="dxa"/>
            <w:gridSpan w:val="3"/>
            <w:shd w:val="clear" w:color="auto" w:fill="auto"/>
            <w:vAlign w:val="center"/>
          </w:tcPr>
          <w:p w:rsidR="00F067CD" w:rsidRPr="00F067CD" w:rsidRDefault="00F067CD" w:rsidP="00F067CD">
            <w:pPr>
              <w:spacing w:after="0" w:line="240" w:lineRule="auto"/>
              <w:rPr>
                <w:rFonts w:ascii="Times New Roman" w:eastAsia="Times New Roman" w:hAnsi="Times New Roman" w:cs="Times New Roman"/>
                <w:b/>
                <w:sz w:val="20"/>
                <w:szCs w:val="20"/>
                <w:lang w:val="en-US" w:eastAsia="uk-UA"/>
              </w:rPr>
            </w:pPr>
            <w:r w:rsidRPr="00F067CD">
              <w:rPr>
                <w:rFonts w:ascii="Times New Roman" w:eastAsia="Times New Roman" w:hAnsi="Times New Roman" w:cs="Times New Roman"/>
                <w:b/>
                <w:sz w:val="20"/>
                <w:szCs w:val="20"/>
                <w:lang w:val="en-US" w:eastAsia="uk-UA"/>
              </w:rPr>
              <w:t xml:space="preserve"> ОПТОВА ТОРГІВЛЯ ТВЕРДИМ, РІДКИМ, ГАЗОПОДІБНИМ ПАЛИВОМ І ПОДІБНИМИ ПРОДУКТАМИ</w:t>
            </w:r>
          </w:p>
        </w:tc>
      </w:tr>
      <w:tr w:rsidR="00F067CD" w:rsidRPr="00F067CD" w:rsidTr="006822A6">
        <w:trPr>
          <w:trHeight w:val="397"/>
        </w:trPr>
        <w:tc>
          <w:tcPr>
            <w:tcW w:w="1368" w:type="dxa"/>
            <w:shd w:val="clear" w:color="auto" w:fill="auto"/>
            <w:vAlign w:val="center"/>
          </w:tcPr>
          <w:p w:rsidR="00F067CD" w:rsidRPr="00F067CD" w:rsidRDefault="00F067CD" w:rsidP="00F067CD">
            <w:pPr>
              <w:spacing w:after="0" w:line="240" w:lineRule="auto"/>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b/>
                <w:sz w:val="20"/>
                <w:szCs w:val="20"/>
                <w:lang w:val="en-US" w:eastAsia="uk-UA"/>
              </w:rPr>
              <w:t xml:space="preserve"> 49.41</w:t>
            </w:r>
          </w:p>
        </w:tc>
        <w:tc>
          <w:tcPr>
            <w:tcW w:w="8487" w:type="dxa"/>
            <w:gridSpan w:val="3"/>
            <w:shd w:val="clear" w:color="auto" w:fill="auto"/>
            <w:vAlign w:val="center"/>
          </w:tcPr>
          <w:p w:rsidR="00F067CD" w:rsidRPr="00F067CD" w:rsidRDefault="00F067CD" w:rsidP="00F067CD">
            <w:pPr>
              <w:spacing w:after="0" w:line="240" w:lineRule="auto"/>
              <w:rPr>
                <w:rFonts w:ascii="Times New Roman" w:eastAsia="Times New Roman" w:hAnsi="Times New Roman" w:cs="Times New Roman"/>
                <w:b/>
                <w:sz w:val="20"/>
                <w:szCs w:val="20"/>
                <w:lang w:val="en-US" w:eastAsia="uk-UA"/>
              </w:rPr>
            </w:pPr>
            <w:r w:rsidRPr="00F067CD">
              <w:rPr>
                <w:rFonts w:ascii="Times New Roman" w:eastAsia="Times New Roman" w:hAnsi="Times New Roman" w:cs="Times New Roman"/>
                <w:b/>
                <w:sz w:val="20"/>
                <w:szCs w:val="20"/>
                <w:lang w:val="en-US" w:eastAsia="uk-UA"/>
              </w:rPr>
              <w:t xml:space="preserve"> ВАНТАЖНИЙ АВТОМОБІЛЬНИЙ ТРАНСПОРТ</w:t>
            </w:r>
          </w:p>
        </w:tc>
      </w:tr>
      <w:tr w:rsidR="00F067CD" w:rsidRPr="00F067CD" w:rsidTr="006822A6">
        <w:tc>
          <w:tcPr>
            <w:tcW w:w="2268" w:type="dxa"/>
            <w:gridSpan w:val="2"/>
            <w:shd w:val="clear" w:color="auto" w:fill="auto"/>
          </w:tcPr>
          <w:p w:rsidR="00F067CD" w:rsidRPr="00F067CD" w:rsidRDefault="00F067CD" w:rsidP="00F067CD">
            <w:pPr>
              <w:spacing w:after="0" w:line="240" w:lineRule="auto"/>
              <w:rPr>
                <w:rFonts w:ascii="Times New Roman" w:eastAsia="Times New Roman" w:hAnsi="Times New Roman" w:cs="Times New Roman"/>
                <w:sz w:val="20"/>
                <w:szCs w:val="20"/>
                <w:lang w:eastAsia="uk-UA"/>
              </w:rPr>
            </w:pPr>
          </w:p>
        </w:tc>
        <w:tc>
          <w:tcPr>
            <w:tcW w:w="7587" w:type="dxa"/>
            <w:gridSpan w:val="2"/>
            <w:shd w:val="clear" w:color="auto" w:fill="auto"/>
          </w:tcPr>
          <w:p w:rsidR="00F067CD" w:rsidRPr="00F067CD" w:rsidRDefault="00F067CD" w:rsidP="00F067CD">
            <w:pPr>
              <w:spacing w:after="0" w:line="240" w:lineRule="auto"/>
              <w:rPr>
                <w:rFonts w:ascii="Times New Roman" w:eastAsia="Times New Roman" w:hAnsi="Times New Roman" w:cs="Times New Roman"/>
                <w:b/>
                <w:sz w:val="20"/>
                <w:szCs w:val="20"/>
                <w:lang w:val="en-US" w:eastAsia="uk-UA"/>
              </w:rPr>
            </w:pPr>
          </w:p>
        </w:tc>
      </w:tr>
    </w:tbl>
    <w:p w:rsidR="00F067CD" w:rsidRPr="00F067CD" w:rsidRDefault="00F067CD" w:rsidP="00F067CD">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F067CD" w:rsidRPr="00F067CD" w:rsidTr="006822A6">
        <w:tc>
          <w:tcPr>
            <w:tcW w:w="9960" w:type="dxa"/>
            <w:gridSpan w:val="2"/>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uk-UA" w:eastAsia="uk-UA"/>
              </w:rPr>
              <w:t>1</w:t>
            </w:r>
            <w:r w:rsidRPr="00F067CD">
              <w:rPr>
                <w:rFonts w:ascii="Times New Roman" w:eastAsia="Times New Roman" w:hAnsi="Times New Roman" w:cs="Times New Roman"/>
                <w:bCs/>
                <w:sz w:val="20"/>
                <w:szCs w:val="20"/>
                <w:lang w:val="en-US" w:eastAsia="uk-UA"/>
              </w:rPr>
              <w:t>0</w:t>
            </w:r>
            <w:r w:rsidRPr="00F067CD">
              <w:rPr>
                <w:rFonts w:ascii="Times New Roman" w:eastAsia="Times New Roman" w:hAnsi="Times New Roman" w:cs="Times New Roman"/>
                <w:bCs/>
                <w:sz w:val="20"/>
                <w:szCs w:val="20"/>
                <w:lang w:val="uk-UA" w:eastAsia="uk-UA"/>
              </w:rPr>
              <w:t>. Банки, що обслуговують емітента</w:t>
            </w:r>
          </w:p>
        </w:tc>
      </w:tr>
      <w:tr w:rsidR="00F067CD" w:rsidRPr="00F067CD" w:rsidTr="006822A6">
        <w:tc>
          <w:tcPr>
            <w:tcW w:w="4920" w:type="dxa"/>
            <w:tcBorders>
              <w:top w:val="nil"/>
              <w:left w:val="nil"/>
              <w:bottom w:val="nil"/>
              <w:right w:val="nil"/>
            </w:tcBorders>
            <w:tcMar>
              <w:top w:w="60" w:type="dxa"/>
              <w:left w:w="60" w:type="dxa"/>
              <w:bottom w:w="60" w:type="dxa"/>
              <w:right w:w="60" w:type="dxa"/>
            </w:tcMar>
          </w:tcPr>
          <w:p w:rsidR="00F067CD" w:rsidRPr="00F067CD" w:rsidRDefault="00F067CD" w:rsidP="00F067CD">
            <w:pPr>
              <w:spacing w:after="0" w:line="240" w:lineRule="auto"/>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 xml:space="preserve">1) </w:t>
            </w:r>
            <w:r w:rsidRPr="00F067CD">
              <w:rPr>
                <w:rFonts w:ascii="Times New Roman" w:eastAsia="Times New Roman" w:hAnsi="Times New Roman" w:cs="Times New Roman"/>
                <w:sz w:val="20"/>
                <w:szCs w:val="20"/>
                <w:lang w:eastAsia="uk-UA"/>
              </w:rPr>
              <w:t xml:space="preserve"> </w:t>
            </w:r>
            <w:r w:rsidRPr="00F067CD">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F067CD" w:rsidRPr="00F067CD" w:rsidRDefault="00F067CD" w:rsidP="00F067CD">
            <w:pPr>
              <w:spacing w:after="0" w:line="240" w:lineRule="auto"/>
              <w:rPr>
                <w:rFonts w:ascii="Times New Roman" w:eastAsia="Times New Roman" w:hAnsi="Times New Roman" w:cs="Times New Roman"/>
                <w:b/>
                <w:sz w:val="20"/>
                <w:szCs w:val="20"/>
                <w:lang w:val="en-US" w:eastAsia="uk-UA"/>
              </w:rPr>
            </w:pPr>
            <w:r w:rsidRPr="00F067CD">
              <w:rPr>
                <w:rFonts w:ascii="Times New Roman" w:eastAsia="Times New Roman" w:hAnsi="Times New Roman" w:cs="Times New Roman"/>
                <w:b/>
                <w:sz w:val="20"/>
                <w:szCs w:val="20"/>
                <w:lang w:eastAsia="uk-UA"/>
              </w:rPr>
              <w:t xml:space="preserve"> </w:t>
            </w:r>
            <w:r w:rsidRPr="00F067CD">
              <w:rPr>
                <w:rFonts w:ascii="Times New Roman" w:eastAsia="Times New Roman" w:hAnsi="Times New Roman" w:cs="Times New Roman"/>
                <w:b/>
                <w:sz w:val="20"/>
                <w:szCs w:val="20"/>
                <w:lang w:val="en-US" w:eastAsia="uk-UA"/>
              </w:rPr>
              <w:t>АТ "Райффайзен Банк Аваль"</w:t>
            </w:r>
          </w:p>
        </w:tc>
      </w:tr>
      <w:tr w:rsidR="00F067CD" w:rsidRPr="00F067CD" w:rsidTr="006822A6">
        <w:tc>
          <w:tcPr>
            <w:tcW w:w="4920" w:type="dxa"/>
            <w:tcBorders>
              <w:top w:val="nil"/>
              <w:left w:val="nil"/>
              <w:bottom w:val="nil"/>
              <w:right w:val="nil"/>
            </w:tcBorders>
            <w:tcMar>
              <w:top w:w="60" w:type="dxa"/>
              <w:left w:w="60" w:type="dxa"/>
              <w:bottom w:w="60" w:type="dxa"/>
              <w:right w:w="60" w:type="dxa"/>
            </w:tcMar>
          </w:tcPr>
          <w:p w:rsidR="00F067CD" w:rsidRPr="00F067CD" w:rsidRDefault="00F067CD" w:rsidP="00F067CD">
            <w:pPr>
              <w:spacing w:after="0" w:line="240" w:lineRule="auto"/>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2)</w:t>
            </w:r>
            <w:r w:rsidRPr="00F067CD">
              <w:rPr>
                <w:rFonts w:ascii="Times New Roman" w:eastAsia="Times New Roman" w:hAnsi="Times New Roman" w:cs="Times New Roman"/>
                <w:sz w:val="20"/>
                <w:szCs w:val="20"/>
                <w:lang w:val="en-US" w:eastAsia="uk-UA"/>
              </w:rPr>
              <w:t xml:space="preserve"> </w:t>
            </w:r>
            <w:r w:rsidRPr="00F067CD">
              <w:rPr>
                <w:rFonts w:ascii="Times New Roman" w:eastAsia="Times New Roman" w:hAnsi="Times New Roman" w:cs="Times New Roman"/>
                <w:sz w:val="20"/>
                <w:szCs w:val="20"/>
                <w:lang w:val="uk-UA" w:eastAsia="uk-UA"/>
              </w:rPr>
              <w:t xml:space="preserve"> МФО банку</w:t>
            </w:r>
          </w:p>
        </w:tc>
        <w:tc>
          <w:tcPr>
            <w:tcW w:w="5040" w:type="dxa"/>
            <w:tcBorders>
              <w:top w:val="nil"/>
              <w:left w:val="nil"/>
              <w:bottom w:val="nil"/>
              <w:right w:val="nil"/>
            </w:tcBorders>
          </w:tcPr>
          <w:p w:rsidR="00F067CD" w:rsidRPr="00F067CD" w:rsidRDefault="00F067CD" w:rsidP="00F067CD">
            <w:pPr>
              <w:spacing w:after="0" w:line="240" w:lineRule="auto"/>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b/>
                <w:sz w:val="20"/>
                <w:szCs w:val="20"/>
                <w:lang w:val="en-US" w:eastAsia="uk-UA"/>
              </w:rPr>
              <w:t xml:space="preserve"> 380805</w:t>
            </w:r>
          </w:p>
        </w:tc>
      </w:tr>
      <w:tr w:rsidR="00F067CD" w:rsidRPr="00F067CD" w:rsidTr="006822A6">
        <w:tc>
          <w:tcPr>
            <w:tcW w:w="4920" w:type="dxa"/>
            <w:tcBorders>
              <w:top w:val="nil"/>
              <w:left w:val="nil"/>
              <w:bottom w:val="nil"/>
              <w:right w:val="nil"/>
            </w:tcBorders>
            <w:tcMar>
              <w:top w:w="60" w:type="dxa"/>
              <w:left w:w="60" w:type="dxa"/>
              <w:bottom w:w="60" w:type="dxa"/>
              <w:right w:w="60" w:type="dxa"/>
            </w:tcMar>
          </w:tcPr>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uk-UA" w:eastAsia="uk-UA"/>
              </w:rPr>
              <w:t xml:space="preserve">3) </w:t>
            </w:r>
            <w:r w:rsidRPr="00F067CD">
              <w:rPr>
                <w:rFonts w:ascii="Times New Roman" w:eastAsia="Times New Roman" w:hAnsi="Times New Roman" w:cs="Times New Roman"/>
                <w:sz w:val="20"/>
                <w:szCs w:val="20"/>
                <w:lang w:val="en-US" w:eastAsia="uk-UA"/>
              </w:rPr>
              <w:t xml:space="preserve"> </w:t>
            </w:r>
            <w:r w:rsidRPr="00F067CD">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F067CD" w:rsidRPr="00F067CD" w:rsidRDefault="00F067CD" w:rsidP="00F067CD">
            <w:pPr>
              <w:spacing w:after="0" w:line="240" w:lineRule="auto"/>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b/>
                <w:sz w:val="20"/>
                <w:szCs w:val="20"/>
                <w:lang w:val="en-US" w:eastAsia="uk-UA"/>
              </w:rPr>
              <w:t xml:space="preserve"> UA333808050000026003702919707</w:t>
            </w:r>
          </w:p>
        </w:tc>
      </w:tr>
      <w:tr w:rsidR="00F067CD" w:rsidRPr="00F067CD" w:rsidTr="006822A6">
        <w:tc>
          <w:tcPr>
            <w:tcW w:w="4920" w:type="dxa"/>
            <w:tcBorders>
              <w:top w:val="nil"/>
              <w:left w:val="nil"/>
              <w:bottom w:val="nil"/>
              <w:right w:val="nil"/>
            </w:tcBorders>
            <w:tcMar>
              <w:top w:w="60" w:type="dxa"/>
              <w:left w:w="60" w:type="dxa"/>
              <w:bottom w:w="60" w:type="dxa"/>
              <w:right w:w="60" w:type="dxa"/>
            </w:tcMar>
          </w:tcPr>
          <w:p w:rsidR="00F067CD" w:rsidRPr="00F067CD" w:rsidRDefault="00F067CD" w:rsidP="00F067CD">
            <w:pPr>
              <w:spacing w:after="0" w:line="240" w:lineRule="auto"/>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 xml:space="preserve">4) </w:t>
            </w:r>
            <w:r w:rsidRPr="00F067CD">
              <w:rPr>
                <w:rFonts w:ascii="Times New Roman" w:eastAsia="Times New Roman" w:hAnsi="Times New Roman" w:cs="Times New Roman"/>
                <w:sz w:val="20"/>
                <w:szCs w:val="20"/>
                <w:lang w:eastAsia="uk-UA"/>
              </w:rPr>
              <w:t xml:space="preserve"> </w:t>
            </w:r>
            <w:r w:rsidRPr="00F067CD">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F067CD" w:rsidRPr="00F067CD" w:rsidRDefault="00F067CD" w:rsidP="00F067CD">
            <w:pPr>
              <w:spacing w:after="0" w:line="240" w:lineRule="auto"/>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b/>
                <w:sz w:val="20"/>
                <w:szCs w:val="20"/>
                <w:lang w:eastAsia="uk-UA"/>
              </w:rPr>
              <w:t xml:space="preserve"> </w:t>
            </w:r>
            <w:r w:rsidRPr="00F067CD">
              <w:rPr>
                <w:rFonts w:ascii="Times New Roman" w:eastAsia="Times New Roman" w:hAnsi="Times New Roman" w:cs="Times New Roman"/>
                <w:b/>
                <w:sz w:val="20"/>
                <w:szCs w:val="20"/>
                <w:lang w:val="en-US" w:eastAsia="uk-UA"/>
              </w:rPr>
              <w:t>АТ "Райффайзен Банк Аваль"</w:t>
            </w:r>
          </w:p>
        </w:tc>
      </w:tr>
      <w:tr w:rsidR="00F067CD" w:rsidRPr="00F067CD" w:rsidTr="006822A6">
        <w:tc>
          <w:tcPr>
            <w:tcW w:w="4920" w:type="dxa"/>
            <w:tcBorders>
              <w:top w:val="nil"/>
              <w:left w:val="nil"/>
              <w:bottom w:val="nil"/>
              <w:right w:val="nil"/>
            </w:tcBorders>
            <w:tcMar>
              <w:top w:w="60" w:type="dxa"/>
              <w:left w:w="60" w:type="dxa"/>
              <w:bottom w:w="60" w:type="dxa"/>
              <w:right w:w="60" w:type="dxa"/>
            </w:tcMar>
          </w:tcPr>
          <w:p w:rsidR="00F067CD" w:rsidRPr="00F067CD" w:rsidRDefault="00F067CD" w:rsidP="00F067CD">
            <w:pPr>
              <w:spacing w:after="0" w:line="240" w:lineRule="auto"/>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5)</w:t>
            </w:r>
            <w:r w:rsidRPr="00F067CD">
              <w:rPr>
                <w:rFonts w:ascii="Times New Roman" w:eastAsia="Times New Roman" w:hAnsi="Times New Roman" w:cs="Times New Roman"/>
                <w:sz w:val="20"/>
                <w:szCs w:val="20"/>
                <w:lang w:val="en-US" w:eastAsia="uk-UA"/>
              </w:rPr>
              <w:t xml:space="preserve">  </w:t>
            </w:r>
            <w:r w:rsidRPr="00F067CD">
              <w:rPr>
                <w:rFonts w:ascii="Times New Roman" w:eastAsia="Times New Roman" w:hAnsi="Times New Roman" w:cs="Times New Roman"/>
                <w:sz w:val="20"/>
                <w:szCs w:val="20"/>
                <w:lang w:val="uk-UA" w:eastAsia="uk-UA"/>
              </w:rPr>
              <w:t>МФО банку</w:t>
            </w:r>
          </w:p>
        </w:tc>
        <w:tc>
          <w:tcPr>
            <w:tcW w:w="5040" w:type="dxa"/>
            <w:tcBorders>
              <w:top w:val="nil"/>
              <w:left w:val="nil"/>
              <w:bottom w:val="nil"/>
              <w:right w:val="nil"/>
            </w:tcBorders>
          </w:tcPr>
          <w:p w:rsidR="00F067CD" w:rsidRPr="00F067CD" w:rsidRDefault="00F067CD" w:rsidP="00F067CD">
            <w:pPr>
              <w:spacing w:after="0" w:line="240" w:lineRule="auto"/>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b/>
                <w:sz w:val="20"/>
                <w:szCs w:val="20"/>
                <w:lang w:val="en-US" w:eastAsia="uk-UA"/>
              </w:rPr>
              <w:t xml:space="preserve"> 380805</w:t>
            </w:r>
          </w:p>
        </w:tc>
      </w:tr>
      <w:tr w:rsidR="00F067CD" w:rsidRPr="00F067CD" w:rsidTr="006822A6">
        <w:tc>
          <w:tcPr>
            <w:tcW w:w="4920" w:type="dxa"/>
            <w:tcBorders>
              <w:top w:val="nil"/>
              <w:left w:val="nil"/>
              <w:bottom w:val="nil"/>
              <w:right w:val="nil"/>
            </w:tcBorders>
            <w:tcMar>
              <w:top w:w="60" w:type="dxa"/>
              <w:left w:w="60" w:type="dxa"/>
              <w:bottom w:w="60" w:type="dxa"/>
              <w:right w:w="60" w:type="dxa"/>
            </w:tcMar>
          </w:tcPr>
          <w:p w:rsidR="00F067CD" w:rsidRPr="00F067CD" w:rsidRDefault="00F067CD" w:rsidP="00F067CD">
            <w:pPr>
              <w:spacing w:after="0" w:line="240" w:lineRule="auto"/>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 xml:space="preserve">6) </w:t>
            </w:r>
            <w:r w:rsidRPr="00F067CD">
              <w:rPr>
                <w:rFonts w:ascii="Times New Roman" w:eastAsia="Times New Roman" w:hAnsi="Times New Roman" w:cs="Times New Roman"/>
                <w:sz w:val="20"/>
                <w:szCs w:val="20"/>
                <w:lang w:val="en-US" w:eastAsia="uk-UA"/>
              </w:rPr>
              <w:t xml:space="preserve"> </w:t>
            </w:r>
            <w:r w:rsidRPr="00F067CD">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F067CD" w:rsidRPr="00F067CD" w:rsidRDefault="00F067CD" w:rsidP="00F067CD">
            <w:pPr>
              <w:spacing w:after="0" w:line="240" w:lineRule="auto"/>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b/>
                <w:sz w:val="20"/>
                <w:szCs w:val="20"/>
                <w:lang w:val="en-US" w:eastAsia="uk-UA"/>
              </w:rPr>
              <w:t xml:space="preserve"> UA683808050000000026002384528</w:t>
            </w:r>
          </w:p>
        </w:tc>
      </w:tr>
    </w:tbl>
    <w:p w:rsidR="00F067CD" w:rsidRPr="00F067CD" w:rsidRDefault="00F067CD" w:rsidP="00F067CD">
      <w:pPr>
        <w:spacing w:after="0" w:line="240" w:lineRule="auto"/>
        <w:rPr>
          <w:rFonts w:ascii="Times New Roman" w:eastAsia="Times New Roman" w:hAnsi="Times New Roman" w:cs="Times New Roman"/>
          <w:sz w:val="24"/>
          <w:szCs w:val="24"/>
          <w:lang w:eastAsia="uk-UA"/>
        </w:rPr>
      </w:pPr>
    </w:p>
    <w:p w:rsidR="00F067CD" w:rsidRDefault="00F067CD">
      <w:pPr>
        <w:sectPr w:rsidR="00F067CD" w:rsidSect="00F067CD">
          <w:pgSz w:w="11906" w:h="16838"/>
          <w:pgMar w:top="363" w:right="567" w:bottom="363" w:left="1417" w:header="708" w:footer="708"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F067CD" w:rsidRPr="00F067CD" w:rsidTr="006822A6">
        <w:tc>
          <w:tcPr>
            <w:tcW w:w="9720" w:type="dxa"/>
            <w:tcMar>
              <w:top w:w="60" w:type="dxa"/>
              <w:left w:w="60" w:type="dxa"/>
              <w:bottom w:w="60" w:type="dxa"/>
              <w:right w:w="60" w:type="dxa"/>
            </w:tcMar>
            <w:vAlign w:val="center"/>
          </w:tcPr>
          <w:p w:rsidR="00F067CD" w:rsidRPr="00F067CD" w:rsidRDefault="00F067CD" w:rsidP="00F067CD">
            <w:pPr>
              <w:spacing w:after="0" w:line="240" w:lineRule="auto"/>
              <w:ind w:firstLine="240"/>
              <w:jc w:val="center"/>
              <w:rPr>
                <w:rFonts w:ascii="Times New Roman" w:eastAsia="Times New Roman" w:hAnsi="Times New Roman" w:cs="Times New Roman"/>
                <w:sz w:val="24"/>
                <w:szCs w:val="24"/>
                <w:lang w:val="uk-UA" w:eastAsia="uk-UA"/>
              </w:rPr>
            </w:pPr>
            <w:r w:rsidRPr="00F067CD">
              <w:rPr>
                <w:rFonts w:ascii="Times New Roman" w:eastAsia="Times New Roman" w:hAnsi="Times New Roman" w:cs="Times New Roman"/>
                <w:b/>
                <w:bCs/>
                <w:sz w:val="24"/>
                <w:szCs w:val="24"/>
                <w:lang w:eastAsia="uk-UA"/>
              </w:rPr>
              <w:lastRenderedPageBreak/>
              <w:t>15</w:t>
            </w:r>
            <w:r w:rsidRPr="00F067CD">
              <w:rPr>
                <w:rFonts w:ascii="Times New Roman" w:eastAsia="Times New Roman" w:hAnsi="Times New Roman" w:cs="Times New Roman"/>
                <w:b/>
                <w:bCs/>
                <w:sz w:val="24"/>
                <w:szCs w:val="24"/>
                <w:lang w:val="uk-UA" w:eastAsia="uk-UA"/>
              </w:rPr>
              <w:t xml:space="preserve">. </w:t>
            </w:r>
            <w:r w:rsidRPr="00F067CD">
              <w:rPr>
                <w:rFonts w:ascii="Times New Roman" w:eastAsia="Times New Roman" w:hAnsi="Times New Roman" w:cs="Times New Roman"/>
                <w:b/>
                <w:sz w:val="24"/>
                <w:szCs w:val="24"/>
                <w:lang w:val="uk-UA" w:eastAsia="uk-UA"/>
              </w:rPr>
              <w:t>Відомості про наявність філіалів або інших відокремлених структурних підрозділів емітента:</w:t>
            </w:r>
            <w:bookmarkStart w:id="0" w:name="10037"/>
            <w:bookmarkEnd w:id="0"/>
          </w:p>
          <w:p w:rsidR="00F067CD" w:rsidRPr="00F067CD" w:rsidRDefault="00F067CD" w:rsidP="00F067CD">
            <w:pPr>
              <w:spacing w:after="0" w:line="240" w:lineRule="auto"/>
              <w:ind w:left="-210"/>
              <w:jc w:val="center"/>
              <w:rPr>
                <w:rFonts w:ascii="Times New Roman" w:eastAsia="Times New Roman" w:hAnsi="Times New Roman" w:cs="Times New Roman"/>
                <w:b/>
                <w:bCs/>
                <w:sz w:val="24"/>
                <w:szCs w:val="24"/>
                <w:lang w:val="uk-UA" w:eastAsia="uk-UA"/>
              </w:rPr>
            </w:pPr>
          </w:p>
        </w:tc>
      </w:tr>
    </w:tbl>
    <w:p w:rsidR="00F067CD" w:rsidRPr="00F067CD" w:rsidRDefault="00F067CD" w:rsidP="00F067CD">
      <w:pPr>
        <w:spacing w:after="0" w:line="240" w:lineRule="auto"/>
        <w:rPr>
          <w:rFonts w:ascii="Times New Roman" w:eastAsia="Times New Roman" w:hAnsi="Times New Roman" w:cs="Times New Roman"/>
          <w:vanish/>
          <w:color w:val="000000"/>
          <w:sz w:val="24"/>
          <w:szCs w:val="24"/>
          <w:lang w:val="uk-UA" w:eastAsia="uk-UA"/>
        </w:rPr>
      </w:pPr>
    </w:p>
    <w:p w:rsidR="00F067CD" w:rsidRPr="00F067CD" w:rsidRDefault="00F067CD" w:rsidP="00F067CD">
      <w:pPr>
        <w:spacing w:after="0" w:line="240" w:lineRule="auto"/>
        <w:rPr>
          <w:rFonts w:ascii="Times New Roman" w:eastAsia="Times New Roman" w:hAnsi="Times New Roman" w:cs="Times New Roman"/>
          <w:vanish/>
          <w:color w:val="000000"/>
          <w:sz w:val="24"/>
          <w:szCs w:val="24"/>
          <w:lang w:val="uk-UA" w:eastAsia="uk-UA"/>
        </w:rPr>
      </w:pPr>
    </w:p>
    <w:p w:rsidR="00F067CD" w:rsidRPr="00F067CD" w:rsidRDefault="00F067CD" w:rsidP="00F067CD">
      <w:pPr>
        <w:spacing w:after="0" w:line="240" w:lineRule="auto"/>
        <w:rPr>
          <w:rFonts w:ascii="Times New Roman" w:eastAsia="Times New Roman" w:hAnsi="Times New Roman" w:cs="Times New Roman"/>
          <w:sz w:val="24"/>
          <w:szCs w:val="24"/>
          <w:lang w:val="uk-UA" w:eastAsia="uk-UA"/>
        </w:rPr>
      </w:pPr>
    </w:p>
    <w:p w:rsidR="00F067CD" w:rsidRPr="00F067CD" w:rsidRDefault="00F067CD" w:rsidP="00F067CD">
      <w:pPr>
        <w:spacing w:after="0" w:line="240" w:lineRule="auto"/>
        <w:rPr>
          <w:rFonts w:ascii="Times New Roman" w:eastAsia="Times New Roman" w:hAnsi="Times New Roman" w:cs="Times New Roman"/>
          <w:sz w:val="24"/>
          <w:szCs w:val="24"/>
          <w:lang w:val="uk-UA" w:eastAsia="uk-UA"/>
        </w:rPr>
      </w:pPr>
    </w:p>
    <w:tbl>
      <w:tblPr>
        <w:tblW w:w="0" w:type="auto"/>
        <w:tblLayout w:type="fixed"/>
        <w:tblLook w:val="0000" w:firstRow="0" w:lastRow="0" w:firstColumn="0" w:lastColumn="0" w:noHBand="0" w:noVBand="0"/>
      </w:tblPr>
      <w:tblGrid>
        <w:gridCol w:w="2834"/>
        <w:gridCol w:w="6803"/>
      </w:tblGrid>
      <w:tr w:rsidR="00F067CD" w:rsidRPr="00F067CD" w:rsidTr="006822A6">
        <w:tblPrEx>
          <w:tblCellMar>
            <w:top w:w="0" w:type="dxa"/>
            <w:bottom w:w="0" w:type="dxa"/>
          </w:tblCellMar>
        </w:tblPrEx>
        <w:tc>
          <w:tcPr>
            <w:tcW w:w="2834" w:type="dxa"/>
            <w:shd w:val="clear" w:color="auto" w:fill="auto"/>
          </w:tcPr>
          <w:p w:rsidR="00F067CD" w:rsidRPr="00F067CD" w:rsidRDefault="00F067CD" w:rsidP="00F067CD">
            <w:pPr>
              <w:spacing w:after="0" w:line="240" w:lineRule="auto"/>
              <w:rPr>
                <w:rFonts w:ascii="Times New Roman" w:eastAsia="Times New Roman" w:hAnsi="Times New Roman" w:cs="Times New Roman"/>
                <w:b/>
                <w:sz w:val="20"/>
                <w:szCs w:val="24"/>
                <w:lang w:val="uk-UA" w:eastAsia="uk-UA"/>
              </w:rPr>
            </w:pPr>
            <w:r w:rsidRPr="00F067CD">
              <w:rPr>
                <w:rFonts w:ascii="Times New Roman" w:eastAsia="Times New Roman" w:hAnsi="Times New Roman" w:cs="Times New Roman"/>
                <w:b/>
                <w:sz w:val="20"/>
                <w:szCs w:val="24"/>
                <w:lang w:val="uk-UA" w:eastAsia="uk-UA"/>
              </w:rPr>
              <w:t>1) найменування</w:t>
            </w:r>
          </w:p>
        </w:tc>
        <w:tc>
          <w:tcPr>
            <w:tcW w:w="6803" w:type="dxa"/>
            <w:shd w:val="clear" w:color="auto" w:fill="auto"/>
          </w:tcPr>
          <w:p w:rsidR="00F067CD" w:rsidRPr="00F067CD" w:rsidRDefault="00F067CD" w:rsidP="00F067CD">
            <w:pPr>
              <w:spacing w:after="0" w:line="240" w:lineRule="auto"/>
              <w:rPr>
                <w:rFonts w:ascii="Times New Roman" w:eastAsia="Times New Roman" w:hAnsi="Times New Roman" w:cs="Times New Roman"/>
                <w:sz w:val="20"/>
                <w:szCs w:val="24"/>
                <w:lang w:val="uk-UA" w:eastAsia="uk-UA"/>
              </w:rPr>
            </w:pPr>
            <w:r w:rsidRPr="00F067CD">
              <w:rPr>
                <w:rFonts w:ascii="Times New Roman" w:eastAsia="Times New Roman" w:hAnsi="Times New Roman" w:cs="Times New Roman"/>
                <w:sz w:val="20"/>
                <w:szCs w:val="24"/>
                <w:lang w:val="uk-UA" w:eastAsia="uk-UA"/>
              </w:rPr>
              <w:t>Дочірнє сільськогосподарське підприємство "Агроцентр" приватного акціонерного товариства "Михайлівський райагропостач"</w:t>
            </w:r>
          </w:p>
        </w:tc>
      </w:tr>
      <w:tr w:rsidR="00F067CD" w:rsidRPr="00F067CD" w:rsidTr="006822A6">
        <w:tblPrEx>
          <w:tblCellMar>
            <w:top w:w="0" w:type="dxa"/>
            <w:bottom w:w="0" w:type="dxa"/>
          </w:tblCellMar>
        </w:tblPrEx>
        <w:tc>
          <w:tcPr>
            <w:tcW w:w="2834" w:type="dxa"/>
            <w:shd w:val="clear" w:color="auto" w:fill="auto"/>
          </w:tcPr>
          <w:p w:rsidR="00F067CD" w:rsidRPr="00F067CD" w:rsidRDefault="00F067CD" w:rsidP="00F067CD">
            <w:pPr>
              <w:spacing w:after="0" w:line="240" w:lineRule="auto"/>
              <w:rPr>
                <w:rFonts w:ascii="Times New Roman" w:eastAsia="Times New Roman" w:hAnsi="Times New Roman" w:cs="Times New Roman"/>
                <w:b/>
                <w:sz w:val="20"/>
                <w:szCs w:val="24"/>
                <w:lang w:val="uk-UA" w:eastAsia="uk-UA"/>
              </w:rPr>
            </w:pPr>
            <w:r w:rsidRPr="00F067CD">
              <w:rPr>
                <w:rFonts w:ascii="Times New Roman" w:eastAsia="Times New Roman" w:hAnsi="Times New Roman" w:cs="Times New Roman"/>
                <w:b/>
                <w:sz w:val="20"/>
                <w:szCs w:val="24"/>
                <w:lang w:val="uk-UA" w:eastAsia="uk-UA"/>
              </w:rPr>
              <w:t>2) місцезнаходження</w:t>
            </w:r>
          </w:p>
        </w:tc>
        <w:tc>
          <w:tcPr>
            <w:tcW w:w="6803" w:type="dxa"/>
            <w:shd w:val="clear" w:color="auto" w:fill="auto"/>
          </w:tcPr>
          <w:p w:rsidR="00F067CD" w:rsidRPr="00F067CD" w:rsidRDefault="00F067CD" w:rsidP="00F067CD">
            <w:pPr>
              <w:spacing w:after="0" w:line="240" w:lineRule="auto"/>
              <w:rPr>
                <w:rFonts w:ascii="Times New Roman" w:eastAsia="Times New Roman" w:hAnsi="Times New Roman" w:cs="Times New Roman"/>
                <w:sz w:val="20"/>
                <w:szCs w:val="24"/>
                <w:lang w:val="uk-UA" w:eastAsia="uk-UA"/>
              </w:rPr>
            </w:pPr>
            <w:r w:rsidRPr="00F067CD">
              <w:rPr>
                <w:rFonts w:ascii="Times New Roman" w:eastAsia="Times New Roman" w:hAnsi="Times New Roman" w:cs="Times New Roman"/>
                <w:sz w:val="20"/>
                <w:szCs w:val="24"/>
                <w:lang w:val="uk-UA" w:eastAsia="uk-UA"/>
              </w:rPr>
              <w:t>УКРАЇНА 72013 Запорiзька область Михайлівський р-н смт. Пришиб вул. Кооперативна, 1</w:t>
            </w:r>
          </w:p>
        </w:tc>
      </w:tr>
      <w:tr w:rsidR="00F067CD" w:rsidRPr="00F067CD" w:rsidTr="006822A6">
        <w:tblPrEx>
          <w:tblCellMar>
            <w:top w:w="0" w:type="dxa"/>
            <w:bottom w:w="0" w:type="dxa"/>
          </w:tblCellMar>
        </w:tblPrEx>
        <w:tc>
          <w:tcPr>
            <w:tcW w:w="2834" w:type="dxa"/>
            <w:shd w:val="clear" w:color="auto" w:fill="auto"/>
          </w:tcPr>
          <w:p w:rsidR="00F067CD" w:rsidRPr="00F067CD" w:rsidRDefault="00F067CD" w:rsidP="00F067CD">
            <w:pPr>
              <w:spacing w:after="0" w:line="240" w:lineRule="auto"/>
              <w:rPr>
                <w:rFonts w:ascii="Times New Roman" w:eastAsia="Times New Roman" w:hAnsi="Times New Roman" w:cs="Times New Roman"/>
                <w:b/>
                <w:sz w:val="20"/>
                <w:szCs w:val="24"/>
                <w:lang w:val="uk-UA" w:eastAsia="uk-UA"/>
              </w:rPr>
            </w:pPr>
            <w:r w:rsidRPr="00F067CD">
              <w:rPr>
                <w:rFonts w:ascii="Times New Roman" w:eastAsia="Times New Roman" w:hAnsi="Times New Roman" w:cs="Times New Roman"/>
                <w:b/>
                <w:sz w:val="20"/>
                <w:szCs w:val="24"/>
                <w:lang w:val="uk-UA" w:eastAsia="uk-UA"/>
              </w:rPr>
              <w:t>3) опис</w:t>
            </w:r>
          </w:p>
        </w:tc>
        <w:tc>
          <w:tcPr>
            <w:tcW w:w="6803" w:type="dxa"/>
            <w:shd w:val="clear" w:color="auto" w:fill="auto"/>
          </w:tcPr>
          <w:p w:rsidR="00F067CD" w:rsidRPr="00F067CD" w:rsidRDefault="00F067CD" w:rsidP="00F067CD">
            <w:pPr>
              <w:spacing w:after="0" w:line="240" w:lineRule="auto"/>
              <w:rPr>
                <w:rFonts w:ascii="Times New Roman" w:eastAsia="Times New Roman" w:hAnsi="Times New Roman" w:cs="Times New Roman"/>
                <w:sz w:val="20"/>
                <w:szCs w:val="24"/>
                <w:lang w:val="uk-UA" w:eastAsia="uk-UA"/>
              </w:rPr>
            </w:pPr>
            <w:r w:rsidRPr="00F067CD">
              <w:rPr>
                <w:rFonts w:ascii="Times New Roman" w:eastAsia="Times New Roman" w:hAnsi="Times New Roman" w:cs="Times New Roman"/>
                <w:sz w:val="20"/>
                <w:szCs w:val="24"/>
                <w:lang w:val="uk-UA" w:eastAsia="uk-UA"/>
              </w:rPr>
              <w:t>д/н</w:t>
            </w:r>
          </w:p>
        </w:tc>
      </w:tr>
    </w:tbl>
    <w:p w:rsidR="00F067CD" w:rsidRPr="00F067CD" w:rsidRDefault="00F067CD" w:rsidP="00F067CD">
      <w:pPr>
        <w:spacing w:after="0" w:line="240" w:lineRule="auto"/>
        <w:rPr>
          <w:rFonts w:ascii="Times New Roman" w:eastAsia="Times New Roman" w:hAnsi="Times New Roman" w:cs="Times New Roman"/>
          <w:sz w:val="20"/>
          <w:szCs w:val="24"/>
          <w:lang w:val="uk-UA" w:eastAsia="uk-UA"/>
        </w:rPr>
      </w:pPr>
    </w:p>
    <w:p w:rsidR="00F067CD" w:rsidRPr="00F067CD" w:rsidRDefault="00F067CD" w:rsidP="00F067CD">
      <w:pPr>
        <w:spacing w:after="0" w:line="240" w:lineRule="auto"/>
        <w:rPr>
          <w:rFonts w:ascii="Times New Roman" w:eastAsia="Times New Roman" w:hAnsi="Times New Roman" w:cs="Times New Roman"/>
          <w:sz w:val="20"/>
          <w:szCs w:val="24"/>
          <w:lang w:val="uk-UA" w:eastAsia="uk-UA"/>
        </w:rPr>
      </w:pPr>
    </w:p>
    <w:p w:rsidR="00F067CD" w:rsidRPr="00F067CD" w:rsidRDefault="00F067CD" w:rsidP="00F067CD">
      <w:pPr>
        <w:spacing w:after="0" w:line="240" w:lineRule="auto"/>
        <w:rPr>
          <w:rFonts w:ascii="Times New Roman" w:eastAsia="Times New Roman" w:hAnsi="Times New Roman" w:cs="Times New Roman"/>
          <w:sz w:val="20"/>
          <w:szCs w:val="24"/>
          <w:lang w:val="uk-UA" w:eastAsia="uk-UA"/>
        </w:rPr>
      </w:pPr>
    </w:p>
    <w:p w:rsidR="00F067CD" w:rsidRDefault="00F067CD">
      <w:pPr>
        <w:sectPr w:rsidR="00F067CD" w:rsidSect="00F067CD">
          <w:pgSz w:w="11906" w:h="16838"/>
          <w:pgMar w:top="363" w:right="567" w:bottom="363" w:left="1417"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F067CD" w:rsidRPr="00F067CD" w:rsidTr="006822A6">
        <w:tc>
          <w:tcPr>
            <w:tcW w:w="15480" w:type="dxa"/>
            <w:tcMar>
              <w:top w:w="60" w:type="dxa"/>
              <w:left w:w="60" w:type="dxa"/>
              <w:bottom w:w="60" w:type="dxa"/>
              <w:right w:w="60" w:type="dxa"/>
            </w:tcMar>
            <w:vAlign w:val="center"/>
          </w:tcPr>
          <w:p w:rsidR="00F067CD" w:rsidRPr="00F067CD" w:rsidRDefault="00F067CD" w:rsidP="00F067CD">
            <w:pPr>
              <w:spacing w:after="0" w:line="240" w:lineRule="auto"/>
              <w:ind w:left="-210"/>
              <w:jc w:val="center"/>
              <w:rPr>
                <w:rFonts w:ascii="Times New Roman" w:eastAsia="Times New Roman" w:hAnsi="Times New Roman" w:cs="Times New Roman"/>
                <w:b/>
                <w:bCs/>
                <w:sz w:val="28"/>
                <w:szCs w:val="28"/>
                <w:lang w:eastAsia="uk-UA"/>
              </w:rPr>
            </w:pPr>
            <w:r w:rsidRPr="00F067CD">
              <w:rPr>
                <w:rFonts w:ascii="Times New Roman" w:eastAsia="Times New Roman" w:hAnsi="Times New Roman" w:cs="Times New Roman"/>
                <w:b/>
                <w:bCs/>
                <w:sz w:val="28"/>
                <w:szCs w:val="28"/>
                <w:lang w:eastAsia="uk-UA"/>
              </w:rPr>
              <w:lastRenderedPageBreak/>
              <w:t>17</w:t>
            </w:r>
            <w:r w:rsidRPr="00F067CD">
              <w:rPr>
                <w:rFonts w:ascii="Times New Roman" w:eastAsia="Times New Roman" w:hAnsi="Times New Roman" w:cs="Times New Roman"/>
                <w:b/>
                <w:bCs/>
                <w:sz w:val="28"/>
                <w:szCs w:val="28"/>
                <w:lang w:val="uk-UA" w:eastAsia="uk-UA"/>
              </w:rPr>
              <w:t xml:space="preserve">. </w:t>
            </w:r>
            <w:r w:rsidRPr="00F067CD">
              <w:rPr>
                <w:rFonts w:ascii="Times New Roman" w:eastAsia="Times New Roman" w:hAnsi="Times New Roman" w:cs="Times New Roman"/>
                <w:b/>
                <w:sz w:val="28"/>
                <w:szCs w:val="28"/>
                <w:lang w:val="uk-UA" w:eastAsia="uk-UA"/>
              </w:rPr>
              <w:t>Штрафні санкції щодо емітента</w:t>
            </w:r>
          </w:p>
        </w:tc>
      </w:tr>
    </w:tbl>
    <w:p w:rsidR="00F067CD" w:rsidRPr="00F067CD" w:rsidRDefault="00F067CD" w:rsidP="00F067CD">
      <w:pPr>
        <w:spacing w:after="0" w:line="240" w:lineRule="auto"/>
        <w:rPr>
          <w:rFonts w:ascii="Times New Roman" w:eastAsia="Times New Roman" w:hAnsi="Times New Roman" w:cs="Times New Roman"/>
          <w:vanish/>
          <w:color w:val="000000"/>
          <w:sz w:val="24"/>
          <w:szCs w:val="24"/>
          <w:lang w:val="uk-UA" w:eastAsia="uk-UA"/>
        </w:rPr>
      </w:pPr>
    </w:p>
    <w:tbl>
      <w:tblPr>
        <w:tblW w:w="15696" w:type="dxa"/>
        <w:tblInd w:w="240" w:type="dxa"/>
        <w:tblCellMar>
          <w:top w:w="15" w:type="dxa"/>
          <w:left w:w="15" w:type="dxa"/>
          <w:bottom w:w="15" w:type="dxa"/>
          <w:right w:w="15" w:type="dxa"/>
        </w:tblCellMar>
        <w:tblLook w:val="0000" w:firstRow="0" w:lastRow="0" w:firstColumn="0" w:lastColumn="0" w:noHBand="0" w:noVBand="0"/>
      </w:tblPr>
      <w:tblGrid>
        <w:gridCol w:w="568"/>
        <w:gridCol w:w="2320"/>
        <w:gridCol w:w="4331"/>
        <w:gridCol w:w="4239"/>
        <w:gridCol w:w="4238"/>
      </w:tblGrid>
      <w:tr w:rsidR="00F067CD" w:rsidRPr="00F067CD" w:rsidTr="006822A6">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sz w:val="20"/>
                <w:szCs w:val="20"/>
                <w:lang w:val="uk-UA" w:eastAsia="uk-UA"/>
              </w:rPr>
              <w:t>N</w:t>
            </w:r>
            <w:r w:rsidRPr="00F067CD">
              <w:rPr>
                <w:rFonts w:ascii="Times New Roman" w:eastAsia="Times New Roman" w:hAnsi="Times New Roman" w:cs="Times New Roman"/>
                <w:b/>
                <w:sz w:val="20"/>
                <w:szCs w:val="20"/>
                <w:lang w:val="uk-UA" w:eastAsia="uk-UA"/>
              </w:rPr>
              <w:br/>
              <w:t>з/п</w:t>
            </w:r>
          </w:p>
        </w:tc>
        <w:tc>
          <w:tcPr>
            <w:tcW w:w="23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sz w:val="20"/>
                <w:szCs w:val="20"/>
                <w:lang w:val="uk-UA" w:eastAsia="uk-UA"/>
              </w:rPr>
              <w:t>Номер та дата рішення, яким накладено штрафну санкцію</w:t>
            </w:r>
          </w:p>
        </w:tc>
        <w:tc>
          <w:tcPr>
            <w:tcW w:w="43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sz w:val="20"/>
                <w:szCs w:val="20"/>
                <w:lang w:val="uk-UA" w:eastAsia="uk-UA"/>
              </w:rPr>
              <w:t>Орган, який наклав штрафну санкцію</w:t>
            </w:r>
          </w:p>
        </w:tc>
        <w:tc>
          <w:tcPr>
            <w:tcW w:w="42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sz w:val="20"/>
                <w:szCs w:val="20"/>
                <w:lang w:val="uk-UA" w:eastAsia="uk-UA"/>
              </w:rPr>
              <w:t>Вид стягнення</w:t>
            </w:r>
          </w:p>
        </w:tc>
        <w:tc>
          <w:tcPr>
            <w:tcW w:w="4238"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sz w:val="20"/>
                <w:szCs w:val="20"/>
                <w:lang w:val="uk-UA" w:eastAsia="uk-UA"/>
              </w:rPr>
              <w:t>Інформація про виконання</w:t>
            </w:r>
          </w:p>
        </w:tc>
      </w:tr>
      <w:tr w:rsidR="00F067CD" w:rsidRPr="00F067CD" w:rsidTr="006822A6">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b/>
                <w:sz w:val="20"/>
                <w:szCs w:val="20"/>
                <w:lang w:val="uk-UA" w:eastAsia="uk-UA"/>
              </w:rPr>
              <w:t>1</w:t>
            </w:r>
          </w:p>
        </w:tc>
        <w:tc>
          <w:tcPr>
            <w:tcW w:w="23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b/>
                <w:sz w:val="20"/>
                <w:szCs w:val="20"/>
                <w:lang w:val="uk-UA" w:eastAsia="uk-UA"/>
              </w:rPr>
              <w:t>2</w:t>
            </w:r>
          </w:p>
        </w:tc>
        <w:tc>
          <w:tcPr>
            <w:tcW w:w="43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b/>
                <w:sz w:val="20"/>
                <w:szCs w:val="20"/>
                <w:lang w:val="uk-UA" w:eastAsia="uk-UA"/>
              </w:rPr>
              <w:t>3</w:t>
            </w:r>
          </w:p>
        </w:tc>
        <w:tc>
          <w:tcPr>
            <w:tcW w:w="42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b/>
                <w:sz w:val="20"/>
                <w:szCs w:val="20"/>
                <w:lang w:val="uk-UA" w:eastAsia="uk-UA"/>
              </w:rPr>
              <w:t>4</w:t>
            </w:r>
          </w:p>
        </w:tc>
        <w:tc>
          <w:tcPr>
            <w:tcW w:w="4238"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jc w:val="center"/>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b/>
                <w:sz w:val="20"/>
                <w:szCs w:val="20"/>
                <w:lang w:val="uk-UA" w:eastAsia="uk-UA"/>
              </w:rPr>
              <w:t>5</w:t>
            </w:r>
          </w:p>
        </w:tc>
      </w:tr>
      <w:tr w:rsidR="00F067CD" w:rsidRPr="00F067CD" w:rsidTr="006822A6">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1</w:t>
            </w:r>
          </w:p>
        </w:tc>
        <w:tc>
          <w:tcPr>
            <w:tcW w:w="23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  908/43/20</w:t>
            </w:r>
          </w:p>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10.08.2020</w:t>
            </w:r>
          </w:p>
        </w:tc>
        <w:tc>
          <w:tcPr>
            <w:tcW w:w="43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Державна службаи України з безпеки на транспорті</w:t>
            </w:r>
          </w:p>
        </w:tc>
        <w:tc>
          <w:tcPr>
            <w:tcW w:w="42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Штрафні санкції</w:t>
            </w:r>
          </w:p>
        </w:tc>
        <w:tc>
          <w:tcPr>
            <w:tcW w:w="4238"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Оплачено 27.08.2020р.</w:t>
            </w:r>
          </w:p>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8534,22 грн</w:t>
            </w:r>
          </w:p>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p>
        </w:tc>
      </w:tr>
      <w:tr w:rsidR="00F067CD" w:rsidRPr="00F067CD" w:rsidTr="006822A6">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Опис</w:t>
            </w:r>
          </w:p>
        </w:tc>
        <w:tc>
          <w:tcPr>
            <w:tcW w:w="15128"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67CD" w:rsidRPr="00F067CD" w:rsidRDefault="00F067CD" w:rsidP="00F067CD">
            <w:pPr>
              <w:spacing w:after="0" w:line="240" w:lineRule="auto"/>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плата за проїзд автомобільними дорогами загального користування транспортних засобів та інших самохідних машин і механізмів, вагові або габаритні параметри яких перевищують нормативні</w:t>
            </w:r>
          </w:p>
        </w:tc>
      </w:tr>
      <w:tr w:rsidR="00F067CD" w:rsidRPr="00F067CD" w:rsidTr="006822A6">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2</w:t>
            </w:r>
          </w:p>
        </w:tc>
        <w:tc>
          <w:tcPr>
            <w:tcW w:w="23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  908/65/20</w:t>
            </w:r>
          </w:p>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11.08.2020</w:t>
            </w:r>
          </w:p>
        </w:tc>
        <w:tc>
          <w:tcPr>
            <w:tcW w:w="43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Державна службаи України з безпеки на транспорті</w:t>
            </w:r>
          </w:p>
        </w:tc>
        <w:tc>
          <w:tcPr>
            <w:tcW w:w="42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Штрафні санкції</w:t>
            </w:r>
          </w:p>
        </w:tc>
        <w:tc>
          <w:tcPr>
            <w:tcW w:w="4238"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Оплачено 27.08.2020р.</w:t>
            </w:r>
          </w:p>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8534,22 грн</w:t>
            </w:r>
          </w:p>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p>
        </w:tc>
      </w:tr>
      <w:tr w:rsidR="00F067CD" w:rsidRPr="00F067CD" w:rsidTr="006822A6">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Опис</w:t>
            </w:r>
          </w:p>
        </w:tc>
        <w:tc>
          <w:tcPr>
            <w:tcW w:w="15128"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67CD" w:rsidRPr="00F067CD" w:rsidRDefault="00F067CD" w:rsidP="00F067CD">
            <w:pPr>
              <w:spacing w:after="0" w:line="240" w:lineRule="auto"/>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плата за проїзд автомобільними дорогами загального користування транспортних засобів та інших самохідних машин і механізмів, вагові або габаритні параметри яких перевищують нормативні</w:t>
            </w:r>
          </w:p>
          <w:p w:rsidR="00F067CD" w:rsidRPr="00F067CD" w:rsidRDefault="00F067CD" w:rsidP="00F067CD">
            <w:pPr>
              <w:spacing w:after="0" w:line="240" w:lineRule="auto"/>
              <w:rPr>
                <w:rFonts w:ascii="Times New Roman" w:eastAsia="Times New Roman" w:hAnsi="Times New Roman" w:cs="Times New Roman"/>
                <w:sz w:val="20"/>
                <w:szCs w:val="20"/>
                <w:lang w:val="uk-UA" w:eastAsia="uk-UA"/>
              </w:rPr>
            </w:pPr>
          </w:p>
        </w:tc>
      </w:tr>
      <w:tr w:rsidR="00F067CD" w:rsidRPr="00F067CD" w:rsidTr="006822A6">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3</w:t>
            </w:r>
          </w:p>
        </w:tc>
        <w:tc>
          <w:tcPr>
            <w:tcW w:w="23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  908/69/20</w:t>
            </w:r>
          </w:p>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11.08.2020</w:t>
            </w:r>
          </w:p>
        </w:tc>
        <w:tc>
          <w:tcPr>
            <w:tcW w:w="43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Державна службаи України з безпеки на транспорті</w:t>
            </w:r>
          </w:p>
        </w:tc>
        <w:tc>
          <w:tcPr>
            <w:tcW w:w="42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Штрафні санкції</w:t>
            </w:r>
          </w:p>
        </w:tc>
        <w:tc>
          <w:tcPr>
            <w:tcW w:w="4238"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Оплачено 27.08.2020р.</w:t>
            </w:r>
          </w:p>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8534,22 грн</w:t>
            </w:r>
          </w:p>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p>
        </w:tc>
      </w:tr>
      <w:tr w:rsidR="00F067CD" w:rsidRPr="00F067CD" w:rsidTr="006822A6">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Опис</w:t>
            </w:r>
          </w:p>
        </w:tc>
        <w:tc>
          <w:tcPr>
            <w:tcW w:w="15128"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67CD" w:rsidRPr="00F067CD" w:rsidRDefault="00F067CD" w:rsidP="00F067CD">
            <w:pPr>
              <w:spacing w:after="0" w:line="240" w:lineRule="auto"/>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плата за проїзд автомобільними дорогами загального користування транспортних засобів та інших самохідних машин і механізмів, вагові або габаритні параметри яких перевищують нормативні</w:t>
            </w:r>
          </w:p>
          <w:p w:rsidR="00F067CD" w:rsidRPr="00F067CD" w:rsidRDefault="00F067CD" w:rsidP="00F067CD">
            <w:pPr>
              <w:spacing w:after="0" w:line="240" w:lineRule="auto"/>
              <w:rPr>
                <w:rFonts w:ascii="Times New Roman" w:eastAsia="Times New Roman" w:hAnsi="Times New Roman" w:cs="Times New Roman"/>
                <w:sz w:val="20"/>
                <w:szCs w:val="20"/>
                <w:lang w:val="uk-UA" w:eastAsia="uk-UA"/>
              </w:rPr>
            </w:pPr>
          </w:p>
        </w:tc>
      </w:tr>
      <w:tr w:rsidR="00F067CD" w:rsidRPr="00F067CD" w:rsidTr="006822A6">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4</w:t>
            </w:r>
          </w:p>
        </w:tc>
        <w:tc>
          <w:tcPr>
            <w:tcW w:w="23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  908/77/20</w:t>
            </w:r>
          </w:p>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11.08.2020</w:t>
            </w:r>
          </w:p>
        </w:tc>
        <w:tc>
          <w:tcPr>
            <w:tcW w:w="43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Державна службаи України з безпеки на транспорті</w:t>
            </w:r>
          </w:p>
        </w:tc>
        <w:tc>
          <w:tcPr>
            <w:tcW w:w="42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Штрафні санкції</w:t>
            </w:r>
          </w:p>
        </w:tc>
        <w:tc>
          <w:tcPr>
            <w:tcW w:w="4238"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Оплачено 30.11.2020р.</w:t>
            </w:r>
          </w:p>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8534,22 грн</w:t>
            </w:r>
          </w:p>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p>
        </w:tc>
      </w:tr>
      <w:tr w:rsidR="00F067CD" w:rsidRPr="00F067CD" w:rsidTr="006822A6">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Опис</w:t>
            </w:r>
          </w:p>
        </w:tc>
        <w:tc>
          <w:tcPr>
            <w:tcW w:w="15128"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67CD" w:rsidRPr="00F067CD" w:rsidRDefault="00F067CD" w:rsidP="00F067CD">
            <w:pPr>
              <w:spacing w:after="0" w:line="240" w:lineRule="auto"/>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плата за проїзд автомобільними дорогами загального користування транспортних засобів та інших самохідних машин і механізмів, вагові або габаритні параметри яких перевищують нормативні</w:t>
            </w:r>
          </w:p>
          <w:p w:rsidR="00F067CD" w:rsidRPr="00F067CD" w:rsidRDefault="00F067CD" w:rsidP="00F067CD">
            <w:pPr>
              <w:spacing w:after="0" w:line="240" w:lineRule="auto"/>
              <w:rPr>
                <w:rFonts w:ascii="Times New Roman" w:eastAsia="Times New Roman" w:hAnsi="Times New Roman" w:cs="Times New Roman"/>
                <w:sz w:val="20"/>
                <w:szCs w:val="20"/>
                <w:lang w:val="uk-UA" w:eastAsia="uk-UA"/>
              </w:rPr>
            </w:pPr>
          </w:p>
        </w:tc>
      </w:tr>
    </w:tbl>
    <w:p w:rsidR="00F067CD" w:rsidRPr="00F067CD" w:rsidRDefault="00F067CD" w:rsidP="00F067CD">
      <w:pPr>
        <w:spacing w:after="0" w:line="240" w:lineRule="auto"/>
        <w:rPr>
          <w:rFonts w:ascii="Times New Roman" w:eastAsia="Times New Roman" w:hAnsi="Times New Roman" w:cs="Times New Roman"/>
          <w:vanish/>
          <w:color w:val="000000"/>
          <w:sz w:val="24"/>
          <w:szCs w:val="24"/>
          <w:lang w:val="uk-UA" w:eastAsia="uk-UA"/>
        </w:rPr>
      </w:pPr>
    </w:p>
    <w:p w:rsidR="00F067CD" w:rsidRPr="00F067CD" w:rsidRDefault="00F067CD" w:rsidP="00F067CD">
      <w:pPr>
        <w:spacing w:after="0" w:line="240" w:lineRule="auto"/>
        <w:rPr>
          <w:rFonts w:ascii="Times New Roman" w:eastAsia="Times New Roman" w:hAnsi="Times New Roman" w:cs="Times New Roman"/>
          <w:sz w:val="24"/>
          <w:szCs w:val="24"/>
          <w:lang w:val="uk-UA" w:eastAsia="uk-UA"/>
        </w:rPr>
      </w:pPr>
    </w:p>
    <w:p w:rsidR="00F067CD" w:rsidRDefault="00F067CD">
      <w:pPr>
        <w:sectPr w:rsidR="00F067CD" w:rsidSect="00F067CD">
          <w:pgSz w:w="16838" w:h="11906" w:orient="landscape"/>
          <w:pgMar w:top="1417" w:right="363" w:bottom="850" w:left="363" w:header="709" w:footer="709" w:gutter="0"/>
          <w:cols w:space="708"/>
          <w:docGrid w:linePitch="360"/>
        </w:sectPr>
      </w:pP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F067CD">
        <w:rPr>
          <w:rFonts w:ascii="Times New Roman" w:eastAsia="Times New Roman" w:hAnsi="Times New Roman" w:cs="Times New Roman"/>
          <w:b/>
          <w:color w:val="000000"/>
          <w:sz w:val="28"/>
          <w:szCs w:val="28"/>
          <w:lang w:val="uk-UA" w:eastAsia="ru-RU"/>
        </w:rPr>
        <w:lastRenderedPageBreak/>
        <w:t>18. Опис бізнесу</w:t>
      </w:r>
    </w:p>
    <w:p w:rsidR="00F067CD" w:rsidRPr="00F067CD" w:rsidRDefault="00F067CD" w:rsidP="00F067CD">
      <w:pPr>
        <w:spacing w:after="0" w:line="240" w:lineRule="auto"/>
        <w:jc w:val="center"/>
        <w:rPr>
          <w:rFonts w:ascii="Times New Roman" w:eastAsia="Times New Roman" w:hAnsi="Times New Roman" w:cs="Times New Roman"/>
          <w:b/>
          <w:color w:val="000000"/>
          <w:sz w:val="28"/>
          <w:szCs w:val="28"/>
          <w:lang w:val="en-US" w:eastAsia="uk-UA"/>
        </w:rPr>
      </w:pPr>
    </w:p>
    <w:p w:rsidR="00F067CD" w:rsidRPr="00F067CD" w:rsidRDefault="00F067CD" w:rsidP="00F067CD">
      <w:pPr>
        <w:spacing w:after="0" w:line="240" w:lineRule="auto"/>
        <w:rPr>
          <w:rFonts w:ascii="Times New Roman" w:eastAsia="Times New Roman" w:hAnsi="Times New Roman" w:cs="Times New Roman"/>
          <w:vanish/>
          <w:color w:val="000000"/>
          <w:sz w:val="20"/>
          <w:szCs w:val="20"/>
          <w:lang w:val="en-US" w:eastAsia="uk-UA"/>
        </w:rPr>
      </w:pPr>
      <w:r w:rsidRPr="00F067CD">
        <w:rPr>
          <w:rFonts w:ascii="Times New Roman" w:eastAsia="Times New Roman" w:hAnsi="Times New Roman" w:cs="Times New Roman"/>
          <w:color w:val="000000"/>
          <w:sz w:val="20"/>
          <w:szCs w:val="20"/>
          <w:lang w:val="en-US" w:eastAsia="uk-UA"/>
        </w:rPr>
        <w:t xml:space="preserve"> </w:t>
      </w:r>
    </w:p>
    <w:p w:rsidR="00F067CD" w:rsidRPr="00F067CD" w:rsidRDefault="00F067CD" w:rsidP="00F067CD">
      <w:pPr>
        <w:spacing w:after="0" w:line="240" w:lineRule="auto"/>
        <w:rPr>
          <w:rFonts w:ascii="Times New Roman" w:eastAsia="Times New Roman" w:hAnsi="Times New Roman" w:cs="Times New Roman"/>
          <w:vanish/>
          <w:color w:val="000000"/>
          <w:sz w:val="24"/>
          <w:szCs w:val="24"/>
          <w:lang w:val="uk-UA" w:eastAsia="uk-UA"/>
        </w:rPr>
      </w:pPr>
    </w:p>
    <w:p w:rsidR="00F067CD" w:rsidRPr="00F067CD" w:rsidRDefault="00F067CD" w:rsidP="00F067CD">
      <w:pPr>
        <w:spacing w:after="0" w:line="240" w:lineRule="auto"/>
        <w:rPr>
          <w:rFonts w:ascii="Times New Roman" w:eastAsia="Times New Roman" w:hAnsi="Times New Roman" w:cs="Times New Roman"/>
          <w:b/>
          <w:sz w:val="24"/>
          <w:szCs w:val="24"/>
          <w:lang w:val="uk-UA" w:eastAsia="uk-UA"/>
        </w:rPr>
      </w:pPr>
      <w:r w:rsidRPr="00F067CD">
        <w:rPr>
          <w:rFonts w:ascii="Times New Roman" w:eastAsia="Times New Roman" w:hAnsi="Times New Roman" w:cs="Times New Roman"/>
          <w:b/>
          <w:sz w:val="24"/>
          <w:szCs w:val="24"/>
          <w:lang w:val="uk-UA" w:eastAsia="uk-UA"/>
        </w:rPr>
        <w:t>Зміни в організаційній структурі відповідно до попередніх звітних періодів</w:t>
      </w:r>
    </w:p>
    <w:p w:rsidR="00F067CD" w:rsidRPr="00F067CD" w:rsidRDefault="00F067CD" w:rsidP="00F067CD">
      <w:pPr>
        <w:spacing w:after="0" w:line="240" w:lineRule="auto"/>
        <w:rPr>
          <w:rFonts w:ascii="Times New Roman" w:eastAsia="Times New Roman" w:hAnsi="Times New Roman" w:cs="Times New Roman"/>
          <w:b/>
          <w:sz w:val="24"/>
          <w:szCs w:val="24"/>
          <w:lang w:val="uk-UA" w:eastAsia="uk-UA"/>
        </w:rPr>
      </w:pPr>
    </w:p>
    <w:p w:rsidR="00F067CD" w:rsidRPr="00F067CD" w:rsidRDefault="00F067CD" w:rsidP="00F067CD">
      <w:pPr>
        <w:spacing w:after="0" w:line="240" w:lineRule="auto"/>
        <w:rPr>
          <w:rFonts w:ascii="Courier New" w:eastAsia="Times New Roman" w:hAnsi="Courier New" w:cs="Courier New"/>
          <w:sz w:val="20"/>
          <w:szCs w:val="24"/>
          <w:lang w:val="uk-UA" w:eastAsia="uk-UA"/>
        </w:rPr>
      </w:pPr>
      <w:r w:rsidRPr="00F067CD">
        <w:rPr>
          <w:rFonts w:ascii="Courier New" w:eastAsia="Times New Roman" w:hAnsi="Courier New" w:cs="Courier New"/>
          <w:sz w:val="20"/>
          <w:szCs w:val="24"/>
          <w:lang w:val="uk-UA" w:eastAsia="uk-UA"/>
        </w:rPr>
        <w:t>Змiн в органiзацiйнiй структурi Товариства в звiтному перiодi не вiдбувалось.</w:t>
      </w:r>
    </w:p>
    <w:p w:rsidR="00F067CD" w:rsidRPr="00F067CD" w:rsidRDefault="00F067CD" w:rsidP="00F067CD">
      <w:pPr>
        <w:spacing w:after="0" w:line="240" w:lineRule="auto"/>
        <w:rPr>
          <w:rFonts w:ascii="Courier New" w:eastAsia="Times New Roman" w:hAnsi="Courier New" w:cs="Courier New"/>
          <w:sz w:val="20"/>
          <w:szCs w:val="24"/>
          <w:lang w:val="uk-UA" w:eastAsia="uk-UA"/>
        </w:rPr>
      </w:pPr>
    </w:p>
    <w:p w:rsidR="00F067CD" w:rsidRPr="00F067CD" w:rsidRDefault="00F067CD" w:rsidP="00F067CD">
      <w:pPr>
        <w:spacing w:after="0" w:line="240" w:lineRule="auto"/>
        <w:rPr>
          <w:rFonts w:ascii="Times New Roman" w:eastAsia="Times New Roman" w:hAnsi="Times New Roman" w:cs="Times New Roman"/>
          <w:b/>
          <w:sz w:val="24"/>
          <w:szCs w:val="24"/>
          <w:lang w:val="uk-UA" w:eastAsia="uk-UA"/>
        </w:rPr>
      </w:pPr>
      <w:r w:rsidRPr="00F067CD">
        <w:rPr>
          <w:rFonts w:ascii="Times New Roman" w:eastAsia="Times New Roman" w:hAnsi="Times New Roman" w:cs="Times New Roman"/>
          <w:b/>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F067CD" w:rsidRPr="00F067CD" w:rsidRDefault="00F067CD" w:rsidP="00F067CD">
      <w:pPr>
        <w:spacing w:after="0" w:line="240" w:lineRule="auto"/>
        <w:rPr>
          <w:rFonts w:ascii="Times New Roman" w:eastAsia="Times New Roman" w:hAnsi="Times New Roman" w:cs="Times New Roman"/>
          <w:b/>
          <w:sz w:val="24"/>
          <w:szCs w:val="24"/>
          <w:lang w:val="uk-UA" w:eastAsia="uk-UA"/>
        </w:rPr>
      </w:pPr>
    </w:p>
    <w:p w:rsidR="00F067CD" w:rsidRPr="00F067CD" w:rsidRDefault="00F067CD" w:rsidP="00F067CD">
      <w:pPr>
        <w:spacing w:after="0" w:line="240" w:lineRule="auto"/>
        <w:rPr>
          <w:rFonts w:ascii="Courier New" w:eastAsia="Times New Roman" w:hAnsi="Courier New" w:cs="Courier New"/>
          <w:sz w:val="20"/>
          <w:szCs w:val="24"/>
          <w:lang w:val="uk-UA" w:eastAsia="uk-UA"/>
        </w:rPr>
      </w:pPr>
      <w:r w:rsidRPr="00F067CD">
        <w:rPr>
          <w:rFonts w:ascii="Courier New" w:eastAsia="Times New Roman" w:hAnsi="Courier New" w:cs="Courier New"/>
          <w:sz w:val="20"/>
          <w:szCs w:val="24"/>
          <w:lang w:val="uk-UA" w:eastAsia="uk-UA"/>
        </w:rPr>
        <w:t>Середньооблікова чисельність працівників облікового складу - 60 осіб. Середня численність позаштатних працівників - 0 осіб. Середня численність осіб, які працюють за сумісництвом - 0 особа. Чисельність працівників, які працюють на умовах неповного робочого часу (дня, тижня) - 0 осіб. Фонд оплати праці за 2020 рік склав 6630 тис. грн. У 2020 році фонд оплати праці збільшився відносно попереднього звітного періоду на 2273 тис.грн. Кадрова програма емітента, спрямована на забезпечення рівня кваліфікації її працівників операційним потребам емітента: навчання та тренiнги з персоналом проводяться менеджментом пiдприємства. Набiр нових кадрiв на пiдприємствi здiйснюється самостiйно.</w:t>
      </w:r>
    </w:p>
    <w:p w:rsidR="00F067CD" w:rsidRPr="00F067CD" w:rsidRDefault="00F067CD" w:rsidP="00F067CD">
      <w:pPr>
        <w:spacing w:after="0" w:line="240" w:lineRule="auto"/>
        <w:rPr>
          <w:rFonts w:ascii="Courier New" w:eastAsia="Times New Roman" w:hAnsi="Courier New" w:cs="Courier New"/>
          <w:sz w:val="20"/>
          <w:szCs w:val="24"/>
          <w:lang w:val="uk-UA" w:eastAsia="uk-UA"/>
        </w:rPr>
      </w:pPr>
    </w:p>
    <w:p w:rsidR="00F067CD" w:rsidRPr="00F067CD" w:rsidRDefault="00F067CD" w:rsidP="00F067CD">
      <w:pPr>
        <w:spacing w:after="0" w:line="240" w:lineRule="auto"/>
        <w:rPr>
          <w:rFonts w:ascii="Times New Roman" w:eastAsia="Times New Roman" w:hAnsi="Times New Roman" w:cs="Times New Roman"/>
          <w:b/>
          <w:sz w:val="24"/>
          <w:szCs w:val="24"/>
          <w:lang w:val="uk-UA" w:eastAsia="uk-UA"/>
        </w:rPr>
      </w:pPr>
      <w:r w:rsidRPr="00F067CD">
        <w:rPr>
          <w:rFonts w:ascii="Times New Roman" w:eastAsia="Times New Roman" w:hAnsi="Times New Roman" w:cs="Times New Roman"/>
          <w:b/>
          <w:sz w:val="24"/>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F067CD" w:rsidRPr="00F067CD" w:rsidRDefault="00F067CD" w:rsidP="00F067CD">
      <w:pPr>
        <w:spacing w:after="0" w:line="240" w:lineRule="auto"/>
        <w:rPr>
          <w:rFonts w:ascii="Times New Roman" w:eastAsia="Times New Roman" w:hAnsi="Times New Roman" w:cs="Times New Roman"/>
          <w:b/>
          <w:sz w:val="24"/>
          <w:szCs w:val="24"/>
          <w:lang w:val="uk-UA" w:eastAsia="uk-UA"/>
        </w:rPr>
      </w:pPr>
    </w:p>
    <w:p w:rsidR="00F067CD" w:rsidRPr="00F067CD" w:rsidRDefault="00F067CD" w:rsidP="00F067CD">
      <w:pPr>
        <w:spacing w:after="0" w:line="240" w:lineRule="auto"/>
        <w:rPr>
          <w:rFonts w:ascii="Courier New" w:eastAsia="Times New Roman" w:hAnsi="Courier New" w:cs="Courier New"/>
          <w:sz w:val="20"/>
          <w:szCs w:val="24"/>
          <w:lang w:val="uk-UA" w:eastAsia="uk-UA"/>
        </w:rPr>
      </w:pPr>
      <w:r w:rsidRPr="00F067CD">
        <w:rPr>
          <w:rFonts w:ascii="Courier New" w:eastAsia="Times New Roman" w:hAnsi="Courier New" w:cs="Courier New"/>
          <w:sz w:val="20"/>
          <w:szCs w:val="24"/>
          <w:lang w:val="uk-UA" w:eastAsia="uk-UA"/>
        </w:rPr>
        <w:t>Емітент не належить до будь-яких об'єднань підприємств.</w:t>
      </w:r>
    </w:p>
    <w:p w:rsidR="00F067CD" w:rsidRPr="00F067CD" w:rsidRDefault="00F067CD" w:rsidP="00F067CD">
      <w:pPr>
        <w:spacing w:after="0" w:line="240" w:lineRule="auto"/>
        <w:rPr>
          <w:rFonts w:ascii="Courier New" w:eastAsia="Times New Roman" w:hAnsi="Courier New" w:cs="Courier New"/>
          <w:sz w:val="20"/>
          <w:szCs w:val="24"/>
          <w:lang w:val="uk-UA" w:eastAsia="uk-UA"/>
        </w:rPr>
      </w:pPr>
    </w:p>
    <w:p w:rsidR="00F067CD" w:rsidRPr="00F067CD" w:rsidRDefault="00F067CD" w:rsidP="00F067CD">
      <w:pPr>
        <w:spacing w:after="0" w:line="240" w:lineRule="auto"/>
        <w:rPr>
          <w:rFonts w:ascii="Times New Roman" w:eastAsia="Times New Roman" w:hAnsi="Times New Roman" w:cs="Times New Roman"/>
          <w:b/>
          <w:sz w:val="24"/>
          <w:szCs w:val="24"/>
          <w:lang w:val="uk-UA" w:eastAsia="uk-UA"/>
        </w:rPr>
      </w:pPr>
      <w:r w:rsidRPr="00F067CD">
        <w:rPr>
          <w:rFonts w:ascii="Times New Roman" w:eastAsia="Times New Roman" w:hAnsi="Times New Roman" w:cs="Times New Roman"/>
          <w:b/>
          <w:sz w:val="24"/>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F067CD" w:rsidRPr="00F067CD" w:rsidRDefault="00F067CD" w:rsidP="00F067CD">
      <w:pPr>
        <w:spacing w:after="0" w:line="240" w:lineRule="auto"/>
        <w:rPr>
          <w:rFonts w:ascii="Times New Roman" w:eastAsia="Times New Roman" w:hAnsi="Times New Roman" w:cs="Times New Roman"/>
          <w:b/>
          <w:sz w:val="24"/>
          <w:szCs w:val="24"/>
          <w:lang w:val="uk-UA" w:eastAsia="uk-UA"/>
        </w:rPr>
      </w:pPr>
    </w:p>
    <w:p w:rsidR="00F067CD" w:rsidRPr="00F067CD" w:rsidRDefault="00F067CD" w:rsidP="00F067CD">
      <w:pPr>
        <w:spacing w:after="0" w:line="240" w:lineRule="auto"/>
        <w:rPr>
          <w:rFonts w:ascii="Courier New" w:eastAsia="Times New Roman" w:hAnsi="Courier New" w:cs="Courier New"/>
          <w:sz w:val="20"/>
          <w:szCs w:val="24"/>
          <w:lang w:val="uk-UA" w:eastAsia="uk-UA"/>
        </w:rPr>
      </w:pPr>
      <w:r w:rsidRPr="00F067CD">
        <w:rPr>
          <w:rFonts w:ascii="Courier New" w:eastAsia="Times New Roman" w:hAnsi="Courier New" w:cs="Courier New"/>
          <w:sz w:val="20"/>
          <w:szCs w:val="24"/>
          <w:lang w:val="uk-UA" w:eastAsia="uk-UA"/>
        </w:rPr>
        <w:t>Спільну діяльність з іншими організаціями, підприємствами, установами емітент не проводить.</w:t>
      </w:r>
    </w:p>
    <w:p w:rsidR="00F067CD" w:rsidRPr="00F067CD" w:rsidRDefault="00F067CD" w:rsidP="00F067CD">
      <w:pPr>
        <w:spacing w:after="0" w:line="240" w:lineRule="auto"/>
        <w:rPr>
          <w:rFonts w:ascii="Courier New" w:eastAsia="Times New Roman" w:hAnsi="Courier New" w:cs="Courier New"/>
          <w:sz w:val="20"/>
          <w:szCs w:val="24"/>
          <w:lang w:val="uk-UA" w:eastAsia="uk-UA"/>
        </w:rPr>
      </w:pPr>
    </w:p>
    <w:p w:rsidR="00F067CD" w:rsidRPr="00F067CD" w:rsidRDefault="00F067CD" w:rsidP="00F067CD">
      <w:pPr>
        <w:spacing w:after="0" w:line="240" w:lineRule="auto"/>
        <w:rPr>
          <w:rFonts w:ascii="Times New Roman" w:eastAsia="Times New Roman" w:hAnsi="Times New Roman" w:cs="Times New Roman"/>
          <w:b/>
          <w:sz w:val="24"/>
          <w:szCs w:val="24"/>
          <w:lang w:val="uk-UA" w:eastAsia="uk-UA"/>
        </w:rPr>
      </w:pPr>
      <w:r w:rsidRPr="00F067CD">
        <w:rPr>
          <w:rFonts w:ascii="Times New Roman" w:eastAsia="Times New Roman" w:hAnsi="Times New Roman" w:cs="Times New Roman"/>
          <w:b/>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F067CD" w:rsidRPr="00F067CD" w:rsidRDefault="00F067CD" w:rsidP="00F067CD">
      <w:pPr>
        <w:spacing w:after="0" w:line="240" w:lineRule="auto"/>
        <w:rPr>
          <w:rFonts w:ascii="Times New Roman" w:eastAsia="Times New Roman" w:hAnsi="Times New Roman" w:cs="Times New Roman"/>
          <w:b/>
          <w:sz w:val="24"/>
          <w:szCs w:val="24"/>
          <w:lang w:val="uk-UA" w:eastAsia="uk-UA"/>
        </w:rPr>
      </w:pPr>
    </w:p>
    <w:p w:rsidR="00F067CD" w:rsidRPr="00F067CD" w:rsidRDefault="00F067CD" w:rsidP="00F067CD">
      <w:pPr>
        <w:spacing w:after="0" w:line="240" w:lineRule="auto"/>
        <w:rPr>
          <w:rFonts w:ascii="Courier New" w:eastAsia="Times New Roman" w:hAnsi="Courier New" w:cs="Courier New"/>
          <w:sz w:val="20"/>
          <w:szCs w:val="24"/>
          <w:lang w:val="uk-UA" w:eastAsia="uk-UA"/>
        </w:rPr>
      </w:pPr>
      <w:r w:rsidRPr="00F067CD">
        <w:rPr>
          <w:rFonts w:ascii="Courier New" w:eastAsia="Times New Roman" w:hAnsi="Courier New" w:cs="Courier New"/>
          <w:sz w:val="20"/>
          <w:szCs w:val="24"/>
          <w:lang w:val="uk-UA" w:eastAsia="uk-UA"/>
        </w:rPr>
        <w:t>Будь-яких пропозицiй щодо реорганiзацiї Товариства з боку третiх осiб протягом звiтного перiоду не надходило.</w:t>
      </w:r>
    </w:p>
    <w:p w:rsidR="00F067CD" w:rsidRPr="00F067CD" w:rsidRDefault="00F067CD" w:rsidP="00F067CD">
      <w:pPr>
        <w:spacing w:after="0" w:line="240" w:lineRule="auto"/>
        <w:rPr>
          <w:rFonts w:ascii="Courier New" w:eastAsia="Times New Roman" w:hAnsi="Courier New" w:cs="Courier New"/>
          <w:sz w:val="20"/>
          <w:szCs w:val="24"/>
          <w:lang w:val="uk-UA" w:eastAsia="uk-UA"/>
        </w:rPr>
      </w:pPr>
    </w:p>
    <w:p w:rsidR="00F067CD" w:rsidRPr="00F067CD" w:rsidRDefault="00F067CD" w:rsidP="00F067CD">
      <w:pPr>
        <w:spacing w:after="0" w:line="240" w:lineRule="auto"/>
        <w:rPr>
          <w:rFonts w:ascii="Times New Roman" w:eastAsia="Times New Roman" w:hAnsi="Times New Roman" w:cs="Times New Roman"/>
          <w:b/>
          <w:sz w:val="24"/>
          <w:szCs w:val="24"/>
          <w:lang w:val="uk-UA" w:eastAsia="uk-UA"/>
        </w:rPr>
      </w:pPr>
      <w:r w:rsidRPr="00F067CD">
        <w:rPr>
          <w:rFonts w:ascii="Times New Roman" w:eastAsia="Times New Roman" w:hAnsi="Times New Roman" w:cs="Times New Roman"/>
          <w:b/>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F067CD" w:rsidRPr="00F067CD" w:rsidRDefault="00F067CD" w:rsidP="00F067CD">
      <w:pPr>
        <w:spacing w:after="0" w:line="240" w:lineRule="auto"/>
        <w:rPr>
          <w:rFonts w:ascii="Times New Roman" w:eastAsia="Times New Roman" w:hAnsi="Times New Roman" w:cs="Times New Roman"/>
          <w:b/>
          <w:sz w:val="24"/>
          <w:szCs w:val="24"/>
          <w:lang w:val="uk-UA" w:eastAsia="uk-UA"/>
        </w:rPr>
      </w:pPr>
    </w:p>
    <w:p w:rsidR="00F067CD" w:rsidRPr="00F067CD" w:rsidRDefault="00F067CD" w:rsidP="00F067CD">
      <w:pPr>
        <w:spacing w:after="0" w:line="240" w:lineRule="auto"/>
        <w:rPr>
          <w:rFonts w:ascii="Courier New" w:eastAsia="Times New Roman" w:hAnsi="Courier New" w:cs="Courier New"/>
          <w:sz w:val="20"/>
          <w:szCs w:val="24"/>
          <w:lang w:val="uk-UA" w:eastAsia="uk-UA"/>
        </w:rPr>
      </w:pPr>
      <w:r w:rsidRPr="00F067CD">
        <w:rPr>
          <w:rFonts w:ascii="Courier New" w:eastAsia="Times New Roman" w:hAnsi="Courier New" w:cs="Courier New"/>
          <w:sz w:val="20"/>
          <w:szCs w:val="24"/>
          <w:lang w:val="uk-UA" w:eastAsia="uk-UA"/>
        </w:rPr>
        <w:t>Метод нарахування амортизації: Нарахування амортизації основних засобів прямолінійним методом з врахуванням терміну корисного використання (мінімально допустимого строку амортизації основних засобів) та ліквідаційної вартості згідно з таким переліком класів основних засобів:</w:t>
      </w:r>
    </w:p>
    <w:p w:rsidR="00F067CD" w:rsidRPr="00F067CD" w:rsidRDefault="00F067CD" w:rsidP="00F067CD">
      <w:pPr>
        <w:spacing w:after="0" w:line="240" w:lineRule="auto"/>
        <w:rPr>
          <w:rFonts w:ascii="Courier New" w:eastAsia="Times New Roman" w:hAnsi="Courier New" w:cs="Courier New"/>
          <w:sz w:val="20"/>
          <w:szCs w:val="24"/>
          <w:lang w:val="uk-UA" w:eastAsia="uk-UA"/>
        </w:rPr>
      </w:pPr>
      <w:r w:rsidRPr="00F067CD">
        <w:rPr>
          <w:rFonts w:ascii="Courier New" w:eastAsia="Times New Roman" w:hAnsi="Courier New" w:cs="Courier New"/>
          <w:sz w:val="20"/>
          <w:szCs w:val="24"/>
          <w:lang w:val="uk-UA" w:eastAsia="uk-UA"/>
        </w:rPr>
        <w:t>-група 1 "Земельні ділянки";</w:t>
      </w:r>
    </w:p>
    <w:p w:rsidR="00F067CD" w:rsidRPr="00F067CD" w:rsidRDefault="00F067CD" w:rsidP="00F067CD">
      <w:pPr>
        <w:spacing w:after="0" w:line="240" w:lineRule="auto"/>
        <w:rPr>
          <w:rFonts w:ascii="Courier New" w:eastAsia="Times New Roman" w:hAnsi="Courier New" w:cs="Courier New"/>
          <w:sz w:val="20"/>
          <w:szCs w:val="24"/>
          <w:lang w:val="uk-UA" w:eastAsia="uk-UA"/>
        </w:rPr>
      </w:pPr>
      <w:r w:rsidRPr="00F067CD">
        <w:rPr>
          <w:rFonts w:ascii="Courier New" w:eastAsia="Times New Roman" w:hAnsi="Courier New" w:cs="Courier New"/>
          <w:sz w:val="20"/>
          <w:szCs w:val="24"/>
          <w:lang w:val="uk-UA" w:eastAsia="uk-UA"/>
        </w:rPr>
        <w:t>-група 2 "Капітальні витрати на поліпшення земель, не пов'язані з будівництвом";</w:t>
      </w:r>
    </w:p>
    <w:p w:rsidR="00F067CD" w:rsidRPr="00F067CD" w:rsidRDefault="00F067CD" w:rsidP="00F067CD">
      <w:pPr>
        <w:spacing w:after="0" w:line="240" w:lineRule="auto"/>
        <w:rPr>
          <w:rFonts w:ascii="Courier New" w:eastAsia="Times New Roman" w:hAnsi="Courier New" w:cs="Courier New"/>
          <w:sz w:val="20"/>
          <w:szCs w:val="24"/>
          <w:lang w:val="uk-UA" w:eastAsia="uk-UA"/>
        </w:rPr>
      </w:pPr>
      <w:r w:rsidRPr="00F067CD">
        <w:rPr>
          <w:rFonts w:ascii="Courier New" w:eastAsia="Times New Roman" w:hAnsi="Courier New" w:cs="Courier New"/>
          <w:sz w:val="20"/>
          <w:szCs w:val="24"/>
          <w:lang w:val="uk-UA" w:eastAsia="uk-UA"/>
        </w:rPr>
        <w:t>-група 3 "Будівлі, споруди, передавальні пристрої";</w:t>
      </w:r>
    </w:p>
    <w:p w:rsidR="00F067CD" w:rsidRPr="00F067CD" w:rsidRDefault="00F067CD" w:rsidP="00F067CD">
      <w:pPr>
        <w:spacing w:after="0" w:line="240" w:lineRule="auto"/>
        <w:rPr>
          <w:rFonts w:ascii="Courier New" w:eastAsia="Times New Roman" w:hAnsi="Courier New" w:cs="Courier New"/>
          <w:sz w:val="20"/>
          <w:szCs w:val="24"/>
          <w:lang w:val="uk-UA" w:eastAsia="uk-UA"/>
        </w:rPr>
      </w:pPr>
      <w:r w:rsidRPr="00F067CD">
        <w:rPr>
          <w:rFonts w:ascii="Courier New" w:eastAsia="Times New Roman" w:hAnsi="Courier New" w:cs="Courier New"/>
          <w:sz w:val="20"/>
          <w:szCs w:val="24"/>
          <w:lang w:val="uk-UA" w:eastAsia="uk-UA"/>
        </w:rPr>
        <w:t>-група 4 "Машини та обладнання";</w:t>
      </w:r>
    </w:p>
    <w:p w:rsidR="00F067CD" w:rsidRPr="00F067CD" w:rsidRDefault="00F067CD" w:rsidP="00F067CD">
      <w:pPr>
        <w:spacing w:after="0" w:line="240" w:lineRule="auto"/>
        <w:rPr>
          <w:rFonts w:ascii="Courier New" w:eastAsia="Times New Roman" w:hAnsi="Courier New" w:cs="Courier New"/>
          <w:sz w:val="20"/>
          <w:szCs w:val="24"/>
          <w:lang w:val="uk-UA" w:eastAsia="uk-UA"/>
        </w:rPr>
      </w:pPr>
      <w:r w:rsidRPr="00F067CD">
        <w:rPr>
          <w:rFonts w:ascii="Courier New" w:eastAsia="Times New Roman" w:hAnsi="Courier New" w:cs="Courier New"/>
          <w:sz w:val="20"/>
          <w:szCs w:val="24"/>
          <w:lang w:val="uk-UA" w:eastAsia="uk-UA"/>
        </w:rPr>
        <w:t>-група 5 "Транспортні засоби";</w:t>
      </w:r>
    </w:p>
    <w:p w:rsidR="00F067CD" w:rsidRPr="00F067CD" w:rsidRDefault="00F067CD" w:rsidP="00F067CD">
      <w:pPr>
        <w:spacing w:after="0" w:line="240" w:lineRule="auto"/>
        <w:rPr>
          <w:rFonts w:ascii="Courier New" w:eastAsia="Times New Roman" w:hAnsi="Courier New" w:cs="Courier New"/>
          <w:sz w:val="20"/>
          <w:szCs w:val="24"/>
          <w:lang w:val="uk-UA" w:eastAsia="uk-UA"/>
        </w:rPr>
      </w:pPr>
      <w:r w:rsidRPr="00F067CD">
        <w:rPr>
          <w:rFonts w:ascii="Courier New" w:eastAsia="Times New Roman" w:hAnsi="Courier New" w:cs="Courier New"/>
          <w:sz w:val="20"/>
          <w:szCs w:val="24"/>
          <w:lang w:val="uk-UA" w:eastAsia="uk-UA"/>
        </w:rPr>
        <w:t>-група 6 "Інструменти, прилади, інвентар, меблі";</w:t>
      </w:r>
    </w:p>
    <w:p w:rsidR="00F067CD" w:rsidRPr="00F067CD" w:rsidRDefault="00F067CD" w:rsidP="00F067CD">
      <w:pPr>
        <w:spacing w:after="0" w:line="240" w:lineRule="auto"/>
        <w:rPr>
          <w:rFonts w:ascii="Courier New" w:eastAsia="Times New Roman" w:hAnsi="Courier New" w:cs="Courier New"/>
          <w:sz w:val="20"/>
          <w:szCs w:val="24"/>
          <w:lang w:val="uk-UA" w:eastAsia="uk-UA"/>
        </w:rPr>
      </w:pPr>
      <w:r w:rsidRPr="00F067CD">
        <w:rPr>
          <w:rFonts w:ascii="Courier New" w:eastAsia="Times New Roman" w:hAnsi="Courier New" w:cs="Courier New"/>
          <w:sz w:val="20"/>
          <w:szCs w:val="24"/>
          <w:lang w:val="uk-UA" w:eastAsia="uk-UA"/>
        </w:rPr>
        <w:t>- група 9 "Інші основні засоби";</w:t>
      </w:r>
    </w:p>
    <w:p w:rsidR="00F067CD" w:rsidRPr="00F067CD" w:rsidRDefault="00F067CD" w:rsidP="00F067CD">
      <w:pPr>
        <w:spacing w:after="0" w:line="240" w:lineRule="auto"/>
        <w:rPr>
          <w:rFonts w:ascii="Courier New" w:eastAsia="Times New Roman" w:hAnsi="Courier New" w:cs="Courier New"/>
          <w:sz w:val="20"/>
          <w:szCs w:val="24"/>
          <w:lang w:val="uk-UA" w:eastAsia="uk-UA"/>
        </w:rPr>
      </w:pPr>
      <w:r w:rsidRPr="00F067CD">
        <w:rPr>
          <w:rFonts w:ascii="Courier New" w:eastAsia="Times New Roman" w:hAnsi="Courier New" w:cs="Courier New"/>
          <w:sz w:val="20"/>
          <w:szCs w:val="24"/>
          <w:lang w:val="uk-UA" w:eastAsia="uk-UA"/>
        </w:rPr>
        <w:t>-група 10 "Бібліотечні фонди, збереження Національного архівного фонду України";</w:t>
      </w:r>
    </w:p>
    <w:p w:rsidR="00F067CD" w:rsidRPr="00F067CD" w:rsidRDefault="00F067CD" w:rsidP="00F067CD">
      <w:pPr>
        <w:spacing w:after="0" w:line="240" w:lineRule="auto"/>
        <w:rPr>
          <w:rFonts w:ascii="Courier New" w:eastAsia="Times New Roman" w:hAnsi="Courier New" w:cs="Courier New"/>
          <w:sz w:val="20"/>
          <w:szCs w:val="24"/>
          <w:lang w:val="uk-UA" w:eastAsia="uk-UA"/>
        </w:rPr>
      </w:pPr>
      <w:r w:rsidRPr="00F067CD">
        <w:rPr>
          <w:rFonts w:ascii="Courier New" w:eastAsia="Times New Roman" w:hAnsi="Courier New" w:cs="Courier New"/>
          <w:sz w:val="20"/>
          <w:szCs w:val="24"/>
          <w:lang w:val="uk-UA" w:eastAsia="uk-UA"/>
        </w:rPr>
        <w:t>-група 11 "Малоцінні необоротні матеріальні активи".</w:t>
      </w:r>
    </w:p>
    <w:p w:rsidR="00F067CD" w:rsidRPr="00F067CD" w:rsidRDefault="00F067CD" w:rsidP="00F067CD">
      <w:pPr>
        <w:spacing w:after="0" w:line="240" w:lineRule="auto"/>
        <w:rPr>
          <w:rFonts w:ascii="Courier New" w:eastAsia="Times New Roman" w:hAnsi="Courier New" w:cs="Courier New"/>
          <w:sz w:val="20"/>
          <w:szCs w:val="24"/>
          <w:lang w:val="uk-UA" w:eastAsia="uk-UA"/>
        </w:rPr>
      </w:pPr>
      <w:r w:rsidRPr="00F067CD">
        <w:rPr>
          <w:rFonts w:ascii="Courier New" w:eastAsia="Times New Roman" w:hAnsi="Courier New" w:cs="Courier New"/>
          <w:sz w:val="20"/>
          <w:szCs w:val="24"/>
          <w:lang w:val="uk-UA" w:eastAsia="uk-UA"/>
        </w:rPr>
        <w:t>Метод оцінки вартості запасів:</w:t>
      </w:r>
    </w:p>
    <w:p w:rsidR="00F067CD" w:rsidRPr="00F067CD" w:rsidRDefault="00F067CD" w:rsidP="00F067CD">
      <w:pPr>
        <w:spacing w:after="0" w:line="240" w:lineRule="auto"/>
        <w:rPr>
          <w:rFonts w:ascii="Courier New" w:eastAsia="Times New Roman" w:hAnsi="Courier New" w:cs="Courier New"/>
          <w:sz w:val="20"/>
          <w:szCs w:val="24"/>
          <w:lang w:val="uk-UA" w:eastAsia="uk-UA"/>
        </w:rPr>
      </w:pPr>
      <w:r w:rsidRPr="00F067CD">
        <w:rPr>
          <w:rFonts w:ascii="Courier New" w:eastAsia="Times New Roman" w:hAnsi="Courier New" w:cs="Courier New"/>
          <w:sz w:val="20"/>
          <w:szCs w:val="24"/>
          <w:lang w:val="uk-UA" w:eastAsia="uk-UA"/>
        </w:rPr>
        <w:t>- методом ФІФО - при реалізації товару в оптовій торгівлі;</w:t>
      </w:r>
    </w:p>
    <w:p w:rsidR="00F067CD" w:rsidRPr="00F067CD" w:rsidRDefault="00F067CD" w:rsidP="00F067CD">
      <w:pPr>
        <w:spacing w:after="0" w:line="240" w:lineRule="auto"/>
        <w:rPr>
          <w:rFonts w:ascii="Courier New" w:eastAsia="Times New Roman" w:hAnsi="Courier New" w:cs="Courier New"/>
          <w:sz w:val="20"/>
          <w:szCs w:val="24"/>
          <w:lang w:val="uk-UA" w:eastAsia="uk-UA"/>
        </w:rPr>
      </w:pPr>
      <w:r w:rsidRPr="00F067CD">
        <w:rPr>
          <w:rFonts w:ascii="Courier New" w:eastAsia="Times New Roman" w:hAnsi="Courier New" w:cs="Courier New"/>
          <w:sz w:val="20"/>
          <w:szCs w:val="24"/>
          <w:lang w:val="uk-UA" w:eastAsia="uk-UA"/>
        </w:rPr>
        <w:t>- за ціною продажу - при реалізації товарів у роздрібній торгівлі;</w:t>
      </w:r>
    </w:p>
    <w:p w:rsidR="00F067CD" w:rsidRPr="00F067CD" w:rsidRDefault="00F067CD" w:rsidP="00F067CD">
      <w:pPr>
        <w:spacing w:after="0" w:line="240" w:lineRule="auto"/>
        <w:rPr>
          <w:rFonts w:ascii="Courier New" w:eastAsia="Times New Roman" w:hAnsi="Courier New" w:cs="Courier New"/>
          <w:sz w:val="20"/>
          <w:szCs w:val="24"/>
          <w:lang w:val="uk-UA" w:eastAsia="uk-UA"/>
        </w:rPr>
      </w:pPr>
      <w:r w:rsidRPr="00F067CD">
        <w:rPr>
          <w:rFonts w:ascii="Courier New" w:eastAsia="Times New Roman" w:hAnsi="Courier New" w:cs="Courier New"/>
          <w:sz w:val="20"/>
          <w:szCs w:val="24"/>
          <w:lang w:val="uk-UA" w:eastAsia="uk-UA"/>
        </w:rPr>
        <w:lastRenderedPageBreak/>
        <w:t>- за середньозваженою собівартістю - при списанні виробничих запасів у виробництво.</w:t>
      </w:r>
    </w:p>
    <w:p w:rsidR="00F067CD" w:rsidRPr="00F067CD" w:rsidRDefault="00F067CD" w:rsidP="00F067CD">
      <w:pPr>
        <w:spacing w:after="0" w:line="240" w:lineRule="auto"/>
        <w:rPr>
          <w:rFonts w:ascii="Courier New" w:eastAsia="Times New Roman" w:hAnsi="Courier New" w:cs="Courier New"/>
          <w:sz w:val="20"/>
          <w:szCs w:val="24"/>
          <w:lang w:val="uk-UA" w:eastAsia="uk-UA"/>
        </w:rPr>
      </w:pPr>
      <w:r w:rsidRPr="00F067CD">
        <w:rPr>
          <w:rFonts w:ascii="Courier New" w:eastAsia="Times New Roman" w:hAnsi="Courier New" w:cs="Courier New"/>
          <w:sz w:val="20"/>
          <w:szCs w:val="24"/>
          <w:lang w:val="uk-UA" w:eastAsia="uk-UA"/>
        </w:rPr>
        <w:t>Метод облiку та оцiнки вартостi фiнансових iнвестицiй: Підприємство на дату балансу відображає у фінансовій звітності інвестиційну нерухомість за первісною вартістю, зменшеною на суму нарахованої амортизації з урахуванням втрат від зменшення корисності та вигод від її відновлення, що визнаються відповідно до П(С)БО 28 "Зменшення корисності активів". Амортизація об'єктів інвестиційної нерухомості в бухгалтерському обліку нараховується прямолінійним методом.Витрати, що здійснюються для підтримки інвестиційної нерухомості в робочому стані та одержання первісно визначеної суми майбутніх економічних вигод від її використання, включаються до складу витрат звітного періоду.</w:t>
      </w:r>
    </w:p>
    <w:p w:rsidR="00F067CD" w:rsidRPr="00F067CD" w:rsidRDefault="00F067CD" w:rsidP="00F067CD">
      <w:pPr>
        <w:spacing w:after="0" w:line="240" w:lineRule="auto"/>
        <w:rPr>
          <w:rFonts w:ascii="Courier New" w:eastAsia="Times New Roman" w:hAnsi="Courier New" w:cs="Courier New"/>
          <w:sz w:val="20"/>
          <w:szCs w:val="24"/>
          <w:lang w:val="uk-UA" w:eastAsia="uk-UA"/>
        </w:rPr>
      </w:pPr>
    </w:p>
    <w:p w:rsidR="00F067CD" w:rsidRPr="00F067CD" w:rsidRDefault="00F067CD" w:rsidP="00F067CD">
      <w:pPr>
        <w:spacing w:after="0" w:line="240" w:lineRule="auto"/>
        <w:rPr>
          <w:rFonts w:ascii="Times New Roman" w:eastAsia="Times New Roman" w:hAnsi="Times New Roman" w:cs="Times New Roman"/>
          <w:b/>
          <w:sz w:val="24"/>
          <w:szCs w:val="24"/>
          <w:lang w:val="uk-UA" w:eastAsia="uk-UA"/>
        </w:rPr>
      </w:pPr>
      <w:r w:rsidRPr="00F067CD">
        <w:rPr>
          <w:rFonts w:ascii="Times New Roman" w:eastAsia="Times New Roman" w:hAnsi="Times New Roman" w:cs="Times New Roman"/>
          <w:b/>
          <w:sz w:val="24"/>
          <w:szCs w:val="24"/>
          <w:lang w:val="uk-UA"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F067CD" w:rsidRPr="00F067CD" w:rsidRDefault="00F067CD" w:rsidP="00F067CD">
      <w:pPr>
        <w:spacing w:after="0" w:line="240" w:lineRule="auto"/>
        <w:rPr>
          <w:rFonts w:ascii="Times New Roman" w:eastAsia="Times New Roman" w:hAnsi="Times New Roman" w:cs="Times New Roman"/>
          <w:b/>
          <w:sz w:val="24"/>
          <w:szCs w:val="24"/>
          <w:lang w:val="uk-UA" w:eastAsia="uk-UA"/>
        </w:rPr>
      </w:pPr>
    </w:p>
    <w:p w:rsidR="00F067CD" w:rsidRPr="00F067CD" w:rsidRDefault="00F067CD" w:rsidP="00F067CD">
      <w:pPr>
        <w:spacing w:after="0" w:line="240" w:lineRule="auto"/>
        <w:rPr>
          <w:rFonts w:ascii="Courier New" w:eastAsia="Times New Roman" w:hAnsi="Courier New" w:cs="Courier New"/>
          <w:sz w:val="20"/>
          <w:szCs w:val="24"/>
          <w:lang w:val="uk-UA" w:eastAsia="uk-UA"/>
        </w:rPr>
      </w:pPr>
      <w:r w:rsidRPr="00F067CD">
        <w:rPr>
          <w:rFonts w:ascii="Courier New" w:eastAsia="Times New Roman" w:hAnsi="Courier New" w:cs="Courier New"/>
          <w:sz w:val="20"/>
          <w:szCs w:val="24"/>
          <w:lang w:val="uk-UA" w:eastAsia="uk-UA"/>
        </w:rPr>
        <w:t xml:space="preserve">Основні види продукції(послуг), за рахунок продажу яких емітент отримав 10 або більше відсотків доходу за звітний рік: Підприємство займається оптовою торгівлею зерном та насінням, паливно-мастильними матеріалами, мінеральними добривами, засобами захисту рослин та ін.. Надає повний комплекс робіт з посіву, вирощування, догляду, збирання, зберігання та збуту сільськогосподарської продукції, послуги вантажного транспорту а також послуги по складському зберіганню, очищенню та сушінню сільгосппродукції. Обсяги виробництва - 46.21 Оптова торгівля зерном, необробленим тютюном, насінням і кормами для тварин - 157730,1 тис. грн.., 01.61 Допоміжна діяльність у рослинництві - 15703,3 тис. грн., 01.63 Після врожайна діяльність - 57,6 тис.грн, 46.71 Оптова торгівля твердим, рідким, газоподібним паливом і подібними продуктами - 12627,2 тис. грн., 49.41 Діяльність вантажного автомобільного транспорту - 1893,3 тис. грн, 52.10 Складське господарство - 6129,4 тис. грн., 47.19 Інші види роздрібної торгівлі в неспеціалізованих магазинах - 2814,7 тис. грн., 46.31 Оптова торгівля фруктами й овочами - 507,2 тис. грн. Середньореалізаційні ціни: Карбамід (фас 50 кг)- 8693,16 грн/т., Селітра аміачна – 5750,70 грн./т, , Селітра аміачна (фас 50 кг)  – 7006,54 грн./т ;  Добриво азотно-фосфорно-калійне NKR16:16:16 (фас 50 кг) – 10714,15 грн./т,   Ріпак – 11669,18 грн./т,   Кукурудза – 6202,05 грн./т,   Соняшник – 12577,11 грн./т,    Пшениця – 6169,48 грн./т,  Ячмінь – 5237,91 грн./т. Сума виручки - 197463 тис. грн. Загальна суму експорту - 30249 тис. грн. Частка експорту в загальному обсязі продажів - 15,3%. Перспективні плани розвитку емітента: Розвиток аграрного сектору пов'язаний з біогеографічним середовищем та залежить від природно-кліматичних умов. Аграрний сектор, в якому здійснює свою діяльність емітент, має низку особливостей, що позначаються на формуванні його потенціалу - аграрного потенціалу. Галузь є життєзабезпечуючою, оскільки виготовляє продукцію, без якої люди не зможуть існувати. Розвиток аграрного сектору пов'язаний з біогеографічним середовищем та залежить від природно-кліматичних умов.Це зумовлено насамперед використанням землі як специфічного засобу виробництва, її родючістю, місцем розташування. Специфічність землі як знаряддя праці полягає в тому, що вона одночасно є і предметом праці. До процесу сільськогосподарського виробництва залучено не три, а чотири ресурси - основні й оборотні фонди, жива праця і земля, при чому земля в аграрному секторі є головним засобом виробництва. Як основний засіб виробництва земля вимагає свого відтворення на розширеній основі, що породжує низку специфічних проблем, пов'язаних із збереженням, раціональним використанням і підвищенням родючості ґрунту. До особливостей аграрного сектору відноситься сезонність виробництва, що позначається на організації праці в цій галузі, зумовлює особливості реалізації продукції та надходження грошових коштів. Інтервал </w:t>
      </w:r>
      <w:r w:rsidRPr="00F067CD">
        <w:rPr>
          <w:rFonts w:ascii="Courier New" w:eastAsia="Times New Roman" w:hAnsi="Courier New" w:cs="Courier New"/>
          <w:sz w:val="20"/>
          <w:szCs w:val="24"/>
          <w:lang w:val="uk-UA" w:eastAsia="uk-UA"/>
        </w:rPr>
        <w:lastRenderedPageBreak/>
        <w:t>між робочим періодом і результатами у сільському господарстві значно впливає на формування доходів працівників цієї сфери, оскільки остаточний розмір таких доходів стає відомим лише після реалізації сільськогосподарської продукції. Підприємства аграрного сектору працюють в умовах підвищеного ризику та невизначеності. Причиною цього є те, що економічний процес відтворення переплітається з природним процесом зростання і розвитку живих організмів, що розвиваються на основі біологічних законів. В силу своєї специфіки аграрний сектор є менш інвестиційно привабливою галуззю порівняно з іншими галузями економіки. Це спричинено тривалим періодом виробництва сільськогосподарської продукції, який продовжується нерідко більше року, характеризується поступовим наростанням вкладень від початку виробництва до його завершення та одночасним вивільненням коштів у кінці виробництва при одержанні готової продукції. При цьому треба взяти до уваги ще й існування підвищеного ризику через незалежні від виробника обставини - несприятливі природно-кліматичні умови. Перелічені вище особливості позначаються на визначені потенціалу емітента та його подальшого розвитку.Залежність від сезонних змін: попит на продукцiю та послуги, що надаються емiтентом, носять сезонний характер (зимові місяці - зниження активності покупців). Основні ринки збуту: Споживачами послуг та товарів є зернотрейдери (експортери, посередники, зарубіжні компанії), виробники сільськогосподарської продукції всіх форм власності, переробні підприємства, фізичні особи.Основні клієнти: ТОВ "АТ Каргілл", ТОВ "Кофко Ресорсіз Україна", ТОВ "Сателлит", ТОВ СП "Нібулон", ТОВ ТД "Укрросхім", ПП "Укрпалетсистем", ТОВ "Авто-Р", ВСК "Нива", ФГ "Садове", ТОВ "Лан", СТОВ "Прапор", ТОВ "Молодіжне", ФГ "Троянда". Основні ризики діяльності емітента: Завдання та політика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 Основна мета управління фінансовими ризиками - мінімізація пов'язаних з ними фінансових втрат. Головними завданнями управління фінансовими ризиками є оптимізація структури капіталу (співвідношення між власними та позичковими джерелами формування фінансових ресурсів) та оптимізація портфеля боргових зобов'язань. Політика емітента щодо управління фінансовими ризиками - система цілей і завдань управління ризиками, а також сукупність методів і засобів досягнення цих цілей. Політика управління фінансовими ризиками знаходить своє відображення у стратегії і тактиці виявлення та нейтралізації ризиків. Емітентом не використовується метод страхування цінового ризику за угодами на біржі (товарній, фондовій) - операції хеджування. 2) схильність емітента до цінових ризиків: емітент має схильність до цінових ризиків; 3) схильність емітента до кредитного ризику: емітент має схильності до кредитного ризику; 4) схильність емітента до ризику ліквідності та/або ризику грошових потоків: емітент має схильності до ризику ліквідності/та або ризику грошових потоків. Ризики відсутності фінансування. Нестабільність економіки може призвести до недоступності отримання банківських кредитів для виробників сільгосппродукції, що в свою чергу вплине на об'єм врожаїв та попит на послуги та постійному зростанні конкуренції.Заходи щодо зменшення ризиків та захисту своєї діяльності: Товариство фінансово підтримує сільгоспвиробників на умовах договорів товарного кредиту, що дає їм можливість виконувати всі роботи своєчасно гарантовано отримуючи від них сільгосппродукцію за отримані товарно-матеріальні цінності, даючи можливість збільшити об'єми послуг елеватора та реалізації сільгосппродукції за вигідними контрактами. Постійному покращуючи якість надання послуг, за рахунок модернізації обладнання та якості, оперативності обслуговування клієнтів висококваліфікованими спеціалістами підприємство розширює базу клієнтів та ринки збуту.Заходи розширення виробництва та ринків збуту: Емітент розширяє ринки збуту завдяки виходу в роздрібні торгівельні мережі, та збільшенню асортименту готової продукції. Поліпшення ефективності логістики транспортних засобів дозволяє знизити собівартість послуг та зацікавлює нових клієнтів. Ринком збуту виготовленої продукцiї є Україна та зарубіжжя. Продукцiя вiдпускається за готiвку та безготiвковiй розрахунок по попереднiй оплатi і відсроченням платежу. Джерела сировини: В своїй дiяльностi емiтент використовує сировинну базу України. Доступність сировини: сировина достатньо доступні, що дозволяє безперебійно виконувати замовлення покупців. Динаміка цін на сировину: Ціни на сировину коливаються у відповідності до курсу валюти. Особливості стану розвитку галузі виробництва, в якій здійснює діяльність емітент: Розвиток галузі: Розвиток аграрного сектору пов'язаний з біогеографічним середовищем та залежить від природно-кліматичних умов. Рівень впровадження нових технологій, нових товарів: Нові товари та технології майже не впроваджуються в зв'язку із спадом в економіці. Становище емітента на ринку: підприємство давно працює, є достатньо відомим, становище емітента на ринку стабільне. Інформація про конкуренцію в галузі: Рівень конкуренції в галузі достатньо високий, тому що продукція яку виготовляє емітент не ексклюзивна.Особливості продукції(послуг) емітента: Сучасне силосне зерносховище місткістю 35 тис. тон, стандартизована лабораторія з сучасним обладнанням дозволяє зробити точні аналізи якості</w:t>
      </w:r>
    </w:p>
    <w:p w:rsidR="00F067CD" w:rsidRPr="00F067CD" w:rsidRDefault="00F067CD" w:rsidP="00F067CD">
      <w:pPr>
        <w:spacing w:after="0" w:line="240" w:lineRule="auto"/>
        <w:rPr>
          <w:rFonts w:ascii="Courier New" w:eastAsia="Times New Roman" w:hAnsi="Courier New" w:cs="Courier New"/>
          <w:sz w:val="20"/>
          <w:szCs w:val="24"/>
          <w:lang w:val="uk-UA" w:eastAsia="uk-UA"/>
        </w:rPr>
      </w:pPr>
      <w:r w:rsidRPr="00F067CD">
        <w:rPr>
          <w:rFonts w:ascii="Courier New" w:eastAsia="Times New Roman" w:hAnsi="Courier New" w:cs="Courier New"/>
          <w:sz w:val="20"/>
          <w:szCs w:val="24"/>
          <w:lang w:val="uk-UA" w:eastAsia="uk-UA"/>
        </w:rPr>
        <w:lastRenderedPageBreak/>
        <w:t>продукції, а в разі необхідності провести доробку (очищення та сушіння) для подальшого зберігання.Канали збуту й методи продажу, які використовує емітент: основними каналами збуту є реалізація продукції переробним підприємствам, продажі відбуваються як в роздріб так і оптовими партіями.Перспективність виробництва окремих товарів, виконання робіт та надання послуг: є перспективним через зростаючий попит на зернові культури. Відвантаження сільгосппродукції відбувається автомобільним та залізничним транспортом, з використанням своєї під'їздної залізничної колії. Існує система знижок для постійних клієнтів, можливість отримати товари та послуги по договору товарного кредиту. Всі сільгосподарські роботи виконуються із використанням сучасної високоефективної техніки. Емітент планує і в подальшому займатися с/господарською діяльністю. Збільшувати об'єми реалізації сільгосппродукції, збільшуючи відсоток зовнішньоекономічних контрактів. Збільшити об'єми послуг елеватора по прийманню, сушінню, очищенню, зберіганню сільськогосподарської продукції.Розширювти асортимент і збільшити об'єми реалізації високоякісної, овочевої продукції через свою мережу роздрібної торгівлі. Модернізувати цех переробки плодоовочевої продукції. Кількість постачальників за основними видами сировини та матеріалів становить: більше 300 юридичних осіб. В тому числі найбільші за об'ємами: ТОВ "Агротек", ТОВ ТД "Укрросхім", ПП "Укрпалетсистем" ФГ "Агро-Константа", ДСГП "Агроцентр", ВСК "Нива", ФГ "Троянда",ФГ "Садове",ТОВ "Лан", ФГ "Садове" ФГ "АГРО-ШАГ" ПАТ "Розівський елеватор", ТОВ НТ "Агрохім-2018" ТОВ "Агростайл КМ"  Емітент здійснює свою діяльність не лише на території України, а й в Швейцарії.</w:t>
      </w:r>
    </w:p>
    <w:p w:rsidR="00F067CD" w:rsidRPr="00F067CD" w:rsidRDefault="00F067CD" w:rsidP="00F067CD">
      <w:pPr>
        <w:spacing w:after="0" w:line="240" w:lineRule="auto"/>
        <w:rPr>
          <w:rFonts w:ascii="Courier New" w:eastAsia="Times New Roman" w:hAnsi="Courier New" w:cs="Courier New"/>
          <w:sz w:val="20"/>
          <w:szCs w:val="24"/>
          <w:lang w:val="uk-UA" w:eastAsia="uk-UA"/>
        </w:rPr>
      </w:pPr>
    </w:p>
    <w:p w:rsidR="00F067CD" w:rsidRPr="00F067CD" w:rsidRDefault="00F067CD" w:rsidP="00F067CD">
      <w:pPr>
        <w:spacing w:after="0" w:line="240" w:lineRule="auto"/>
        <w:rPr>
          <w:rFonts w:ascii="Times New Roman" w:eastAsia="Times New Roman" w:hAnsi="Times New Roman" w:cs="Times New Roman"/>
          <w:b/>
          <w:sz w:val="24"/>
          <w:szCs w:val="24"/>
          <w:lang w:val="uk-UA" w:eastAsia="uk-UA"/>
        </w:rPr>
      </w:pPr>
      <w:r w:rsidRPr="00F067CD">
        <w:rPr>
          <w:rFonts w:ascii="Times New Roman" w:eastAsia="Times New Roman" w:hAnsi="Times New Roman" w:cs="Times New Roman"/>
          <w:b/>
          <w:sz w:val="24"/>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F067CD" w:rsidRPr="00F067CD" w:rsidRDefault="00F067CD" w:rsidP="00F067CD">
      <w:pPr>
        <w:spacing w:after="0" w:line="240" w:lineRule="auto"/>
        <w:rPr>
          <w:rFonts w:ascii="Times New Roman" w:eastAsia="Times New Roman" w:hAnsi="Times New Roman" w:cs="Times New Roman"/>
          <w:b/>
          <w:sz w:val="24"/>
          <w:szCs w:val="24"/>
          <w:lang w:val="uk-UA" w:eastAsia="uk-UA"/>
        </w:rPr>
      </w:pPr>
    </w:p>
    <w:p w:rsidR="00F067CD" w:rsidRPr="00F067CD" w:rsidRDefault="00F067CD" w:rsidP="00F067CD">
      <w:pPr>
        <w:spacing w:after="0" w:line="240" w:lineRule="auto"/>
        <w:rPr>
          <w:rFonts w:ascii="Courier New" w:eastAsia="Times New Roman" w:hAnsi="Courier New" w:cs="Courier New"/>
          <w:sz w:val="20"/>
          <w:szCs w:val="24"/>
          <w:lang w:val="uk-UA" w:eastAsia="uk-UA"/>
        </w:rPr>
      </w:pPr>
      <w:r w:rsidRPr="00F067CD">
        <w:rPr>
          <w:rFonts w:ascii="Courier New" w:eastAsia="Times New Roman" w:hAnsi="Courier New" w:cs="Courier New"/>
          <w:sz w:val="20"/>
          <w:szCs w:val="24"/>
          <w:lang w:val="uk-UA" w:eastAsia="uk-UA"/>
        </w:rPr>
        <w:t>Придбано основних активiв за останнi 5 рокiв на суму 37847 тис. грн. Відчуджено основних активів за останні 5 років - 6507 тис. грн. Планiв щодо значних iнвестицiй або придбань, пов'язаних з господарською дiяльнiстю, Товариство не має.</w:t>
      </w:r>
    </w:p>
    <w:p w:rsidR="00F067CD" w:rsidRPr="00F067CD" w:rsidRDefault="00F067CD" w:rsidP="00F067CD">
      <w:pPr>
        <w:spacing w:after="0" w:line="240" w:lineRule="auto"/>
        <w:rPr>
          <w:rFonts w:ascii="Courier New" w:eastAsia="Times New Roman" w:hAnsi="Courier New" w:cs="Courier New"/>
          <w:sz w:val="20"/>
          <w:szCs w:val="24"/>
          <w:lang w:val="uk-UA" w:eastAsia="uk-UA"/>
        </w:rPr>
      </w:pPr>
    </w:p>
    <w:p w:rsidR="00F067CD" w:rsidRPr="00F067CD" w:rsidRDefault="00F067CD" w:rsidP="00F067CD">
      <w:pPr>
        <w:spacing w:after="0" w:line="240" w:lineRule="auto"/>
        <w:rPr>
          <w:rFonts w:ascii="Times New Roman" w:eastAsia="Times New Roman" w:hAnsi="Times New Roman" w:cs="Times New Roman"/>
          <w:b/>
          <w:sz w:val="24"/>
          <w:szCs w:val="24"/>
          <w:lang w:val="uk-UA" w:eastAsia="uk-UA"/>
        </w:rPr>
      </w:pPr>
      <w:r w:rsidRPr="00F067CD">
        <w:rPr>
          <w:rFonts w:ascii="Times New Roman" w:eastAsia="Times New Roman" w:hAnsi="Times New Roman" w:cs="Times New Roman"/>
          <w:b/>
          <w:sz w:val="24"/>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F067CD" w:rsidRPr="00F067CD" w:rsidRDefault="00F067CD" w:rsidP="00F067CD">
      <w:pPr>
        <w:spacing w:after="0" w:line="240" w:lineRule="auto"/>
        <w:rPr>
          <w:rFonts w:ascii="Times New Roman" w:eastAsia="Times New Roman" w:hAnsi="Times New Roman" w:cs="Times New Roman"/>
          <w:b/>
          <w:sz w:val="24"/>
          <w:szCs w:val="24"/>
          <w:lang w:val="uk-UA" w:eastAsia="uk-UA"/>
        </w:rPr>
      </w:pPr>
    </w:p>
    <w:p w:rsidR="00F067CD" w:rsidRPr="00F067CD" w:rsidRDefault="00F067CD" w:rsidP="00F067CD">
      <w:pPr>
        <w:spacing w:after="0" w:line="240" w:lineRule="auto"/>
        <w:rPr>
          <w:rFonts w:ascii="Courier New" w:eastAsia="Times New Roman" w:hAnsi="Courier New" w:cs="Courier New"/>
          <w:sz w:val="20"/>
          <w:szCs w:val="24"/>
          <w:lang w:val="uk-UA" w:eastAsia="uk-UA"/>
        </w:rPr>
      </w:pPr>
      <w:r w:rsidRPr="00F067CD">
        <w:rPr>
          <w:rFonts w:ascii="Courier New" w:eastAsia="Times New Roman" w:hAnsi="Courier New" w:cs="Courier New"/>
          <w:sz w:val="20"/>
          <w:szCs w:val="24"/>
          <w:lang w:val="uk-UA" w:eastAsia="uk-UA"/>
        </w:rPr>
        <w:t>Основні засоби знаходяться за місцезнаходженням Товариства: Україна, 72013, Запорізька область, Михайлівський район, селище міського типу Пришиб, вулиця Кооперативна, будинок 1. Оренду основних засобів не здійснює. Протягом звітного періоду значних правочинів щодо об`єктів оренди не було. Виробничі потужності (обладнання, устаткування) є власністю Товариства, використовуються за призначенням, утримуються за власний рахунок. Емітент має силосні зерносховища місткістю 18500 т, та можливості складського зберігання - 16500т, овочесховище -2500т. Добова пропускна потужність: залізничним транспортом - відвантаження 700т, автомобільним транспортом - приймання 2000т, відвантаження 700т. Основне технологічне обладнання: сепаратори (БЦСМ-50, БСХ-100, БСХ-200), ваги автомобільні та вагоні, автомобілерозвантажувачі (УАРГ-14, У-15 УРБТ, норії (МЦ-100, МЦ-170, МЦ-50), зернонавантажувачі (КШП-6, ЗМ-60, ПЗМ-80, ПЗМ-90), обладнання за контролем температури, вентилювання, пиловловлення. Також є парк автотранспорту (MAN, Рено, Камаз, МАЗ, ГАЗ та ін.), комбайни Джон Дір, оприскувачі Джон Дір, телескопічний навантажувач Агри, трактори (Джон Дір, МТЗ) та навісне обладнання для них(сівалки, культиватори, борони та ін.)Ступінь використання обладнання 100%. Спосіб утримання активів: утримання активiв відбувається за рахунок власних коштів Товариства. Екологічні питання, що можуть позначитися на використанні активів підприємства, відсутні. На діяльність підприємства не поширюється екологічне законодавство. Планів капітального будівництва, розширення або удосконалення основних засобів Товариство не має</w:t>
      </w:r>
    </w:p>
    <w:p w:rsidR="00F067CD" w:rsidRPr="00F067CD" w:rsidRDefault="00F067CD" w:rsidP="00F067CD">
      <w:pPr>
        <w:spacing w:after="0" w:line="240" w:lineRule="auto"/>
        <w:rPr>
          <w:rFonts w:ascii="Courier New" w:eastAsia="Times New Roman" w:hAnsi="Courier New" w:cs="Courier New"/>
          <w:sz w:val="20"/>
          <w:szCs w:val="24"/>
          <w:lang w:val="uk-UA" w:eastAsia="uk-UA"/>
        </w:rPr>
      </w:pPr>
    </w:p>
    <w:p w:rsidR="00F067CD" w:rsidRPr="00F067CD" w:rsidRDefault="00F067CD" w:rsidP="00F067CD">
      <w:pPr>
        <w:spacing w:after="0" w:line="240" w:lineRule="auto"/>
        <w:rPr>
          <w:rFonts w:ascii="Times New Roman" w:eastAsia="Times New Roman" w:hAnsi="Times New Roman" w:cs="Times New Roman"/>
          <w:b/>
          <w:sz w:val="24"/>
          <w:szCs w:val="24"/>
          <w:lang w:val="uk-UA" w:eastAsia="uk-UA"/>
        </w:rPr>
      </w:pPr>
      <w:r w:rsidRPr="00F067CD">
        <w:rPr>
          <w:rFonts w:ascii="Times New Roman" w:eastAsia="Times New Roman" w:hAnsi="Times New Roman" w:cs="Times New Roman"/>
          <w:b/>
          <w:sz w:val="24"/>
          <w:szCs w:val="24"/>
          <w:lang w:val="uk-UA" w:eastAsia="uk-UA"/>
        </w:rPr>
        <w:t>Проблеми, які впливають на діяльність емітента; ступінь залежності від законодавчих або економічних обмежень</w:t>
      </w:r>
    </w:p>
    <w:p w:rsidR="00F067CD" w:rsidRPr="00F067CD" w:rsidRDefault="00F067CD" w:rsidP="00F067CD">
      <w:pPr>
        <w:spacing w:after="0" w:line="240" w:lineRule="auto"/>
        <w:rPr>
          <w:rFonts w:ascii="Times New Roman" w:eastAsia="Times New Roman" w:hAnsi="Times New Roman" w:cs="Times New Roman"/>
          <w:b/>
          <w:sz w:val="24"/>
          <w:szCs w:val="24"/>
          <w:lang w:val="uk-UA" w:eastAsia="uk-UA"/>
        </w:rPr>
      </w:pPr>
    </w:p>
    <w:p w:rsidR="00F067CD" w:rsidRPr="00F067CD" w:rsidRDefault="00F067CD" w:rsidP="00F067CD">
      <w:pPr>
        <w:spacing w:after="0" w:line="240" w:lineRule="auto"/>
        <w:rPr>
          <w:rFonts w:ascii="Courier New" w:eastAsia="Times New Roman" w:hAnsi="Courier New" w:cs="Courier New"/>
          <w:sz w:val="20"/>
          <w:szCs w:val="24"/>
          <w:lang w:val="uk-UA" w:eastAsia="uk-UA"/>
        </w:rPr>
      </w:pPr>
      <w:r w:rsidRPr="00F067CD">
        <w:rPr>
          <w:rFonts w:ascii="Courier New" w:eastAsia="Times New Roman" w:hAnsi="Courier New" w:cs="Courier New"/>
          <w:sz w:val="20"/>
          <w:szCs w:val="24"/>
          <w:lang w:val="uk-UA" w:eastAsia="uk-UA"/>
        </w:rPr>
        <w:lastRenderedPageBreak/>
        <w:t>До iстотних проблем, якi впливають на дiяльнiсть емiтента, належить: змiна кон'юнктури ринку; змiна податкової полiтики; незалежні від виробника обставини - несприятливі природно-кліматичні умови та інші форс-мажорнi обставини. Ступiнь залежностi вiд законодавчих або економiчних обмежень - висока.</w:t>
      </w:r>
    </w:p>
    <w:p w:rsidR="00F067CD" w:rsidRPr="00F067CD" w:rsidRDefault="00F067CD" w:rsidP="00F067CD">
      <w:pPr>
        <w:spacing w:after="0" w:line="240" w:lineRule="auto"/>
        <w:rPr>
          <w:rFonts w:ascii="Courier New" w:eastAsia="Times New Roman" w:hAnsi="Courier New" w:cs="Courier New"/>
          <w:sz w:val="20"/>
          <w:szCs w:val="24"/>
          <w:lang w:val="uk-UA" w:eastAsia="uk-UA"/>
        </w:rPr>
      </w:pPr>
    </w:p>
    <w:p w:rsidR="00F067CD" w:rsidRPr="00F067CD" w:rsidRDefault="00F067CD" w:rsidP="00F067CD">
      <w:pPr>
        <w:spacing w:after="0" w:line="240" w:lineRule="auto"/>
        <w:rPr>
          <w:rFonts w:ascii="Times New Roman" w:eastAsia="Times New Roman" w:hAnsi="Times New Roman" w:cs="Times New Roman"/>
          <w:b/>
          <w:sz w:val="24"/>
          <w:szCs w:val="24"/>
          <w:lang w:val="uk-UA" w:eastAsia="uk-UA"/>
        </w:rPr>
      </w:pPr>
      <w:r w:rsidRPr="00F067CD">
        <w:rPr>
          <w:rFonts w:ascii="Times New Roman" w:eastAsia="Times New Roman" w:hAnsi="Times New Roman" w:cs="Times New Roman"/>
          <w:b/>
          <w:sz w:val="24"/>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F067CD" w:rsidRPr="00F067CD" w:rsidRDefault="00F067CD" w:rsidP="00F067CD">
      <w:pPr>
        <w:spacing w:after="0" w:line="240" w:lineRule="auto"/>
        <w:rPr>
          <w:rFonts w:ascii="Times New Roman" w:eastAsia="Times New Roman" w:hAnsi="Times New Roman" w:cs="Times New Roman"/>
          <w:b/>
          <w:sz w:val="24"/>
          <w:szCs w:val="24"/>
          <w:lang w:val="uk-UA" w:eastAsia="uk-UA"/>
        </w:rPr>
      </w:pPr>
    </w:p>
    <w:p w:rsidR="00F067CD" w:rsidRPr="00F067CD" w:rsidRDefault="00F067CD" w:rsidP="00F067CD">
      <w:pPr>
        <w:spacing w:after="0" w:line="240" w:lineRule="auto"/>
        <w:rPr>
          <w:rFonts w:ascii="Courier New" w:eastAsia="Times New Roman" w:hAnsi="Courier New" w:cs="Courier New"/>
          <w:sz w:val="20"/>
          <w:szCs w:val="24"/>
          <w:lang w:val="uk-UA" w:eastAsia="uk-UA"/>
        </w:rPr>
      </w:pPr>
      <w:r w:rsidRPr="00F067CD">
        <w:rPr>
          <w:rFonts w:ascii="Courier New" w:eastAsia="Times New Roman" w:hAnsi="Courier New" w:cs="Courier New"/>
          <w:sz w:val="20"/>
          <w:szCs w:val="24"/>
          <w:lang w:val="uk-UA" w:eastAsia="uk-UA"/>
        </w:rPr>
        <w:t>Опис обраної політики щодо фінансування діяльності емітента:оптимізація структури капіталу (співвідношення між власними та позичковими джерелами формування фінансових ресурсів) та оптимізація портфеля боргових зобов'язань. Робочого капiталу достатньо. Для покращення ліквідності необхідно використовувати внутрішні резерви по збільшенню прибутковості діяльності і досягненню беззбиткової роботи за рахунок більш повного використання виробничих потужностей, модернізації основних фондів, заміни застарілого устаткування, підвищення якості продукції, зниження її собівартості, раціонального використання матеріальних, трудових і фінансових ресурсів. Можливі шляхи покращення ліквідності за оцінками фахівців емітента: підвищення рентабельності виробництва за рахунок зниження собівартості продукції і одержання прибутків.</w:t>
      </w:r>
    </w:p>
    <w:p w:rsidR="00F067CD" w:rsidRPr="00F067CD" w:rsidRDefault="00F067CD" w:rsidP="00F067CD">
      <w:pPr>
        <w:spacing w:after="0" w:line="240" w:lineRule="auto"/>
        <w:rPr>
          <w:rFonts w:ascii="Courier New" w:eastAsia="Times New Roman" w:hAnsi="Courier New" w:cs="Courier New"/>
          <w:sz w:val="20"/>
          <w:szCs w:val="24"/>
          <w:lang w:val="uk-UA" w:eastAsia="uk-UA"/>
        </w:rPr>
      </w:pPr>
    </w:p>
    <w:p w:rsidR="00F067CD" w:rsidRPr="00F067CD" w:rsidRDefault="00F067CD" w:rsidP="00F067CD">
      <w:pPr>
        <w:spacing w:after="0" w:line="240" w:lineRule="auto"/>
        <w:rPr>
          <w:rFonts w:ascii="Times New Roman" w:eastAsia="Times New Roman" w:hAnsi="Times New Roman" w:cs="Times New Roman"/>
          <w:b/>
          <w:sz w:val="24"/>
          <w:szCs w:val="24"/>
          <w:lang w:val="uk-UA" w:eastAsia="uk-UA"/>
        </w:rPr>
      </w:pPr>
      <w:r w:rsidRPr="00F067CD">
        <w:rPr>
          <w:rFonts w:ascii="Times New Roman" w:eastAsia="Times New Roman" w:hAnsi="Times New Roman" w:cs="Times New Roman"/>
          <w:b/>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F067CD" w:rsidRPr="00F067CD" w:rsidRDefault="00F067CD" w:rsidP="00F067CD">
      <w:pPr>
        <w:spacing w:after="0" w:line="240" w:lineRule="auto"/>
        <w:rPr>
          <w:rFonts w:ascii="Times New Roman" w:eastAsia="Times New Roman" w:hAnsi="Times New Roman" w:cs="Times New Roman"/>
          <w:b/>
          <w:sz w:val="24"/>
          <w:szCs w:val="24"/>
          <w:lang w:val="uk-UA" w:eastAsia="uk-UA"/>
        </w:rPr>
      </w:pPr>
    </w:p>
    <w:p w:rsidR="00F067CD" w:rsidRPr="00F067CD" w:rsidRDefault="00F067CD" w:rsidP="00F067CD">
      <w:pPr>
        <w:spacing w:after="0" w:line="240" w:lineRule="auto"/>
        <w:rPr>
          <w:rFonts w:ascii="Courier New" w:eastAsia="Times New Roman" w:hAnsi="Courier New" w:cs="Courier New"/>
          <w:sz w:val="20"/>
          <w:szCs w:val="24"/>
          <w:lang w:val="uk-UA" w:eastAsia="uk-UA"/>
        </w:rPr>
      </w:pPr>
      <w:r w:rsidRPr="00F067CD">
        <w:rPr>
          <w:rFonts w:ascii="Courier New" w:eastAsia="Times New Roman" w:hAnsi="Courier New" w:cs="Courier New"/>
          <w:sz w:val="20"/>
          <w:szCs w:val="24"/>
          <w:lang w:val="uk-UA" w:eastAsia="uk-UA"/>
        </w:rPr>
        <w:t>На кінець звітного періоду Товариство не має укладених, але ще не виконаних договорів (контрактів).</w:t>
      </w:r>
    </w:p>
    <w:p w:rsidR="00F067CD" w:rsidRPr="00F067CD" w:rsidRDefault="00F067CD" w:rsidP="00F067CD">
      <w:pPr>
        <w:spacing w:after="0" w:line="240" w:lineRule="auto"/>
        <w:rPr>
          <w:rFonts w:ascii="Courier New" w:eastAsia="Times New Roman" w:hAnsi="Courier New" w:cs="Courier New"/>
          <w:sz w:val="20"/>
          <w:szCs w:val="24"/>
          <w:lang w:val="uk-UA" w:eastAsia="uk-UA"/>
        </w:rPr>
      </w:pPr>
    </w:p>
    <w:p w:rsidR="00F067CD" w:rsidRPr="00F067CD" w:rsidRDefault="00F067CD" w:rsidP="00F067CD">
      <w:pPr>
        <w:spacing w:after="0" w:line="240" w:lineRule="auto"/>
        <w:rPr>
          <w:rFonts w:ascii="Times New Roman" w:eastAsia="Times New Roman" w:hAnsi="Times New Roman" w:cs="Times New Roman"/>
          <w:b/>
          <w:sz w:val="24"/>
          <w:szCs w:val="24"/>
          <w:lang w:val="uk-UA" w:eastAsia="uk-UA"/>
        </w:rPr>
      </w:pPr>
      <w:r w:rsidRPr="00F067CD">
        <w:rPr>
          <w:rFonts w:ascii="Times New Roman" w:eastAsia="Times New Roman" w:hAnsi="Times New Roman" w:cs="Times New Roman"/>
          <w:b/>
          <w:sz w:val="24"/>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F067CD" w:rsidRPr="00F067CD" w:rsidRDefault="00F067CD" w:rsidP="00F067CD">
      <w:pPr>
        <w:spacing w:after="0" w:line="240" w:lineRule="auto"/>
        <w:rPr>
          <w:rFonts w:ascii="Times New Roman" w:eastAsia="Times New Roman" w:hAnsi="Times New Roman" w:cs="Times New Roman"/>
          <w:b/>
          <w:sz w:val="24"/>
          <w:szCs w:val="24"/>
          <w:lang w:val="uk-UA" w:eastAsia="uk-UA"/>
        </w:rPr>
      </w:pPr>
    </w:p>
    <w:p w:rsidR="00F067CD" w:rsidRPr="00F067CD" w:rsidRDefault="00F067CD" w:rsidP="00F067CD">
      <w:pPr>
        <w:spacing w:after="0" w:line="240" w:lineRule="auto"/>
        <w:rPr>
          <w:rFonts w:ascii="Courier New" w:eastAsia="Times New Roman" w:hAnsi="Courier New" w:cs="Courier New"/>
          <w:sz w:val="20"/>
          <w:szCs w:val="24"/>
          <w:lang w:val="uk-UA" w:eastAsia="uk-UA"/>
        </w:rPr>
      </w:pPr>
      <w:r w:rsidRPr="00F067CD">
        <w:rPr>
          <w:rFonts w:ascii="Courier New" w:eastAsia="Times New Roman" w:hAnsi="Courier New" w:cs="Courier New"/>
          <w:sz w:val="20"/>
          <w:szCs w:val="24"/>
          <w:lang w:val="uk-UA" w:eastAsia="uk-UA"/>
        </w:rPr>
        <w:t>Емітент планує і в подальшому займатися сільськогосподарською діяльністю. Збільшувати об'єми реалізації сільгосппродукції, збільшуючи відсоток зовнішньоекономічних контрактів. Збільшити об'єми послуг елеватора по прийманню, сушінню, очищенню, зберіганню сільськогосподарської продукції. Стратегія подальшої діяльності щонайменше на рік не передбачає розширення виробництва або реконструкції. Для поліпшення фінансового стану підприємство планує розширити асортимент і збільшити об'єми реалізації високоякісної, овочевої продукції через свою мережу роздрібної торгівлі. Модернізувати цех переробки плодоовочевої продукції.</w:t>
      </w:r>
    </w:p>
    <w:p w:rsidR="00F067CD" w:rsidRPr="00F067CD" w:rsidRDefault="00F067CD" w:rsidP="00F067CD">
      <w:pPr>
        <w:spacing w:after="0" w:line="240" w:lineRule="auto"/>
        <w:rPr>
          <w:rFonts w:ascii="Courier New" w:eastAsia="Times New Roman" w:hAnsi="Courier New" w:cs="Courier New"/>
          <w:sz w:val="20"/>
          <w:szCs w:val="24"/>
          <w:lang w:val="uk-UA" w:eastAsia="uk-UA"/>
        </w:rPr>
      </w:pPr>
    </w:p>
    <w:p w:rsidR="00F067CD" w:rsidRPr="00F067CD" w:rsidRDefault="00F067CD" w:rsidP="00F067CD">
      <w:pPr>
        <w:spacing w:after="0" w:line="240" w:lineRule="auto"/>
        <w:rPr>
          <w:rFonts w:ascii="Times New Roman" w:eastAsia="Times New Roman" w:hAnsi="Times New Roman" w:cs="Times New Roman"/>
          <w:b/>
          <w:sz w:val="24"/>
          <w:szCs w:val="24"/>
          <w:lang w:val="uk-UA" w:eastAsia="uk-UA"/>
        </w:rPr>
      </w:pPr>
      <w:r w:rsidRPr="00F067CD">
        <w:rPr>
          <w:rFonts w:ascii="Times New Roman" w:eastAsia="Times New Roman" w:hAnsi="Times New Roman" w:cs="Times New Roman"/>
          <w:b/>
          <w:sz w:val="24"/>
          <w:szCs w:val="24"/>
          <w:lang w:val="uk-UA" w:eastAsia="uk-UA"/>
        </w:rPr>
        <w:t>Опис політики емітента щодо досліджень та розробок, вказати суму витрат на дослідження та розробку за звітний рік</w:t>
      </w:r>
    </w:p>
    <w:p w:rsidR="00F067CD" w:rsidRPr="00F067CD" w:rsidRDefault="00F067CD" w:rsidP="00F067CD">
      <w:pPr>
        <w:spacing w:after="0" w:line="240" w:lineRule="auto"/>
        <w:rPr>
          <w:rFonts w:ascii="Times New Roman" w:eastAsia="Times New Roman" w:hAnsi="Times New Roman" w:cs="Times New Roman"/>
          <w:b/>
          <w:sz w:val="24"/>
          <w:szCs w:val="24"/>
          <w:lang w:val="uk-UA" w:eastAsia="uk-UA"/>
        </w:rPr>
      </w:pPr>
    </w:p>
    <w:p w:rsidR="00F067CD" w:rsidRPr="00F067CD" w:rsidRDefault="00F067CD" w:rsidP="00F067CD">
      <w:pPr>
        <w:spacing w:after="0" w:line="240" w:lineRule="auto"/>
        <w:rPr>
          <w:rFonts w:ascii="Courier New" w:eastAsia="Times New Roman" w:hAnsi="Courier New" w:cs="Courier New"/>
          <w:sz w:val="20"/>
          <w:szCs w:val="24"/>
          <w:lang w:val="uk-UA" w:eastAsia="uk-UA"/>
        </w:rPr>
      </w:pPr>
      <w:r w:rsidRPr="00F067CD">
        <w:rPr>
          <w:rFonts w:ascii="Courier New" w:eastAsia="Times New Roman" w:hAnsi="Courier New" w:cs="Courier New"/>
          <w:sz w:val="20"/>
          <w:szCs w:val="24"/>
          <w:lang w:val="uk-UA" w:eastAsia="uk-UA"/>
        </w:rPr>
        <w:t>Дослідження та розробки Товариством у звітному періоді не здійснювалися, в майбутньому не плануються. Витрат на дослідження та розробки не було.</w:t>
      </w:r>
    </w:p>
    <w:p w:rsidR="00F067CD" w:rsidRPr="00F067CD" w:rsidRDefault="00F067CD" w:rsidP="00F067CD">
      <w:pPr>
        <w:spacing w:after="0" w:line="240" w:lineRule="auto"/>
        <w:rPr>
          <w:rFonts w:ascii="Courier New" w:eastAsia="Times New Roman" w:hAnsi="Courier New" w:cs="Courier New"/>
          <w:sz w:val="20"/>
          <w:szCs w:val="24"/>
          <w:lang w:val="uk-UA" w:eastAsia="uk-UA"/>
        </w:rPr>
      </w:pPr>
    </w:p>
    <w:p w:rsidR="00F067CD" w:rsidRPr="00F067CD" w:rsidRDefault="00F067CD" w:rsidP="00F067CD">
      <w:pPr>
        <w:spacing w:after="0" w:line="240" w:lineRule="auto"/>
        <w:rPr>
          <w:rFonts w:ascii="Times New Roman" w:eastAsia="Times New Roman" w:hAnsi="Times New Roman" w:cs="Times New Roman"/>
          <w:b/>
          <w:sz w:val="24"/>
          <w:szCs w:val="24"/>
          <w:lang w:val="uk-UA" w:eastAsia="uk-UA"/>
        </w:rPr>
      </w:pPr>
      <w:r w:rsidRPr="00F067CD">
        <w:rPr>
          <w:rFonts w:ascii="Times New Roman" w:eastAsia="Times New Roman" w:hAnsi="Times New Roman" w:cs="Times New Roman"/>
          <w:b/>
          <w:sz w:val="24"/>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F067CD" w:rsidRPr="00F067CD" w:rsidRDefault="00F067CD" w:rsidP="00F067CD">
      <w:pPr>
        <w:spacing w:after="0" w:line="240" w:lineRule="auto"/>
        <w:rPr>
          <w:rFonts w:ascii="Times New Roman" w:eastAsia="Times New Roman" w:hAnsi="Times New Roman" w:cs="Times New Roman"/>
          <w:b/>
          <w:sz w:val="24"/>
          <w:szCs w:val="24"/>
          <w:lang w:val="uk-UA" w:eastAsia="uk-UA"/>
        </w:rPr>
      </w:pPr>
    </w:p>
    <w:p w:rsidR="00F067CD" w:rsidRPr="00F067CD" w:rsidRDefault="00F067CD" w:rsidP="00F067CD">
      <w:pPr>
        <w:spacing w:after="0" w:line="240" w:lineRule="auto"/>
        <w:rPr>
          <w:rFonts w:ascii="Courier New" w:eastAsia="Times New Roman" w:hAnsi="Courier New" w:cs="Courier New"/>
          <w:sz w:val="20"/>
          <w:szCs w:val="24"/>
          <w:lang w:val="uk-UA" w:eastAsia="uk-UA"/>
        </w:rPr>
      </w:pPr>
      <w:r w:rsidRPr="00F067CD">
        <w:rPr>
          <w:rFonts w:ascii="Courier New" w:eastAsia="Times New Roman" w:hAnsi="Courier New" w:cs="Courier New"/>
          <w:sz w:val="20"/>
          <w:szCs w:val="24"/>
          <w:lang w:val="uk-UA" w:eastAsia="uk-UA"/>
        </w:rPr>
        <w:t>Інша інформація, яка може бути істотною для оцінки інвестором фінансового стану та результатів діяльності емітента, відсутня. Наведена в звіті інформація є достатньою для оцінки фінансового стану та результатів діяльності емітента. Аналітична довідка щодо інформації про результати та аналіз господарювання емітента за останні три роки фахівцями емітента не складалася.</w:t>
      </w:r>
    </w:p>
    <w:p w:rsidR="00F067CD" w:rsidRPr="00F067CD" w:rsidRDefault="00F067CD" w:rsidP="00F067CD">
      <w:pPr>
        <w:spacing w:after="0" w:line="240" w:lineRule="auto"/>
        <w:rPr>
          <w:rFonts w:ascii="Courier New" w:eastAsia="Times New Roman" w:hAnsi="Courier New" w:cs="Courier New"/>
          <w:sz w:val="20"/>
          <w:szCs w:val="24"/>
          <w:lang w:val="uk-UA" w:eastAsia="uk-UA"/>
        </w:rPr>
      </w:pPr>
    </w:p>
    <w:p w:rsidR="00F067CD" w:rsidRPr="00F067CD" w:rsidRDefault="00F067CD" w:rsidP="00F067CD">
      <w:pPr>
        <w:spacing w:after="0" w:line="240" w:lineRule="auto"/>
        <w:rPr>
          <w:rFonts w:ascii="Courier New" w:eastAsia="Times New Roman" w:hAnsi="Courier New" w:cs="Courier New"/>
          <w:sz w:val="20"/>
          <w:szCs w:val="24"/>
          <w:lang w:val="uk-UA" w:eastAsia="uk-UA"/>
        </w:rPr>
      </w:pPr>
    </w:p>
    <w:p w:rsidR="00F067CD" w:rsidRDefault="00F067CD">
      <w:pPr>
        <w:sectPr w:rsidR="00F067CD" w:rsidSect="00F067CD">
          <w:pgSz w:w="11906" w:h="16838"/>
          <w:pgMar w:top="363" w:right="567" w:bottom="363" w:left="1417" w:header="709" w:footer="709" w:gutter="0"/>
          <w:cols w:space="708"/>
          <w:docGrid w:linePitch="360"/>
        </w:sectPr>
      </w:pPr>
    </w:p>
    <w:p w:rsidR="00F067CD" w:rsidRPr="00F067CD" w:rsidRDefault="00F067CD" w:rsidP="00F067CD">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sidRPr="00F067CD">
        <w:rPr>
          <w:rFonts w:ascii="Times New Roman" w:eastAsia="Times New Roman" w:hAnsi="Times New Roman" w:cs="Times New Roman"/>
          <w:b/>
          <w:bCs/>
          <w:sz w:val="27"/>
          <w:szCs w:val="27"/>
          <w:lang w:val="uk-UA" w:eastAsia="uk-UA"/>
        </w:rPr>
        <w:lastRenderedPageBreak/>
        <w:t>IV. Інформація про органи управління</w:t>
      </w:r>
      <w:bookmarkStart w:id="1" w:name="10086"/>
      <w:bookmarkEnd w:id="1"/>
    </w:p>
    <w:p w:rsidR="00F067CD" w:rsidRPr="00F067CD" w:rsidRDefault="00F067CD" w:rsidP="00F067CD">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F067CD" w:rsidRPr="00F067CD" w:rsidTr="006822A6">
        <w:tc>
          <w:tcPr>
            <w:tcW w:w="2977"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ind w:left="180" w:hanging="180"/>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sz w:val="20"/>
                <w:szCs w:val="20"/>
                <w:lang w:val="uk-UA" w:eastAsia="uk-UA"/>
              </w:rPr>
              <w:t>Персональний склад</w:t>
            </w:r>
          </w:p>
        </w:tc>
      </w:tr>
      <w:tr w:rsidR="00F067CD" w:rsidRPr="00F067CD" w:rsidTr="006822A6">
        <w:tc>
          <w:tcPr>
            <w:tcW w:w="2977"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ind w:left="180" w:hanging="180"/>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Виконавчий орган</w:t>
            </w:r>
          </w:p>
        </w:tc>
        <w:tc>
          <w:tcPr>
            <w:tcW w:w="5103"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Директор</w:t>
            </w:r>
          </w:p>
        </w:tc>
        <w:tc>
          <w:tcPr>
            <w:tcW w:w="7371"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Спіцина Юлія Олександрівна</w:t>
            </w:r>
          </w:p>
        </w:tc>
      </w:tr>
      <w:tr w:rsidR="00F067CD" w:rsidRPr="00F067CD" w:rsidTr="006822A6">
        <w:tc>
          <w:tcPr>
            <w:tcW w:w="2977"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ind w:left="180" w:hanging="180"/>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Голова Наглядової ради та 2 Члени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Голова Наглядової ради - Шаламова Галина Вiкторiвна, Член Наглядової ради - Проскурня Людмила Iванiвна , Член Наглядової ради - Касьянов Юрiй Юрiйович</w:t>
            </w:r>
          </w:p>
        </w:tc>
      </w:tr>
      <w:tr w:rsidR="00F067CD" w:rsidRPr="00F067CD" w:rsidTr="006822A6">
        <w:tc>
          <w:tcPr>
            <w:tcW w:w="2977"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ind w:left="180" w:hanging="180"/>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Ревiзор</w:t>
            </w:r>
          </w:p>
        </w:tc>
        <w:tc>
          <w:tcPr>
            <w:tcW w:w="5103"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Ревiзор</w:t>
            </w:r>
          </w:p>
        </w:tc>
        <w:tc>
          <w:tcPr>
            <w:tcW w:w="7371"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Макаров Олександр Борисович</w:t>
            </w:r>
          </w:p>
        </w:tc>
      </w:tr>
      <w:tr w:rsidR="00F067CD" w:rsidRPr="00F067CD" w:rsidTr="006822A6">
        <w:tc>
          <w:tcPr>
            <w:tcW w:w="2977"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ind w:left="180" w:hanging="180"/>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Акціонери, які є власниками голосуючих акцій, мають право голосу та зареєструвалися для участі у Загальних Зборах акціонерів</w:t>
            </w:r>
          </w:p>
        </w:tc>
        <w:tc>
          <w:tcPr>
            <w:tcW w:w="7371"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Загальні Збори акціонерів, що відбулися 21.04.2020 р. Відповідно до переліку реєстраційної комісії, для участі у зальних зборах акціонерів зареєструвалися наступні акціонери: Макаров Олександр Борисович, Шаламова Галина Вiкторiвна, Проскурня Людмила Iванiвна, Касьянов Юрiй Юрiйович, які мають голосуючі акції та голосували на загальних зборах.</w:t>
            </w:r>
          </w:p>
        </w:tc>
      </w:tr>
    </w:tbl>
    <w:p w:rsidR="00F067CD" w:rsidRPr="00F067CD" w:rsidRDefault="00F067CD" w:rsidP="00F067CD">
      <w:pPr>
        <w:spacing w:after="0" w:line="240" w:lineRule="auto"/>
        <w:rPr>
          <w:rFonts w:ascii="Times New Roman" w:eastAsia="Times New Roman" w:hAnsi="Times New Roman" w:cs="Times New Roman"/>
          <w:sz w:val="24"/>
          <w:szCs w:val="24"/>
          <w:lang w:val="uk-UA" w:eastAsia="uk-UA"/>
        </w:rPr>
      </w:pPr>
    </w:p>
    <w:p w:rsidR="00F067CD" w:rsidRDefault="00F067CD">
      <w:pPr>
        <w:sectPr w:rsidR="00F067CD" w:rsidSect="00F067CD">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firstRow="0" w:lastRow="0" w:firstColumn="0" w:lastColumn="0" w:noHBand="0" w:noVBand="0"/>
      </w:tblPr>
      <w:tblGrid>
        <w:gridCol w:w="14144"/>
      </w:tblGrid>
      <w:tr w:rsidR="00F067CD" w:rsidRPr="00F067CD" w:rsidTr="006822A6">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firstRow="0" w:lastRow="0" w:firstColumn="0" w:lastColumn="0" w:noHBand="0" w:noVBand="0"/>
            </w:tblPr>
            <w:tblGrid>
              <w:gridCol w:w="12539"/>
            </w:tblGrid>
            <w:tr w:rsidR="00F067CD" w:rsidRPr="00F067CD" w:rsidTr="006822A6">
              <w:trPr>
                <w:trHeight w:val="318"/>
              </w:trPr>
              <w:tc>
                <w:tcPr>
                  <w:tcW w:w="12539" w:type="dxa"/>
                  <w:tcMar>
                    <w:top w:w="60" w:type="dxa"/>
                    <w:left w:w="60" w:type="dxa"/>
                    <w:bottom w:w="60" w:type="dxa"/>
                    <w:right w:w="60" w:type="dxa"/>
                  </w:tcMar>
                  <w:vAlign w:val="center"/>
                </w:tcPr>
                <w:p w:rsidR="00F067CD" w:rsidRPr="00F067CD" w:rsidRDefault="00F067CD" w:rsidP="00F067CD">
                  <w:pPr>
                    <w:spacing w:after="0" w:line="240" w:lineRule="auto"/>
                    <w:ind w:left="-210"/>
                    <w:jc w:val="center"/>
                    <w:rPr>
                      <w:rFonts w:ascii="Times New Roman" w:eastAsia="Times New Roman" w:hAnsi="Times New Roman" w:cs="Times New Roman"/>
                      <w:b/>
                      <w:bCs/>
                      <w:sz w:val="28"/>
                      <w:szCs w:val="28"/>
                      <w:lang w:val="uk-UA" w:eastAsia="uk-UA"/>
                    </w:rPr>
                  </w:pPr>
                  <w:r w:rsidRPr="00F067CD">
                    <w:rPr>
                      <w:rFonts w:ascii="Times New Roman" w:eastAsia="Times New Roman" w:hAnsi="Times New Roman" w:cs="Times New Roman"/>
                      <w:b/>
                      <w:color w:val="000000"/>
                      <w:sz w:val="28"/>
                      <w:szCs w:val="28"/>
                      <w:lang w:val="en-US" w:eastAsia="uk-UA"/>
                    </w:rPr>
                    <w:lastRenderedPageBreak/>
                    <w:t>V</w:t>
                  </w:r>
                  <w:r w:rsidRPr="00F067CD">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F067CD" w:rsidRPr="00F067CD" w:rsidTr="006822A6">
              <w:trPr>
                <w:trHeight w:val="273"/>
              </w:trPr>
              <w:tc>
                <w:tcPr>
                  <w:tcW w:w="12539" w:type="dxa"/>
                  <w:tcMar>
                    <w:top w:w="60" w:type="dxa"/>
                    <w:left w:w="60" w:type="dxa"/>
                    <w:bottom w:w="60" w:type="dxa"/>
                    <w:right w:w="60" w:type="dxa"/>
                  </w:tcMar>
                </w:tcPr>
                <w:p w:rsidR="00F067CD" w:rsidRPr="00F067CD" w:rsidRDefault="00F067CD" w:rsidP="00F067CD">
                  <w:pPr>
                    <w:spacing w:after="0" w:line="240" w:lineRule="auto"/>
                    <w:jc w:val="center"/>
                    <w:rPr>
                      <w:rFonts w:ascii="Times New Roman" w:eastAsia="Times New Roman" w:hAnsi="Times New Roman" w:cs="Times New Roman"/>
                      <w:sz w:val="24"/>
                      <w:szCs w:val="24"/>
                      <w:lang w:val="uk-UA" w:eastAsia="uk-UA"/>
                    </w:rPr>
                  </w:pPr>
                  <w:r w:rsidRPr="00F067CD">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rsidR="00F067CD" w:rsidRPr="00F067CD" w:rsidRDefault="00F067CD" w:rsidP="00F067CD">
            <w:pPr>
              <w:spacing w:after="0" w:line="240" w:lineRule="auto"/>
              <w:rPr>
                <w:rFonts w:ascii="Times New Roman" w:eastAsia="Times New Roman" w:hAnsi="Times New Roman" w:cs="Times New Roman"/>
                <w:b/>
                <w:bCs/>
                <w:sz w:val="24"/>
                <w:szCs w:val="24"/>
                <w:lang w:val="uk-UA" w:eastAsia="uk-UA"/>
              </w:rPr>
            </w:pPr>
          </w:p>
        </w:tc>
      </w:tr>
    </w:tbl>
    <w:p w:rsidR="00F067CD" w:rsidRPr="00F067CD" w:rsidRDefault="00F067CD" w:rsidP="00F067CD">
      <w:pPr>
        <w:spacing w:after="0" w:line="240" w:lineRule="auto"/>
        <w:rPr>
          <w:rFonts w:ascii="Times New Roman" w:eastAsia="Times New Roman" w:hAnsi="Times New Roman" w:cs="Times New Roman"/>
          <w:vanish/>
          <w:sz w:val="24"/>
          <w:szCs w:val="24"/>
          <w:lang w:val="uk-UA" w:eastAsia="uk-UA"/>
        </w:rPr>
      </w:pPr>
    </w:p>
    <w:tbl>
      <w:tblPr>
        <w:tblW w:w="15462" w:type="dxa"/>
        <w:tblInd w:w="-127" w:type="dxa"/>
        <w:tblLayout w:type="fixed"/>
        <w:tblCellMar>
          <w:top w:w="15" w:type="dxa"/>
          <w:left w:w="15" w:type="dxa"/>
          <w:bottom w:w="15" w:type="dxa"/>
          <w:right w:w="15" w:type="dxa"/>
        </w:tblCellMar>
        <w:tblLook w:val="0000" w:firstRow="0" w:lastRow="0" w:firstColumn="0" w:lastColumn="0" w:noHBand="0" w:noVBand="0"/>
      </w:tblPr>
      <w:tblGrid>
        <w:gridCol w:w="568"/>
        <w:gridCol w:w="2268"/>
        <w:gridCol w:w="3206"/>
        <w:gridCol w:w="896"/>
        <w:gridCol w:w="2885"/>
        <w:gridCol w:w="993"/>
        <w:gridCol w:w="2871"/>
        <w:gridCol w:w="1775"/>
      </w:tblGrid>
      <w:tr w:rsidR="00F067CD" w:rsidRPr="00F067CD" w:rsidTr="006822A6">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bCs/>
                <w:sz w:val="20"/>
                <w:szCs w:val="20"/>
                <w:lang w:val="uk-UA" w:eastAsia="uk-UA"/>
              </w:rPr>
              <w:t>№</w:t>
            </w:r>
          </w:p>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bCs/>
                <w:sz w:val="20"/>
                <w:szCs w:val="20"/>
                <w:lang w:val="uk-UA"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tabs>
                <w:tab w:val="left" w:pos="214"/>
              </w:tabs>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bCs/>
                <w:sz w:val="20"/>
                <w:szCs w:val="20"/>
                <w:lang w:val="uk-UA"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sz w:val="20"/>
                <w:szCs w:val="20"/>
                <w:lang w:val="uk-UA" w:eastAsia="uk-UA"/>
              </w:rPr>
              <w:t xml:space="preserve">Прізвище, ім'я, по батькові </w:t>
            </w:r>
            <w:bookmarkStart w:id="2" w:name="10109"/>
            <w:bookmarkEnd w:id="2"/>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bCs/>
                <w:sz w:val="20"/>
                <w:szCs w:val="20"/>
                <w:lang w:val="uk-UA"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bCs/>
                <w:sz w:val="20"/>
                <w:szCs w:val="20"/>
                <w:lang w:val="uk-UA"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bCs/>
                <w:sz w:val="20"/>
                <w:szCs w:val="20"/>
                <w:lang w:val="uk-UA" w:eastAsia="uk-UA"/>
              </w:rPr>
              <w:t>Стаж роботи (років)</w:t>
            </w:r>
          </w:p>
        </w:tc>
        <w:tc>
          <w:tcPr>
            <w:tcW w:w="2871" w:type="dxa"/>
            <w:tcBorders>
              <w:top w:val="single" w:sz="6" w:space="0" w:color="000000"/>
              <w:left w:val="single" w:sz="6" w:space="0" w:color="000000"/>
              <w:right w:val="single" w:sz="6" w:space="0" w:color="000000"/>
            </w:tcBorders>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bCs/>
                <w:sz w:val="20"/>
                <w:szCs w:val="20"/>
                <w:lang w:val="uk-UA"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rsidR="00F067CD" w:rsidRPr="00F067CD" w:rsidRDefault="00F067CD" w:rsidP="00F067CD">
            <w:pPr>
              <w:spacing w:after="0" w:line="240" w:lineRule="auto"/>
              <w:ind w:left="-15"/>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bCs/>
                <w:sz w:val="20"/>
                <w:szCs w:val="20"/>
                <w:lang w:val="uk-UA" w:eastAsia="uk-UA"/>
              </w:rPr>
              <w:t>Дата набуття повноважень та термін, на який обрано (призначено)</w:t>
            </w:r>
          </w:p>
        </w:tc>
      </w:tr>
      <w:tr w:rsidR="00F067CD" w:rsidRPr="00F067CD" w:rsidTr="006822A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en-US" w:eastAsia="uk-UA"/>
              </w:rPr>
            </w:pPr>
            <w:r w:rsidRPr="00F067CD">
              <w:rPr>
                <w:rFonts w:ascii="Times New Roman" w:eastAsia="Times New Roman" w:hAnsi="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en-US" w:eastAsia="uk-UA"/>
              </w:rPr>
            </w:pPr>
            <w:r w:rsidRPr="00F067CD">
              <w:rPr>
                <w:rFonts w:ascii="Times New Roman" w:eastAsia="Times New Roman" w:hAnsi="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en-US" w:eastAsia="uk-UA"/>
              </w:rPr>
            </w:pPr>
            <w:r w:rsidRPr="00F067CD">
              <w:rPr>
                <w:rFonts w:ascii="Times New Roman" w:eastAsia="Times New Roman" w:hAnsi="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en-US" w:eastAsia="uk-UA"/>
              </w:rPr>
            </w:pPr>
            <w:r w:rsidRPr="00F067CD">
              <w:rPr>
                <w:rFonts w:ascii="Times New Roman" w:eastAsia="Times New Roman" w:hAnsi="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en-US" w:eastAsia="uk-UA"/>
              </w:rPr>
            </w:pPr>
            <w:r w:rsidRPr="00F067CD">
              <w:rPr>
                <w:rFonts w:ascii="Times New Roman" w:eastAsia="Times New Roman" w:hAnsi="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en-US" w:eastAsia="uk-UA"/>
              </w:rPr>
            </w:pPr>
            <w:r w:rsidRPr="00F067CD">
              <w:rPr>
                <w:rFonts w:ascii="Times New Roman" w:eastAsia="Times New Roman" w:hAnsi="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en-US" w:eastAsia="uk-UA"/>
              </w:rPr>
            </w:pPr>
            <w:r w:rsidRPr="00F067CD">
              <w:rPr>
                <w:rFonts w:ascii="Times New Roman" w:eastAsia="Times New Roman" w:hAnsi="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en-US" w:eastAsia="uk-UA"/>
              </w:rPr>
            </w:pPr>
            <w:r w:rsidRPr="00F067CD">
              <w:rPr>
                <w:rFonts w:ascii="Times New Roman" w:eastAsia="Times New Roman" w:hAnsi="Times New Roman" w:cs="Times New Roman"/>
                <w:b/>
                <w:bCs/>
                <w:sz w:val="20"/>
                <w:szCs w:val="20"/>
                <w:lang w:val="en-US" w:eastAsia="uk-UA"/>
              </w:rPr>
              <w:t>8</w:t>
            </w:r>
          </w:p>
        </w:tc>
      </w:tr>
      <w:tr w:rsidR="00F067CD" w:rsidRPr="00F067CD" w:rsidTr="006822A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 xml:space="preserve">Директор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 xml:space="preserve">Спіцина Юлія Олександрівна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1986</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15</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АТ «Михайлівський райагропостач»</w:t>
            </w:r>
          </w:p>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00903957</w:t>
            </w:r>
          </w:p>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Головний економіст</w:t>
            </w:r>
          </w:p>
        </w:tc>
        <w:tc>
          <w:tcPr>
            <w:tcW w:w="1775" w:type="dxa"/>
            <w:tcBorders>
              <w:top w:val="single" w:sz="6" w:space="0" w:color="000000"/>
              <w:left w:val="single" w:sz="6" w:space="0" w:color="000000"/>
              <w:bottom w:val="single" w:sz="6" w:space="0" w:color="000000"/>
              <w:right w:val="single" w:sz="6" w:space="0" w:color="000000"/>
            </w:tcBorders>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02.07.2019 без обмеження терміну</w:t>
            </w:r>
          </w:p>
        </w:tc>
      </w:tr>
      <w:tr w:rsidR="00F067CD" w:rsidRPr="00F067CD" w:rsidTr="006822A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67CD" w:rsidRPr="00F067CD" w:rsidRDefault="00F067CD" w:rsidP="00F067CD">
            <w:pPr>
              <w:spacing w:after="0" w:line="240" w:lineRule="auto"/>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Розмір виплаченої винагороди за 2020 рік становить 289795,97 грн., у натуральній формі не виплачувалась. Непогашених судимостей за корисливі та посадові злочини не має. Посади, які особа обіймала протягом останніх 5 років: інженер, бухгалтер, Головний економіст, Директор. Загальний стаж роботи 15 років. Обіймає посади головного економіста Фермерського господарства "Агро-Константа", код за ЄДРПОУ: 38869079, місцезнаходження: 72013, Запорізька область, Михайлівський район , с.мт. Пришиб, вул. Кооперативна №1 та головного економіста ТОВ ТД "Дніпроагрогруп", код за ЄДРПОУ: 40488994, місцезнаходження: 49000, Дніпропетровська обл., місто Дніпро, проспект Дмитра Яворницького будинок 59 А, офіс 3</w:t>
            </w:r>
          </w:p>
        </w:tc>
      </w:tr>
      <w:tr w:rsidR="00F067CD" w:rsidRPr="00F067CD" w:rsidTr="006822A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 xml:space="preserve">Головний бухгалтер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 xml:space="preserve">Мелешкова Тетяна Анатоліївна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1978</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21</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ВАТ "Михайлiвський райагропостач"</w:t>
            </w:r>
          </w:p>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00903957</w:t>
            </w:r>
          </w:p>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Бухгалтер</w:t>
            </w:r>
          </w:p>
        </w:tc>
        <w:tc>
          <w:tcPr>
            <w:tcW w:w="1775" w:type="dxa"/>
            <w:tcBorders>
              <w:top w:val="single" w:sz="6" w:space="0" w:color="000000"/>
              <w:left w:val="single" w:sz="6" w:space="0" w:color="000000"/>
              <w:bottom w:val="single" w:sz="6" w:space="0" w:color="000000"/>
              <w:right w:val="single" w:sz="6" w:space="0" w:color="000000"/>
            </w:tcBorders>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20.06.2002 Безстроково</w:t>
            </w:r>
          </w:p>
        </w:tc>
      </w:tr>
      <w:tr w:rsidR="00F067CD" w:rsidRPr="00F067CD" w:rsidTr="006822A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67CD" w:rsidRPr="00F067CD" w:rsidRDefault="00F067CD" w:rsidP="00F067CD">
            <w:pPr>
              <w:spacing w:after="0" w:line="240" w:lineRule="auto"/>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Розмір виплаченої винагороди за 2020 рік становить 226157,88 грн., у натуральній формі не виплачувалась. Непогашених судимостей за корисливі та посадові злочини не має. Посади, які особа обіймала протягом останніх 5 років: бухгалтер, Головний бухгалтер. Загальний стаж роботи 21 рік. Обіймає посаду Головного бухгалтера Фермерського  господарства "АГРО-ШАГ", код за ЄДРПОУ: 40242249, місцезнаходження: 71601, Запорізька обл., Василівський р-н, місто Василівка, провулок Шкільний, будинок 2</w:t>
            </w:r>
          </w:p>
        </w:tc>
      </w:tr>
      <w:tr w:rsidR="00F067CD" w:rsidRPr="00F067CD" w:rsidTr="006822A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 xml:space="preserve">Голова Наглядової ради (акціонер)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 xml:space="preserve">Шаламова Галина Вікторівна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1963</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34</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Будівельно-монтажне управління № 120 тресту «Мелітопольводбуд»</w:t>
            </w:r>
          </w:p>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01036556</w:t>
            </w:r>
          </w:p>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Начальник планово-виробничого вiддiлу</w:t>
            </w:r>
          </w:p>
        </w:tc>
        <w:tc>
          <w:tcPr>
            <w:tcW w:w="1775" w:type="dxa"/>
            <w:tcBorders>
              <w:top w:val="single" w:sz="6" w:space="0" w:color="000000"/>
              <w:left w:val="single" w:sz="6" w:space="0" w:color="000000"/>
              <w:bottom w:val="single" w:sz="6" w:space="0" w:color="000000"/>
              <w:right w:val="single" w:sz="6" w:space="0" w:color="000000"/>
            </w:tcBorders>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21.04.2020 3 роки</w:t>
            </w:r>
          </w:p>
        </w:tc>
      </w:tr>
      <w:tr w:rsidR="00F067CD" w:rsidRPr="00F067CD" w:rsidTr="006822A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67CD" w:rsidRPr="00F067CD" w:rsidRDefault="00F067CD" w:rsidP="00F067CD">
            <w:pPr>
              <w:spacing w:after="0" w:line="240" w:lineRule="auto"/>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 xml:space="preserve">Винагороди, в тому числі у натуральній формі, за 2020 рік посадовій особі емітента не виплачувалась. Непогашених судимостей за корисливі та посадові злочини не має. Посади, які особа обіймала протягом останніх 5 років: заступник директора з фінансів , Голова Фермерського господарства,  Голова Наглядової ради. Загальний стаж роботи 34 роки. Обіймає посади:  заступника директора з фінансів АТ "Михайлівський Райагропостач", код за ЄДРПОУ: 00903957, місцезнаходження:  72013, Запорізька </w:t>
            </w:r>
            <w:r w:rsidRPr="00F067CD">
              <w:rPr>
                <w:rFonts w:ascii="Times New Roman" w:eastAsia="Times New Roman" w:hAnsi="Times New Roman" w:cs="Times New Roman"/>
                <w:bCs/>
                <w:sz w:val="20"/>
                <w:szCs w:val="20"/>
                <w:lang w:val="en-US" w:eastAsia="uk-UA"/>
              </w:rPr>
              <w:lastRenderedPageBreak/>
              <w:t>обл., Михайлівський р-н, селище міського типу Пришиб, вулиця Кооперативна , будинок 1; Голови Фермерського господарства "Агро-Константа", код за ЄДРПОУ: 38869079, місцезнаходження: 72013, Запорізька область, Михайлівський район , с.мт. Пришиб, вул. Кооперативна №1; голови Фермерського господарства "АГРО-ШАГ", код за ЄДРПОУ: 40242249, місцезнаходження: 71601, Запорізька обл., Василівський р-н, місто Василівка,провулок  Шкільний, будинок 2; головного економіста ТОВ ТД "Дніпроагрогруп", код за ЄДРПОУ: 40488994, місцезнаходження: 49000, Дніпропетровська обл., місто Дніпро, проспект  Дмитра  Яворницького, будинок 59 А, офіс 3. Голова Наглядової ради   є акціонером.</w:t>
            </w:r>
          </w:p>
        </w:tc>
      </w:tr>
      <w:tr w:rsidR="00F067CD" w:rsidRPr="00F067CD" w:rsidTr="006822A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lastRenderedPageBreak/>
              <w:t>4</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 xml:space="preserve">Член Наглядової ради (акціонер)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 xml:space="preserve">Проскурня Людмила Іванівна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1960</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Середня спецiальна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35</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ВАТ "Михайлiвський райагропостач"</w:t>
            </w:r>
          </w:p>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00903957</w:t>
            </w:r>
          </w:p>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Інспектор з кадрiв</w:t>
            </w:r>
          </w:p>
        </w:tc>
        <w:tc>
          <w:tcPr>
            <w:tcW w:w="1775" w:type="dxa"/>
            <w:tcBorders>
              <w:top w:val="single" w:sz="6" w:space="0" w:color="000000"/>
              <w:left w:val="single" w:sz="6" w:space="0" w:color="000000"/>
              <w:bottom w:val="single" w:sz="6" w:space="0" w:color="000000"/>
              <w:right w:val="single" w:sz="6" w:space="0" w:color="000000"/>
            </w:tcBorders>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21.04.2020 3 роки</w:t>
            </w:r>
          </w:p>
        </w:tc>
      </w:tr>
      <w:tr w:rsidR="00F067CD" w:rsidRPr="00F067CD" w:rsidTr="006822A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67CD" w:rsidRPr="00F067CD" w:rsidRDefault="00F067CD" w:rsidP="00F067CD">
            <w:pPr>
              <w:spacing w:after="0" w:line="240" w:lineRule="auto"/>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Винагороди, в тому числі у натуральній формі, за 2020 рік посадовій особі емітента не виплачувалась. Непогашених судимостей за корисливі та посадові злочини не має. Посади, які особа обіймала протягом останніх 5 років: iнспектор з кадрiв, Член Наглядової ради. Загальний стаж роботи 35 років. Обіймає посаду інспектор з кадрів ДСГП "Агроцентр", код за ЄДРПОУ:  30824334, місцезнаходження:  72013, Запорізька обл., Михайлівський р-н, селище міського типу Пришиб, вулиця Кооперативна, будинок 1 . Член Наглядової ради є акціонером.</w:t>
            </w:r>
          </w:p>
        </w:tc>
      </w:tr>
      <w:tr w:rsidR="00F067CD" w:rsidRPr="00F067CD" w:rsidTr="006822A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 xml:space="preserve">Член Наглядової ради (акціонер)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 xml:space="preserve">Касьянов Юрій Юрійович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1972</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29</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ВАТ "Михайлiвський райагропостач"</w:t>
            </w:r>
          </w:p>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00903957</w:t>
            </w:r>
          </w:p>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Начальник механiзовного зерносховища</w:t>
            </w:r>
          </w:p>
        </w:tc>
        <w:tc>
          <w:tcPr>
            <w:tcW w:w="1775" w:type="dxa"/>
            <w:tcBorders>
              <w:top w:val="single" w:sz="6" w:space="0" w:color="000000"/>
              <w:left w:val="single" w:sz="6" w:space="0" w:color="000000"/>
              <w:bottom w:val="single" w:sz="6" w:space="0" w:color="000000"/>
              <w:right w:val="single" w:sz="6" w:space="0" w:color="000000"/>
            </w:tcBorders>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21.04.2020 3 роки</w:t>
            </w:r>
          </w:p>
        </w:tc>
      </w:tr>
      <w:tr w:rsidR="00F067CD" w:rsidRPr="00F067CD" w:rsidTr="006822A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67CD" w:rsidRPr="00F067CD" w:rsidRDefault="00F067CD" w:rsidP="00F067CD">
            <w:pPr>
              <w:spacing w:after="0" w:line="240" w:lineRule="auto"/>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Винагороди, в тому числі у натуральній формі, за 2020 рік посадовій особі емітента не виплачувалась.Непогашених судимостей за корисливі та посадові злочини не має. Посади, які особа обіймала протягом останніх 5 років: начальник механiзованного зерносховища, Член Наглядової ради. Загальний стаж роботи 29 років. Посади на будь-яких інших підприємствах не обіймає. Член Наглядової ради є акціонером.</w:t>
            </w:r>
          </w:p>
        </w:tc>
      </w:tr>
      <w:tr w:rsidR="00F067CD" w:rsidRPr="00F067CD" w:rsidTr="006822A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6</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 xml:space="preserve">Ревізор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 xml:space="preserve">Макаров Олександр Борисович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1974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Середня спецiальна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29</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ТОВ "ТД "Агроцентр" АТ "Михайлівський райагропостач"</w:t>
            </w:r>
          </w:p>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24899560</w:t>
            </w:r>
          </w:p>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Керуючий</w:t>
            </w:r>
          </w:p>
        </w:tc>
        <w:tc>
          <w:tcPr>
            <w:tcW w:w="1775" w:type="dxa"/>
            <w:tcBorders>
              <w:top w:val="single" w:sz="6" w:space="0" w:color="000000"/>
              <w:left w:val="single" w:sz="6" w:space="0" w:color="000000"/>
              <w:bottom w:val="single" w:sz="6" w:space="0" w:color="000000"/>
              <w:right w:val="single" w:sz="6" w:space="0" w:color="000000"/>
            </w:tcBorders>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21.04.2020 3 роки</w:t>
            </w:r>
          </w:p>
        </w:tc>
      </w:tr>
      <w:tr w:rsidR="00F067CD" w:rsidRPr="00F067CD" w:rsidTr="006822A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67CD" w:rsidRPr="00F067CD" w:rsidRDefault="00F067CD" w:rsidP="00F067CD">
            <w:pPr>
              <w:spacing w:after="0" w:line="240" w:lineRule="auto"/>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Винагороди, в тому числі у натуральній формі, за 2020 рік посадовій особі емітента не виплачувалась. Непогашених судимостей за корисливі та посадові злочини не має. Посади, які особа обіймала протягом останніх 5 років: заступник директора, Ревізор. Загальний стаж роботи 29 років. Посади на будь-яких інших підприємствах не обіймає.</w:t>
            </w:r>
          </w:p>
        </w:tc>
      </w:tr>
    </w:tbl>
    <w:p w:rsidR="00F067CD" w:rsidRPr="00F067CD" w:rsidRDefault="00F067CD" w:rsidP="00F067CD">
      <w:pPr>
        <w:spacing w:after="0" w:line="240" w:lineRule="auto"/>
        <w:rPr>
          <w:rFonts w:ascii="Times New Roman" w:eastAsia="Times New Roman" w:hAnsi="Times New Roman" w:cs="Times New Roman"/>
          <w:sz w:val="24"/>
          <w:szCs w:val="24"/>
          <w:lang w:val="en-US" w:eastAsia="uk-UA"/>
        </w:rPr>
      </w:pPr>
    </w:p>
    <w:p w:rsidR="00F067CD" w:rsidRDefault="00F067CD">
      <w:pPr>
        <w:sectPr w:rsidR="00F067CD" w:rsidSect="00F067CD">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F067CD" w:rsidRPr="00F067CD" w:rsidTr="006822A6">
        <w:trPr>
          <w:trHeight w:val="463"/>
        </w:trPr>
        <w:tc>
          <w:tcPr>
            <w:tcW w:w="15480" w:type="dxa"/>
            <w:tcMar>
              <w:top w:w="60" w:type="dxa"/>
              <w:left w:w="60" w:type="dxa"/>
              <w:bottom w:w="60" w:type="dxa"/>
              <w:right w:w="60" w:type="dxa"/>
            </w:tcMar>
            <w:vAlign w:val="center"/>
          </w:tcPr>
          <w:p w:rsidR="00F067CD" w:rsidRPr="00F067CD" w:rsidRDefault="00F067CD" w:rsidP="00F067CD">
            <w:pPr>
              <w:tabs>
                <w:tab w:val="left" w:pos="17640"/>
              </w:tabs>
              <w:spacing w:after="0" w:line="240" w:lineRule="auto"/>
              <w:ind w:left="180" w:hanging="180"/>
              <w:jc w:val="center"/>
              <w:rPr>
                <w:rFonts w:ascii="Times New Roman" w:eastAsia="Times New Roman" w:hAnsi="Times New Roman" w:cs="Times New Roman"/>
                <w:b/>
                <w:bCs/>
                <w:sz w:val="24"/>
                <w:szCs w:val="24"/>
                <w:lang w:eastAsia="uk-UA"/>
              </w:rPr>
            </w:pPr>
            <w:r w:rsidRPr="00F067CD">
              <w:rPr>
                <w:rFonts w:ascii="Times New Roman" w:eastAsia="Times New Roman" w:hAnsi="Times New Roman" w:cs="Times New Roman"/>
                <w:b/>
                <w:bCs/>
                <w:sz w:val="24"/>
                <w:szCs w:val="24"/>
                <w:lang w:val="uk-UA" w:eastAsia="uk-UA"/>
              </w:rPr>
              <w:lastRenderedPageBreak/>
              <w:t>2. Інформація про володіння посадовими особами емітента акціями емітента</w:t>
            </w:r>
          </w:p>
          <w:p w:rsidR="00F067CD" w:rsidRPr="00F067CD" w:rsidRDefault="00F067CD" w:rsidP="00F067CD">
            <w:pPr>
              <w:spacing w:after="0" w:line="240" w:lineRule="auto"/>
              <w:rPr>
                <w:rFonts w:ascii="Times New Roman" w:eastAsia="Times New Roman" w:hAnsi="Times New Roman" w:cs="Times New Roman"/>
                <w:b/>
                <w:bCs/>
                <w:sz w:val="24"/>
                <w:szCs w:val="24"/>
                <w:lang w:eastAsia="uk-UA"/>
              </w:rPr>
            </w:pPr>
          </w:p>
        </w:tc>
      </w:tr>
    </w:tbl>
    <w:p w:rsidR="00F067CD" w:rsidRPr="00F067CD" w:rsidRDefault="00F067CD" w:rsidP="00F067CD">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F067CD" w:rsidRPr="00F067CD" w:rsidTr="006822A6">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bCs/>
                <w:sz w:val="20"/>
                <w:szCs w:val="20"/>
                <w:lang w:val="uk-UA"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sz w:val="20"/>
                <w:szCs w:val="20"/>
                <w:lang w:val="uk-UA" w:eastAsia="uk-UA"/>
              </w:rPr>
              <w:t xml:space="preserve">Прізвище, ім'я, по батькові </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bCs/>
                <w:sz w:val="20"/>
                <w:szCs w:val="20"/>
                <w:lang w:val="uk-UA" w:eastAsia="uk-UA"/>
              </w:rPr>
              <w:t>Кількість за видами акцій</w:t>
            </w:r>
          </w:p>
        </w:tc>
      </w:tr>
      <w:tr w:rsidR="00F067CD" w:rsidRPr="00F067CD" w:rsidTr="006822A6">
        <w:tc>
          <w:tcPr>
            <w:tcW w:w="2930" w:type="dxa"/>
            <w:vMerge/>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p>
        </w:tc>
        <w:tc>
          <w:tcPr>
            <w:tcW w:w="4081" w:type="dxa"/>
            <w:vMerge/>
            <w:tcBorders>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bCs/>
                <w:sz w:val="20"/>
                <w:szCs w:val="20"/>
                <w:lang w:val="uk-UA" w:eastAsia="uk-UA"/>
              </w:rPr>
              <w:t>прості іменні</w:t>
            </w:r>
          </w:p>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ind w:left="-243"/>
              <w:jc w:val="center"/>
              <w:rPr>
                <w:rFonts w:ascii="Times New Roman" w:eastAsia="Times New Roman" w:hAnsi="Times New Roman" w:cs="Times New Roman"/>
                <w:b/>
                <w:bCs/>
                <w:sz w:val="20"/>
                <w:szCs w:val="20"/>
                <w:lang w:val="en-US" w:eastAsia="uk-UA"/>
              </w:rPr>
            </w:pPr>
            <w:r w:rsidRPr="00F067CD">
              <w:rPr>
                <w:rFonts w:ascii="Times New Roman" w:eastAsia="Times New Roman" w:hAnsi="Times New Roman" w:cs="Times New Roman"/>
                <w:b/>
                <w:bCs/>
                <w:sz w:val="20"/>
                <w:szCs w:val="20"/>
                <w:lang w:val="en-US" w:eastAsia="uk-UA"/>
              </w:rPr>
              <w:t xml:space="preserve">  </w:t>
            </w:r>
            <w:r w:rsidRPr="00F067CD">
              <w:rPr>
                <w:rFonts w:ascii="Times New Roman" w:eastAsia="Times New Roman" w:hAnsi="Times New Roman" w:cs="Times New Roman"/>
                <w:b/>
                <w:bCs/>
                <w:sz w:val="20"/>
                <w:szCs w:val="20"/>
                <w:lang w:val="uk-UA" w:eastAsia="uk-UA"/>
              </w:rPr>
              <w:t>Привілейовані</w:t>
            </w:r>
          </w:p>
          <w:p w:rsidR="00F067CD" w:rsidRPr="00F067CD" w:rsidRDefault="00F067CD" w:rsidP="00F067CD">
            <w:pPr>
              <w:spacing w:after="0" w:line="240" w:lineRule="auto"/>
              <w:ind w:left="-243"/>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bCs/>
                <w:sz w:val="20"/>
                <w:szCs w:val="20"/>
                <w:lang w:val="uk-UA" w:eastAsia="uk-UA"/>
              </w:rPr>
              <w:t>іменні</w:t>
            </w:r>
          </w:p>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p>
        </w:tc>
      </w:tr>
      <w:tr w:rsidR="00F067CD" w:rsidRPr="00F067CD" w:rsidTr="006822A6">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bCs/>
                <w:sz w:val="20"/>
                <w:szCs w:val="20"/>
                <w:lang w:val="uk-UA"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bCs/>
                <w:sz w:val="20"/>
                <w:szCs w:val="20"/>
                <w:lang w:val="uk-UA"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bCs/>
                <w:sz w:val="20"/>
                <w:szCs w:val="20"/>
                <w:lang w:val="uk-UA"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bCs/>
                <w:sz w:val="20"/>
                <w:szCs w:val="20"/>
                <w:lang w:val="uk-UA"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bCs/>
                <w:sz w:val="20"/>
                <w:szCs w:val="20"/>
                <w:lang w:val="uk-UA"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bCs/>
                <w:sz w:val="20"/>
                <w:szCs w:val="20"/>
                <w:lang w:val="uk-UA" w:eastAsia="uk-UA"/>
              </w:rPr>
              <w:t>6</w:t>
            </w:r>
          </w:p>
        </w:tc>
      </w:tr>
      <w:tr w:rsidR="00F067CD" w:rsidRPr="00F067CD" w:rsidTr="006822A6">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Директор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Спіцина Юлія Олександрівна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0</w:t>
            </w:r>
          </w:p>
        </w:tc>
      </w:tr>
      <w:tr w:rsidR="00F067CD" w:rsidRPr="00F067CD" w:rsidTr="006822A6">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Головний бухгалтер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Мелешкова Тетяна Анатоліївна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0</w:t>
            </w:r>
          </w:p>
        </w:tc>
      </w:tr>
      <w:tr w:rsidR="00F067CD" w:rsidRPr="00F067CD" w:rsidTr="006822A6">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Голова Наглядової ради (акціонер)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Шаламова Галина Вікторівна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619034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54.10947169679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619034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0</w:t>
            </w:r>
          </w:p>
        </w:tc>
      </w:tr>
      <w:tr w:rsidR="00F067CD" w:rsidRPr="00F067CD" w:rsidTr="006822A6">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Член Наглядової ради (акціонер)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Проскурня Людмила Іванівна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2188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0.19125205412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2188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0</w:t>
            </w:r>
          </w:p>
        </w:tc>
      </w:tr>
      <w:tr w:rsidR="00F067CD" w:rsidRPr="00F067CD" w:rsidTr="006822A6">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Член Наглядової ради (акціонер)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Касьянов Юрій Юрійович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954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0.0833886927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954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0</w:t>
            </w:r>
          </w:p>
        </w:tc>
      </w:tr>
      <w:tr w:rsidR="00F067CD" w:rsidRPr="00F067CD" w:rsidTr="006822A6">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Ревізор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Макаров Олександр Борисович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1908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0.16677738541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1908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0</w:t>
            </w:r>
          </w:p>
        </w:tc>
      </w:tr>
    </w:tbl>
    <w:p w:rsidR="00F067CD" w:rsidRPr="00F067CD" w:rsidRDefault="00F067CD" w:rsidP="00F067CD">
      <w:pPr>
        <w:spacing w:after="0" w:line="240" w:lineRule="auto"/>
        <w:rPr>
          <w:rFonts w:ascii="Times New Roman" w:eastAsia="Times New Roman" w:hAnsi="Times New Roman" w:cs="Times New Roman"/>
          <w:sz w:val="24"/>
          <w:szCs w:val="24"/>
          <w:lang w:val="en-US" w:eastAsia="uk-UA"/>
        </w:rPr>
      </w:pPr>
    </w:p>
    <w:p w:rsidR="00F067CD" w:rsidRDefault="00F067CD">
      <w:pPr>
        <w:sectPr w:rsidR="00F067CD" w:rsidSect="00F067CD">
          <w:pgSz w:w="16838" w:h="11906" w:orient="landscape"/>
          <w:pgMar w:top="1417" w:right="363" w:bottom="850" w:left="363" w:header="709" w:footer="709" w:gutter="0"/>
          <w:cols w:space="708"/>
          <w:docGrid w:linePitch="360"/>
        </w:sectPr>
      </w:pPr>
    </w:p>
    <w:p w:rsidR="00F067CD" w:rsidRPr="00F067CD" w:rsidRDefault="00F067CD" w:rsidP="00F067CD">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uk-UA"/>
        </w:rPr>
      </w:pPr>
      <w:r w:rsidRPr="00F067CD">
        <w:rPr>
          <w:rFonts w:ascii="Times New Roman" w:eastAsia="Times New Roman" w:hAnsi="Times New Roman" w:cs="Times New Roman"/>
          <w:b/>
          <w:bCs/>
          <w:color w:val="000000"/>
          <w:sz w:val="28"/>
          <w:szCs w:val="28"/>
          <w:lang w:val="uk-UA" w:eastAsia="uk-UA"/>
        </w:rPr>
        <w:lastRenderedPageBreak/>
        <w:t>VII. Звіт керівництва (звіт про управління)</w:t>
      </w: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F067CD">
        <w:rPr>
          <w:rFonts w:ascii="Times New Roman" w:eastAsia="Times New Roman" w:hAnsi="Times New Roman" w:cs="Times New Roman"/>
          <w:b/>
          <w:color w:val="000000"/>
          <w:sz w:val="28"/>
          <w:szCs w:val="28"/>
          <w:lang w:val="uk-UA" w:eastAsia="ru-RU"/>
        </w:rPr>
        <w:t>1. Вірогідні перспективи подальшого розвитку емітента.</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Вiрогiднi перспективи подальшого розвитку емiтента в цiлому залежать вiд загального економiчного стану країни, полiпшення платоспроможностi як громадян так i пiдприємств. В перспективi пiдприємство планує продовжувати здiйснювати тi ж види дiяльностi, що i в звiтному роцi. Перспективнiсть подальшого розвитку емiтента залежить вiд стабiльностi та узгодженостi чинного законодавства та пiдзаконних нормативних документiв. Вона пов'язана iз забезпеченням прийняття та виконання адекватних управлiнських рiшень вiдповiдно до змiн зовнiшнього середовища. Перспективи подальшого розвитку пiдприємства визначаються рiвнем ефективностi реалiзацiї фiнансової, iнвестицiйної, iнновацiйної полiтик, покращення кадрового забезпечення, успiшної реалiзацiї маркетингових програм тощо. На меті у Товариства є збiльшення прибутку за рахунок розширення клiєнтської бази серед споживачiв, здiйснення заходiв по активiзацiї попиту, впровадження нових видiв послуг, з урахуванням потреб ринку. Основними цiлями Товариства є: зберегти iснуючi можливостi та репутацiю надiйного постачальника послуг з оптової торгівлі зерном та насінням, паливно-мастильними матеріалами, мінеральними добривами, засобами захисту рослин; полiпшити споживчi характеристики своїх послуг; зберегти колектив та його традицiї.</w:t>
      </w:r>
    </w:p>
    <w:p w:rsidR="00F067CD" w:rsidRDefault="00F067CD">
      <w:pPr>
        <w:sectPr w:rsidR="00F067CD" w:rsidSect="00F067CD">
          <w:pgSz w:w="11906" w:h="16838"/>
          <w:pgMar w:top="363" w:right="567" w:bottom="363" w:left="1417" w:header="709" w:footer="709" w:gutter="0"/>
          <w:cols w:space="708"/>
          <w:docGrid w:linePitch="360"/>
        </w:sectPr>
      </w:pPr>
    </w:p>
    <w:p w:rsidR="00F067CD" w:rsidRPr="00F067CD" w:rsidRDefault="00F067CD" w:rsidP="00F067C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F067CD">
        <w:rPr>
          <w:rFonts w:ascii="Times New Roman" w:eastAsia="Times New Roman" w:hAnsi="Times New Roman" w:cs="Times New Roman"/>
          <w:b/>
          <w:color w:val="000000"/>
          <w:sz w:val="28"/>
          <w:szCs w:val="28"/>
          <w:lang w:val="uk-UA" w:eastAsia="ru-RU"/>
        </w:rPr>
        <w:t>2. Інформація про розвиток емітента.</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Ключовим напрямком дiяльностi Товариства є оптова торгівля зерном, допоміжна діяльність у рослинництві, оптова торгівля твердим, рідким, газоподібним паливом і подібними продуктами, складське господарство, послуги механізованого зерносховища, оптова торгівля фруктами й овочами. Основні етапи розвитку Товариства: Фінансово - господарські показники діяльності Товариства мали позитивну теденцію в порівнянні з минулим роком. У 2020 році фахівцями підприємства проводилися дії спрямовані на впровадження нових видiв продукції, з урахуванням потреб ринку, поліпшення якості продукції, ресурсозбереження та скорочення витрат для досягнення найкращих результатів діяльності. На підприємстві функціонують внутрішні функціональні системи контролю впровадження програм оптимізації виробництва, ресурсозбереження, зниження витрат, з проведенням комплексного аналізу отриманого фактичного економічного ефекту.</w:t>
      </w:r>
    </w:p>
    <w:p w:rsidR="00F067CD" w:rsidRDefault="00F067CD">
      <w:pPr>
        <w:sectPr w:rsidR="00F067CD" w:rsidSect="00F067CD">
          <w:pgSz w:w="11906" w:h="16838"/>
          <w:pgMar w:top="363" w:right="567" w:bottom="363" w:left="1417" w:header="709" w:footer="709" w:gutter="0"/>
          <w:cols w:space="708"/>
          <w:docGrid w:linePitch="360"/>
        </w:sectPr>
      </w:pPr>
    </w:p>
    <w:p w:rsidR="00F067CD" w:rsidRPr="00F067CD" w:rsidRDefault="00F067CD" w:rsidP="00F067C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b/>
          <w:color w:val="000000"/>
          <w:sz w:val="28"/>
          <w:szCs w:val="24"/>
          <w:lang w:val="uk-UA" w:eastAsia="ru-RU"/>
        </w:rPr>
      </w:pPr>
      <w:r w:rsidRPr="00F067CD">
        <w:rPr>
          <w:rFonts w:ascii="Times New Roman" w:eastAsia="Times New Roman" w:hAnsi="Times New Roman" w:cs="Times New Roman"/>
          <w:b/>
          <w:color w:val="000000"/>
          <w:sz w:val="28"/>
          <w:szCs w:val="24"/>
          <w:lang w:val="uk-UA" w:eastAsia="ru-RU"/>
        </w:rPr>
        <w:t xml:space="preserve">3. </w:t>
      </w:r>
      <w:r w:rsidRPr="00F067CD">
        <w:rPr>
          <w:rFonts w:ascii="Times New Roman" w:eastAsia="Times New Roman" w:hAnsi="Times New Roman" w:cs="Times New Roman"/>
          <w:b/>
          <w:color w:val="000000"/>
          <w:sz w:val="28"/>
          <w:szCs w:val="28"/>
          <w:lang w:eastAsia="ru-RU"/>
        </w:rPr>
        <w:t>Інформація</w:t>
      </w:r>
      <w:r w:rsidRPr="00F067CD">
        <w:rPr>
          <w:rFonts w:ascii="Times New Roman" w:eastAsia="Times New Roman" w:hAnsi="Times New Roman" w:cs="Times New Roman"/>
          <w:b/>
          <w:color w:val="000000"/>
          <w:sz w:val="28"/>
          <w:szCs w:val="28"/>
          <w:lang w:val="en-US" w:eastAsia="ru-RU"/>
        </w:rPr>
        <w:t xml:space="preserve"> </w:t>
      </w:r>
      <w:r w:rsidRPr="00F067CD">
        <w:rPr>
          <w:rFonts w:ascii="Times New Roman" w:eastAsia="Times New Roman" w:hAnsi="Times New Roman" w:cs="Times New Roman"/>
          <w:b/>
          <w:color w:val="000000"/>
          <w:sz w:val="28"/>
          <w:szCs w:val="28"/>
          <w:lang w:eastAsia="ru-RU"/>
        </w:rPr>
        <w:t>про</w:t>
      </w:r>
      <w:r w:rsidRPr="00F067CD">
        <w:rPr>
          <w:rFonts w:ascii="Times New Roman" w:eastAsia="Times New Roman" w:hAnsi="Times New Roman" w:cs="Times New Roman"/>
          <w:b/>
          <w:color w:val="000000"/>
          <w:sz w:val="28"/>
          <w:szCs w:val="28"/>
          <w:lang w:val="en-US" w:eastAsia="ru-RU"/>
        </w:rPr>
        <w:t xml:space="preserve"> </w:t>
      </w:r>
      <w:r w:rsidRPr="00F067CD">
        <w:rPr>
          <w:rFonts w:ascii="Times New Roman" w:eastAsia="Times New Roman" w:hAnsi="Times New Roman" w:cs="Times New Roman"/>
          <w:b/>
          <w:color w:val="000000"/>
          <w:sz w:val="28"/>
          <w:szCs w:val="28"/>
          <w:lang w:eastAsia="ru-RU"/>
        </w:rPr>
        <w:t>укладення</w:t>
      </w:r>
      <w:r w:rsidRPr="00F067CD">
        <w:rPr>
          <w:rFonts w:ascii="Times New Roman" w:eastAsia="Times New Roman" w:hAnsi="Times New Roman" w:cs="Times New Roman"/>
          <w:b/>
          <w:color w:val="000000"/>
          <w:sz w:val="28"/>
          <w:szCs w:val="28"/>
          <w:lang w:val="en-US" w:eastAsia="ru-RU"/>
        </w:rPr>
        <w:t xml:space="preserve"> </w:t>
      </w:r>
      <w:r w:rsidRPr="00F067CD">
        <w:rPr>
          <w:rFonts w:ascii="Times New Roman" w:eastAsia="Times New Roman" w:hAnsi="Times New Roman" w:cs="Times New Roman"/>
          <w:b/>
          <w:color w:val="000000"/>
          <w:sz w:val="28"/>
          <w:szCs w:val="28"/>
          <w:lang w:eastAsia="ru-RU"/>
        </w:rPr>
        <w:t>деривативів</w:t>
      </w:r>
      <w:r w:rsidRPr="00F067CD">
        <w:rPr>
          <w:rFonts w:ascii="Times New Roman" w:eastAsia="Times New Roman" w:hAnsi="Times New Roman" w:cs="Times New Roman"/>
          <w:b/>
          <w:color w:val="000000"/>
          <w:sz w:val="28"/>
          <w:szCs w:val="28"/>
          <w:lang w:val="en-US" w:eastAsia="ru-RU"/>
        </w:rPr>
        <w:t xml:space="preserve"> </w:t>
      </w:r>
      <w:r w:rsidRPr="00F067CD">
        <w:rPr>
          <w:rFonts w:ascii="Times New Roman" w:eastAsia="Times New Roman" w:hAnsi="Times New Roman" w:cs="Times New Roman"/>
          <w:b/>
          <w:color w:val="000000"/>
          <w:sz w:val="28"/>
          <w:szCs w:val="28"/>
          <w:lang w:eastAsia="ru-RU"/>
        </w:rPr>
        <w:t>або</w:t>
      </w:r>
      <w:r w:rsidRPr="00F067CD">
        <w:rPr>
          <w:rFonts w:ascii="Times New Roman" w:eastAsia="Times New Roman" w:hAnsi="Times New Roman" w:cs="Times New Roman"/>
          <w:b/>
          <w:color w:val="000000"/>
          <w:sz w:val="28"/>
          <w:szCs w:val="28"/>
          <w:lang w:val="en-US" w:eastAsia="ru-RU"/>
        </w:rPr>
        <w:t xml:space="preserve"> </w:t>
      </w:r>
      <w:r w:rsidRPr="00F067CD">
        <w:rPr>
          <w:rFonts w:ascii="Times New Roman" w:eastAsia="Times New Roman" w:hAnsi="Times New Roman" w:cs="Times New Roman"/>
          <w:b/>
          <w:color w:val="000000"/>
          <w:sz w:val="28"/>
          <w:szCs w:val="28"/>
          <w:lang w:eastAsia="ru-RU"/>
        </w:rPr>
        <w:t>вчинення</w:t>
      </w:r>
      <w:r w:rsidRPr="00F067CD">
        <w:rPr>
          <w:rFonts w:ascii="Times New Roman" w:eastAsia="Times New Roman" w:hAnsi="Times New Roman" w:cs="Times New Roman"/>
          <w:b/>
          <w:color w:val="000000"/>
          <w:sz w:val="28"/>
          <w:szCs w:val="28"/>
          <w:lang w:val="en-US" w:eastAsia="ru-RU"/>
        </w:rPr>
        <w:t xml:space="preserve"> </w:t>
      </w:r>
      <w:r w:rsidRPr="00F067CD">
        <w:rPr>
          <w:rFonts w:ascii="Times New Roman" w:eastAsia="Times New Roman" w:hAnsi="Times New Roman" w:cs="Times New Roman"/>
          <w:b/>
          <w:color w:val="000000"/>
          <w:sz w:val="28"/>
          <w:szCs w:val="28"/>
          <w:lang w:eastAsia="ru-RU"/>
        </w:rPr>
        <w:t>правочинів</w:t>
      </w:r>
      <w:r w:rsidRPr="00F067CD">
        <w:rPr>
          <w:rFonts w:ascii="Times New Roman" w:eastAsia="Times New Roman" w:hAnsi="Times New Roman" w:cs="Times New Roman"/>
          <w:b/>
          <w:color w:val="000000"/>
          <w:sz w:val="28"/>
          <w:szCs w:val="28"/>
          <w:lang w:val="en-US" w:eastAsia="ru-RU"/>
        </w:rPr>
        <w:t xml:space="preserve"> </w:t>
      </w:r>
      <w:r w:rsidRPr="00F067CD">
        <w:rPr>
          <w:rFonts w:ascii="Times New Roman" w:eastAsia="Times New Roman" w:hAnsi="Times New Roman" w:cs="Times New Roman"/>
          <w:b/>
          <w:color w:val="000000"/>
          <w:sz w:val="28"/>
          <w:szCs w:val="28"/>
          <w:lang w:eastAsia="ru-RU"/>
        </w:rPr>
        <w:t>щодо</w:t>
      </w:r>
      <w:r w:rsidRPr="00F067CD">
        <w:rPr>
          <w:rFonts w:ascii="Times New Roman" w:eastAsia="Times New Roman" w:hAnsi="Times New Roman" w:cs="Times New Roman"/>
          <w:b/>
          <w:color w:val="000000"/>
          <w:sz w:val="28"/>
          <w:szCs w:val="28"/>
          <w:lang w:val="en-US" w:eastAsia="ru-RU"/>
        </w:rPr>
        <w:t xml:space="preserve"> </w:t>
      </w:r>
      <w:r w:rsidRPr="00F067CD">
        <w:rPr>
          <w:rFonts w:ascii="Times New Roman" w:eastAsia="Times New Roman" w:hAnsi="Times New Roman" w:cs="Times New Roman"/>
          <w:b/>
          <w:color w:val="000000"/>
          <w:sz w:val="28"/>
          <w:szCs w:val="28"/>
          <w:lang w:eastAsia="ru-RU"/>
        </w:rPr>
        <w:t>похідних</w:t>
      </w:r>
      <w:r w:rsidRPr="00F067CD">
        <w:rPr>
          <w:rFonts w:ascii="Times New Roman" w:eastAsia="Times New Roman" w:hAnsi="Times New Roman" w:cs="Times New Roman"/>
          <w:b/>
          <w:color w:val="000000"/>
          <w:sz w:val="28"/>
          <w:szCs w:val="28"/>
          <w:lang w:val="en-US" w:eastAsia="ru-RU"/>
        </w:rPr>
        <w:t xml:space="preserve"> </w:t>
      </w:r>
      <w:r w:rsidRPr="00F067CD">
        <w:rPr>
          <w:rFonts w:ascii="Times New Roman" w:eastAsia="Times New Roman" w:hAnsi="Times New Roman" w:cs="Times New Roman"/>
          <w:b/>
          <w:color w:val="000000"/>
          <w:sz w:val="28"/>
          <w:szCs w:val="28"/>
          <w:lang w:eastAsia="ru-RU"/>
        </w:rPr>
        <w:t>цінних</w:t>
      </w:r>
      <w:r w:rsidRPr="00F067CD">
        <w:rPr>
          <w:rFonts w:ascii="Times New Roman" w:eastAsia="Times New Roman" w:hAnsi="Times New Roman" w:cs="Times New Roman"/>
          <w:b/>
          <w:color w:val="000000"/>
          <w:sz w:val="28"/>
          <w:szCs w:val="28"/>
          <w:lang w:val="en-US" w:eastAsia="ru-RU"/>
        </w:rPr>
        <w:t xml:space="preserve"> </w:t>
      </w:r>
      <w:r w:rsidRPr="00F067CD">
        <w:rPr>
          <w:rFonts w:ascii="Times New Roman" w:eastAsia="Times New Roman" w:hAnsi="Times New Roman" w:cs="Times New Roman"/>
          <w:b/>
          <w:color w:val="000000"/>
          <w:sz w:val="28"/>
          <w:szCs w:val="28"/>
          <w:lang w:eastAsia="ru-RU"/>
        </w:rPr>
        <w:t>паперів</w:t>
      </w:r>
      <w:r w:rsidRPr="00F067CD">
        <w:rPr>
          <w:rFonts w:ascii="Times New Roman" w:eastAsia="Times New Roman" w:hAnsi="Times New Roman" w:cs="Times New Roman"/>
          <w:b/>
          <w:color w:val="000000"/>
          <w:sz w:val="28"/>
          <w:szCs w:val="28"/>
          <w:lang w:val="en-US" w:eastAsia="ru-RU"/>
        </w:rPr>
        <w:t xml:space="preserve"> </w:t>
      </w:r>
      <w:r w:rsidRPr="00F067CD">
        <w:rPr>
          <w:rFonts w:ascii="Times New Roman" w:eastAsia="Times New Roman" w:hAnsi="Times New Roman" w:cs="Times New Roman"/>
          <w:b/>
          <w:color w:val="000000"/>
          <w:sz w:val="28"/>
          <w:szCs w:val="28"/>
          <w:lang w:eastAsia="ru-RU"/>
        </w:rPr>
        <w:t>емітентом</w:t>
      </w:r>
      <w:r w:rsidRPr="00F067CD">
        <w:rPr>
          <w:rFonts w:ascii="Times New Roman" w:eastAsia="Times New Roman" w:hAnsi="Times New Roman" w:cs="Times New Roman"/>
          <w:b/>
          <w:color w:val="000000"/>
          <w:sz w:val="28"/>
          <w:szCs w:val="28"/>
          <w:lang w:val="en-US" w:eastAsia="ru-RU"/>
        </w:rPr>
        <w:t xml:space="preserve">, </w:t>
      </w:r>
      <w:r w:rsidRPr="00F067CD">
        <w:rPr>
          <w:rFonts w:ascii="Times New Roman" w:eastAsia="Times New Roman" w:hAnsi="Times New Roman" w:cs="Times New Roman"/>
          <w:b/>
          <w:color w:val="000000"/>
          <w:sz w:val="28"/>
          <w:szCs w:val="28"/>
          <w:lang w:eastAsia="ru-RU"/>
        </w:rPr>
        <w:t>якщо</w:t>
      </w:r>
      <w:r w:rsidRPr="00F067CD">
        <w:rPr>
          <w:rFonts w:ascii="Times New Roman" w:eastAsia="Times New Roman" w:hAnsi="Times New Roman" w:cs="Times New Roman"/>
          <w:b/>
          <w:color w:val="000000"/>
          <w:sz w:val="28"/>
          <w:szCs w:val="28"/>
          <w:lang w:val="en-US" w:eastAsia="ru-RU"/>
        </w:rPr>
        <w:t xml:space="preserve"> </w:t>
      </w:r>
      <w:r w:rsidRPr="00F067CD">
        <w:rPr>
          <w:rFonts w:ascii="Times New Roman" w:eastAsia="Times New Roman" w:hAnsi="Times New Roman" w:cs="Times New Roman"/>
          <w:b/>
          <w:color w:val="000000"/>
          <w:sz w:val="28"/>
          <w:szCs w:val="28"/>
          <w:lang w:eastAsia="ru-RU"/>
        </w:rPr>
        <w:t>це</w:t>
      </w:r>
      <w:r w:rsidRPr="00F067CD">
        <w:rPr>
          <w:rFonts w:ascii="Times New Roman" w:eastAsia="Times New Roman" w:hAnsi="Times New Roman" w:cs="Times New Roman"/>
          <w:b/>
          <w:color w:val="000000"/>
          <w:sz w:val="28"/>
          <w:szCs w:val="28"/>
          <w:lang w:val="en-US" w:eastAsia="ru-RU"/>
        </w:rPr>
        <w:t xml:space="preserve"> </w:t>
      </w:r>
      <w:r w:rsidRPr="00F067CD">
        <w:rPr>
          <w:rFonts w:ascii="Times New Roman" w:eastAsia="Times New Roman" w:hAnsi="Times New Roman" w:cs="Times New Roman"/>
          <w:b/>
          <w:color w:val="000000"/>
          <w:sz w:val="28"/>
          <w:szCs w:val="28"/>
          <w:lang w:eastAsia="ru-RU"/>
        </w:rPr>
        <w:t>впливає</w:t>
      </w:r>
      <w:r w:rsidRPr="00F067CD">
        <w:rPr>
          <w:rFonts w:ascii="Times New Roman" w:eastAsia="Times New Roman" w:hAnsi="Times New Roman" w:cs="Times New Roman"/>
          <w:b/>
          <w:color w:val="000000"/>
          <w:sz w:val="28"/>
          <w:szCs w:val="28"/>
          <w:lang w:val="en-US" w:eastAsia="ru-RU"/>
        </w:rPr>
        <w:t xml:space="preserve"> </w:t>
      </w:r>
      <w:r w:rsidRPr="00F067CD">
        <w:rPr>
          <w:rFonts w:ascii="Times New Roman" w:eastAsia="Times New Roman" w:hAnsi="Times New Roman" w:cs="Times New Roman"/>
          <w:b/>
          <w:color w:val="000000"/>
          <w:sz w:val="28"/>
          <w:szCs w:val="28"/>
          <w:lang w:eastAsia="ru-RU"/>
        </w:rPr>
        <w:t>на</w:t>
      </w:r>
      <w:r w:rsidRPr="00F067CD">
        <w:rPr>
          <w:rFonts w:ascii="Times New Roman" w:eastAsia="Times New Roman" w:hAnsi="Times New Roman" w:cs="Times New Roman"/>
          <w:b/>
          <w:color w:val="000000"/>
          <w:sz w:val="28"/>
          <w:szCs w:val="28"/>
          <w:lang w:val="en-US" w:eastAsia="ru-RU"/>
        </w:rPr>
        <w:t xml:space="preserve"> </w:t>
      </w:r>
      <w:r w:rsidRPr="00F067CD">
        <w:rPr>
          <w:rFonts w:ascii="Times New Roman" w:eastAsia="Times New Roman" w:hAnsi="Times New Roman" w:cs="Times New Roman"/>
          <w:b/>
          <w:color w:val="000000"/>
          <w:sz w:val="28"/>
          <w:szCs w:val="28"/>
          <w:lang w:eastAsia="ru-RU"/>
        </w:rPr>
        <w:t>оцінку</w:t>
      </w:r>
      <w:r w:rsidRPr="00F067CD">
        <w:rPr>
          <w:rFonts w:ascii="Times New Roman" w:eastAsia="Times New Roman" w:hAnsi="Times New Roman" w:cs="Times New Roman"/>
          <w:b/>
          <w:color w:val="000000"/>
          <w:sz w:val="28"/>
          <w:szCs w:val="28"/>
          <w:lang w:val="en-US" w:eastAsia="ru-RU"/>
        </w:rPr>
        <w:t xml:space="preserve"> </w:t>
      </w:r>
      <w:r w:rsidRPr="00F067CD">
        <w:rPr>
          <w:rFonts w:ascii="Times New Roman" w:eastAsia="Times New Roman" w:hAnsi="Times New Roman" w:cs="Times New Roman"/>
          <w:b/>
          <w:color w:val="000000"/>
          <w:sz w:val="28"/>
          <w:szCs w:val="28"/>
          <w:lang w:eastAsia="ru-RU"/>
        </w:rPr>
        <w:t>його</w:t>
      </w:r>
      <w:r w:rsidRPr="00F067CD">
        <w:rPr>
          <w:rFonts w:ascii="Times New Roman" w:eastAsia="Times New Roman" w:hAnsi="Times New Roman" w:cs="Times New Roman"/>
          <w:b/>
          <w:color w:val="000000"/>
          <w:sz w:val="28"/>
          <w:szCs w:val="28"/>
          <w:lang w:val="en-US" w:eastAsia="ru-RU"/>
        </w:rPr>
        <w:t xml:space="preserve"> </w:t>
      </w:r>
      <w:r w:rsidRPr="00F067CD">
        <w:rPr>
          <w:rFonts w:ascii="Times New Roman" w:eastAsia="Times New Roman" w:hAnsi="Times New Roman" w:cs="Times New Roman"/>
          <w:b/>
          <w:color w:val="000000"/>
          <w:sz w:val="28"/>
          <w:szCs w:val="28"/>
          <w:lang w:eastAsia="ru-RU"/>
        </w:rPr>
        <w:t>активів</w:t>
      </w:r>
      <w:r w:rsidRPr="00F067CD">
        <w:rPr>
          <w:rFonts w:ascii="Times New Roman" w:eastAsia="Times New Roman" w:hAnsi="Times New Roman" w:cs="Times New Roman"/>
          <w:b/>
          <w:color w:val="000000"/>
          <w:sz w:val="28"/>
          <w:szCs w:val="28"/>
          <w:lang w:val="en-US" w:eastAsia="ru-RU"/>
        </w:rPr>
        <w:t xml:space="preserve">, </w:t>
      </w:r>
      <w:r w:rsidRPr="00F067CD">
        <w:rPr>
          <w:rFonts w:ascii="Times New Roman" w:eastAsia="Times New Roman" w:hAnsi="Times New Roman" w:cs="Times New Roman"/>
          <w:b/>
          <w:color w:val="000000"/>
          <w:sz w:val="28"/>
          <w:szCs w:val="28"/>
          <w:lang w:eastAsia="ru-RU"/>
        </w:rPr>
        <w:t>зобов</w:t>
      </w:r>
      <w:r w:rsidRPr="00F067CD">
        <w:rPr>
          <w:rFonts w:ascii="Times New Roman" w:eastAsia="Times New Roman" w:hAnsi="Times New Roman" w:cs="Times New Roman"/>
          <w:b/>
          <w:color w:val="000000"/>
          <w:sz w:val="28"/>
          <w:szCs w:val="28"/>
          <w:lang w:val="en-US" w:eastAsia="ru-RU"/>
        </w:rPr>
        <w:t>'</w:t>
      </w:r>
      <w:r w:rsidRPr="00F067CD">
        <w:rPr>
          <w:rFonts w:ascii="Times New Roman" w:eastAsia="Times New Roman" w:hAnsi="Times New Roman" w:cs="Times New Roman"/>
          <w:b/>
          <w:color w:val="000000"/>
          <w:sz w:val="28"/>
          <w:szCs w:val="28"/>
          <w:lang w:eastAsia="ru-RU"/>
        </w:rPr>
        <w:t>язань</w:t>
      </w:r>
      <w:r w:rsidRPr="00F067CD">
        <w:rPr>
          <w:rFonts w:ascii="Times New Roman" w:eastAsia="Times New Roman" w:hAnsi="Times New Roman" w:cs="Times New Roman"/>
          <w:b/>
          <w:color w:val="000000"/>
          <w:sz w:val="28"/>
          <w:szCs w:val="28"/>
          <w:lang w:val="en-US" w:eastAsia="ru-RU"/>
        </w:rPr>
        <w:t xml:space="preserve">, </w:t>
      </w:r>
      <w:r w:rsidRPr="00F067CD">
        <w:rPr>
          <w:rFonts w:ascii="Times New Roman" w:eastAsia="Times New Roman" w:hAnsi="Times New Roman" w:cs="Times New Roman"/>
          <w:b/>
          <w:color w:val="000000"/>
          <w:sz w:val="28"/>
          <w:szCs w:val="28"/>
          <w:lang w:eastAsia="ru-RU"/>
        </w:rPr>
        <w:t>фінансового</w:t>
      </w:r>
      <w:r w:rsidRPr="00F067CD">
        <w:rPr>
          <w:rFonts w:ascii="Times New Roman" w:eastAsia="Times New Roman" w:hAnsi="Times New Roman" w:cs="Times New Roman"/>
          <w:b/>
          <w:color w:val="000000"/>
          <w:sz w:val="28"/>
          <w:szCs w:val="28"/>
          <w:lang w:val="en-US" w:eastAsia="ru-RU"/>
        </w:rPr>
        <w:t xml:space="preserve"> </w:t>
      </w:r>
      <w:r w:rsidRPr="00F067CD">
        <w:rPr>
          <w:rFonts w:ascii="Times New Roman" w:eastAsia="Times New Roman" w:hAnsi="Times New Roman" w:cs="Times New Roman"/>
          <w:b/>
          <w:color w:val="000000"/>
          <w:sz w:val="28"/>
          <w:szCs w:val="28"/>
          <w:lang w:eastAsia="ru-RU"/>
        </w:rPr>
        <w:t>стану</w:t>
      </w:r>
      <w:r w:rsidRPr="00F067CD">
        <w:rPr>
          <w:rFonts w:ascii="Times New Roman" w:eastAsia="Times New Roman" w:hAnsi="Times New Roman" w:cs="Times New Roman"/>
          <w:b/>
          <w:color w:val="000000"/>
          <w:sz w:val="28"/>
          <w:szCs w:val="28"/>
          <w:lang w:val="en-US" w:eastAsia="ru-RU"/>
        </w:rPr>
        <w:t xml:space="preserve"> </w:t>
      </w:r>
      <w:r w:rsidRPr="00F067CD">
        <w:rPr>
          <w:rFonts w:ascii="Times New Roman" w:eastAsia="Times New Roman" w:hAnsi="Times New Roman" w:cs="Times New Roman"/>
          <w:b/>
          <w:color w:val="000000"/>
          <w:sz w:val="28"/>
          <w:szCs w:val="28"/>
          <w:lang w:eastAsia="ru-RU"/>
        </w:rPr>
        <w:t>і</w:t>
      </w:r>
      <w:r w:rsidRPr="00F067CD">
        <w:rPr>
          <w:rFonts w:ascii="Times New Roman" w:eastAsia="Times New Roman" w:hAnsi="Times New Roman" w:cs="Times New Roman"/>
          <w:b/>
          <w:color w:val="000000"/>
          <w:sz w:val="28"/>
          <w:szCs w:val="28"/>
          <w:lang w:val="en-US" w:eastAsia="ru-RU"/>
        </w:rPr>
        <w:t xml:space="preserve"> </w:t>
      </w:r>
      <w:r w:rsidRPr="00F067CD">
        <w:rPr>
          <w:rFonts w:ascii="Times New Roman" w:eastAsia="Times New Roman" w:hAnsi="Times New Roman" w:cs="Times New Roman"/>
          <w:b/>
          <w:color w:val="000000"/>
          <w:sz w:val="28"/>
          <w:szCs w:val="28"/>
          <w:lang w:eastAsia="ru-RU"/>
        </w:rPr>
        <w:t>доходів</w:t>
      </w:r>
      <w:r w:rsidRPr="00F067CD">
        <w:rPr>
          <w:rFonts w:ascii="Times New Roman" w:eastAsia="Times New Roman" w:hAnsi="Times New Roman" w:cs="Times New Roman"/>
          <w:b/>
          <w:color w:val="000000"/>
          <w:sz w:val="28"/>
          <w:szCs w:val="28"/>
          <w:lang w:val="en-US" w:eastAsia="ru-RU"/>
        </w:rPr>
        <w:t xml:space="preserve"> </w:t>
      </w:r>
      <w:r w:rsidRPr="00F067CD">
        <w:rPr>
          <w:rFonts w:ascii="Times New Roman" w:eastAsia="Times New Roman" w:hAnsi="Times New Roman" w:cs="Times New Roman"/>
          <w:b/>
          <w:color w:val="000000"/>
          <w:sz w:val="28"/>
          <w:szCs w:val="28"/>
          <w:lang w:eastAsia="ru-RU"/>
        </w:rPr>
        <w:t>або</w:t>
      </w:r>
      <w:r w:rsidRPr="00F067CD">
        <w:rPr>
          <w:rFonts w:ascii="Times New Roman" w:eastAsia="Times New Roman" w:hAnsi="Times New Roman" w:cs="Times New Roman"/>
          <w:b/>
          <w:color w:val="000000"/>
          <w:sz w:val="28"/>
          <w:szCs w:val="28"/>
          <w:lang w:val="en-US" w:eastAsia="ru-RU"/>
        </w:rPr>
        <w:t xml:space="preserve"> </w:t>
      </w:r>
      <w:r w:rsidRPr="00F067CD">
        <w:rPr>
          <w:rFonts w:ascii="Times New Roman" w:eastAsia="Times New Roman" w:hAnsi="Times New Roman" w:cs="Times New Roman"/>
          <w:b/>
          <w:color w:val="000000"/>
          <w:sz w:val="28"/>
          <w:szCs w:val="28"/>
          <w:lang w:eastAsia="ru-RU"/>
        </w:rPr>
        <w:t>витрат</w:t>
      </w:r>
      <w:r w:rsidRPr="00F067CD">
        <w:rPr>
          <w:rFonts w:ascii="Times New Roman" w:eastAsia="Times New Roman" w:hAnsi="Times New Roman" w:cs="Times New Roman"/>
          <w:b/>
          <w:color w:val="000000"/>
          <w:sz w:val="28"/>
          <w:szCs w:val="28"/>
          <w:lang w:val="en-US" w:eastAsia="ru-RU"/>
        </w:rPr>
        <w:t xml:space="preserve"> </w:t>
      </w:r>
      <w:r w:rsidRPr="00F067CD">
        <w:rPr>
          <w:rFonts w:ascii="Times New Roman" w:eastAsia="Times New Roman" w:hAnsi="Times New Roman" w:cs="Times New Roman"/>
          <w:b/>
          <w:color w:val="000000"/>
          <w:sz w:val="28"/>
          <w:szCs w:val="28"/>
          <w:lang w:eastAsia="ru-RU"/>
        </w:rPr>
        <w:t>емітента</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У звiтному роцi не було укладання деривативiв або вчинення правочинiв щодо похiдних цiнних паперiв емiтента, що могло би вплинути на оцiнку активiв, зобов'язань, фiнансового стану i доходiв або витрат Товариства.</w:t>
      </w:r>
    </w:p>
    <w:p w:rsidR="00F067CD" w:rsidRDefault="00F067CD">
      <w:pPr>
        <w:sectPr w:rsidR="00F067CD" w:rsidSect="00F067CD">
          <w:pgSz w:w="11906" w:h="16838"/>
          <w:pgMar w:top="363" w:right="567" w:bottom="363" w:left="1417" w:header="709" w:footer="709" w:gutter="0"/>
          <w:cols w:space="708"/>
          <w:docGrid w:linePitch="360"/>
        </w:sectPr>
      </w:pPr>
    </w:p>
    <w:p w:rsidR="00F067CD" w:rsidRPr="00F067CD" w:rsidRDefault="00F067CD" w:rsidP="00F067C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F067CD" w:rsidRPr="00F067CD" w:rsidRDefault="00F067CD" w:rsidP="00F067CD">
      <w:pPr>
        <w:spacing w:after="0" w:line="240" w:lineRule="auto"/>
        <w:jc w:val="center"/>
        <w:rPr>
          <w:rFonts w:ascii="Times New Roman" w:eastAsia="Times New Roman" w:hAnsi="Times New Roman" w:cs="Times New Roman"/>
          <w:b/>
          <w:color w:val="000000"/>
          <w:sz w:val="28"/>
          <w:szCs w:val="28"/>
          <w:lang w:val="uk-UA" w:eastAsia="uk-UA"/>
        </w:rPr>
      </w:pPr>
      <w:r w:rsidRPr="00F067CD">
        <w:rPr>
          <w:rFonts w:ascii="Times New Roman" w:eastAsia="Times New Roman" w:hAnsi="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F067CD" w:rsidRPr="00F067CD" w:rsidRDefault="00F067CD" w:rsidP="00F067CD">
      <w:pPr>
        <w:spacing w:after="0" w:line="240" w:lineRule="auto"/>
        <w:rPr>
          <w:rFonts w:ascii="Times New Roman" w:eastAsia="Times New Roman" w:hAnsi="Times New Roman" w:cs="Times New Roman"/>
          <w:sz w:val="20"/>
          <w:szCs w:val="20"/>
          <w:lang w:eastAsia="uk-UA"/>
        </w:rPr>
      </w:pP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В зв'язку з непередбачуванiстю фiнансового ринку України, загальна програма управлiнського персоналу щодо управлiння фiнансовими ризиками зосереджена i спрямована на зменшення їх потенцiйного негативного впливу на фiнансовий стан Товариства. Операцiї хеджування Товариством у звiтному перiодi не застосовувались</w:t>
      </w:r>
    </w:p>
    <w:p w:rsidR="00F067CD" w:rsidRDefault="00F067CD">
      <w:pPr>
        <w:sectPr w:rsidR="00F067CD" w:rsidSect="00F067CD">
          <w:pgSz w:w="11906" w:h="16838"/>
          <w:pgMar w:top="363" w:right="567" w:bottom="363" w:left="1417" w:header="709" w:footer="709" w:gutter="0"/>
          <w:cols w:space="708"/>
          <w:docGrid w:linePitch="360"/>
        </w:sectPr>
      </w:pPr>
    </w:p>
    <w:p w:rsidR="00F067CD" w:rsidRPr="00F067CD" w:rsidRDefault="00F067CD" w:rsidP="00F067C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F067CD" w:rsidRPr="00F067CD" w:rsidRDefault="00F067CD" w:rsidP="00F067CD">
      <w:pPr>
        <w:spacing w:after="0" w:line="240" w:lineRule="auto"/>
        <w:jc w:val="center"/>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b/>
          <w:color w:val="000000"/>
          <w:sz w:val="28"/>
          <w:szCs w:val="28"/>
          <w:lang w:val="en-US" w:eastAsia="uk-UA"/>
        </w:rPr>
        <w:t>2</w:t>
      </w:r>
      <w:r w:rsidRPr="00F067CD">
        <w:rPr>
          <w:rFonts w:ascii="Times New Roman" w:eastAsia="Times New Roman" w:hAnsi="Times New Roman" w:cs="Times New Roman"/>
          <w:b/>
          <w:color w:val="000000"/>
          <w:sz w:val="28"/>
          <w:szCs w:val="28"/>
          <w:lang w:val="uk-UA" w:eastAsia="uk-UA"/>
        </w:rPr>
        <w:t>) схильність емітента до цінових ризиків, кредитного ризику, ризику ліквідності та/або ризику грошових потоків</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p>
    <w:p w:rsidR="00F067CD" w:rsidRPr="00F067CD" w:rsidRDefault="00F067CD" w:rsidP="00F067CD">
      <w:pPr>
        <w:spacing w:after="0" w:line="240" w:lineRule="auto"/>
        <w:rPr>
          <w:rFonts w:ascii="Times New Roman" w:eastAsia="Times New Roman" w:hAnsi="Times New Roman" w:cs="Times New Roman"/>
          <w:sz w:val="20"/>
          <w:szCs w:val="20"/>
          <w:lang w:eastAsia="uk-UA"/>
        </w:rPr>
      </w:pPr>
      <w:r w:rsidRPr="00F067CD">
        <w:rPr>
          <w:rFonts w:ascii="Times New Roman" w:eastAsia="Times New Roman" w:hAnsi="Times New Roman" w:cs="Times New Roman"/>
          <w:sz w:val="20"/>
          <w:szCs w:val="20"/>
          <w:lang w:val="en-US" w:eastAsia="uk-UA"/>
        </w:rPr>
        <w:t>Емiтент, як i будь-яке iнше пiдприємство, в сучасних умовах економiчного розвитку країни, з урахуванням характеру державного регулювання фiнансової дiяльностi пiдприємства, темпiв iнфляцiї в країнi, рiвня конкуренцiї в окремих сегментах фiнансового ринку, в достатнiй мiрi є схильним до цiнових ризикiв, кредитного ризику, ризику лiквiдностi та/або ризику грошових потокiв. 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 "ринковий ризик: зміни на ринку можуть істотно вплинути на активи/зобов'язання. Ринковий ризик складається з ризику процентної ставки і цінового ризику; "ризик втрати ліквідності: товариство може не виконати своїх зобов'язань з причини недостатності (дефіциту) обігових коштів; тож за певних несприятливих обставин, може бути змушене продати свої активи за більш низькою ціною, ніж їхня справедлива вартість, з метою погашення зобов'язань; "кредитний ризик: товариство може зазнати збитків у разі невиконання фінансових зобов'язань контрагентами (дебіторами). Ринковий ризик. Всі фінансові інструменти схильні до ринкового ризику - ризику того, що майбутні ринкові умови можуть знецінити інструмент. Підприємство піддається валютному ризику, тому що у звітному році здійснювало валютні операції. Ціновим ризиком є ризик того, що вартість фінансового інструмента буде змінюватися внаслідок змін ринкових цін. Ці зміни можуть бути викликані факторами, характерними для окремого інструменту або факторами, які впливають на всі інструменти ринку. Товариство має процентні фінансові зобов'язання, тому піддається ризику коливання процентних ставок. Ризик втрати ліквідності. Товариство періодично проводить моніторинг показників ліквідності та вживає заходів, для запобігання зниження встановлених показників ліквідності. Товариство має доступ до фінансування у достатньому обсязі. Підприємство здійснює контроль ліквідності, шляхом планування поточної ліквідності. Підприємство аналізує терміни платежів, які пов'язані з дебіторською заборгованістю та іншими фінансовими активами, а також прогнозні потоки грошових коштів від операційної діяльності. Кредитний ризик. Підприємство схильне до кредитного ризику, який виражається як ризик того, що контрагент - дебітор не буде здатний в повному обсязі і в певний час погасити свої зобов'язання. Кредитний ризик регулярно контролюється. Управління кредитним ризиком здійснюється, в основному, за допомогою аналізу здатності контрагента сплатити заборгованість. Підприємство укладає угоди виключно з відомими та фінансово стабільними сторонами. Кредитний ризик стосується дебіторської заборгованості. Дебіторська заборгованість регулярно перевіряється на існування ознак знецінення, створюються резерви під знецінення за необхідності. Крім зазначених вище, суттєвий вплив на діяльність Товариства можуть мати такі зовнішні ризики, як: - нестабільність, суперечливість законодавства; - непередбачені дії державних органів; - нестабільність економічної (фінансової, податкової, зовнішньоекономічної і ін.) політики; - непередбачена зміна кон'юнктури внутрішнього і зовнішнього ринку; - непередбачені дії конкурентів.</w:t>
      </w:r>
    </w:p>
    <w:p w:rsidR="00F067CD" w:rsidRDefault="00F067CD">
      <w:pPr>
        <w:sectPr w:rsidR="00F067CD" w:rsidSect="00F067CD">
          <w:pgSz w:w="11906" w:h="16838"/>
          <w:pgMar w:top="363" w:right="567" w:bottom="363" w:left="1417" w:header="709" w:footer="709" w:gutter="0"/>
          <w:cols w:space="708"/>
          <w:docGrid w:linePitch="360"/>
        </w:sectPr>
      </w:pPr>
    </w:p>
    <w:p w:rsidR="00F067CD" w:rsidRPr="00F067CD" w:rsidRDefault="00F067CD" w:rsidP="00F067CD">
      <w:pPr>
        <w:spacing w:before="100" w:beforeAutospacing="1" w:after="100" w:afterAutospacing="1" w:line="240" w:lineRule="auto"/>
        <w:jc w:val="both"/>
        <w:rPr>
          <w:rFonts w:ascii="Times New Roman" w:eastAsia="Times New Roman" w:hAnsi="Times New Roman" w:cs="Times New Roman"/>
          <w:b/>
          <w:color w:val="000000"/>
          <w:sz w:val="28"/>
          <w:szCs w:val="28"/>
          <w:lang w:val="uk-UA" w:eastAsia="ru-RU"/>
        </w:rPr>
      </w:pPr>
      <w:r w:rsidRPr="00F067CD">
        <w:rPr>
          <w:rFonts w:ascii="Times New Roman" w:eastAsia="Times New Roman" w:hAnsi="Times New Roman" w:cs="Times New Roman"/>
          <w:b/>
          <w:color w:val="000000"/>
          <w:sz w:val="28"/>
          <w:szCs w:val="28"/>
          <w:lang w:val="uk-UA" w:eastAsia="ru-RU"/>
        </w:rPr>
        <w:lastRenderedPageBreak/>
        <w:t>4. Звіт про корпоративне управління:</w:t>
      </w:r>
    </w:p>
    <w:p w:rsidR="00F067CD" w:rsidRPr="00F067CD" w:rsidRDefault="00F067CD" w:rsidP="00F067CD">
      <w:pPr>
        <w:spacing w:after="0" w:line="240" w:lineRule="auto"/>
        <w:jc w:val="center"/>
        <w:rPr>
          <w:rFonts w:ascii="Times New Roman" w:eastAsia="Times New Roman" w:hAnsi="Times New Roman" w:cs="Times New Roman"/>
          <w:b/>
          <w:sz w:val="28"/>
          <w:szCs w:val="28"/>
          <w:lang w:eastAsia="uk-UA"/>
        </w:rPr>
      </w:pPr>
      <w:r w:rsidRPr="00F067CD">
        <w:rPr>
          <w:rFonts w:ascii="Times New Roman" w:eastAsia="Times New Roman" w:hAnsi="Times New Roman" w:cs="Times New Roman"/>
          <w:b/>
          <w:color w:val="000000"/>
          <w:sz w:val="28"/>
          <w:szCs w:val="28"/>
          <w:lang w:eastAsia="uk-UA"/>
        </w:rPr>
        <w:t>1) в</w:t>
      </w:r>
      <w:r w:rsidRPr="00F067CD">
        <w:rPr>
          <w:rFonts w:ascii="Times New Roman" w:eastAsia="Times New Roman" w:hAnsi="Times New Roman" w:cs="Times New Roman"/>
          <w:b/>
          <w:color w:val="000000"/>
          <w:sz w:val="28"/>
          <w:szCs w:val="28"/>
          <w:lang w:val="uk-UA" w:eastAsia="uk-UA"/>
        </w:rPr>
        <w:t>ласний кодекс корпоративного управління, яким керується емітент</w:t>
      </w:r>
    </w:p>
    <w:p w:rsidR="00F067CD" w:rsidRPr="00F067CD" w:rsidRDefault="00F067CD" w:rsidP="00F067CD">
      <w:pPr>
        <w:spacing w:after="0" w:line="240" w:lineRule="auto"/>
        <w:rPr>
          <w:rFonts w:ascii="Times New Roman" w:eastAsia="Times New Roman" w:hAnsi="Times New Roman" w:cs="Times New Roman"/>
          <w:sz w:val="20"/>
          <w:szCs w:val="20"/>
          <w:lang w:eastAsia="uk-UA"/>
        </w:rPr>
      </w:pP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xml:space="preserve">Товариство в своїй діяльності не керується власним кодексом корпоративного управління. </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Відповідно до вимог чинного законодавства України, Товариство не зобов'язане мати власний кодекс корпоративного управління. Ст.33 Закону України "Про акціонерні товариства" питання затвердження принципів (кодексу) корпоративного управління товариства віднесено до виключної компетенції загальних зборів акціонерів. Загальними зборами акціонерів ПРИВАТНОГО АКЦІОНЕРНОГО ТОВАРИСТВА "МИХАЙЛІВСЬКИЙ РАЙАГРОПОСТАЧ" кодекс корпоративного управління не затверджувався. У зв'язку з чим посилання на власний кодекс корпоративного управління, яким керується емітент, не наводиться.</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p>
    <w:p w:rsidR="00F067CD" w:rsidRPr="00F067CD" w:rsidRDefault="00F067CD" w:rsidP="00F067CD">
      <w:pPr>
        <w:spacing w:after="0" w:line="240" w:lineRule="auto"/>
        <w:rPr>
          <w:rFonts w:ascii="Times New Roman" w:eastAsia="Times New Roman" w:hAnsi="Times New Roman" w:cs="Times New Roman"/>
          <w:sz w:val="20"/>
          <w:szCs w:val="20"/>
          <w:lang w:eastAsia="uk-UA"/>
        </w:rPr>
      </w:pPr>
    </w:p>
    <w:p w:rsidR="00F067CD" w:rsidRDefault="00F067CD">
      <w:pPr>
        <w:sectPr w:rsidR="00F067CD" w:rsidSect="00F067CD">
          <w:pgSz w:w="11906" w:h="16838"/>
          <w:pgMar w:top="363" w:right="567" w:bottom="363" w:left="1417" w:header="709" w:footer="709" w:gutter="0"/>
          <w:cols w:space="708"/>
          <w:docGrid w:linePitch="360"/>
        </w:sectPr>
      </w:pPr>
    </w:p>
    <w:p w:rsidR="00F067CD" w:rsidRPr="00F067CD" w:rsidRDefault="00F067CD" w:rsidP="00F067C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F067CD" w:rsidRPr="00F067CD" w:rsidRDefault="00F067CD" w:rsidP="00F067CD">
      <w:pPr>
        <w:spacing w:after="0" w:line="240" w:lineRule="auto"/>
        <w:jc w:val="center"/>
        <w:rPr>
          <w:rFonts w:ascii="Times New Roman" w:eastAsia="Times New Roman" w:hAnsi="Times New Roman" w:cs="Times New Roman"/>
          <w:b/>
          <w:sz w:val="28"/>
          <w:szCs w:val="28"/>
          <w:lang w:val="uk-UA" w:eastAsia="uk-UA"/>
        </w:rPr>
      </w:pPr>
      <w:r w:rsidRPr="00F067CD">
        <w:rPr>
          <w:rFonts w:ascii="Times New Roman" w:eastAsia="Times New Roman" w:hAnsi="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F067CD" w:rsidRPr="00F067CD" w:rsidRDefault="00F067CD" w:rsidP="00F067CD">
      <w:pPr>
        <w:spacing w:after="0" w:line="240" w:lineRule="auto"/>
        <w:rPr>
          <w:rFonts w:ascii="Times New Roman" w:eastAsia="Times New Roman" w:hAnsi="Times New Roman" w:cs="Times New Roman"/>
          <w:sz w:val="20"/>
          <w:szCs w:val="20"/>
          <w:lang w:val="uk-UA" w:eastAsia="uk-UA"/>
        </w:rPr>
      </w:pPr>
    </w:p>
    <w:p w:rsidR="00F067CD" w:rsidRPr="00F067CD" w:rsidRDefault="00F067CD" w:rsidP="00F067CD">
      <w:pPr>
        <w:spacing w:after="0" w:line="240" w:lineRule="auto"/>
        <w:rPr>
          <w:rFonts w:ascii="Times New Roman" w:eastAsia="Times New Roman" w:hAnsi="Times New Roman" w:cs="Times New Roman"/>
          <w:sz w:val="20"/>
          <w:szCs w:val="20"/>
          <w:lang w:eastAsia="uk-UA"/>
        </w:rPr>
      </w:pPr>
      <w:r w:rsidRPr="00F067CD">
        <w:rPr>
          <w:rFonts w:ascii="Times New Roman" w:eastAsia="Times New Roman" w:hAnsi="Times New Roman" w:cs="Times New Roman"/>
          <w:sz w:val="20"/>
          <w:szCs w:val="20"/>
          <w:lang w:val="en-US" w:eastAsia="uk-UA"/>
        </w:rPr>
        <w:t>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АТ "МИХАЙЛІВСЬКИЙ РАЙАГРОПОСТАЧ" на фондових біржах не торгуються, Товариство не є членом будь-якого об'єднання юридичних осіб. У зв'язку з чим посилання на зазначені в цьому пункті кодекси не наводяться.</w:t>
      </w:r>
    </w:p>
    <w:p w:rsidR="00F067CD" w:rsidRDefault="00F067CD">
      <w:pPr>
        <w:sectPr w:rsidR="00F067CD" w:rsidSect="00F067CD">
          <w:pgSz w:w="11906" w:h="16838"/>
          <w:pgMar w:top="363" w:right="567" w:bottom="363" w:left="1417" w:header="709" w:footer="709" w:gutter="0"/>
          <w:cols w:space="708"/>
          <w:docGrid w:linePitch="360"/>
        </w:sectPr>
      </w:pPr>
    </w:p>
    <w:p w:rsidR="00F067CD" w:rsidRPr="00F067CD" w:rsidRDefault="00F067CD" w:rsidP="00F067C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F067CD" w:rsidRPr="00F067CD" w:rsidRDefault="00F067CD" w:rsidP="00F067CD">
      <w:pPr>
        <w:spacing w:after="0" w:line="240" w:lineRule="auto"/>
        <w:jc w:val="center"/>
        <w:rPr>
          <w:rFonts w:ascii="Times New Roman" w:eastAsia="Times New Roman" w:hAnsi="Times New Roman" w:cs="Times New Roman"/>
          <w:b/>
          <w:sz w:val="28"/>
          <w:szCs w:val="28"/>
          <w:lang w:val="uk-UA" w:eastAsia="uk-UA"/>
        </w:rPr>
      </w:pPr>
      <w:r w:rsidRPr="00F067CD">
        <w:rPr>
          <w:rFonts w:ascii="Times New Roman" w:eastAsia="Times New Roman" w:hAnsi="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F067CD" w:rsidRPr="00F067CD" w:rsidRDefault="00F067CD" w:rsidP="00F067CD">
      <w:pPr>
        <w:spacing w:after="0" w:line="240" w:lineRule="auto"/>
        <w:rPr>
          <w:rFonts w:ascii="Times New Roman" w:eastAsia="Times New Roman" w:hAnsi="Times New Roman" w:cs="Times New Roman"/>
          <w:sz w:val="20"/>
          <w:szCs w:val="20"/>
          <w:lang w:val="uk-UA" w:eastAsia="uk-UA"/>
        </w:rPr>
      </w:pPr>
    </w:p>
    <w:p w:rsidR="00F067CD" w:rsidRPr="00F067CD" w:rsidRDefault="00F067CD" w:rsidP="00F067CD">
      <w:pPr>
        <w:spacing w:after="0" w:line="240" w:lineRule="auto"/>
        <w:rPr>
          <w:rFonts w:ascii="Times New Roman" w:eastAsia="Times New Roman" w:hAnsi="Times New Roman" w:cs="Times New Roman"/>
          <w:sz w:val="20"/>
          <w:szCs w:val="20"/>
          <w:lang w:eastAsia="uk-UA"/>
        </w:rPr>
      </w:pPr>
      <w:r w:rsidRPr="00F067CD">
        <w:rPr>
          <w:rFonts w:ascii="Times New Roman" w:eastAsia="Times New Roman" w:hAnsi="Times New Roman" w:cs="Times New Roman"/>
          <w:sz w:val="20"/>
          <w:szCs w:val="20"/>
          <w:lang w:val="en-US" w:eastAsia="uk-UA"/>
        </w:rPr>
        <w:t>Практика корпоративного управління, що застосовуються Товариством в своїй діяльності, визначена чинним законодавством України та Статутом Товариства. Будь-яка інша практика корпоративного управління (понад визначені законодавством вимоги) не застосовується.</w:t>
      </w:r>
    </w:p>
    <w:p w:rsidR="00F067CD" w:rsidRDefault="00F067CD">
      <w:pPr>
        <w:sectPr w:rsidR="00F067CD" w:rsidSect="00F067CD">
          <w:pgSz w:w="11906" w:h="16838"/>
          <w:pgMar w:top="363" w:right="567" w:bottom="363" w:left="1417" w:header="709" w:footer="709" w:gutter="0"/>
          <w:cols w:space="708"/>
          <w:docGrid w:linePitch="360"/>
        </w:sectPr>
      </w:pPr>
    </w:p>
    <w:p w:rsidR="00F067CD" w:rsidRPr="00F067CD" w:rsidRDefault="00F067CD" w:rsidP="00F067C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F067CD" w:rsidRPr="00F067CD" w:rsidRDefault="00F067CD" w:rsidP="00F067CD">
      <w:pPr>
        <w:spacing w:after="0" w:line="240" w:lineRule="auto"/>
        <w:jc w:val="center"/>
        <w:rPr>
          <w:rFonts w:ascii="Times New Roman" w:eastAsia="Times New Roman" w:hAnsi="Times New Roman" w:cs="Times New Roman"/>
          <w:b/>
          <w:sz w:val="28"/>
          <w:szCs w:val="28"/>
          <w:lang w:val="uk-UA" w:eastAsia="uk-UA"/>
        </w:rPr>
      </w:pPr>
      <w:r w:rsidRPr="00F067CD">
        <w:rPr>
          <w:rFonts w:ascii="Times New Roman" w:eastAsia="Times New Roman" w:hAnsi="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F067CD" w:rsidRPr="00F067CD" w:rsidRDefault="00F067CD" w:rsidP="00F067CD">
      <w:pPr>
        <w:spacing w:after="0" w:line="240" w:lineRule="auto"/>
        <w:rPr>
          <w:rFonts w:ascii="Times New Roman" w:eastAsia="Times New Roman" w:hAnsi="Times New Roman" w:cs="Times New Roman"/>
          <w:sz w:val="20"/>
          <w:szCs w:val="20"/>
          <w:lang w:val="uk-UA" w:eastAsia="uk-UA"/>
        </w:rPr>
      </w:pPr>
    </w:p>
    <w:p w:rsidR="00F067CD" w:rsidRPr="00F067CD" w:rsidRDefault="00F067CD" w:rsidP="00F067CD">
      <w:pPr>
        <w:spacing w:after="0" w:line="240" w:lineRule="auto"/>
        <w:rPr>
          <w:rFonts w:ascii="Times New Roman" w:eastAsia="Times New Roman" w:hAnsi="Times New Roman" w:cs="Times New Roman"/>
          <w:sz w:val="20"/>
          <w:szCs w:val="20"/>
          <w:lang w:eastAsia="uk-UA"/>
        </w:rPr>
      </w:pPr>
      <w:r w:rsidRPr="00F067CD">
        <w:rPr>
          <w:rFonts w:ascii="Times New Roman" w:eastAsia="Times New Roman" w:hAnsi="Times New Roman" w:cs="Times New Roman"/>
          <w:sz w:val="20"/>
          <w:szCs w:val="20"/>
          <w:lang w:val="en-US" w:eastAsia="uk-UA"/>
        </w:rPr>
        <w:t>Інформація щодо відхилень від положень кодексу корпоративного управління не наводиться, оскільки Товариство не має власного кодексу корпоративного управління та не користується кодексами корпоративного управління інших підприємств, установ, організацій</w:t>
      </w:r>
    </w:p>
    <w:p w:rsidR="00F067CD" w:rsidRDefault="00F067CD">
      <w:pPr>
        <w:sectPr w:rsidR="00F067CD" w:rsidSect="00F067CD">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F067CD" w:rsidRPr="00F067CD" w:rsidTr="006822A6">
        <w:trPr>
          <w:trHeight w:val="463"/>
        </w:trPr>
        <w:tc>
          <w:tcPr>
            <w:tcW w:w="9720"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4"/>
                <w:szCs w:val="24"/>
                <w:lang w:eastAsia="uk-UA"/>
              </w:rPr>
            </w:pPr>
            <w:r w:rsidRPr="00F067CD">
              <w:rPr>
                <w:rFonts w:ascii="Times New Roman" w:eastAsia="Times New Roman" w:hAnsi="Times New Roman" w:cs="Times New Roman"/>
                <w:b/>
                <w:color w:val="000000"/>
                <w:sz w:val="28"/>
                <w:szCs w:val="28"/>
                <w:lang w:val="uk-UA" w:eastAsia="uk-UA"/>
              </w:rPr>
              <w:lastRenderedPageBreak/>
              <w:t>3) Інформація про загальні збори акціонерів</w:t>
            </w:r>
            <w:r w:rsidRPr="00F067CD">
              <w:rPr>
                <w:rFonts w:ascii="Times New Roman" w:eastAsia="Times New Roman" w:hAnsi="Times New Roman" w:cs="Times New Roman"/>
                <w:b/>
                <w:color w:val="000000"/>
                <w:sz w:val="28"/>
                <w:szCs w:val="28"/>
                <w:lang w:eastAsia="uk-UA"/>
              </w:rPr>
              <w:t xml:space="preserve"> ( учасників )</w:t>
            </w:r>
          </w:p>
        </w:tc>
      </w:tr>
    </w:tbl>
    <w:p w:rsidR="00F067CD" w:rsidRPr="00F067CD" w:rsidRDefault="00F067CD" w:rsidP="00F067CD">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firstRow="1" w:lastRow="0" w:firstColumn="1" w:lastColumn="0" w:noHBand="0" w:noVBand="1"/>
      </w:tblPr>
      <w:tblGrid>
        <w:gridCol w:w="2258"/>
        <w:gridCol w:w="3939"/>
        <w:gridCol w:w="3941"/>
      </w:tblGrid>
      <w:tr w:rsidR="00F067CD" w:rsidRPr="00F067CD" w:rsidTr="006822A6">
        <w:tc>
          <w:tcPr>
            <w:tcW w:w="2257" w:type="dxa"/>
            <w:vMerge w:val="restart"/>
            <w:shd w:val="clear" w:color="auto" w:fill="auto"/>
            <w:vAlign w:val="center"/>
          </w:tcPr>
          <w:p w:rsidR="00F067CD" w:rsidRPr="00F067CD" w:rsidRDefault="00F067CD" w:rsidP="00F067CD">
            <w:pPr>
              <w:tabs>
                <w:tab w:val="left" w:pos="10620"/>
              </w:tabs>
              <w:jc w:val="center"/>
              <w:rPr>
                <w:b/>
                <w:szCs w:val="24"/>
                <w:lang w:val="en-US" w:eastAsia="uk-UA"/>
              </w:rPr>
            </w:pPr>
            <w:r w:rsidRPr="00F067CD">
              <w:rPr>
                <w:b/>
                <w:szCs w:val="24"/>
                <w:lang w:val="en-US" w:eastAsia="uk-UA"/>
              </w:rPr>
              <w:t>Вид загальних зборів</w:t>
            </w:r>
          </w:p>
        </w:tc>
        <w:tc>
          <w:tcPr>
            <w:tcW w:w="3939" w:type="dxa"/>
            <w:shd w:val="clear" w:color="auto" w:fill="auto"/>
          </w:tcPr>
          <w:p w:rsidR="00F067CD" w:rsidRPr="00F067CD" w:rsidRDefault="00F067CD" w:rsidP="00F067CD">
            <w:pPr>
              <w:tabs>
                <w:tab w:val="left" w:pos="10620"/>
              </w:tabs>
              <w:jc w:val="center"/>
              <w:rPr>
                <w:b/>
                <w:szCs w:val="24"/>
                <w:lang w:val="en-US" w:eastAsia="uk-UA"/>
              </w:rPr>
            </w:pPr>
            <w:r w:rsidRPr="00F067CD">
              <w:rPr>
                <w:b/>
                <w:szCs w:val="24"/>
                <w:lang w:val="en-US" w:eastAsia="uk-UA"/>
              </w:rPr>
              <w:t>Річні</w:t>
            </w:r>
          </w:p>
        </w:tc>
        <w:tc>
          <w:tcPr>
            <w:tcW w:w="3941" w:type="dxa"/>
            <w:shd w:val="clear" w:color="auto" w:fill="auto"/>
          </w:tcPr>
          <w:p w:rsidR="00F067CD" w:rsidRPr="00F067CD" w:rsidRDefault="00F067CD" w:rsidP="00F067CD">
            <w:pPr>
              <w:tabs>
                <w:tab w:val="left" w:pos="10620"/>
              </w:tabs>
              <w:jc w:val="center"/>
              <w:rPr>
                <w:b/>
                <w:szCs w:val="24"/>
                <w:lang w:val="en-US" w:eastAsia="uk-UA"/>
              </w:rPr>
            </w:pPr>
            <w:r w:rsidRPr="00F067CD">
              <w:rPr>
                <w:b/>
                <w:szCs w:val="24"/>
                <w:lang w:val="en-US" w:eastAsia="uk-UA"/>
              </w:rPr>
              <w:t>Позачергові</w:t>
            </w:r>
          </w:p>
        </w:tc>
      </w:tr>
      <w:tr w:rsidR="00F067CD" w:rsidRPr="00F067CD" w:rsidTr="006822A6">
        <w:tc>
          <w:tcPr>
            <w:tcW w:w="2257" w:type="dxa"/>
            <w:vMerge/>
            <w:shd w:val="clear" w:color="auto" w:fill="auto"/>
            <w:vAlign w:val="center"/>
          </w:tcPr>
          <w:p w:rsidR="00F067CD" w:rsidRPr="00F067CD" w:rsidRDefault="00F067CD" w:rsidP="00F067CD">
            <w:pPr>
              <w:tabs>
                <w:tab w:val="left" w:pos="10620"/>
              </w:tabs>
              <w:jc w:val="center"/>
              <w:rPr>
                <w:szCs w:val="24"/>
                <w:lang w:val="en-US" w:eastAsia="uk-UA"/>
              </w:rPr>
            </w:pPr>
          </w:p>
        </w:tc>
        <w:tc>
          <w:tcPr>
            <w:tcW w:w="3939" w:type="dxa"/>
            <w:shd w:val="clear" w:color="auto" w:fill="auto"/>
          </w:tcPr>
          <w:p w:rsidR="00F067CD" w:rsidRPr="00F067CD" w:rsidRDefault="00F067CD" w:rsidP="00F067CD">
            <w:pPr>
              <w:tabs>
                <w:tab w:val="left" w:pos="10620"/>
              </w:tabs>
              <w:jc w:val="center"/>
              <w:rPr>
                <w:szCs w:val="24"/>
                <w:lang w:val="en-US" w:eastAsia="uk-UA"/>
              </w:rPr>
            </w:pPr>
            <w:r w:rsidRPr="00F067CD">
              <w:rPr>
                <w:szCs w:val="24"/>
                <w:lang w:val="en-US" w:eastAsia="uk-UA"/>
              </w:rPr>
              <w:t>X</w:t>
            </w:r>
          </w:p>
        </w:tc>
        <w:tc>
          <w:tcPr>
            <w:tcW w:w="3941" w:type="dxa"/>
            <w:shd w:val="clear" w:color="auto" w:fill="auto"/>
          </w:tcPr>
          <w:p w:rsidR="00F067CD" w:rsidRPr="00F067CD" w:rsidRDefault="00F067CD" w:rsidP="00F067CD">
            <w:pPr>
              <w:tabs>
                <w:tab w:val="left" w:pos="10620"/>
              </w:tabs>
              <w:jc w:val="center"/>
              <w:rPr>
                <w:szCs w:val="24"/>
                <w:lang w:val="en-US" w:eastAsia="uk-UA"/>
              </w:rPr>
            </w:pPr>
            <w:r w:rsidRPr="00F067CD">
              <w:rPr>
                <w:szCs w:val="24"/>
                <w:lang w:val="en-US" w:eastAsia="uk-UA"/>
              </w:rPr>
              <w:t xml:space="preserve"> </w:t>
            </w:r>
          </w:p>
        </w:tc>
      </w:tr>
      <w:tr w:rsidR="00F067CD" w:rsidRPr="00F067CD" w:rsidTr="006822A6">
        <w:tc>
          <w:tcPr>
            <w:tcW w:w="2257" w:type="dxa"/>
            <w:shd w:val="clear" w:color="auto" w:fill="auto"/>
          </w:tcPr>
          <w:p w:rsidR="00F067CD" w:rsidRPr="00F067CD" w:rsidRDefault="00F067CD" w:rsidP="00F067CD">
            <w:pPr>
              <w:tabs>
                <w:tab w:val="left" w:pos="10620"/>
              </w:tabs>
              <w:jc w:val="center"/>
              <w:rPr>
                <w:b/>
                <w:szCs w:val="24"/>
                <w:lang w:val="en-US" w:eastAsia="uk-UA"/>
              </w:rPr>
            </w:pPr>
            <w:r w:rsidRPr="00F067CD">
              <w:rPr>
                <w:b/>
                <w:szCs w:val="24"/>
                <w:lang w:val="en-US" w:eastAsia="uk-UA"/>
              </w:rPr>
              <w:t>Дата проведення</w:t>
            </w:r>
          </w:p>
        </w:tc>
        <w:tc>
          <w:tcPr>
            <w:tcW w:w="7880" w:type="dxa"/>
            <w:gridSpan w:val="2"/>
            <w:shd w:val="clear" w:color="auto" w:fill="auto"/>
          </w:tcPr>
          <w:p w:rsidR="00F067CD" w:rsidRPr="00F067CD" w:rsidRDefault="00F067CD" w:rsidP="00F067CD">
            <w:pPr>
              <w:tabs>
                <w:tab w:val="left" w:pos="10620"/>
              </w:tabs>
              <w:rPr>
                <w:szCs w:val="24"/>
                <w:lang w:val="en-US" w:eastAsia="uk-UA"/>
              </w:rPr>
            </w:pPr>
            <w:r w:rsidRPr="00F067CD">
              <w:rPr>
                <w:szCs w:val="24"/>
                <w:lang w:val="en-US" w:eastAsia="uk-UA"/>
              </w:rPr>
              <w:t>21.04.2020</w:t>
            </w:r>
          </w:p>
        </w:tc>
      </w:tr>
      <w:tr w:rsidR="00F067CD" w:rsidRPr="00F067CD" w:rsidTr="006822A6">
        <w:tc>
          <w:tcPr>
            <w:tcW w:w="2257" w:type="dxa"/>
            <w:shd w:val="clear" w:color="auto" w:fill="auto"/>
          </w:tcPr>
          <w:p w:rsidR="00F067CD" w:rsidRPr="00F067CD" w:rsidRDefault="00F067CD" w:rsidP="00F067CD">
            <w:pPr>
              <w:tabs>
                <w:tab w:val="left" w:pos="10620"/>
              </w:tabs>
              <w:jc w:val="center"/>
              <w:rPr>
                <w:b/>
                <w:szCs w:val="24"/>
                <w:lang w:val="en-US" w:eastAsia="uk-UA"/>
              </w:rPr>
            </w:pPr>
            <w:r w:rsidRPr="00F067CD">
              <w:rPr>
                <w:b/>
                <w:szCs w:val="24"/>
                <w:lang w:val="en-US" w:eastAsia="uk-UA"/>
              </w:rPr>
              <w:t>Кворум зборів</w:t>
            </w:r>
          </w:p>
        </w:tc>
        <w:tc>
          <w:tcPr>
            <w:tcW w:w="7880" w:type="dxa"/>
            <w:gridSpan w:val="2"/>
            <w:shd w:val="clear" w:color="auto" w:fill="auto"/>
          </w:tcPr>
          <w:p w:rsidR="00F067CD" w:rsidRPr="00F067CD" w:rsidRDefault="00F067CD" w:rsidP="00F067CD">
            <w:pPr>
              <w:tabs>
                <w:tab w:val="left" w:pos="10620"/>
              </w:tabs>
              <w:rPr>
                <w:szCs w:val="24"/>
                <w:lang w:val="en-US" w:eastAsia="uk-UA"/>
              </w:rPr>
            </w:pPr>
            <w:r w:rsidRPr="00F067CD">
              <w:rPr>
                <w:szCs w:val="24"/>
                <w:lang w:val="en-US" w:eastAsia="uk-UA"/>
              </w:rPr>
              <w:t>58.27</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F067CD" w:rsidRPr="00F067CD" w:rsidTr="006822A6">
        <w:tblPrEx>
          <w:tblCellMar>
            <w:top w:w="0" w:type="dxa"/>
            <w:bottom w:w="0" w:type="dxa"/>
          </w:tblCellMar>
        </w:tblPrEx>
        <w:tc>
          <w:tcPr>
            <w:tcW w:w="737" w:type="dxa"/>
            <w:shd w:val="clear" w:color="auto" w:fill="auto"/>
          </w:tcPr>
          <w:p w:rsidR="00F067CD" w:rsidRPr="00F067CD" w:rsidRDefault="00F067CD" w:rsidP="00F067CD">
            <w:pPr>
              <w:tabs>
                <w:tab w:val="left" w:pos="10620"/>
              </w:tabs>
              <w:spacing w:after="0" w:line="240" w:lineRule="auto"/>
              <w:rPr>
                <w:rFonts w:ascii="Times New Roman" w:eastAsia="Times New Roman" w:hAnsi="Times New Roman" w:cs="Times New Roman"/>
                <w:b/>
                <w:sz w:val="20"/>
                <w:szCs w:val="24"/>
                <w:lang w:val="en-US" w:eastAsia="uk-UA"/>
              </w:rPr>
            </w:pPr>
            <w:r w:rsidRPr="00F067CD">
              <w:rPr>
                <w:rFonts w:ascii="Times New Roman" w:eastAsia="Times New Roman" w:hAnsi="Times New Roman" w:cs="Times New Roman"/>
                <w:b/>
                <w:sz w:val="20"/>
                <w:szCs w:val="24"/>
                <w:lang w:val="en-US" w:eastAsia="uk-UA"/>
              </w:rPr>
              <w:t>Опис</w:t>
            </w:r>
          </w:p>
        </w:tc>
        <w:tc>
          <w:tcPr>
            <w:tcW w:w="9411" w:type="dxa"/>
            <w:shd w:val="clear" w:color="auto" w:fill="auto"/>
          </w:tcPr>
          <w:p w:rsidR="00F067CD" w:rsidRPr="00F067CD" w:rsidRDefault="00F067CD" w:rsidP="00F067CD">
            <w:pPr>
              <w:tabs>
                <w:tab w:val="left" w:pos="10620"/>
              </w:tabs>
              <w:spacing w:after="0" w:line="240" w:lineRule="auto"/>
              <w:rPr>
                <w:rFonts w:ascii="Times New Roman" w:eastAsia="Times New Roman" w:hAnsi="Times New Roman" w:cs="Times New Roman"/>
                <w:sz w:val="20"/>
                <w:szCs w:val="24"/>
                <w:lang w:val="en-US" w:eastAsia="uk-UA"/>
              </w:rPr>
            </w:pPr>
            <w:r w:rsidRPr="00F067CD">
              <w:rPr>
                <w:rFonts w:ascii="Times New Roman" w:eastAsia="Times New Roman" w:hAnsi="Times New Roman" w:cs="Times New Roman"/>
                <w:sz w:val="20"/>
                <w:szCs w:val="24"/>
                <w:lang w:val="en-US" w:eastAsia="uk-UA"/>
              </w:rPr>
              <w:t xml:space="preserve">Осiб, що подавали пропозицiї до перелiку питань порядку денного, не було. Загальнi збори скликалися за iнiцiативою Наглядової ради. Питання, що розглядалися на Загальних зборах, результати розгляду та прийнятi з них рiшення.  </w:t>
            </w:r>
          </w:p>
          <w:p w:rsidR="00F067CD" w:rsidRPr="00F067CD" w:rsidRDefault="00F067CD" w:rsidP="00F067CD">
            <w:pPr>
              <w:tabs>
                <w:tab w:val="left" w:pos="10620"/>
              </w:tabs>
              <w:spacing w:after="0" w:line="240" w:lineRule="auto"/>
              <w:rPr>
                <w:rFonts w:ascii="Times New Roman" w:eastAsia="Times New Roman" w:hAnsi="Times New Roman" w:cs="Times New Roman"/>
                <w:sz w:val="20"/>
                <w:szCs w:val="24"/>
                <w:lang w:val="en-US" w:eastAsia="uk-UA"/>
              </w:rPr>
            </w:pPr>
            <w:r w:rsidRPr="00F067CD">
              <w:rPr>
                <w:rFonts w:ascii="Times New Roman" w:eastAsia="Times New Roman" w:hAnsi="Times New Roman" w:cs="Times New Roman"/>
                <w:sz w:val="20"/>
                <w:szCs w:val="24"/>
                <w:lang w:val="en-US" w:eastAsia="uk-UA"/>
              </w:rPr>
              <w:t>Питання 1.  Обрання голови та членiв лiчильної комiсiї зборiв, прийняття рiшення про припинення їх повноважень.</w:t>
            </w:r>
          </w:p>
          <w:p w:rsidR="00F067CD" w:rsidRPr="00F067CD" w:rsidRDefault="00F067CD" w:rsidP="00F067CD">
            <w:pPr>
              <w:tabs>
                <w:tab w:val="left" w:pos="10620"/>
              </w:tabs>
              <w:spacing w:after="0" w:line="240" w:lineRule="auto"/>
              <w:rPr>
                <w:rFonts w:ascii="Times New Roman" w:eastAsia="Times New Roman" w:hAnsi="Times New Roman" w:cs="Times New Roman"/>
                <w:sz w:val="20"/>
                <w:szCs w:val="24"/>
                <w:lang w:val="en-US" w:eastAsia="uk-UA"/>
              </w:rPr>
            </w:pPr>
            <w:r w:rsidRPr="00F067CD">
              <w:rPr>
                <w:rFonts w:ascii="Times New Roman" w:eastAsia="Times New Roman" w:hAnsi="Times New Roman" w:cs="Times New Roman"/>
                <w:sz w:val="20"/>
                <w:szCs w:val="24"/>
                <w:lang w:val="en-US" w:eastAsia="uk-UA"/>
              </w:rPr>
              <w:t xml:space="preserve">Прийняте рiшення: Обрати лiчильну комiсiю у складi: Голова лiчильної комiсiї Тищук Людмила Сергiївна, члени лiчильної комiсiї Гонгало Ярослав Сергiйович, Чайченко Леся Володимирiвна. Припинити повноваження лiчильної комiсiї пiсля виконання покладених на них обов'язкiв у повному обсязi. </w:t>
            </w:r>
          </w:p>
          <w:p w:rsidR="00F067CD" w:rsidRPr="00F067CD" w:rsidRDefault="00F067CD" w:rsidP="00F067CD">
            <w:pPr>
              <w:tabs>
                <w:tab w:val="left" w:pos="10620"/>
              </w:tabs>
              <w:spacing w:after="0" w:line="240" w:lineRule="auto"/>
              <w:rPr>
                <w:rFonts w:ascii="Times New Roman" w:eastAsia="Times New Roman" w:hAnsi="Times New Roman" w:cs="Times New Roman"/>
                <w:sz w:val="20"/>
                <w:szCs w:val="24"/>
                <w:lang w:val="en-US" w:eastAsia="uk-UA"/>
              </w:rPr>
            </w:pPr>
            <w:r w:rsidRPr="00F067CD">
              <w:rPr>
                <w:rFonts w:ascii="Times New Roman" w:eastAsia="Times New Roman" w:hAnsi="Times New Roman" w:cs="Times New Roman"/>
                <w:sz w:val="20"/>
                <w:szCs w:val="24"/>
                <w:lang w:val="en-US" w:eastAsia="uk-UA"/>
              </w:rPr>
              <w:t>Питання 2. Обрання голови, секретаря зборiв, затвердження порядку проведення загальних зборiв (регламенту зборiв).</w:t>
            </w:r>
          </w:p>
          <w:p w:rsidR="00F067CD" w:rsidRPr="00F067CD" w:rsidRDefault="00F067CD" w:rsidP="00F067CD">
            <w:pPr>
              <w:tabs>
                <w:tab w:val="left" w:pos="10620"/>
              </w:tabs>
              <w:spacing w:after="0" w:line="240" w:lineRule="auto"/>
              <w:rPr>
                <w:rFonts w:ascii="Times New Roman" w:eastAsia="Times New Roman" w:hAnsi="Times New Roman" w:cs="Times New Roman"/>
                <w:sz w:val="20"/>
                <w:szCs w:val="24"/>
                <w:lang w:val="en-US" w:eastAsia="uk-UA"/>
              </w:rPr>
            </w:pPr>
            <w:r w:rsidRPr="00F067CD">
              <w:rPr>
                <w:rFonts w:ascii="Times New Roman" w:eastAsia="Times New Roman" w:hAnsi="Times New Roman" w:cs="Times New Roman"/>
                <w:sz w:val="20"/>
                <w:szCs w:val="24"/>
                <w:lang w:val="en-US" w:eastAsia="uk-UA"/>
              </w:rPr>
              <w:t xml:space="preserve">Прийняте рiшення: Обрати Головою зборiв Касьянова Ю.Ю. Секретарем зборiв Проскурню Л.I.  Затвердити наступний порядок проведення загальних зборiв (регламент зборiв): Оголошення питання порядку денного та проєкту рiшення - до 5 хвилин; Виступ доповiдача з питання порядку денного - до 15 хвилин; Обговорення питання порядку денного та проєкту рiшення (включаючи запитання, дебати тощо) - до 10 хвилин; Голосування з питань порядку денного - до 5 хвилин; Голосування на зборах здiйснюється за принципом: одна голосуюча акцiя - один голос; Збори провести без перерви. </w:t>
            </w:r>
          </w:p>
          <w:p w:rsidR="00F067CD" w:rsidRPr="00F067CD" w:rsidRDefault="00F067CD" w:rsidP="00F067CD">
            <w:pPr>
              <w:tabs>
                <w:tab w:val="left" w:pos="10620"/>
              </w:tabs>
              <w:spacing w:after="0" w:line="240" w:lineRule="auto"/>
              <w:rPr>
                <w:rFonts w:ascii="Times New Roman" w:eastAsia="Times New Roman" w:hAnsi="Times New Roman" w:cs="Times New Roman"/>
                <w:sz w:val="20"/>
                <w:szCs w:val="24"/>
                <w:lang w:val="en-US" w:eastAsia="uk-UA"/>
              </w:rPr>
            </w:pPr>
            <w:r w:rsidRPr="00F067CD">
              <w:rPr>
                <w:rFonts w:ascii="Times New Roman" w:eastAsia="Times New Roman" w:hAnsi="Times New Roman" w:cs="Times New Roman"/>
                <w:sz w:val="20"/>
                <w:szCs w:val="24"/>
                <w:lang w:val="en-US" w:eastAsia="uk-UA"/>
              </w:rPr>
              <w:t xml:space="preserve">Питання 3. Розгляд звiту Директора про результати фiнансово-господарської дiяльностi Товариства за 2019 рiк та його затвердження. Прийняття рiшення за результатами розгляду звiту Директора. </w:t>
            </w:r>
          </w:p>
          <w:p w:rsidR="00F067CD" w:rsidRPr="00F067CD" w:rsidRDefault="00F067CD" w:rsidP="00F067CD">
            <w:pPr>
              <w:tabs>
                <w:tab w:val="left" w:pos="10620"/>
              </w:tabs>
              <w:spacing w:after="0" w:line="240" w:lineRule="auto"/>
              <w:rPr>
                <w:rFonts w:ascii="Times New Roman" w:eastAsia="Times New Roman" w:hAnsi="Times New Roman" w:cs="Times New Roman"/>
                <w:sz w:val="20"/>
                <w:szCs w:val="24"/>
                <w:lang w:val="en-US" w:eastAsia="uk-UA"/>
              </w:rPr>
            </w:pPr>
            <w:r w:rsidRPr="00F067CD">
              <w:rPr>
                <w:rFonts w:ascii="Times New Roman" w:eastAsia="Times New Roman" w:hAnsi="Times New Roman" w:cs="Times New Roman"/>
                <w:sz w:val="20"/>
                <w:szCs w:val="24"/>
                <w:lang w:val="en-US" w:eastAsia="uk-UA"/>
              </w:rPr>
              <w:t xml:space="preserve">Прийняте рiшення: Затвердити звiт Директора про результати фiнансово-господарської дiяльностi Товариства за 2019 рiк. Роботу Директора Товариства визнати задовiльною. </w:t>
            </w:r>
          </w:p>
          <w:p w:rsidR="00F067CD" w:rsidRPr="00F067CD" w:rsidRDefault="00F067CD" w:rsidP="00F067CD">
            <w:pPr>
              <w:tabs>
                <w:tab w:val="left" w:pos="10620"/>
              </w:tabs>
              <w:spacing w:after="0" w:line="240" w:lineRule="auto"/>
              <w:rPr>
                <w:rFonts w:ascii="Times New Roman" w:eastAsia="Times New Roman" w:hAnsi="Times New Roman" w:cs="Times New Roman"/>
                <w:sz w:val="20"/>
                <w:szCs w:val="24"/>
                <w:lang w:val="en-US" w:eastAsia="uk-UA"/>
              </w:rPr>
            </w:pPr>
            <w:r w:rsidRPr="00F067CD">
              <w:rPr>
                <w:rFonts w:ascii="Times New Roman" w:eastAsia="Times New Roman" w:hAnsi="Times New Roman" w:cs="Times New Roman"/>
                <w:sz w:val="20"/>
                <w:szCs w:val="24"/>
                <w:lang w:val="en-US" w:eastAsia="uk-UA"/>
              </w:rPr>
              <w:t xml:space="preserve">Питання 4. Розгляд звiту Наглядової ради Товариства за 2019 рiк та його затвердження. Прийняття рiшення за результатами розгляду звiту Наглядової ради. </w:t>
            </w:r>
          </w:p>
          <w:p w:rsidR="00F067CD" w:rsidRPr="00F067CD" w:rsidRDefault="00F067CD" w:rsidP="00F067CD">
            <w:pPr>
              <w:tabs>
                <w:tab w:val="left" w:pos="10620"/>
              </w:tabs>
              <w:spacing w:after="0" w:line="240" w:lineRule="auto"/>
              <w:rPr>
                <w:rFonts w:ascii="Times New Roman" w:eastAsia="Times New Roman" w:hAnsi="Times New Roman" w:cs="Times New Roman"/>
                <w:sz w:val="20"/>
                <w:szCs w:val="24"/>
                <w:lang w:val="en-US" w:eastAsia="uk-UA"/>
              </w:rPr>
            </w:pPr>
            <w:r w:rsidRPr="00F067CD">
              <w:rPr>
                <w:rFonts w:ascii="Times New Roman" w:eastAsia="Times New Roman" w:hAnsi="Times New Roman" w:cs="Times New Roman"/>
                <w:sz w:val="20"/>
                <w:szCs w:val="24"/>
                <w:lang w:val="en-US" w:eastAsia="uk-UA"/>
              </w:rPr>
              <w:t xml:space="preserve">Прийняте  рiшення: Затвердити звiт Наглядової ради Товариства за 2019 рiк. Роботу Наглядової ради Товариства визнати задовiльною. </w:t>
            </w:r>
          </w:p>
          <w:p w:rsidR="00F067CD" w:rsidRPr="00F067CD" w:rsidRDefault="00F067CD" w:rsidP="00F067CD">
            <w:pPr>
              <w:tabs>
                <w:tab w:val="left" w:pos="10620"/>
              </w:tabs>
              <w:spacing w:after="0" w:line="240" w:lineRule="auto"/>
              <w:rPr>
                <w:rFonts w:ascii="Times New Roman" w:eastAsia="Times New Roman" w:hAnsi="Times New Roman" w:cs="Times New Roman"/>
                <w:sz w:val="20"/>
                <w:szCs w:val="24"/>
                <w:lang w:val="en-US" w:eastAsia="uk-UA"/>
              </w:rPr>
            </w:pPr>
            <w:r w:rsidRPr="00F067CD">
              <w:rPr>
                <w:rFonts w:ascii="Times New Roman" w:eastAsia="Times New Roman" w:hAnsi="Times New Roman" w:cs="Times New Roman"/>
                <w:sz w:val="20"/>
                <w:szCs w:val="24"/>
                <w:lang w:val="en-US" w:eastAsia="uk-UA"/>
              </w:rPr>
              <w:t xml:space="preserve">Питання 5. Розгляд звiту Ревiзора Товариства за 2019 рiк та його затвердження. Прийняття рiшення за результатами  розгляду звiту Ревiзора. Прийняте рiшення: Затвердити звiт Ревiзора Товариства за 2019 рiк. Роботу Ревiзора Товариства визнати задовiльною.   </w:t>
            </w:r>
          </w:p>
          <w:p w:rsidR="00F067CD" w:rsidRPr="00F067CD" w:rsidRDefault="00F067CD" w:rsidP="00F067CD">
            <w:pPr>
              <w:tabs>
                <w:tab w:val="left" w:pos="10620"/>
              </w:tabs>
              <w:spacing w:after="0" w:line="240" w:lineRule="auto"/>
              <w:rPr>
                <w:rFonts w:ascii="Times New Roman" w:eastAsia="Times New Roman" w:hAnsi="Times New Roman" w:cs="Times New Roman"/>
                <w:sz w:val="20"/>
                <w:szCs w:val="24"/>
                <w:lang w:val="en-US" w:eastAsia="uk-UA"/>
              </w:rPr>
            </w:pPr>
            <w:r w:rsidRPr="00F067CD">
              <w:rPr>
                <w:rFonts w:ascii="Times New Roman" w:eastAsia="Times New Roman" w:hAnsi="Times New Roman" w:cs="Times New Roman"/>
                <w:sz w:val="20"/>
                <w:szCs w:val="24"/>
                <w:lang w:val="en-US" w:eastAsia="uk-UA"/>
              </w:rPr>
              <w:t xml:space="preserve">Питання 6. Затвердження рiчного звiту Товариства за 2019 рiк.  </w:t>
            </w:r>
          </w:p>
          <w:p w:rsidR="00F067CD" w:rsidRPr="00F067CD" w:rsidRDefault="00F067CD" w:rsidP="00F067CD">
            <w:pPr>
              <w:tabs>
                <w:tab w:val="left" w:pos="10620"/>
              </w:tabs>
              <w:spacing w:after="0" w:line="240" w:lineRule="auto"/>
              <w:rPr>
                <w:rFonts w:ascii="Times New Roman" w:eastAsia="Times New Roman" w:hAnsi="Times New Roman" w:cs="Times New Roman"/>
                <w:sz w:val="20"/>
                <w:szCs w:val="24"/>
                <w:lang w:val="en-US" w:eastAsia="uk-UA"/>
              </w:rPr>
            </w:pPr>
            <w:r w:rsidRPr="00F067CD">
              <w:rPr>
                <w:rFonts w:ascii="Times New Roman" w:eastAsia="Times New Roman" w:hAnsi="Times New Roman" w:cs="Times New Roman"/>
                <w:sz w:val="20"/>
                <w:szCs w:val="24"/>
                <w:lang w:val="en-US" w:eastAsia="uk-UA"/>
              </w:rPr>
              <w:t xml:space="preserve">Прийняте рiшення: Затвердити рiчний звiт Товариства за 2019 рiк. </w:t>
            </w:r>
          </w:p>
          <w:p w:rsidR="00F067CD" w:rsidRPr="00F067CD" w:rsidRDefault="00F067CD" w:rsidP="00F067CD">
            <w:pPr>
              <w:tabs>
                <w:tab w:val="left" w:pos="10620"/>
              </w:tabs>
              <w:spacing w:after="0" w:line="240" w:lineRule="auto"/>
              <w:rPr>
                <w:rFonts w:ascii="Times New Roman" w:eastAsia="Times New Roman" w:hAnsi="Times New Roman" w:cs="Times New Roman"/>
                <w:sz w:val="20"/>
                <w:szCs w:val="24"/>
                <w:lang w:val="en-US" w:eastAsia="uk-UA"/>
              </w:rPr>
            </w:pPr>
            <w:r w:rsidRPr="00F067CD">
              <w:rPr>
                <w:rFonts w:ascii="Times New Roman" w:eastAsia="Times New Roman" w:hAnsi="Times New Roman" w:cs="Times New Roman"/>
                <w:sz w:val="20"/>
                <w:szCs w:val="24"/>
                <w:lang w:val="en-US" w:eastAsia="uk-UA"/>
              </w:rPr>
              <w:t xml:space="preserve">Питання 7. Затвердження порядку розподiлу прибутку  Товариства за 2019 рiк. </w:t>
            </w:r>
          </w:p>
          <w:p w:rsidR="00F067CD" w:rsidRPr="00F067CD" w:rsidRDefault="00F067CD" w:rsidP="00F067CD">
            <w:pPr>
              <w:tabs>
                <w:tab w:val="left" w:pos="10620"/>
              </w:tabs>
              <w:spacing w:after="0" w:line="240" w:lineRule="auto"/>
              <w:rPr>
                <w:rFonts w:ascii="Times New Roman" w:eastAsia="Times New Roman" w:hAnsi="Times New Roman" w:cs="Times New Roman"/>
                <w:sz w:val="20"/>
                <w:szCs w:val="24"/>
                <w:lang w:val="en-US" w:eastAsia="uk-UA"/>
              </w:rPr>
            </w:pPr>
            <w:r w:rsidRPr="00F067CD">
              <w:rPr>
                <w:rFonts w:ascii="Times New Roman" w:eastAsia="Times New Roman" w:hAnsi="Times New Roman" w:cs="Times New Roman"/>
                <w:sz w:val="20"/>
                <w:szCs w:val="24"/>
                <w:lang w:val="en-US" w:eastAsia="uk-UA"/>
              </w:rPr>
              <w:t xml:space="preserve">Прийняте рiшення:  Затвердити наступний порядок розподiлу прибутку Товариства за 2019 рiк:  </w:t>
            </w:r>
          </w:p>
          <w:p w:rsidR="00F067CD" w:rsidRPr="00F067CD" w:rsidRDefault="00F067CD" w:rsidP="00F067CD">
            <w:pPr>
              <w:tabs>
                <w:tab w:val="left" w:pos="10620"/>
              </w:tabs>
              <w:spacing w:after="0" w:line="240" w:lineRule="auto"/>
              <w:rPr>
                <w:rFonts w:ascii="Times New Roman" w:eastAsia="Times New Roman" w:hAnsi="Times New Roman" w:cs="Times New Roman"/>
                <w:sz w:val="20"/>
                <w:szCs w:val="24"/>
                <w:lang w:val="en-US" w:eastAsia="uk-UA"/>
              </w:rPr>
            </w:pPr>
            <w:r w:rsidRPr="00F067CD">
              <w:rPr>
                <w:rFonts w:ascii="Times New Roman" w:eastAsia="Times New Roman" w:hAnsi="Times New Roman" w:cs="Times New Roman"/>
                <w:sz w:val="20"/>
                <w:szCs w:val="24"/>
                <w:lang w:val="en-US" w:eastAsia="uk-UA"/>
              </w:rPr>
              <w:t>Резервний  фонд- 5%;  Покриття збиткiв, отриманих Товариством   у  2016- 2017р.р.- 95 % .</w:t>
            </w:r>
          </w:p>
          <w:p w:rsidR="00F067CD" w:rsidRPr="00F067CD" w:rsidRDefault="00F067CD" w:rsidP="00F067CD">
            <w:pPr>
              <w:tabs>
                <w:tab w:val="left" w:pos="10620"/>
              </w:tabs>
              <w:spacing w:after="0" w:line="240" w:lineRule="auto"/>
              <w:rPr>
                <w:rFonts w:ascii="Times New Roman" w:eastAsia="Times New Roman" w:hAnsi="Times New Roman" w:cs="Times New Roman"/>
                <w:sz w:val="20"/>
                <w:szCs w:val="24"/>
                <w:lang w:val="en-US" w:eastAsia="uk-UA"/>
              </w:rPr>
            </w:pPr>
            <w:r w:rsidRPr="00F067CD">
              <w:rPr>
                <w:rFonts w:ascii="Times New Roman" w:eastAsia="Times New Roman" w:hAnsi="Times New Roman" w:cs="Times New Roman"/>
                <w:sz w:val="20"/>
                <w:szCs w:val="24"/>
                <w:lang w:val="en-US" w:eastAsia="uk-UA"/>
              </w:rPr>
              <w:t xml:space="preserve">Питання 8. Попереднє надання згоди на вчинення значних правочинiв, якi можуть вчинятися товариством протягом не бiльш як одного року з дати прийняття такого рiшення, та надання повноважень на укладання таких правочинiв. </w:t>
            </w:r>
          </w:p>
          <w:p w:rsidR="00F067CD" w:rsidRPr="00F067CD" w:rsidRDefault="00F067CD" w:rsidP="00F067CD">
            <w:pPr>
              <w:tabs>
                <w:tab w:val="left" w:pos="10620"/>
              </w:tabs>
              <w:spacing w:after="0" w:line="240" w:lineRule="auto"/>
              <w:rPr>
                <w:rFonts w:ascii="Times New Roman" w:eastAsia="Times New Roman" w:hAnsi="Times New Roman" w:cs="Times New Roman"/>
                <w:sz w:val="20"/>
                <w:szCs w:val="24"/>
                <w:lang w:val="en-US" w:eastAsia="uk-UA"/>
              </w:rPr>
            </w:pPr>
            <w:r w:rsidRPr="00F067CD">
              <w:rPr>
                <w:rFonts w:ascii="Times New Roman" w:eastAsia="Times New Roman" w:hAnsi="Times New Roman" w:cs="Times New Roman"/>
                <w:sz w:val="20"/>
                <w:szCs w:val="24"/>
                <w:lang w:val="en-US" w:eastAsia="uk-UA"/>
              </w:rPr>
              <w:t xml:space="preserve">Прийняте  рiшення: Попередньо надати згоду на вчинення наступних значних правочинiв, якi можуть вчинятися товариством протягом не бiльш як одного року з дати прийняття такого рiшення: </w:t>
            </w:r>
          </w:p>
          <w:p w:rsidR="00F067CD" w:rsidRPr="00F067CD" w:rsidRDefault="00F067CD" w:rsidP="00F067CD">
            <w:pPr>
              <w:tabs>
                <w:tab w:val="left" w:pos="10620"/>
              </w:tabs>
              <w:spacing w:after="0" w:line="240" w:lineRule="auto"/>
              <w:rPr>
                <w:rFonts w:ascii="Times New Roman" w:eastAsia="Times New Roman" w:hAnsi="Times New Roman" w:cs="Times New Roman"/>
                <w:sz w:val="20"/>
                <w:szCs w:val="24"/>
                <w:lang w:val="en-US" w:eastAsia="uk-UA"/>
              </w:rPr>
            </w:pPr>
            <w:r w:rsidRPr="00F067CD">
              <w:rPr>
                <w:rFonts w:ascii="Times New Roman" w:eastAsia="Times New Roman" w:hAnsi="Times New Roman" w:cs="Times New Roman"/>
                <w:sz w:val="20"/>
                <w:szCs w:val="24"/>
                <w:lang w:val="en-US" w:eastAsia="uk-UA"/>
              </w:rPr>
              <w:t>"  Кредитнi угоди (сукупна гранична вартiсть 50000000  грн.);</w:t>
            </w:r>
          </w:p>
          <w:p w:rsidR="00F067CD" w:rsidRPr="00F067CD" w:rsidRDefault="00F067CD" w:rsidP="00F067CD">
            <w:pPr>
              <w:tabs>
                <w:tab w:val="left" w:pos="10620"/>
              </w:tabs>
              <w:spacing w:after="0" w:line="240" w:lineRule="auto"/>
              <w:rPr>
                <w:rFonts w:ascii="Times New Roman" w:eastAsia="Times New Roman" w:hAnsi="Times New Roman" w:cs="Times New Roman"/>
                <w:sz w:val="20"/>
                <w:szCs w:val="24"/>
                <w:lang w:val="en-US" w:eastAsia="uk-UA"/>
              </w:rPr>
            </w:pPr>
            <w:r w:rsidRPr="00F067CD">
              <w:rPr>
                <w:rFonts w:ascii="Times New Roman" w:eastAsia="Times New Roman" w:hAnsi="Times New Roman" w:cs="Times New Roman"/>
                <w:sz w:val="20"/>
                <w:szCs w:val="24"/>
                <w:lang w:val="en-US" w:eastAsia="uk-UA"/>
              </w:rPr>
              <w:t>"  Придбання основних фондiв  (сукупна гранична вартiсть 30000000  грн.).</w:t>
            </w:r>
          </w:p>
          <w:p w:rsidR="00F067CD" w:rsidRPr="00F067CD" w:rsidRDefault="00F067CD" w:rsidP="00F067CD">
            <w:pPr>
              <w:tabs>
                <w:tab w:val="left" w:pos="10620"/>
              </w:tabs>
              <w:spacing w:after="0" w:line="240" w:lineRule="auto"/>
              <w:rPr>
                <w:rFonts w:ascii="Times New Roman" w:eastAsia="Times New Roman" w:hAnsi="Times New Roman" w:cs="Times New Roman"/>
                <w:sz w:val="20"/>
                <w:szCs w:val="24"/>
                <w:lang w:val="en-US" w:eastAsia="uk-UA"/>
              </w:rPr>
            </w:pPr>
            <w:r w:rsidRPr="00F067CD">
              <w:rPr>
                <w:rFonts w:ascii="Times New Roman" w:eastAsia="Times New Roman" w:hAnsi="Times New Roman" w:cs="Times New Roman"/>
                <w:sz w:val="20"/>
                <w:szCs w:val="24"/>
                <w:lang w:val="en-US" w:eastAsia="uk-UA"/>
              </w:rPr>
              <w:t>"  Поповнення  оборотних коштiв (сукупна гранична вартiсть 50000000  грн.)</w:t>
            </w:r>
          </w:p>
          <w:p w:rsidR="00F067CD" w:rsidRPr="00F067CD" w:rsidRDefault="00F067CD" w:rsidP="00F067CD">
            <w:pPr>
              <w:tabs>
                <w:tab w:val="left" w:pos="10620"/>
              </w:tabs>
              <w:spacing w:after="0" w:line="240" w:lineRule="auto"/>
              <w:rPr>
                <w:rFonts w:ascii="Times New Roman" w:eastAsia="Times New Roman" w:hAnsi="Times New Roman" w:cs="Times New Roman"/>
                <w:sz w:val="20"/>
                <w:szCs w:val="24"/>
                <w:lang w:val="en-US" w:eastAsia="uk-UA"/>
              </w:rPr>
            </w:pPr>
            <w:r w:rsidRPr="00F067CD">
              <w:rPr>
                <w:rFonts w:ascii="Times New Roman" w:eastAsia="Times New Roman" w:hAnsi="Times New Roman" w:cs="Times New Roman"/>
                <w:sz w:val="20"/>
                <w:szCs w:val="24"/>
                <w:lang w:val="en-US" w:eastAsia="uk-UA"/>
              </w:rPr>
              <w:t xml:space="preserve">           Уповноважити на укладання та пiдписання таких правочинiв Директора Товариства</w:t>
            </w:r>
          </w:p>
          <w:p w:rsidR="00F067CD" w:rsidRPr="00F067CD" w:rsidRDefault="00F067CD" w:rsidP="00F067CD">
            <w:pPr>
              <w:tabs>
                <w:tab w:val="left" w:pos="10620"/>
              </w:tabs>
              <w:spacing w:after="0" w:line="240" w:lineRule="auto"/>
              <w:rPr>
                <w:rFonts w:ascii="Times New Roman" w:eastAsia="Times New Roman" w:hAnsi="Times New Roman" w:cs="Times New Roman"/>
                <w:sz w:val="20"/>
                <w:szCs w:val="24"/>
                <w:lang w:val="en-US" w:eastAsia="uk-UA"/>
              </w:rPr>
            </w:pPr>
            <w:r w:rsidRPr="00F067CD">
              <w:rPr>
                <w:rFonts w:ascii="Times New Roman" w:eastAsia="Times New Roman" w:hAnsi="Times New Roman" w:cs="Times New Roman"/>
                <w:sz w:val="20"/>
                <w:szCs w:val="24"/>
                <w:lang w:val="en-US" w:eastAsia="uk-UA"/>
              </w:rPr>
              <w:t xml:space="preserve">Питання 9. Затвердження всiх правочинiв, вчинених Товариством з дати проведення у 2019 роцi загальних зборiв та до моменту проведення загальних зборiв у 2020 роцi. </w:t>
            </w:r>
          </w:p>
          <w:p w:rsidR="00F067CD" w:rsidRPr="00F067CD" w:rsidRDefault="00F067CD" w:rsidP="00F067CD">
            <w:pPr>
              <w:tabs>
                <w:tab w:val="left" w:pos="10620"/>
              </w:tabs>
              <w:spacing w:after="0" w:line="240" w:lineRule="auto"/>
              <w:rPr>
                <w:rFonts w:ascii="Times New Roman" w:eastAsia="Times New Roman" w:hAnsi="Times New Roman" w:cs="Times New Roman"/>
                <w:sz w:val="20"/>
                <w:szCs w:val="24"/>
                <w:lang w:val="en-US" w:eastAsia="uk-UA"/>
              </w:rPr>
            </w:pPr>
            <w:r w:rsidRPr="00F067CD">
              <w:rPr>
                <w:rFonts w:ascii="Times New Roman" w:eastAsia="Times New Roman" w:hAnsi="Times New Roman" w:cs="Times New Roman"/>
                <w:sz w:val="20"/>
                <w:szCs w:val="24"/>
                <w:lang w:val="en-US" w:eastAsia="uk-UA"/>
              </w:rPr>
              <w:t xml:space="preserve">Прийняте рiшення: Затвердити всi правочини, вчиненi Товариством з дати проведення у 2019 роцi загальних зборiв та до моменту проведення рiчних зборiв у 2020 роцi. </w:t>
            </w:r>
          </w:p>
          <w:p w:rsidR="00F067CD" w:rsidRPr="00F067CD" w:rsidRDefault="00F067CD" w:rsidP="00F067CD">
            <w:pPr>
              <w:tabs>
                <w:tab w:val="left" w:pos="10620"/>
              </w:tabs>
              <w:spacing w:after="0" w:line="240" w:lineRule="auto"/>
              <w:rPr>
                <w:rFonts w:ascii="Times New Roman" w:eastAsia="Times New Roman" w:hAnsi="Times New Roman" w:cs="Times New Roman"/>
                <w:sz w:val="20"/>
                <w:szCs w:val="24"/>
                <w:lang w:val="en-US" w:eastAsia="uk-UA"/>
              </w:rPr>
            </w:pPr>
            <w:r w:rsidRPr="00F067CD">
              <w:rPr>
                <w:rFonts w:ascii="Times New Roman" w:eastAsia="Times New Roman" w:hAnsi="Times New Roman" w:cs="Times New Roman"/>
                <w:sz w:val="20"/>
                <w:szCs w:val="24"/>
                <w:lang w:val="en-US" w:eastAsia="uk-UA"/>
              </w:rPr>
              <w:t xml:space="preserve">Питання 10. Розгляд  звiту Директора  про пiдсумки фiнансово-господарської дiяльностi дочiрнього сiльськогосподарського пiдприємства  "Агроцентр"  за 2019 рiк та його затвердження. </w:t>
            </w:r>
          </w:p>
          <w:p w:rsidR="00F067CD" w:rsidRPr="00F067CD" w:rsidRDefault="00F067CD" w:rsidP="00F067CD">
            <w:pPr>
              <w:tabs>
                <w:tab w:val="left" w:pos="10620"/>
              </w:tabs>
              <w:spacing w:after="0" w:line="240" w:lineRule="auto"/>
              <w:rPr>
                <w:rFonts w:ascii="Times New Roman" w:eastAsia="Times New Roman" w:hAnsi="Times New Roman" w:cs="Times New Roman"/>
                <w:sz w:val="20"/>
                <w:szCs w:val="24"/>
                <w:lang w:val="en-US" w:eastAsia="uk-UA"/>
              </w:rPr>
            </w:pPr>
            <w:r w:rsidRPr="00F067CD">
              <w:rPr>
                <w:rFonts w:ascii="Times New Roman" w:eastAsia="Times New Roman" w:hAnsi="Times New Roman" w:cs="Times New Roman"/>
                <w:sz w:val="20"/>
                <w:szCs w:val="24"/>
                <w:lang w:val="en-US" w:eastAsia="uk-UA"/>
              </w:rPr>
              <w:t xml:space="preserve">Прийняте  рiшення: Затвердити звiт Директора про пiдсумки фiнансово-господарської дiяльностi дочiрнього сiльськогосподарського пiдприємства "Агроцентр" за 2019 рiк. </w:t>
            </w:r>
          </w:p>
          <w:p w:rsidR="00F067CD" w:rsidRPr="00F067CD" w:rsidRDefault="00F067CD" w:rsidP="00F067CD">
            <w:pPr>
              <w:tabs>
                <w:tab w:val="left" w:pos="10620"/>
              </w:tabs>
              <w:spacing w:after="0" w:line="240" w:lineRule="auto"/>
              <w:rPr>
                <w:rFonts w:ascii="Times New Roman" w:eastAsia="Times New Roman" w:hAnsi="Times New Roman" w:cs="Times New Roman"/>
                <w:sz w:val="20"/>
                <w:szCs w:val="24"/>
                <w:lang w:val="en-US" w:eastAsia="uk-UA"/>
              </w:rPr>
            </w:pPr>
            <w:r w:rsidRPr="00F067CD">
              <w:rPr>
                <w:rFonts w:ascii="Times New Roman" w:eastAsia="Times New Roman" w:hAnsi="Times New Roman" w:cs="Times New Roman"/>
                <w:sz w:val="20"/>
                <w:szCs w:val="24"/>
                <w:lang w:val="en-US" w:eastAsia="uk-UA"/>
              </w:rPr>
              <w:t xml:space="preserve">Питання 11.  Затвердження порядку розподiлу (покриття) прибутку (збитку)  дочiрнього сiльськогосподарського пiдприємства "Агроцентр" за 2019 рiк. </w:t>
            </w:r>
          </w:p>
          <w:p w:rsidR="00F067CD" w:rsidRPr="00F067CD" w:rsidRDefault="00F067CD" w:rsidP="00F067CD">
            <w:pPr>
              <w:tabs>
                <w:tab w:val="left" w:pos="10620"/>
              </w:tabs>
              <w:spacing w:after="0" w:line="240" w:lineRule="auto"/>
              <w:rPr>
                <w:rFonts w:ascii="Times New Roman" w:eastAsia="Times New Roman" w:hAnsi="Times New Roman" w:cs="Times New Roman"/>
                <w:sz w:val="20"/>
                <w:szCs w:val="24"/>
                <w:lang w:val="en-US" w:eastAsia="uk-UA"/>
              </w:rPr>
            </w:pPr>
            <w:r w:rsidRPr="00F067CD">
              <w:rPr>
                <w:rFonts w:ascii="Times New Roman" w:eastAsia="Times New Roman" w:hAnsi="Times New Roman" w:cs="Times New Roman"/>
                <w:sz w:val="20"/>
                <w:szCs w:val="24"/>
                <w:lang w:val="en-US" w:eastAsia="uk-UA"/>
              </w:rPr>
              <w:t>Прийняте рiшення: Затвердити наступний порядок  розподiлу прибутку дочiрнього сiльськогосподарського пiдприємства "Агроцентр" за 2019 рiк:   Резервний фонд - 5%;     Фонд розвитку та вдосконалення виробництва - 25%; Фонд дивiдендiв-70%.</w:t>
            </w:r>
          </w:p>
          <w:p w:rsidR="00F067CD" w:rsidRPr="00F067CD" w:rsidRDefault="00F067CD" w:rsidP="00F067CD">
            <w:pPr>
              <w:tabs>
                <w:tab w:val="left" w:pos="10620"/>
              </w:tabs>
              <w:spacing w:after="0" w:line="240" w:lineRule="auto"/>
              <w:rPr>
                <w:rFonts w:ascii="Times New Roman" w:eastAsia="Times New Roman" w:hAnsi="Times New Roman" w:cs="Times New Roman"/>
                <w:sz w:val="20"/>
                <w:szCs w:val="24"/>
                <w:lang w:val="en-US" w:eastAsia="uk-UA"/>
              </w:rPr>
            </w:pPr>
            <w:r w:rsidRPr="00F067CD">
              <w:rPr>
                <w:rFonts w:ascii="Times New Roman" w:eastAsia="Times New Roman" w:hAnsi="Times New Roman" w:cs="Times New Roman"/>
                <w:sz w:val="20"/>
                <w:szCs w:val="24"/>
                <w:lang w:val="en-US" w:eastAsia="uk-UA"/>
              </w:rPr>
              <w:t>Питання 12. Прийняття рiшення про припинення повноважень  Голови та членiв Наглядової ради. Обрання нового складу Наглядової ради. Затвердження умов договорiв, що укладатимуться з Головою та членами Наглядової ради, встановлення розмiру їх винагороди, обрання особи, яка уповноважується на пiдписання вiдповiдних договорiв.</w:t>
            </w:r>
          </w:p>
          <w:p w:rsidR="00F067CD" w:rsidRPr="00F067CD" w:rsidRDefault="00F067CD" w:rsidP="00F067CD">
            <w:pPr>
              <w:tabs>
                <w:tab w:val="left" w:pos="10620"/>
              </w:tabs>
              <w:spacing w:after="0" w:line="240" w:lineRule="auto"/>
              <w:rPr>
                <w:rFonts w:ascii="Times New Roman" w:eastAsia="Times New Roman" w:hAnsi="Times New Roman" w:cs="Times New Roman"/>
                <w:sz w:val="20"/>
                <w:szCs w:val="24"/>
                <w:lang w:val="en-US" w:eastAsia="uk-UA"/>
              </w:rPr>
            </w:pPr>
            <w:r w:rsidRPr="00F067CD">
              <w:rPr>
                <w:rFonts w:ascii="Times New Roman" w:eastAsia="Times New Roman" w:hAnsi="Times New Roman" w:cs="Times New Roman"/>
                <w:sz w:val="20"/>
                <w:szCs w:val="24"/>
                <w:lang w:val="en-US" w:eastAsia="uk-UA"/>
              </w:rPr>
              <w:t xml:space="preserve">Прийняте  рiшення: Припинити повноваження Наглядової ради у наступному складi: Голова Наглядової ради (акцiонер) Шаламова Галина Вiкторiвна, Член Наглядової ради (акцiонер) Проскурня Людмила Iванiвна, Член Наглядової ради (акцiонер) Касьянов Юрiй Юрiйович. Обрати Наглядову раду у такому складi: Голова Наглядової ради (акцiонер) Шаламова Галина Вiкторiвна, Член Наглядової ради (акцiонер) Проскурня Людмила Iванiвна, Член Наглядової ради (акцiонер) Касьянов Юрiй Юрiйович. Затвердити </w:t>
            </w:r>
            <w:r w:rsidRPr="00F067CD">
              <w:rPr>
                <w:rFonts w:ascii="Times New Roman" w:eastAsia="Times New Roman" w:hAnsi="Times New Roman" w:cs="Times New Roman"/>
                <w:sz w:val="20"/>
                <w:szCs w:val="24"/>
                <w:lang w:val="en-US" w:eastAsia="uk-UA"/>
              </w:rPr>
              <w:lastRenderedPageBreak/>
              <w:t xml:space="preserve">умови договорiв, що укладатимуться з Головою та членами Наглядової ради, винагороду Головi та Членам Наглядової ради не сплачувати, уповноважити Директора на пiдписання вiдповiдних договорiв. </w:t>
            </w:r>
          </w:p>
          <w:p w:rsidR="00F067CD" w:rsidRPr="00F067CD" w:rsidRDefault="00F067CD" w:rsidP="00F067CD">
            <w:pPr>
              <w:tabs>
                <w:tab w:val="left" w:pos="10620"/>
              </w:tabs>
              <w:spacing w:after="0" w:line="240" w:lineRule="auto"/>
              <w:rPr>
                <w:rFonts w:ascii="Times New Roman" w:eastAsia="Times New Roman" w:hAnsi="Times New Roman" w:cs="Times New Roman"/>
                <w:sz w:val="20"/>
                <w:szCs w:val="24"/>
                <w:lang w:val="en-US" w:eastAsia="uk-UA"/>
              </w:rPr>
            </w:pPr>
            <w:r w:rsidRPr="00F067CD">
              <w:rPr>
                <w:rFonts w:ascii="Times New Roman" w:eastAsia="Times New Roman" w:hAnsi="Times New Roman" w:cs="Times New Roman"/>
                <w:sz w:val="20"/>
                <w:szCs w:val="24"/>
                <w:lang w:val="en-US" w:eastAsia="uk-UA"/>
              </w:rPr>
              <w:t>Питання 13. Прийняття рiшення про припинення повноважень та обрання Ревiзора Товариства.</w:t>
            </w:r>
          </w:p>
          <w:p w:rsidR="00F067CD" w:rsidRPr="00F067CD" w:rsidRDefault="00F067CD" w:rsidP="00F067CD">
            <w:pPr>
              <w:tabs>
                <w:tab w:val="left" w:pos="10620"/>
              </w:tabs>
              <w:spacing w:after="0" w:line="240" w:lineRule="auto"/>
              <w:rPr>
                <w:rFonts w:ascii="Times New Roman" w:eastAsia="Times New Roman" w:hAnsi="Times New Roman" w:cs="Times New Roman"/>
                <w:sz w:val="20"/>
                <w:szCs w:val="24"/>
                <w:lang w:val="en-US" w:eastAsia="uk-UA"/>
              </w:rPr>
            </w:pPr>
            <w:r w:rsidRPr="00F067CD">
              <w:rPr>
                <w:rFonts w:ascii="Times New Roman" w:eastAsia="Times New Roman" w:hAnsi="Times New Roman" w:cs="Times New Roman"/>
                <w:sz w:val="20"/>
                <w:szCs w:val="24"/>
                <w:lang w:val="en-US" w:eastAsia="uk-UA"/>
              </w:rPr>
              <w:t>Прийняте рiшення: Припинити повноваження Ревiзора Макарова Олександра Борисовича та  обрати його на посаду Ревiзора Товариства на новий термiн.</w:t>
            </w:r>
          </w:p>
          <w:p w:rsidR="00F067CD" w:rsidRPr="00F067CD" w:rsidRDefault="00F067CD" w:rsidP="00F067CD">
            <w:pPr>
              <w:tabs>
                <w:tab w:val="left" w:pos="10620"/>
              </w:tabs>
              <w:spacing w:after="0" w:line="240" w:lineRule="auto"/>
              <w:rPr>
                <w:rFonts w:ascii="Times New Roman" w:eastAsia="Times New Roman" w:hAnsi="Times New Roman" w:cs="Times New Roman"/>
                <w:sz w:val="20"/>
                <w:szCs w:val="24"/>
                <w:lang w:val="en-US" w:eastAsia="uk-UA"/>
              </w:rPr>
            </w:pPr>
          </w:p>
        </w:tc>
      </w:tr>
    </w:tbl>
    <w:p w:rsidR="00F067CD" w:rsidRPr="00F067CD" w:rsidRDefault="00F067CD" w:rsidP="00F067CD">
      <w:pPr>
        <w:tabs>
          <w:tab w:val="left" w:pos="10620"/>
        </w:tabs>
        <w:spacing w:after="0" w:line="240" w:lineRule="auto"/>
        <w:rPr>
          <w:rFonts w:ascii="Times New Roman" w:eastAsia="Times New Roman" w:hAnsi="Times New Roman" w:cs="Times New Roman"/>
          <w:sz w:val="20"/>
          <w:szCs w:val="24"/>
          <w:lang w:val="en-US" w:eastAsia="uk-UA"/>
        </w:rPr>
      </w:pPr>
    </w:p>
    <w:p w:rsidR="00F067CD" w:rsidRPr="00F067CD" w:rsidRDefault="00F067CD" w:rsidP="00F067CD">
      <w:pPr>
        <w:tabs>
          <w:tab w:val="left" w:pos="10620"/>
        </w:tabs>
        <w:spacing w:after="0" w:line="240" w:lineRule="auto"/>
        <w:rPr>
          <w:rFonts w:ascii="Times New Roman" w:eastAsia="Times New Roman" w:hAnsi="Times New Roman" w:cs="Times New Roman"/>
          <w:sz w:val="20"/>
          <w:szCs w:val="24"/>
          <w:lang w:val="en-US" w:eastAsia="uk-UA"/>
        </w:rPr>
      </w:pPr>
    </w:p>
    <w:p w:rsidR="00F067CD" w:rsidRPr="00F067CD" w:rsidRDefault="00F067CD" w:rsidP="00F067CD">
      <w:pPr>
        <w:tabs>
          <w:tab w:val="left" w:pos="10620"/>
        </w:tabs>
        <w:spacing w:after="0" w:line="240" w:lineRule="auto"/>
        <w:rPr>
          <w:rFonts w:ascii="Times New Roman" w:eastAsia="Times New Roman" w:hAnsi="Times New Roman" w:cs="Times New Roman"/>
          <w:sz w:val="20"/>
          <w:szCs w:val="24"/>
          <w:lang w:val="en-US" w:eastAsia="uk-UA"/>
        </w:rPr>
      </w:pPr>
    </w:p>
    <w:p w:rsidR="00F067CD" w:rsidRDefault="00F067CD">
      <w:pPr>
        <w:sectPr w:rsidR="00F067CD" w:rsidSect="00F067CD">
          <w:pgSz w:w="11906" w:h="16838" w:code="9"/>
          <w:pgMar w:top="363" w:right="567" w:bottom="363" w:left="1417" w:header="709" w:footer="709" w:gutter="0"/>
          <w:cols w:space="708"/>
          <w:docGrid w:linePitch="360"/>
        </w:sectPr>
      </w:pPr>
    </w:p>
    <w:p w:rsidR="00F067CD" w:rsidRPr="00F067CD" w:rsidRDefault="00F067CD" w:rsidP="00F067CD">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F067CD" w:rsidRPr="00F067CD" w:rsidRDefault="00F067CD" w:rsidP="00F067CD">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F067CD">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F067CD" w:rsidRPr="00F067CD" w:rsidTr="006822A6">
        <w:trPr>
          <w:trHeight w:val="284"/>
        </w:trPr>
        <w:tc>
          <w:tcPr>
            <w:tcW w:w="6981" w:type="dxa"/>
            <w:gridSpan w:val="2"/>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Ні</w:t>
            </w:r>
          </w:p>
        </w:tc>
      </w:tr>
      <w:tr w:rsidR="00F067CD" w:rsidRPr="00F067CD" w:rsidTr="006822A6">
        <w:trPr>
          <w:trHeight w:val="284"/>
        </w:trPr>
        <w:tc>
          <w:tcPr>
            <w:tcW w:w="6981" w:type="dxa"/>
            <w:gridSpan w:val="2"/>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 xml:space="preserve"> </w:t>
            </w:r>
          </w:p>
        </w:tc>
      </w:tr>
      <w:tr w:rsidR="00F067CD" w:rsidRPr="00F067CD" w:rsidTr="006822A6">
        <w:trPr>
          <w:trHeight w:val="284"/>
        </w:trPr>
        <w:tc>
          <w:tcPr>
            <w:tcW w:w="6981" w:type="dxa"/>
            <w:gridSpan w:val="2"/>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X</w:t>
            </w:r>
          </w:p>
        </w:tc>
      </w:tr>
      <w:tr w:rsidR="00F067CD" w:rsidRPr="00F067CD" w:rsidTr="006822A6">
        <w:trPr>
          <w:trHeight w:val="284"/>
        </w:trPr>
        <w:tc>
          <w:tcPr>
            <w:tcW w:w="6981" w:type="dxa"/>
            <w:gridSpan w:val="2"/>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X</w:t>
            </w:r>
          </w:p>
        </w:tc>
      </w:tr>
      <w:tr w:rsidR="00F067CD" w:rsidRPr="00F067CD" w:rsidTr="006822A6">
        <w:trPr>
          <w:trHeight w:val="284"/>
        </w:trPr>
        <w:tc>
          <w:tcPr>
            <w:tcW w:w="1284" w:type="dxa"/>
            <w:shd w:val="clear" w:color="auto" w:fill="auto"/>
          </w:tcPr>
          <w:p w:rsidR="00F067CD" w:rsidRPr="00F067CD" w:rsidRDefault="00F067CD" w:rsidP="00F067CD">
            <w:pPr>
              <w:spacing w:after="0" w:line="240" w:lineRule="auto"/>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F067CD" w:rsidRPr="00F067CD" w:rsidRDefault="00F067CD" w:rsidP="00F067CD">
            <w:pPr>
              <w:spacing w:after="0" w:line="240" w:lineRule="auto"/>
              <w:outlineLvl w:val="2"/>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д/н</w:t>
            </w:r>
          </w:p>
        </w:tc>
      </w:tr>
    </w:tbl>
    <w:p w:rsidR="00F067CD" w:rsidRPr="00F067CD" w:rsidRDefault="00F067CD" w:rsidP="00F067CD">
      <w:pPr>
        <w:spacing w:after="0" w:line="240" w:lineRule="auto"/>
        <w:outlineLvl w:val="2"/>
        <w:rPr>
          <w:rFonts w:ascii="Times New Roman" w:eastAsia="Times New Roman" w:hAnsi="Times New Roman" w:cs="Times New Roman"/>
          <w:bCs/>
          <w:sz w:val="20"/>
          <w:szCs w:val="20"/>
          <w:lang w:val="uk-UA" w:eastAsia="uk-UA"/>
        </w:rPr>
      </w:pPr>
    </w:p>
    <w:p w:rsidR="00F067CD" w:rsidRPr="00F067CD" w:rsidRDefault="00F067CD" w:rsidP="00F067CD">
      <w:pPr>
        <w:spacing w:after="0" w:line="240" w:lineRule="auto"/>
        <w:outlineLvl w:val="2"/>
        <w:rPr>
          <w:rFonts w:ascii="Times New Roman" w:eastAsia="Times New Roman" w:hAnsi="Times New Roman" w:cs="Times New Roman"/>
          <w:b/>
          <w:bCs/>
          <w:color w:val="000000"/>
          <w:sz w:val="20"/>
          <w:szCs w:val="20"/>
          <w:lang w:val="uk-UA" w:eastAsia="uk-UA"/>
        </w:rPr>
      </w:pPr>
      <w:r w:rsidRPr="00F067CD">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1"/>
        <w:gridCol w:w="1582"/>
        <w:gridCol w:w="1574"/>
      </w:tblGrid>
      <w:tr w:rsidR="00F067CD" w:rsidRPr="00F067CD" w:rsidTr="006822A6">
        <w:trPr>
          <w:trHeight w:val="284"/>
        </w:trPr>
        <w:tc>
          <w:tcPr>
            <w:tcW w:w="6981" w:type="dxa"/>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Ні</w:t>
            </w:r>
          </w:p>
        </w:tc>
      </w:tr>
      <w:tr w:rsidR="00F067CD" w:rsidRPr="00F067CD" w:rsidTr="006822A6">
        <w:trPr>
          <w:trHeight w:val="284"/>
        </w:trPr>
        <w:tc>
          <w:tcPr>
            <w:tcW w:w="6981" w:type="dxa"/>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F067CD">
              <w:rPr>
                <w:rFonts w:ascii="Times New Roman" w:eastAsia="Times New Roman" w:hAnsi="Times New Roman" w:cs="Times New Roman"/>
                <w:bCs/>
                <w:color w:val="000000"/>
                <w:sz w:val="20"/>
                <w:szCs w:val="20"/>
                <w:lang w:eastAsia="uk-UA"/>
              </w:rPr>
              <w:t xml:space="preserve"> ринку</w:t>
            </w:r>
          </w:p>
        </w:tc>
        <w:tc>
          <w:tcPr>
            <w:tcW w:w="1582"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X</w:t>
            </w:r>
          </w:p>
        </w:tc>
      </w:tr>
      <w:tr w:rsidR="00F067CD" w:rsidRPr="00F067CD" w:rsidTr="006822A6">
        <w:trPr>
          <w:trHeight w:val="284"/>
        </w:trPr>
        <w:tc>
          <w:tcPr>
            <w:tcW w:w="6981" w:type="dxa"/>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w:t>
            </w:r>
            <w:r w:rsidRPr="00F067CD">
              <w:rPr>
                <w:rFonts w:ascii="Times New Roman" w:eastAsia="Times New Roman" w:hAnsi="Times New Roman" w:cs="Times New Roman"/>
                <w:bCs/>
                <w:sz w:val="20"/>
                <w:szCs w:val="20"/>
                <w:lang w:val="uk-UA" w:eastAsia="uk-UA"/>
              </w:rPr>
              <w:t>відсотками голосуючих акцій</w:t>
            </w:r>
          </w:p>
        </w:tc>
        <w:tc>
          <w:tcPr>
            <w:tcW w:w="1582"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X</w:t>
            </w:r>
          </w:p>
        </w:tc>
      </w:tr>
    </w:tbl>
    <w:p w:rsidR="00F067CD" w:rsidRPr="00F067CD" w:rsidRDefault="00F067CD" w:rsidP="00F067CD">
      <w:pPr>
        <w:spacing w:after="0" w:line="240" w:lineRule="auto"/>
        <w:outlineLvl w:val="2"/>
        <w:rPr>
          <w:rFonts w:ascii="Times New Roman" w:eastAsia="Times New Roman" w:hAnsi="Times New Roman" w:cs="Times New Roman"/>
          <w:b/>
          <w:bCs/>
          <w:color w:val="000000"/>
          <w:sz w:val="21"/>
          <w:szCs w:val="21"/>
          <w:lang w:val="uk-UA" w:eastAsia="uk-UA"/>
        </w:rPr>
      </w:pPr>
    </w:p>
    <w:p w:rsidR="00F067CD" w:rsidRPr="00F067CD" w:rsidRDefault="00F067CD" w:rsidP="00F067CD">
      <w:pPr>
        <w:spacing w:after="0" w:line="240" w:lineRule="auto"/>
        <w:outlineLvl w:val="2"/>
        <w:rPr>
          <w:rFonts w:ascii="Times New Roman" w:eastAsia="Times New Roman" w:hAnsi="Times New Roman" w:cs="Times New Roman"/>
          <w:b/>
          <w:bCs/>
          <w:color w:val="000000"/>
          <w:sz w:val="20"/>
          <w:szCs w:val="20"/>
          <w:lang w:val="uk-UA" w:eastAsia="uk-UA"/>
        </w:rPr>
      </w:pPr>
      <w:r w:rsidRPr="00F067CD">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F067CD" w:rsidRPr="00F067CD" w:rsidTr="006822A6">
        <w:trPr>
          <w:trHeight w:val="284"/>
        </w:trPr>
        <w:tc>
          <w:tcPr>
            <w:tcW w:w="6981" w:type="dxa"/>
            <w:gridSpan w:val="2"/>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Ні</w:t>
            </w:r>
          </w:p>
        </w:tc>
      </w:tr>
      <w:tr w:rsidR="00F067CD" w:rsidRPr="00F067CD" w:rsidTr="006822A6">
        <w:trPr>
          <w:trHeight w:val="284"/>
        </w:trPr>
        <w:tc>
          <w:tcPr>
            <w:tcW w:w="6981" w:type="dxa"/>
            <w:gridSpan w:val="2"/>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X</w:t>
            </w:r>
          </w:p>
        </w:tc>
      </w:tr>
      <w:tr w:rsidR="00F067CD" w:rsidRPr="00F067CD" w:rsidTr="006822A6">
        <w:trPr>
          <w:trHeight w:val="284"/>
        </w:trPr>
        <w:tc>
          <w:tcPr>
            <w:tcW w:w="6981" w:type="dxa"/>
            <w:gridSpan w:val="2"/>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 xml:space="preserve"> </w:t>
            </w:r>
          </w:p>
        </w:tc>
      </w:tr>
      <w:tr w:rsidR="00F067CD" w:rsidRPr="00F067CD" w:rsidTr="006822A6">
        <w:trPr>
          <w:trHeight w:val="284"/>
        </w:trPr>
        <w:tc>
          <w:tcPr>
            <w:tcW w:w="6981" w:type="dxa"/>
            <w:gridSpan w:val="2"/>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X</w:t>
            </w:r>
          </w:p>
        </w:tc>
      </w:tr>
      <w:tr w:rsidR="00F067CD" w:rsidRPr="00F067CD" w:rsidTr="006822A6">
        <w:trPr>
          <w:trHeight w:val="284"/>
        </w:trPr>
        <w:tc>
          <w:tcPr>
            <w:tcW w:w="1284" w:type="dxa"/>
            <w:shd w:val="clear" w:color="auto" w:fill="auto"/>
          </w:tcPr>
          <w:p w:rsidR="00F067CD" w:rsidRPr="00F067CD" w:rsidRDefault="00F067CD" w:rsidP="00F067CD">
            <w:pPr>
              <w:spacing w:after="0" w:line="240" w:lineRule="auto"/>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F067CD" w:rsidRPr="00F067CD" w:rsidRDefault="00F067CD" w:rsidP="00F067CD">
            <w:pPr>
              <w:spacing w:after="0" w:line="240" w:lineRule="auto"/>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д/н</w:t>
            </w:r>
          </w:p>
        </w:tc>
      </w:tr>
    </w:tbl>
    <w:p w:rsidR="00F067CD" w:rsidRPr="00F067CD" w:rsidRDefault="00F067CD" w:rsidP="00F067CD">
      <w:pPr>
        <w:spacing w:after="0" w:line="240" w:lineRule="auto"/>
        <w:outlineLvl w:val="2"/>
        <w:rPr>
          <w:rFonts w:ascii="Times New Roman" w:eastAsia="Times New Roman" w:hAnsi="Times New Roman" w:cs="Times New Roman"/>
          <w:b/>
          <w:bCs/>
          <w:sz w:val="20"/>
          <w:szCs w:val="20"/>
          <w:lang w:val="uk-UA" w:eastAsia="uk-UA"/>
        </w:rPr>
      </w:pPr>
    </w:p>
    <w:p w:rsidR="00F067CD" w:rsidRPr="00F067CD" w:rsidRDefault="00F067CD" w:rsidP="00F067CD">
      <w:pPr>
        <w:spacing w:after="0" w:line="240" w:lineRule="auto"/>
        <w:outlineLvl w:val="2"/>
        <w:rPr>
          <w:rFonts w:ascii="Times New Roman" w:eastAsia="Times New Roman" w:hAnsi="Times New Roman" w:cs="Times New Roman"/>
          <w:b/>
          <w:bCs/>
          <w:color w:val="000000"/>
          <w:sz w:val="20"/>
          <w:szCs w:val="20"/>
          <w:lang w:val="uk-UA" w:eastAsia="uk-UA"/>
        </w:rPr>
      </w:pPr>
      <w:r w:rsidRPr="00F067CD">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711"/>
        <w:gridCol w:w="1568"/>
        <w:gridCol w:w="1574"/>
      </w:tblGrid>
      <w:tr w:rsidR="00F067CD" w:rsidRPr="00F067CD" w:rsidTr="006822A6">
        <w:trPr>
          <w:trHeight w:val="284"/>
        </w:trPr>
        <w:tc>
          <w:tcPr>
            <w:tcW w:w="6995" w:type="dxa"/>
            <w:gridSpan w:val="2"/>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Ні</w:t>
            </w:r>
          </w:p>
        </w:tc>
      </w:tr>
      <w:tr w:rsidR="00F067CD" w:rsidRPr="00F067CD" w:rsidTr="006822A6">
        <w:trPr>
          <w:trHeight w:val="284"/>
        </w:trPr>
        <w:tc>
          <w:tcPr>
            <w:tcW w:w="6995" w:type="dxa"/>
            <w:gridSpan w:val="2"/>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X</w:t>
            </w:r>
          </w:p>
        </w:tc>
      </w:tr>
      <w:tr w:rsidR="00F067CD" w:rsidRPr="00F067CD" w:rsidTr="006822A6">
        <w:trPr>
          <w:trHeight w:val="284"/>
        </w:trPr>
        <w:tc>
          <w:tcPr>
            <w:tcW w:w="6995" w:type="dxa"/>
            <w:gridSpan w:val="2"/>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X</w:t>
            </w:r>
          </w:p>
        </w:tc>
      </w:tr>
      <w:tr w:rsidR="00F067CD" w:rsidRPr="00F067CD" w:rsidTr="006822A6">
        <w:trPr>
          <w:trHeight w:val="284"/>
        </w:trPr>
        <w:tc>
          <w:tcPr>
            <w:tcW w:w="6995" w:type="dxa"/>
            <w:gridSpan w:val="2"/>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X</w:t>
            </w:r>
          </w:p>
        </w:tc>
      </w:tr>
      <w:tr w:rsidR="00F067CD" w:rsidRPr="00F067CD" w:rsidTr="006822A6">
        <w:trPr>
          <w:trHeight w:val="284"/>
        </w:trPr>
        <w:tc>
          <w:tcPr>
            <w:tcW w:w="6995" w:type="dxa"/>
            <w:gridSpan w:val="2"/>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X</w:t>
            </w:r>
          </w:p>
        </w:tc>
      </w:tr>
      <w:tr w:rsidR="00F067CD" w:rsidRPr="00F067CD" w:rsidTr="006822A6">
        <w:trPr>
          <w:trHeight w:val="284"/>
        </w:trPr>
        <w:tc>
          <w:tcPr>
            <w:tcW w:w="6995" w:type="dxa"/>
            <w:gridSpan w:val="2"/>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uk-UA" w:eastAsia="uk-UA"/>
              </w:rPr>
            </w:pPr>
            <w:r w:rsidRPr="00F067CD">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X</w:t>
            </w:r>
          </w:p>
        </w:tc>
      </w:tr>
      <w:tr w:rsidR="00F067CD" w:rsidRPr="00F067CD" w:rsidTr="006822A6">
        <w:trPr>
          <w:trHeight w:val="284"/>
        </w:trPr>
        <w:tc>
          <w:tcPr>
            <w:tcW w:w="6995" w:type="dxa"/>
            <w:gridSpan w:val="2"/>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uk-UA" w:eastAsia="uk-UA"/>
              </w:rPr>
            </w:pPr>
            <w:r w:rsidRPr="00F067CD">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X</w:t>
            </w:r>
          </w:p>
        </w:tc>
      </w:tr>
      <w:tr w:rsidR="00F067CD" w:rsidRPr="00F067CD" w:rsidTr="006822A6">
        <w:trPr>
          <w:trHeight w:val="284"/>
        </w:trPr>
        <w:tc>
          <w:tcPr>
            <w:tcW w:w="6995" w:type="dxa"/>
            <w:gridSpan w:val="2"/>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sz w:val="20"/>
                <w:szCs w:val="20"/>
                <w:lang w:val="en-US" w:eastAsia="uk-UA"/>
              </w:rPr>
              <w:t>X</w:t>
            </w:r>
          </w:p>
        </w:tc>
      </w:tr>
      <w:tr w:rsidR="00F067CD" w:rsidRPr="00F067CD" w:rsidTr="006822A6">
        <w:trPr>
          <w:trHeight w:val="284"/>
        </w:trPr>
        <w:tc>
          <w:tcPr>
            <w:tcW w:w="6995" w:type="dxa"/>
            <w:gridSpan w:val="2"/>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X</w:t>
            </w:r>
          </w:p>
        </w:tc>
      </w:tr>
      <w:tr w:rsidR="00F067CD" w:rsidRPr="00F067CD" w:rsidTr="006822A6">
        <w:trPr>
          <w:trHeight w:val="284"/>
        </w:trPr>
        <w:tc>
          <w:tcPr>
            <w:tcW w:w="6995" w:type="dxa"/>
            <w:gridSpan w:val="2"/>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uk-UA" w:eastAsia="uk-UA"/>
              </w:rPr>
            </w:pPr>
            <w:r w:rsidRPr="00F067CD">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X</w:t>
            </w:r>
          </w:p>
        </w:tc>
      </w:tr>
      <w:tr w:rsidR="00F067CD" w:rsidRPr="00F067CD" w:rsidTr="006822A6">
        <w:trPr>
          <w:trHeight w:val="284"/>
        </w:trPr>
        <w:tc>
          <w:tcPr>
            <w:tcW w:w="1284" w:type="dxa"/>
            <w:shd w:val="clear" w:color="auto" w:fill="auto"/>
          </w:tcPr>
          <w:p w:rsidR="00F067CD" w:rsidRPr="00F067CD" w:rsidRDefault="00F067CD" w:rsidP="00F067CD">
            <w:pPr>
              <w:spacing w:after="0" w:line="240" w:lineRule="auto"/>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F067CD" w:rsidRPr="00F067CD" w:rsidRDefault="00F067CD" w:rsidP="00F067CD">
            <w:pPr>
              <w:spacing w:after="0" w:line="240" w:lineRule="auto"/>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д/н</w:t>
            </w:r>
          </w:p>
        </w:tc>
      </w:tr>
    </w:tbl>
    <w:p w:rsidR="00F067CD" w:rsidRPr="00F067CD" w:rsidRDefault="00F067CD" w:rsidP="00F067CD">
      <w:pPr>
        <w:spacing w:after="0" w:line="240" w:lineRule="auto"/>
        <w:outlineLvl w:val="2"/>
        <w:rPr>
          <w:rFonts w:ascii="Times New Roman" w:eastAsia="Times New Roman" w:hAnsi="Times New Roman" w:cs="Times New Roman"/>
          <w:b/>
          <w:bCs/>
          <w:sz w:val="20"/>
          <w:szCs w:val="20"/>
          <w:lang w:val="uk-UA" w:eastAsia="uk-UA"/>
        </w:rPr>
      </w:pP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u w:val="words"/>
          <w:lang w:eastAsia="uk-UA"/>
        </w:rPr>
      </w:pPr>
      <w:r w:rsidRPr="00F067CD">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F067CD">
        <w:rPr>
          <w:rFonts w:ascii="Times New Roman" w:eastAsia="Times New Roman" w:hAnsi="Times New Roman" w:cs="Times New Roman"/>
          <w:b/>
          <w:bCs/>
          <w:color w:val="000000"/>
          <w:sz w:val="20"/>
          <w:szCs w:val="20"/>
          <w:lang w:eastAsia="uk-UA"/>
        </w:rPr>
        <w:t xml:space="preserve"> </w:t>
      </w:r>
      <w:r w:rsidRPr="00F067CD">
        <w:rPr>
          <w:rFonts w:ascii="Times New Roman" w:eastAsia="Times New Roman" w:hAnsi="Times New Roman" w:cs="Times New Roman"/>
          <w:bCs/>
          <w:color w:val="000000"/>
          <w:sz w:val="20"/>
          <w:szCs w:val="20"/>
          <w:u w:val="words"/>
          <w:lang w:val="en-US" w:eastAsia="uk-UA"/>
        </w:rPr>
        <w:t>Ні</w:t>
      </w:r>
    </w:p>
    <w:p w:rsidR="00F067CD" w:rsidRPr="00F067CD" w:rsidRDefault="00F067CD" w:rsidP="00F067CD">
      <w:pPr>
        <w:spacing w:after="0" w:line="240" w:lineRule="auto"/>
        <w:outlineLvl w:val="2"/>
        <w:rPr>
          <w:rFonts w:ascii="Times New Roman" w:eastAsia="Times New Roman" w:hAnsi="Times New Roman" w:cs="Times New Roman"/>
          <w:color w:val="000000"/>
          <w:sz w:val="27"/>
          <w:szCs w:val="27"/>
          <w:shd w:val="clear" w:color="auto" w:fill="FFFFFF"/>
          <w:lang w:eastAsia="uk-UA"/>
        </w:rPr>
      </w:pPr>
    </w:p>
    <w:p w:rsidR="00F067CD" w:rsidRPr="00F067CD" w:rsidRDefault="00F067CD" w:rsidP="00F067CD">
      <w:pPr>
        <w:spacing w:after="0" w:line="240" w:lineRule="auto"/>
        <w:outlineLvl w:val="2"/>
        <w:rPr>
          <w:rFonts w:ascii="Times New Roman" w:eastAsia="Times New Roman" w:hAnsi="Times New Roman" w:cs="Times New Roman"/>
          <w:b/>
          <w:bCs/>
          <w:color w:val="000000"/>
          <w:sz w:val="20"/>
          <w:szCs w:val="20"/>
          <w:u w:val="words"/>
          <w:lang w:eastAsia="uk-UA"/>
        </w:rPr>
      </w:pPr>
      <w:r w:rsidRPr="00F067CD">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4997"/>
        <w:gridCol w:w="1582"/>
        <w:gridCol w:w="1784"/>
      </w:tblGrid>
      <w:tr w:rsidR="00F067CD" w:rsidRPr="00F067CD" w:rsidTr="006822A6">
        <w:tc>
          <w:tcPr>
            <w:tcW w:w="6771" w:type="dxa"/>
            <w:gridSpan w:val="2"/>
          </w:tcPr>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u w:val="words"/>
                <w:lang w:eastAsia="uk-UA"/>
              </w:rPr>
            </w:pPr>
          </w:p>
        </w:tc>
        <w:tc>
          <w:tcPr>
            <w:tcW w:w="1582" w:type="dxa"/>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Так</w:t>
            </w:r>
          </w:p>
        </w:tc>
        <w:tc>
          <w:tcPr>
            <w:tcW w:w="1784" w:type="dxa"/>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Ні</w:t>
            </w:r>
          </w:p>
        </w:tc>
      </w:tr>
      <w:tr w:rsidR="00F067CD" w:rsidRPr="00F067CD" w:rsidTr="006822A6">
        <w:tc>
          <w:tcPr>
            <w:tcW w:w="6771" w:type="dxa"/>
            <w:gridSpan w:val="2"/>
          </w:tcPr>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u w:val="words"/>
                <w:lang w:val="en-US" w:eastAsia="uk-UA"/>
              </w:rPr>
            </w:pPr>
            <w:r w:rsidRPr="00F067CD">
              <w:rPr>
                <w:rFonts w:ascii="Times New Roman" w:eastAsia="Times New Roman" w:hAnsi="Times New Roman" w:cs="Times New Roman"/>
                <w:bCs/>
                <w:color w:val="000000"/>
                <w:sz w:val="20"/>
                <w:szCs w:val="20"/>
                <w:shd w:val="clear" w:color="auto" w:fill="FFFFFF"/>
                <w:lang w:val="uk-UA" w:eastAsia="uk-UA"/>
              </w:rPr>
              <w:t>Наглядова рада</w:t>
            </w:r>
          </w:p>
        </w:tc>
        <w:tc>
          <w:tcPr>
            <w:tcW w:w="1582" w:type="dxa"/>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F067CD">
              <w:rPr>
                <w:rFonts w:ascii="Times New Roman" w:eastAsia="Times New Roman" w:hAnsi="Times New Roman" w:cs="Times New Roman"/>
                <w:sz w:val="20"/>
                <w:szCs w:val="20"/>
                <w:lang w:val="uk-UA" w:eastAsia="uk-UA"/>
              </w:rPr>
              <w:t xml:space="preserve"> </w:t>
            </w:r>
          </w:p>
        </w:tc>
        <w:tc>
          <w:tcPr>
            <w:tcW w:w="1784" w:type="dxa"/>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F067CD">
              <w:rPr>
                <w:rFonts w:ascii="Times New Roman" w:eastAsia="Times New Roman" w:hAnsi="Times New Roman" w:cs="Times New Roman"/>
                <w:sz w:val="20"/>
                <w:szCs w:val="20"/>
                <w:lang w:val="uk-UA" w:eastAsia="uk-UA"/>
              </w:rPr>
              <w:t>X</w:t>
            </w:r>
          </w:p>
        </w:tc>
      </w:tr>
      <w:tr w:rsidR="00F067CD" w:rsidRPr="00F067CD" w:rsidTr="006822A6">
        <w:tc>
          <w:tcPr>
            <w:tcW w:w="6771" w:type="dxa"/>
            <w:gridSpan w:val="2"/>
          </w:tcPr>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u w:val="words"/>
                <w:lang w:val="en-US" w:eastAsia="uk-UA"/>
              </w:rPr>
            </w:pPr>
            <w:r w:rsidRPr="00F067CD">
              <w:rPr>
                <w:rFonts w:ascii="Times New Roman" w:eastAsia="Times New Roman" w:hAnsi="Times New Roman" w:cs="Times New Roman"/>
                <w:bCs/>
                <w:color w:val="000000"/>
                <w:sz w:val="20"/>
                <w:szCs w:val="20"/>
                <w:shd w:val="clear" w:color="auto" w:fill="FFFFFF"/>
                <w:lang w:val="uk-UA" w:eastAsia="uk-UA"/>
              </w:rPr>
              <w:t>Виконавчий орган</w:t>
            </w:r>
          </w:p>
        </w:tc>
        <w:tc>
          <w:tcPr>
            <w:tcW w:w="1582" w:type="dxa"/>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F067CD">
              <w:rPr>
                <w:rFonts w:ascii="Times New Roman" w:eastAsia="Times New Roman" w:hAnsi="Times New Roman" w:cs="Times New Roman"/>
                <w:sz w:val="20"/>
                <w:szCs w:val="20"/>
                <w:lang w:val="uk-UA" w:eastAsia="uk-UA"/>
              </w:rPr>
              <w:t xml:space="preserve"> </w:t>
            </w:r>
          </w:p>
        </w:tc>
        <w:tc>
          <w:tcPr>
            <w:tcW w:w="1784" w:type="dxa"/>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F067CD">
              <w:rPr>
                <w:rFonts w:ascii="Times New Roman" w:eastAsia="Times New Roman" w:hAnsi="Times New Roman" w:cs="Times New Roman"/>
                <w:sz w:val="20"/>
                <w:szCs w:val="20"/>
                <w:lang w:val="uk-UA" w:eastAsia="uk-UA"/>
              </w:rPr>
              <w:t>X</w:t>
            </w:r>
          </w:p>
        </w:tc>
      </w:tr>
      <w:tr w:rsidR="00F067CD" w:rsidRPr="00F067CD" w:rsidTr="006822A6">
        <w:tc>
          <w:tcPr>
            <w:tcW w:w="6771" w:type="dxa"/>
            <w:gridSpan w:val="2"/>
          </w:tcPr>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u w:val="words"/>
                <w:lang w:val="en-US" w:eastAsia="uk-UA"/>
              </w:rPr>
            </w:pPr>
            <w:r w:rsidRPr="00F067CD">
              <w:rPr>
                <w:rFonts w:ascii="Times New Roman" w:eastAsia="Times New Roman" w:hAnsi="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F067CD">
              <w:rPr>
                <w:rFonts w:ascii="Times New Roman" w:eastAsia="Times New Roman" w:hAnsi="Times New Roman" w:cs="Times New Roman"/>
                <w:sz w:val="20"/>
                <w:szCs w:val="20"/>
                <w:lang w:val="uk-UA" w:eastAsia="uk-UA"/>
              </w:rPr>
              <w:t xml:space="preserve"> </w:t>
            </w:r>
          </w:p>
        </w:tc>
        <w:tc>
          <w:tcPr>
            <w:tcW w:w="1784" w:type="dxa"/>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F067CD">
              <w:rPr>
                <w:rFonts w:ascii="Times New Roman" w:eastAsia="Times New Roman" w:hAnsi="Times New Roman" w:cs="Times New Roman"/>
                <w:sz w:val="20"/>
                <w:szCs w:val="20"/>
                <w:lang w:val="uk-UA" w:eastAsia="uk-UA"/>
              </w:rPr>
              <w:t>X</w:t>
            </w:r>
          </w:p>
        </w:tc>
      </w:tr>
      <w:tr w:rsidR="00F067CD" w:rsidRPr="00F067CD" w:rsidTr="006822A6">
        <w:tc>
          <w:tcPr>
            <w:tcW w:w="6771" w:type="dxa"/>
            <w:gridSpan w:val="2"/>
          </w:tcPr>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u w:val="words"/>
                <w:lang w:eastAsia="uk-UA"/>
              </w:rPr>
            </w:pPr>
            <w:r w:rsidRPr="00F067CD">
              <w:rPr>
                <w:rFonts w:ascii="Times New Roman" w:eastAsia="Times New Roman" w:hAnsi="Times New Roman" w:cs="Times New Roman"/>
                <w:bCs/>
                <w:color w:val="000000"/>
                <w:sz w:val="20"/>
                <w:szCs w:val="20"/>
                <w:shd w:val="clear" w:color="auto" w:fill="FFFFFF"/>
                <w:lang w:val="uk-UA" w:eastAsia="uk-UA"/>
              </w:rPr>
              <w:t xml:space="preserve">Акціонери (акціонер), які на день подання вимоги сукупно є власниками 10 і більше відсотків </w:t>
            </w:r>
            <w:r w:rsidRPr="00F067CD">
              <w:rPr>
                <w:rFonts w:ascii="Times New Roman" w:eastAsia="Times New Roman" w:hAnsi="Times New Roman" w:cs="Times New Roman"/>
                <w:bCs/>
                <w:color w:val="000000"/>
                <w:sz w:val="20"/>
                <w:szCs w:val="20"/>
                <w:shd w:val="clear" w:color="auto" w:fill="FFFFFF"/>
                <w:lang w:eastAsia="uk-UA"/>
              </w:rPr>
              <w:t>голосуючих</w:t>
            </w:r>
            <w:r w:rsidRPr="00F067CD">
              <w:rPr>
                <w:rFonts w:ascii="Times New Roman" w:eastAsia="Times New Roman" w:hAnsi="Times New Roman" w:cs="Times New Roman"/>
                <w:bCs/>
                <w:color w:val="000000"/>
                <w:sz w:val="20"/>
                <w:szCs w:val="20"/>
                <w:shd w:val="clear" w:color="auto" w:fill="FFFFFF"/>
                <w:lang w:val="uk-UA" w:eastAsia="uk-UA"/>
              </w:rPr>
              <w:t xml:space="preserve"> акцій товариства</w:t>
            </w:r>
          </w:p>
        </w:tc>
        <w:tc>
          <w:tcPr>
            <w:tcW w:w="3366" w:type="dxa"/>
            <w:gridSpan w:val="2"/>
          </w:tcPr>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u w:val="words"/>
                <w:lang w:val="en-US" w:eastAsia="uk-UA"/>
              </w:rPr>
            </w:pPr>
            <w:r w:rsidRPr="00F067CD">
              <w:rPr>
                <w:rFonts w:ascii="Times New Roman" w:eastAsia="Times New Roman" w:hAnsi="Times New Roman" w:cs="Times New Roman"/>
                <w:sz w:val="20"/>
                <w:szCs w:val="20"/>
                <w:lang w:val="uk-UA" w:eastAsia="uk-UA"/>
              </w:rPr>
              <w:t>д/н</w:t>
            </w:r>
          </w:p>
        </w:tc>
      </w:tr>
      <w:tr w:rsidR="00F067CD" w:rsidRPr="00F067CD" w:rsidTr="006822A6">
        <w:tc>
          <w:tcPr>
            <w:tcW w:w="1774" w:type="dxa"/>
          </w:tcPr>
          <w:p w:rsidR="00F067CD" w:rsidRPr="00F067CD" w:rsidRDefault="00F067CD" w:rsidP="00F067C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F067CD">
              <w:rPr>
                <w:rFonts w:ascii="Times New Roman" w:eastAsia="Times New Roman" w:hAnsi="Times New Roman" w:cs="Times New Roman"/>
                <w:bCs/>
                <w:color w:val="000000"/>
                <w:sz w:val="20"/>
                <w:szCs w:val="20"/>
                <w:shd w:val="clear" w:color="auto" w:fill="FFFFFF"/>
                <w:lang w:val="uk-UA" w:eastAsia="uk-UA"/>
              </w:rPr>
              <w:t>Інше (зазначити)</w:t>
            </w:r>
          </w:p>
        </w:tc>
        <w:tc>
          <w:tcPr>
            <w:tcW w:w="8363" w:type="dxa"/>
            <w:gridSpan w:val="3"/>
          </w:tcPr>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u w:val="words"/>
                <w:lang w:val="en-US" w:eastAsia="uk-UA"/>
              </w:rPr>
            </w:pPr>
            <w:r w:rsidRPr="00F067CD">
              <w:rPr>
                <w:rFonts w:ascii="Times New Roman" w:eastAsia="Times New Roman" w:hAnsi="Times New Roman" w:cs="Times New Roman"/>
                <w:sz w:val="20"/>
                <w:szCs w:val="20"/>
                <w:lang w:val="uk-UA" w:eastAsia="uk-UA"/>
              </w:rPr>
              <w:t>д/н</w:t>
            </w:r>
          </w:p>
        </w:tc>
      </w:tr>
    </w:tbl>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u w:val="words"/>
          <w:lang w:val="en-US" w:eastAsia="uk-UA"/>
        </w:rPr>
      </w:pPr>
    </w:p>
    <w:p w:rsidR="00F067CD" w:rsidRPr="00F067CD" w:rsidRDefault="00F067CD" w:rsidP="00F067CD">
      <w:pPr>
        <w:spacing w:after="0" w:line="240" w:lineRule="auto"/>
        <w:outlineLvl w:val="2"/>
        <w:rPr>
          <w:rFonts w:ascii="Times New Roman" w:eastAsia="Times New Roman" w:hAnsi="Times New Roman" w:cs="Times New Roman"/>
          <w:b/>
          <w:color w:val="000000"/>
          <w:sz w:val="18"/>
          <w:szCs w:val="18"/>
          <w:shd w:val="clear" w:color="auto" w:fill="FFFFFF"/>
          <w:lang w:eastAsia="uk-UA"/>
        </w:rPr>
      </w:pPr>
      <w:r w:rsidRPr="00F067CD">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F067CD">
        <w:rPr>
          <w:rFonts w:ascii="Times New Roman" w:eastAsia="Times New Roman" w:hAnsi="Times New Roman" w:cs="Times New Roman"/>
          <w:b/>
          <w:color w:val="000000"/>
          <w:sz w:val="18"/>
          <w:szCs w:val="18"/>
          <w:shd w:val="clear" w:color="auto" w:fill="FFFFFF"/>
          <w:lang w:eastAsia="uk-UA"/>
        </w:rPr>
        <w:t xml:space="preserve"> : </w:t>
      </w:r>
      <w:r w:rsidRPr="00F067CD">
        <w:rPr>
          <w:rFonts w:ascii="Times New Roman" w:eastAsia="Times New Roman" w:hAnsi="Times New Roman" w:cs="Times New Roman"/>
          <w:sz w:val="20"/>
          <w:szCs w:val="20"/>
          <w:lang w:val="uk-UA" w:eastAsia="uk-UA"/>
        </w:rPr>
        <w:t>фактів скликання, але непроведення чергових загальних зборів не було.</w:t>
      </w:r>
    </w:p>
    <w:p w:rsidR="00F067CD" w:rsidRPr="00F067CD" w:rsidRDefault="00F067CD" w:rsidP="00F067CD">
      <w:pPr>
        <w:spacing w:after="0" w:line="240" w:lineRule="auto"/>
        <w:outlineLvl w:val="2"/>
        <w:rPr>
          <w:rFonts w:ascii="Times New Roman" w:eastAsia="Times New Roman" w:hAnsi="Times New Roman" w:cs="Times New Roman"/>
          <w:b/>
          <w:color w:val="000000"/>
          <w:sz w:val="20"/>
          <w:szCs w:val="20"/>
          <w:shd w:val="clear" w:color="auto" w:fill="FFFFFF"/>
          <w:lang w:eastAsia="uk-UA"/>
        </w:rPr>
      </w:pPr>
      <w:r w:rsidRPr="00F067CD">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F067CD">
        <w:rPr>
          <w:rFonts w:ascii="Times New Roman" w:eastAsia="Times New Roman" w:hAnsi="Times New Roman" w:cs="Times New Roman"/>
          <w:b/>
          <w:color w:val="000000"/>
          <w:sz w:val="20"/>
          <w:szCs w:val="20"/>
          <w:shd w:val="clear" w:color="auto" w:fill="FFFFFF"/>
          <w:lang w:eastAsia="uk-UA"/>
        </w:rPr>
        <w:t>:</w:t>
      </w:r>
    </w:p>
    <w:p w:rsidR="00F067CD" w:rsidRPr="00F067CD" w:rsidRDefault="00F067CD" w:rsidP="00F067CD">
      <w:pPr>
        <w:spacing w:after="0" w:line="240" w:lineRule="auto"/>
        <w:outlineLvl w:val="2"/>
        <w:rPr>
          <w:rFonts w:ascii="Times New Roman" w:eastAsia="Times New Roman" w:hAnsi="Times New Roman" w:cs="Times New Roman"/>
          <w:b/>
          <w:bCs/>
          <w:sz w:val="24"/>
          <w:szCs w:val="24"/>
          <w:lang w:eastAsia="uk-UA"/>
        </w:rPr>
      </w:pPr>
      <w:r w:rsidRPr="00F067CD">
        <w:rPr>
          <w:rFonts w:ascii="Times New Roman" w:eastAsia="Times New Roman" w:hAnsi="Times New Roman" w:cs="Times New Roman"/>
          <w:sz w:val="20"/>
          <w:szCs w:val="20"/>
          <w:lang w:val="uk-UA" w:eastAsia="uk-UA"/>
        </w:rPr>
        <w:t>фактів скликання, але непроведення позачергових загальних зборів не було.</w:t>
      </w:r>
    </w:p>
    <w:p w:rsidR="00F067CD" w:rsidRPr="00F067CD" w:rsidRDefault="00F067CD" w:rsidP="00F067CD">
      <w:pPr>
        <w:spacing w:after="0" w:line="240" w:lineRule="auto"/>
        <w:jc w:val="center"/>
        <w:outlineLvl w:val="2"/>
        <w:rPr>
          <w:rFonts w:ascii="Times New Roman" w:eastAsia="Times New Roman" w:hAnsi="Times New Roman" w:cs="Times New Roman"/>
          <w:b/>
          <w:bCs/>
          <w:sz w:val="24"/>
          <w:szCs w:val="24"/>
          <w:lang w:eastAsia="uk-UA"/>
        </w:rPr>
      </w:pPr>
    </w:p>
    <w:p w:rsidR="00F067CD" w:rsidRDefault="00F067CD">
      <w:pPr>
        <w:sectPr w:rsidR="00F067CD" w:rsidSect="00F067CD">
          <w:pgSz w:w="11906" w:h="16838"/>
          <w:pgMar w:top="363" w:right="567" w:bottom="363" w:left="1417" w:header="709" w:footer="709" w:gutter="0"/>
          <w:cols w:space="708"/>
          <w:docGrid w:linePitch="360"/>
        </w:sectPr>
      </w:pP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F067CD">
        <w:rPr>
          <w:rFonts w:ascii="Times New Roman" w:eastAsia="Times New Roman" w:hAnsi="Times New Roman" w:cs="Times New Roman"/>
          <w:b/>
          <w:color w:val="000000"/>
          <w:sz w:val="28"/>
          <w:szCs w:val="28"/>
          <w:lang w:val="uk-UA" w:eastAsia="ru-RU"/>
        </w:rPr>
        <w:lastRenderedPageBreak/>
        <w:t>4) інформація про наглядову раду та виконавчий орган емітента</w:t>
      </w:r>
    </w:p>
    <w:p w:rsidR="00F067CD" w:rsidRPr="00F067CD" w:rsidRDefault="00F067CD" w:rsidP="00F067CD">
      <w:pPr>
        <w:spacing w:after="0" w:line="240" w:lineRule="auto"/>
        <w:outlineLvl w:val="2"/>
        <w:rPr>
          <w:rFonts w:ascii="Times New Roman" w:eastAsia="Times New Roman" w:hAnsi="Times New Roman" w:cs="Times New Roman"/>
          <w:b/>
          <w:bCs/>
          <w:color w:val="000000"/>
          <w:sz w:val="20"/>
          <w:szCs w:val="20"/>
          <w:lang w:eastAsia="uk-UA"/>
        </w:rPr>
      </w:pPr>
      <w:r w:rsidRPr="00F067CD">
        <w:rPr>
          <w:rFonts w:ascii="Times New Roman" w:eastAsia="Times New Roman" w:hAnsi="Times New Roman" w:cs="Times New Roman"/>
          <w:b/>
          <w:bCs/>
          <w:color w:val="000000"/>
          <w:sz w:val="20"/>
          <w:szCs w:val="20"/>
          <w:lang w:val="uk-UA" w:eastAsia="uk-UA"/>
        </w:rPr>
        <w:t xml:space="preserve">Склад наглядової ради (за наявності) </w:t>
      </w:r>
    </w:p>
    <w:p w:rsidR="00F067CD" w:rsidRPr="00F067CD" w:rsidRDefault="00F067CD" w:rsidP="00F067CD">
      <w:pPr>
        <w:spacing w:after="0" w:line="240" w:lineRule="auto"/>
        <w:outlineLvl w:val="2"/>
        <w:rPr>
          <w:rFonts w:ascii="Times New Roman" w:eastAsia="Times New Roman" w:hAnsi="Times New Roman" w:cs="Times New Roman"/>
          <w:b/>
          <w:bCs/>
          <w:color w:val="000000"/>
          <w:sz w:val="20"/>
          <w:szCs w:val="20"/>
          <w:lang w:val="uk-UA"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873"/>
        <w:gridCol w:w="883"/>
        <w:gridCol w:w="4469"/>
      </w:tblGrid>
      <w:tr w:rsidR="00F067CD" w:rsidRPr="00F067CD" w:rsidTr="006822A6">
        <w:tc>
          <w:tcPr>
            <w:tcW w:w="1899" w:type="pct"/>
            <w:vMerge w:val="restart"/>
            <w:shd w:val="clear" w:color="auto" w:fill="auto"/>
            <w:vAlign w:val="center"/>
          </w:tcPr>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sz w:val="20"/>
                <w:szCs w:val="20"/>
                <w:lang w:eastAsia="ru-RU"/>
              </w:rPr>
              <w:t>Персональний склад наглядової ради</w:t>
            </w:r>
          </w:p>
        </w:tc>
        <w:tc>
          <w:tcPr>
            <w:tcW w:w="875" w:type="pct"/>
            <w:gridSpan w:val="2"/>
            <w:shd w:val="clear" w:color="auto" w:fill="auto"/>
          </w:tcPr>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Незалежний член наглядової ради</w:t>
            </w:r>
          </w:p>
        </w:tc>
        <w:tc>
          <w:tcPr>
            <w:tcW w:w="2226" w:type="pct"/>
            <w:vMerge w:val="restart"/>
            <w:vAlign w:val="center"/>
          </w:tcPr>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sz w:val="20"/>
                <w:szCs w:val="20"/>
                <w:lang w:eastAsia="ru-RU"/>
              </w:rPr>
              <w:t>Функціональні обов'язки члена наглядової ради</w:t>
            </w:r>
          </w:p>
        </w:tc>
      </w:tr>
      <w:tr w:rsidR="00F067CD" w:rsidRPr="00F067CD" w:rsidTr="006822A6">
        <w:tc>
          <w:tcPr>
            <w:tcW w:w="1899" w:type="pct"/>
            <w:vMerge/>
            <w:shd w:val="clear" w:color="auto" w:fill="auto"/>
          </w:tcPr>
          <w:p w:rsidR="00F067CD" w:rsidRPr="00F067CD" w:rsidRDefault="00F067CD" w:rsidP="00F067CD">
            <w:pPr>
              <w:spacing w:after="0" w:line="240" w:lineRule="auto"/>
              <w:rPr>
                <w:rFonts w:ascii="Times New Roman" w:eastAsia="Times New Roman" w:hAnsi="Times New Roman" w:cs="Times New Roman"/>
                <w:color w:val="000000"/>
                <w:sz w:val="20"/>
                <w:szCs w:val="20"/>
                <w:lang w:val="uk-UA" w:eastAsia="uk-UA"/>
              </w:rPr>
            </w:pPr>
          </w:p>
        </w:tc>
        <w:tc>
          <w:tcPr>
            <w:tcW w:w="435" w:type="pct"/>
            <w:shd w:val="clear" w:color="auto" w:fill="auto"/>
          </w:tcPr>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Так*</w:t>
            </w:r>
          </w:p>
        </w:tc>
        <w:tc>
          <w:tcPr>
            <w:tcW w:w="440" w:type="pct"/>
            <w:shd w:val="clear" w:color="auto" w:fill="auto"/>
          </w:tcPr>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Ні*</w:t>
            </w:r>
          </w:p>
        </w:tc>
        <w:tc>
          <w:tcPr>
            <w:tcW w:w="2226" w:type="pct"/>
            <w:vMerge/>
          </w:tcPr>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F067CD" w:rsidRPr="00F067CD" w:rsidTr="006822A6">
        <w:tc>
          <w:tcPr>
            <w:tcW w:w="1899" w:type="pct"/>
            <w:shd w:val="clear" w:color="auto" w:fill="auto"/>
          </w:tcPr>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 xml:space="preserve">Голова наглядової ради Шаламова Галина Вікторівна </w:t>
            </w:r>
          </w:p>
        </w:tc>
        <w:tc>
          <w:tcPr>
            <w:tcW w:w="435" w:type="pct"/>
            <w:shd w:val="clear" w:color="auto" w:fill="auto"/>
          </w:tcPr>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 xml:space="preserve"> </w:t>
            </w:r>
          </w:p>
        </w:tc>
        <w:tc>
          <w:tcPr>
            <w:tcW w:w="440" w:type="pct"/>
            <w:shd w:val="clear" w:color="auto" w:fill="auto"/>
          </w:tcPr>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X</w:t>
            </w:r>
          </w:p>
        </w:tc>
        <w:tc>
          <w:tcPr>
            <w:tcW w:w="2226" w:type="pct"/>
          </w:tcPr>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Голова Наглядової ради організовує її роботу, скликає засідання Наглядової ради та головує на них, відкриває загальні збори, організовує обрання секретаря Загальних зборів, здійснює інші повноваження, передбачені Статутом та Положенням про наглядову раду.</w:t>
            </w: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Голова Наглядової ради від імені Товариства підписує контракт з Директором.</w:t>
            </w: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Голова Наглядової ради від імені Товариства підписує цивільно-правовий або трудовий договір (контракт) з ревізором.</w:t>
            </w: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F067CD" w:rsidRPr="00F067CD" w:rsidTr="006822A6">
        <w:tc>
          <w:tcPr>
            <w:tcW w:w="1899" w:type="pct"/>
            <w:shd w:val="clear" w:color="auto" w:fill="auto"/>
          </w:tcPr>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Член наглядової ради Проскурня Людмила Іванівна</w:t>
            </w:r>
          </w:p>
        </w:tc>
        <w:tc>
          <w:tcPr>
            <w:tcW w:w="435" w:type="pct"/>
            <w:shd w:val="clear" w:color="auto" w:fill="auto"/>
          </w:tcPr>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440" w:type="pct"/>
            <w:shd w:val="clear" w:color="auto" w:fill="auto"/>
          </w:tcPr>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X</w:t>
            </w:r>
          </w:p>
        </w:tc>
        <w:tc>
          <w:tcPr>
            <w:tcW w:w="2226" w:type="pct"/>
          </w:tcPr>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 xml:space="preserve">Функціональні обов'язки Наглядової ради: вирішення питань, передбачених Законом України "Про акціонерні товариства", Статутом, а також  питання , передані на вирішення Наглядовій раді Загальними зборами. </w:t>
            </w: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До виключної компетенції Наглядової ради належить:</w:t>
            </w: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 затвердження положень, якими регулюються питання, пов'язані з діяльністю Товариства, крім положень, затвердження яких Законом та/або цим Статутом віднесено до компетенції інших органів Товариства;</w:t>
            </w: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 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 прийняття рішення про проведення чергових або позачергових Загальних зборів відповідно до Статуту Товариства та у випадках, встановлених чинним законодавством України;</w:t>
            </w: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 прийняття рішення про продаж раніше викуплених Товариством акцій;</w:t>
            </w: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 прийняття рішення про розміщення Товариством інших цінних паперів, крім акцій;</w:t>
            </w: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 прийняття рішення про викуп розміщених Товариством інших, крім акцій, цінних паперів;</w:t>
            </w: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 затвердження ринкової вартості майна у випадках, передбачених чинним законодавством України;</w:t>
            </w: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  обрання та припинення повноважень Директора Товариства ,</w:t>
            </w: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 xml:space="preserve">- обрання та припинення повноважень керівників </w:t>
            </w:r>
            <w:r w:rsidRPr="00F067CD">
              <w:rPr>
                <w:rFonts w:ascii="Times New Roman" w:eastAsia="Times New Roman" w:hAnsi="Times New Roman" w:cs="Times New Roman"/>
                <w:color w:val="000000"/>
                <w:sz w:val="20"/>
                <w:szCs w:val="20"/>
                <w:lang w:val="uk-UA" w:eastAsia="ru-RU"/>
              </w:rPr>
              <w:lastRenderedPageBreak/>
              <w:t xml:space="preserve">дочірніх підприємств, філій, представництв; </w:t>
            </w: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 затвердження умов контракту, який укладатиметься з Директором, встановлення розміру його винагороди;</w:t>
            </w: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 затвердження умов трудового договору(контракту) з керівниками дочірніх підприємств, філій, представництв, встановлення розміру їх винагороди;</w:t>
            </w: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 затвердження умов цивільно-правового або трудового договору (контракту) з ревізором, встановлення розміру його винагороди;</w:t>
            </w: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 прийняття рішення про відсторонення Директора Товариства від здійснення повноважень та обрання особи, яка тимчасово здійснюватиме повноваження Директора;</w:t>
            </w: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 прийняття рішення про відсторонення керівників дочірніх підприємств,філій, представництв від здійснення повноважень та обрання особи, яка тимчасово здійснюватиме повноваження  керівника;</w:t>
            </w: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 обрання реєстраційної комісії, за винятком випадків, встановлених чинним законодавством України;</w:t>
            </w: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 обрання аудитора Товариства та визначення умов договору, що укладатиметься з ним, встановлення розміру оплати його послуг;</w:t>
            </w: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 визначення дати складання переліку осіб, які мають право на отримання дивідендів, порядку та строків виплати дивідендів;</w:t>
            </w: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 визначення дати складання переліку акціонерів, які мають бути повідомлені про проведення Загальних зборів;</w:t>
            </w: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 вирішення питань про участь Товариства у промислово-фінансових групах та інших об'єднаннях, про заснування інших юридичних осіб;</w:t>
            </w: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 xml:space="preserve"> вирішення  питань, віднесених чинним законодавством до компетенції Наглядової ради у разі злиття, приєднання, поділу, виділу або перетворення Товариства; </w:t>
            </w: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 прийняття рішення про надання згоди на вчинення значного правочину;</w:t>
            </w: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 прийняття рішення про надання згоди на вчинення правочину, щодо вчинення якого є заінтересованість;</w:t>
            </w: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 xml:space="preserve">- прийняття рішення про обрання оцінювача майна Товариства та затвердження умов </w:t>
            </w:r>
            <w:r w:rsidRPr="00F067CD">
              <w:rPr>
                <w:rFonts w:ascii="Times New Roman" w:eastAsia="Times New Roman" w:hAnsi="Times New Roman" w:cs="Times New Roman"/>
                <w:color w:val="000000"/>
                <w:sz w:val="20"/>
                <w:szCs w:val="20"/>
                <w:lang w:val="uk-UA" w:eastAsia="ru-RU"/>
              </w:rPr>
              <w:lastRenderedPageBreak/>
              <w:t>договору, що укладатиметься з ним, встановлення розміру оплати його послуг;</w:t>
            </w: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 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 надсилання в порядку, передбаченому чинним законодавством України, пропозиції акціонерам про придбання належних їм простих акцій особою (особами, що діють спільно), яка придбала контрольний пакет акцій;</w:t>
            </w: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 вирішення інших питань, що належать до виключної компетенції Наглядової ради згідно рішення Загальних зборів.</w:t>
            </w:r>
          </w:p>
        </w:tc>
      </w:tr>
      <w:tr w:rsidR="00F067CD" w:rsidRPr="00F067CD" w:rsidTr="006822A6">
        <w:tc>
          <w:tcPr>
            <w:tcW w:w="1899" w:type="pct"/>
            <w:shd w:val="clear" w:color="auto" w:fill="auto"/>
          </w:tcPr>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lastRenderedPageBreak/>
              <w:t>Член наглядової ради Касьянов Юрій Юрійович</w:t>
            </w:r>
          </w:p>
        </w:tc>
        <w:tc>
          <w:tcPr>
            <w:tcW w:w="435" w:type="pct"/>
            <w:shd w:val="clear" w:color="auto" w:fill="auto"/>
          </w:tcPr>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440" w:type="pct"/>
            <w:shd w:val="clear" w:color="auto" w:fill="auto"/>
          </w:tcPr>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X</w:t>
            </w:r>
          </w:p>
        </w:tc>
        <w:tc>
          <w:tcPr>
            <w:tcW w:w="2226" w:type="pct"/>
          </w:tcPr>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 xml:space="preserve">Функціональні обов'язки Наглядової ради: вирішення питань, передбачених Законом України "Про акціонерні товариства", Статутом, а також  питання , передані на вирішення Наглядовій раді Загальними зборами. </w:t>
            </w: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До виключної компетенції Наглядової ради належить:</w:t>
            </w: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 затвердження положень, якими регулюються питання, пов'язані з діяльністю Товариства, крім положень, затвердження яких Законом та/або цим Статутом віднесено до компетенції інших органів Товариства;</w:t>
            </w: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 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 прийняття рішення про проведення чергових або позачергових Загальних зборів відповідно до Статуту Товариства та у випадках, встановлених чинним законодавством України;</w:t>
            </w: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 прийняття рішення про продаж раніше викуплених Товариством акцій;</w:t>
            </w: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 прийняття рішення про розміщення Товариством інших цінних паперів, крім акцій;</w:t>
            </w: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 прийняття рішення про викуп розміщених Товариством інших, крім акцій, цінних паперів;</w:t>
            </w: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 затвердження ринкової вартості майна у випадках, передбачених чинним законодавством України;</w:t>
            </w: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  обрання та припинення повноважень Директора Товариства ,</w:t>
            </w: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 xml:space="preserve">- обрання та припинення повноважень керівників дочірніх підприємств, філій, представництв; </w:t>
            </w: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 xml:space="preserve">- затвердження умов контракту, який укладатиметься з Директором, встановлення </w:t>
            </w:r>
            <w:r w:rsidRPr="00F067CD">
              <w:rPr>
                <w:rFonts w:ascii="Times New Roman" w:eastAsia="Times New Roman" w:hAnsi="Times New Roman" w:cs="Times New Roman"/>
                <w:color w:val="000000"/>
                <w:sz w:val="20"/>
                <w:szCs w:val="20"/>
                <w:lang w:val="uk-UA" w:eastAsia="ru-RU"/>
              </w:rPr>
              <w:lastRenderedPageBreak/>
              <w:t>розміру його винагороди;</w:t>
            </w: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 затвердження умов трудового договору(контракту) з керівниками дочірніх підприємств, філій, представництв, встановлення розміру їх винагороди;</w:t>
            </w: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 затвердження умов цивільно-правового або трудового договору (контракту) з ревізором, встановлення розміру його винагороди;</w:t>
            </w: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 прийняття рішення про відсторонення Директора Товариства від здійснення повноважень та обрання особи, яка тимчасово здійснюватиме повноваження Директора;</w:t>
            </w: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 прийняття рішення про відсторонення керівників дочірніх підприємств,філій, представництв від здійснення повноважень та обрання особи, яка тимчасово здійснюватиме повноваження  керівника;</w:t>
            </w: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 обрання реєстраційної комісії, за винятком випадків, встановлених чинним законодавством України;</w:t>
            </w: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 обрання аудитора Товариства та визначення умов договору, що укладатиметься з ним, встановлення розміру оплати його послуг;</w:t>
            </w: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 визначення дати складання переліку осіб, які мають право на отримання дивідендів, порядку та строків виплати дивідендів;</w:t>
            </w: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 визначення дати складання переліку акціонерів, які мають бути повідомлені про проведення Загальних зборів;</w:t>
            </w: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 вирішення питань про участь Товариства у промислово-фінансових групах та інших об'єднаннях, про заснування інших юридичних осіб;</w:t>
            </w: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 xml:space="preserve"> вирішення  питань, віднесених чинним законодавством до компетенції Наглядової ради у разі злиття, приєднання, поділу, виділу або перетворення Товариства; </w:t>
            </w: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 прийняття рішення про надання згоди на вчинення значного правочину;</w:t>
            </w: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 прийняття рішення про надання згоди на вчинення правочину, щодо вчинення якого є заінтересованість;</w:t>
            </w: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 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 xml:space="preserve">- прийняття рішення про обрання (заміну) </w:t>
            </w:r>
            <w:r w:rsidRPr="00F067CD">
              <w:rPr>
                <w:rFonts w:ascii="Times New Roman" w:eastAsia="Times New Roman" w:hAnsi="Times New Roman" w:cs="Times New Roman"/>
                <w:color w:val="000000"/>
                <w:sz w:val="20"/>
                <w:szCs w:val="20"/>
                <w:lang w:val="uk-UA" w:eastAsia="ru-RU"/>
              </w:rPr>
              <w:lastRenderedPageBreak/>
              <w:t>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 надсилання в порядку, передбаченому чинним законодавством України, пропозиції акціонерам про придбання належних їм простих акцій особою (особами, що діють спільно), яка придбала контрольний пакет акцій;</w:t>
            </w: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F067CD">
              <w:rPr>
                <w:rFonts w:ascii="Times New Roman" w:eastAsia="Times New Roman" w:hAnsi="Times New Roman" w:cs="Times New Roman"/>
                <w:color w:val="000000"/>
                <w:sz w:val="20"/>
                <w:szCs w:val="20"/>
                <w:lang w:val="uk-UA" w:eastAsia="ru-RU"/>
              </w:rPr>
              <w:t>- вирішення інших питань, що належать до виключної компетенції Наглядової ради згідно рішення Загальних зборів.</w:t>
            </w:r>
          </w:p>
        </w:tc>
      </w:tr>
    </w:tbl>
    <w:p w:rsidR="00F067CD" w:rsidRPr="00F067CD" w:rsidRDefault="00F067CD" w:rsidP="00F067CD">
      <w:pPr>
        <w:spacing w:after="0" w:line="240" w:lineRule="auto"/>
        <w:outlineLvl w:val="2"/>
        <w:rPr>
          <w:rFonts w:ascii="Times New Roman" w:eastAsia="Times New Roman" w:hAnsi="Times New Roman" w:cs="Times New Roman"/>
          <w:bCs/>
          <w:sz w:val="20"/>
          <w:szCs w:val="20"/>
          <w:lang w:eastAsia="uk-UA"/>
        </w:rPr>
      </w:pPr>
    </w:p>
    <w:p w:rsidR="00F067CD" w:rsidRPr="00F067CD" w:rsidRDefault="00F067CD" w:rsidP="00F067CD">
      <w:pPr>
        <w:spacing w:after="0" w:line="240" w:lineRule="auto"/>
        <w:ind w:left="-142"/>
        <w:outlineLvl w:val="2"/>
        <w:rPr>
          <w:rFonts w:ascii="Times New Roman" w:eastAsia="Times New Roman" w:hAnsi="Times New Roman" w:cs="Times New Roman"/>
          <w:b/>
          <w:bCs/>
          <w:color w:val="000000"/>
          <w:sz w:val="20"/>
          <w:szCs w:val="20"/>
          <w:lang w:eastAsia="uk-UA"/>
        </w:rPr>
      </w:pPr>
      <w:r w:rsidRPr="00F067CD">
        <w:rPr>
          <w:rFonts w:ascii="Times New Roman" w:eastAsia="Times New Roman" w:hAnsi="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F067CD">
        <w:rPr>
          <w:rFonts w:ascii="Times New Roman" w:eastAsia="Times New Roman" w:hAnsi="Times New Roman" w:cs="Times New Roman"/>
          <w:b/>
          <w:bCs/>
          <w:color w:val="000000"/>
          <w:sz w:val="20"/>
          <w:szCs w:val="20"/>
          <w:lang w:eastAsia="uk-UA"/>
        </w:rPr>
        <w:t xml:space="preserve"> :</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ТАК</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 xml:space="preserve">Протокол №88   від  29.01.2020 р. </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 xml:space="preserve"> 1. Основні напрями діяльності Товариства  в 2020 році</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 xml:space="preserve"> 2.Продаж та придбання основних засобів.</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 xml:space="preserve"> 3. Про виплату працівникам  підприємства одноразової винагороди за вислугу років.</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Ухвалили:</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1.Затвердити  напрями діяльності АТ "Михайлівський райагропостач" на 2020р.</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 xml:space="preserve">2.Виділити  кошти  для купівлі 2(двох) автомобілів сідельний тягач MAN TGX 18.440 4x2, 2020 року випуску,  вартістю еквівалентною 159000,00 (Сто  п'ятдесят дев'ять тисяч)Євро  та 2(двох) самоскидних напівпричепів Wielton NW-3 А56, 2020 року випуску, вартістю  еквівалентною 90000,00(Дев'яносто тисяч) Євро. </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Укласти  договір  купівлі-продажу 2(двох) сідельних тягачів MAN TGX 18.440 4x2, та 2(двох) самоскидних напівпричепів Wielton NW-3 А56 з Приватним підприємством "АГРОПРОММОНТАЖ"  на загальну суму еквівалентну   249000,00 ( Двісті сорок дев?ять тисяч) Євро.</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 xml:space="preserve">3.Ухвалити рішення  про виплату працівникам  підприємства одноразової винагороди  за  вислугу років.       Протокол №89   від  24.02.2020 р.   </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1. Про  підсумки фінансово-господарської діяльності Товариства в  2019 році.</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 xml:space="preserve">2.Про надання згоди на укладання з солідарним боржником ДСГП "Агроцентр" АТ "Михайлівський райагропостач" Договору про зміну №6 до Договору про надання банківських послуг №CR 17-304/200-2 від "01" листопада 2017 року (надалі - "Кредитний договір") у зв'язку з внесенням змін в умови фінансування на умовах, погоджених з АТ "ОТП Банк".  </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3. Про надання повноважень на підписання Договору про зміну №6 до Кредитного договору.</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 xml:space="preserve"> Ухвалили:</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1.Затвердити звіт АТ "Михайлівський райагропостач" про результати фінансово-господарської діяльності   Товариства  за 2019 рік.</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 xml:space="preserve">2. Надати згоду на укладення з солідарним боржником ДСГП "Агроцентр" АТ "Михайлівський райагропостач"  Договору про зміну №6 до Кредитного договору у зв'язку з внесенням змін в умови фінансування на умовах, погоджених з АТ "ОТП Банк". </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 xml:space="preserve">3. Уповноважити укласти та підписати з АТ "ОТП Банк" Договір про зміну №6 до Кредитного договору директора Товариства Спіцину Ю.О.. Надати директору Товариства Спіциній Ю.О. право самостійного визначення та прийняття рішення відносно всіх інших умов вищенаведеного договору. </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Протокол №91   від  18.03.2020 р.</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1. Затвердження  "Повідомлення про проведення загальних зборів".</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 xml:space="preserve">2. Про умови роботи  Товариства в зв'язку із  вставленим КМ  України на території України карантином,  для  запобігання поширенню гострої респіраторної хвороби COVID-19, спричиненої коронавірусом SARS-CoV-2 </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 xml:space="preserve">Ухвалили: </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1.Затвердити Повідомлення про проведення загальних зборів (додаток 1).</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 xml:space="preserve">2.Затвердити перелік заходів для роботи підприємства,  з додержанням  норм  Постанови КМ України від 11 березня 2020р. №211,   для  запобігання поширенню  гострої респіраторної хвороби COVID-19, спричиненої коронавірусом SARS-CoV-2. </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Протокол №92   від  03.04.2020 р.</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1.Затвердження  порядку денного Загальних зборів.</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2.Затвердження форми і тексту бюлетенів для голосування.</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 xml:space="preserve">Ухвалили: </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1.Затвердити  порядок денний, залишивши його в редакції Проєкту порядку денного, затвердженому на засіданні Наглядової ради 05.03.2020 року.</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2.Затвердити  форму і текст бюлетенів для голосування (додаток 1).</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Протокол №93   від  21.04.2020 р.</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1.Затвердження річної інформації Товариства, розкриття якої передбачено Законом України "Про цінні папери та фондовий ринок" та Положенням про розкриття інформації емітентами цінних паперів №2826 від 03.12.2013 року.</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2.Затвердження умов цивільно-правового договору з Ревізором, встановлення розміру винагороди, обрання особи уповноваженої на підписання відповідного договору.</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Ухвалили:</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lastRenderedPageBreak/>
        <w:t>1.Затвердити річну інформацію Товариства, розкриття якої передбачено Законом України "Про цінні папери та фондовий ринок" та Положенням про розкриття інформації емітентами цінних паперів №2826 від 03.12.2013 року</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2.Затвердити умови цивільно-правового договору з Ревізором, встановлення розміру винагороди, обрання особи уповноваженої на підписання відповідного договору.</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Протокол №1/2020 від  07.05.2020 р.</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1.Затвердження плану роботи Наглядової ради на 2020 рік</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2. Про  підсумки фінансово-господарської діяльності Товариства за І квартал  2020 року.</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3. Про  підсумки фінансово-господарської діяльності ДСГП "Агроцентр" за І квартал  2020 року.</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Ухвалили:</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1.Затвердити План роботи Наглядової ради Товариства на 2020 рік .</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2.Затвердити звіт АТ "Михайлівський райагропостач" про результати фінансово-господарської діяльності   Товариства  за  І квартал  2020 року</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 xml:space="preserve">3.Затвердити звіт ДСГП "Агроцентр" про результати фінансово-господарської діяльності  за  І квартал  2020 року  </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Протокол №2/2020 від  04.06.2020 р.</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1.Про хід підготовки до збирання врожаю ранніх зернових та олійних культур 2020р.</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2.Про надання  повноважень директору Товариства  на укладання договорів купівлі-продажу сільськогосподарської продукції протягом 2020-2021 років.</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3. Про надання  повноважень директору Товариства  та директору  дочірнього сільськогосподарського підприємства "Агроцентр" на укладання договорів купівлі-продажу сільськогосподарської продукції протягом 2020-2021 років</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Ухвалили:</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 xml:space="preserve"> 1. Затвердити перелік  додаткових заходів для  забезпечення ефективного  використання  техніки,  та   матеріальних ресурсів  в період  збирання врожаю ранніх зернових та олійних культур 2020р. </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 xml:space="preserve"> 2. Надати  повноваження директору підприємства  Спіциній Ю.О. на укладання та підписання договорів (угод),  без обмеження суми,   та інших необхідних документів  від імені  АТ  "Михайлівський райагропостач" та чинити юридичні дії  від імені Товариства щодо делегування своїх повноважень  відповідальному представнику  з такими юридичними  особами: ТОВ  "АТ Каргілл" ,ТОВ "Кофко Агрі Ресорсіз Україна"  ("COFCO Agri Resources Ukraine" LLC), компанією "Луї Дрейфус Компані Суіс СА"( Louis Dreyfus Company Suisse SA), ТОВ "Нібулон" </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 xml:space="preserve">Підприємством з іноземними інвестиціями  "Гленкор  Агрікалчер Україна"  </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 xml:space="preserve"> 3.Надати  повноваження директору підприємства  Шаламовій Г.В.   на укладання  та підписання договору  з  ТОВ  "АТ Каргілл"  на продаж  сільськогосподарської   продукції  від  імені ДСГП "Агроцентр" АТ"Михайлівський райагропостач" директору Шаламовій Г.В.</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Надати  повноваження директору підприємства  Шаламовій Г.В.  на укладання та підписання договорів (угод) без обмеження суми     з Підприємством з іноземними інвестиціями  "Гленкор  Агрікалчер Україна" від імені  дочірнього сільськогосподарського підприємства  "Агроцентр" АТ "Михайлівський райагропостач"</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Протокол №3/2020 від  03.07.2020 р.</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 xml:space="preserve">1.  Про надання згоди на передачу в забезпечення  АТ "МОТОР-БАНК"  майна, що на праві власності належить   АТ  "Михайлівський райагропостач",   як  майнового поручителя по зобов'язанням Фермерського господарства  "Агро-Константа" перед АТ "МОТОР-БАНК" за кредитним договором в сумі 5000000,00 гривень у формі відновлювальної кредитної лінії, строком на чотири місяці, під 14 % річних та разовою комісією  за надання кредиту  в розмірі 1 % від суми кредиту,  для поповнення обігових коштів ФГ "Агро-Константа")  </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Про надання повноважень на підписання Договору застави та всіх необхідних  договорів та документів від імені Товариства  директору  Спіциній Ю.О.</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2.Про  підсумки фінансово-господарської діяльності Товариства та Дочірнього сільськогосподарського підприємства "Агроцентр" за  перше  півріччя 2020 року.</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Ухвалили:</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 xml:space="preserve">1. Надати згоду на передачу в забезпечення  АТ "МОТОР-БАНК" майна, що на праві власності належить  АТ  "Михайлівський райагропостач",   як  майнового поручителя по зобов'язанням Фермерського господарства  "Агро-Константа" перед АТ "МОТОР-БАНК" за кредитним договором в сумі 5000000,00 гривень,    у формі відновлювальної кредитної лінії, строком на чотири місяці, під 14% річних та разовою комісією  за надання кредиту  в розмірі 1% від суми кредиту для поповнення обігових коштів господарства такого майна: </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 xml:space="preserve"> 143857 Тягач сідельний MAN TGX 18.4404х2 BLS WMA06XZZ7LP143857, 2020 р. випуску , балансовою вартістю 1806 400,86, двох штук. Напівпричеп-самоскид WIELTON NW-3 SUDNW300000097931, 2020 р. випуску , балансовою вартістю 1003052,72, - двох штук. </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 xml:space="preserve">Надати  повноваження на підписання Договору застави та всіх необхідних  договорів та документів від імені Товариства  директору  Спіциній Ю.О.  </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2.Затвердити звіт АТ "Михайлівський райагропостач" та Дочірнього сільськогосподарського підприємства "Агроцентр" про результати фінансово-господарської діяльності   Товариства  за  перше півріччя  2020 року.</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Протокол №4/2020 від  04.08.2020 р.</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1.Про надання згоди на укладання з солідарним боржником ДСГП "Агроцентр"  АТ "Михайлівський райагропостач" договору про зміну №7 до Договору про надання банківських послуг №CR 17-304/200-2 від "01" листопада 2017 року у зв'язку з внесенням змін в умови фінансування на умовах, погоджених з АТ "ОТП Банк" та надання повноважень на підписання Договору про зміну №7 до Кредитного договору.</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2. Про надання  повноважень директору підприємства на укладання договору про надання послуг з обробки  землі.</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3. Про підсумки робіт  по збирання врожаю ранніх зернових та олійних культур.</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 xml:space="preserve">Ухвалили: </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 xml:space="preserve"> 1.Надати згоду на укладення з солідарним боржником ДСГП "Агроцентр"  АТ "Михайлівський райагропостач"  Договору про зміну №7 до Кредитного договору у зв'язку з внесенням змін в умови фінансування на умовах, погоджених з АТ "ОТП Банк".  </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lastRenderedPageBreak/>
        <w:t>Уповноважити укласти та підписати з АТ "ОТП Банк" Договір про зміну №7 до Кредитного договору директора Товариства Спіцину Ю.О.</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Надати директору Товариства Спіциній Ю.О. право самостійного визначення та прийняття рішення відносно всіх інших умов вищенаведеного договору.</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2.Надати повноваження від імені АТ "Михайлівський райагропостач" (код 00903957) директору Товариства Спіциній Ю,О. на укладання  договору про надання послуг з обробки  землі  з  ПРАТ "Розівський елеватор"   (код  00954337)  на суму   що не перевищує   3000000,00грн. ( Три мільйона) гривень</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3.Роботу структурних підрозділів в період збирання врожаю вважати задовільною. Керівникам  структурних підрозділів розробити    перелік     заходів ,  необхідних для    ефективного  використання  техніки в період збирання врожаю  зернових та олійних культур, економії  матеріальних ресурсів,   для  зниження собівартості продукції.</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Протокол №5/2020 від  15.09.2020 р.</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 xml:space="preserve">1.Про роботу структурних підрозділів Товариства.            </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 xml:space="preserve">Ухвалили: </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1. Керівникам структурних підрозділів,  спеціалістам  фінансової служби,   на основі  детального економічного аналізу  витрат  по   підрозділам Товариства,   розробити план заходів щодо зменшення  витрат  та   економії матеріальних ресурсів.</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Протокол №6/2020 від  12.10.2020 р.</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1.Про  підсумки фінансово-господарської діяльності Товариства за  9 місяців 2020 року.</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2. Про внесення зміни до штатного розпису з 01.01.2020 року.</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Ухвалили:</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1. Затвердити звіт АТ "Михайлівський райагропостач" про результати фінансово господарської діяльності Товариства за 9 місяців 2020 року.</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2. Внести зміни до штатного розпису підприємства з 01.01.2021 року.</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Протокол №7/2020 від  10.11.2020 р.</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1. Про  роботу структурних підрозділі підприємства.</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2.  Обрання  аудитора   Товариства для  проведення аудиторської перевірки   фінансової звітності АТ "Михайлівський райагропостач" на   2020 рік  та визначення  умов договору , що укладатимуться з ним, встановлення  розміру оплати  його послуги.</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Ухвалили:</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1. Спеціалістам  фінансової служби, керівникам структурних підрозділів провести детальний економічний аналіз витрат всіх  підрозділів і   служб  Товариства  та  розробити заходи щодо зменшення  витрат  та   збільшення прибутковості роботи  Товариства.</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2. Обрати аудиторську  фірму   Товариства для  проведення аудиторської перевірки фінансової звітності АТ "Михайлівський райагропостач"  на  2020 рік з наданням висновку про  Звіті про корпоративне управління  Приватного акціонерного товариства  "Михайлівський райагропостач" (надалі - інформація Звіту про корпоративне управління) за рік Приватну аудиторську фірму "Лінара-аудит", код  за ЄДРПОУ 22162298,  Місцезнаходження: Україна, м. Запоріжжя , вул. Нижньодніпровська, 14 /24.Визначити  умови договору, що укладатимуться з Приватною аудиторською фірмою "Лінара-аудит",  встановити  розміри оплати  послуг.</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Протокол №8/2020 від  07.12.2020 р.</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1. Основні фонди Товариства. Економічний  аналіз витрат  на ремонт, реконструкцію та придбання основних засобів.</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 xml:space="preserve"> 2. Про надання згоди на укладання Договору про зміну №5 до Договору про надання банківських послуг №CR 17-304/200-2 від "01" листопада 2017 року (надалі - "Кредитний договір") у зв'язку з внесенням змін в умови фінансування на умовах, погоджених з АТ "ОТП Банк".  Про надання повноважень на підписання Договору про зміну №5 до Кредитного договору.</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Ухвалили:</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1.Розробити    перелік     заходів,  необхідних для  забезпечення    ефективного використання   основних  фондів  Товариства, економії  матеріальних ресурсів,   для  зменшення витрат на ремонт, реконструкцію  основних засобів, направлених на збільшення прибутковості  діяльності Товариства.</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2. Надати згоду на укладення Договору про зміну №5 до Кредитного договору у зв'язку з внесенням змін в умови фінансування на умовах, погоджених з АТ "ОТП Банк".  Уповноважити укласти та підписати з АТ "ОТП Банк" Договір про зміну №5 до Кредитного договору директора Товариства Спіцину Юлію Олександрівну. Надати директору Товариства Спіциній Юлії Олександрівні право самостійного визначення та прийняття рішення відносно всіх інших умов вищенаведеного договору.</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Протокол №9/2020 від  28.12.2020 р.</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1.Про надання згоди на укладання з солідарним боржником ДСГП "Агроцентр" АТ "Михайлівський райагропостач"  Договору про зміну №8 до Договору про надання банківських послуг №CR 17-304/200-2 від "01" листопада 2017 року (надалі - "Кредитний договір") у зв'язку з внесенням змін в умови фінансування на умовах, погоджених з АТ "ОТП Банк".   Про надання повноважень на підписання Договору про зміну №8 до Кредитного договору.</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Ухвалили:</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 xml:space="preserve"> 1.Надати згоду на укладення з солідарним боржником ДСГП "Агроцентр" АТ "Михайлівський райагропостач"  Договору про зміну №8 до Кредитного договору у зв'язку з внесенням змін в умови фінансування на умовах, погоджених з АТ "ОТП Банк".  </w:t>
      </w:r>
    </w:p>
    <w:p w:rsidR="00F067CD" w:rsidRPr="00F067CD" w:rsidRDefault="00F067CD" w:rsidP="00F067CD">
      <w:pPr>
        <w:spacing w:after="0" w:line="240" w:lineRule="auto"/>
        <w:outlineLvl w:val="2"/>
        <w:rPr>
          <w:rFonts w:ascii="Times New Roman" w:eastAsia="Times New Roman" w:hAnsi="Times New Roman" w:cs="Times New Roman"/>
          <w:b/>
          <w:bCs/>
          <w:color w:val="000000"/>
          <w:sz w:val="20"/>
          <w:szCs w:val="20"/>
          <w:lang w:eastAsia="uk-UA"/>
        </w:rPr>
      </w:pPr>
      <w:r w:rsidRPr="00F067CD">
        <w:rPr>
          <w:rFonts w:ascii="Times New Roman" w:eastAsia="Times New Roman" w:hAnsi="Times New Roman" w:cs="Times New Roman"/>
          <w:bCs/>
          <w:color w:val="000000"/>
          <w:sz w:val="20"/>
          <w:szCs w:val="20"/>
          <w:lang w:val="en-US" w:eastAsia="uk-UA"/>
        </w:rPr>
        <w:t>Уповноважити укласти та підписати з АТ "ОТП Банк" Договір про зміну №8 до Кредитного договору директора Товариства Спіцину Юлію Олександрівну. Надати директору Товариства Спіциній Юлії Олександрівні право самостійного визначення та прийняття рішення відносно всіх інших умов вищенаведеного договору.</w:t>
      </w:r>
    </w:p>
    <w:p w:rsidR="00F067CD" w:rsidRPr="00F067CD" w:rsidRDefault="00F067CD" w:rsidP="00F067CD">
      <w:pPr>
        <w:spacing w:after="0" w:line="240" w:lineRule="auto"/>
        <w:ind w:left="-98"/>
        <w:outlineLvl w:val="2"/>
        <w:rPr>
          <w:rFonts w:ascii="Times New Roman" w:eastAsia="Times New Roman" w:hAnsi="Times New Roman" w:cs="Times New Roman"/>
          <w:b/>
          <w:bCs/>
          <w:sz w:val="20"/>
          <w:szCs w:val="20"/>
          <w:lang w:eastAsia="uk-UA"/>
        </w:rPr>
      </w:pPr>
    </w:p>
    <w:p w:rsidR="00F067CD" w:rsidRPr="00F067CD" w:rsidRDefault="00F067CD" w:rsidP="00F067CD">
      <w:pPr>
        <w:spacing w:after="0" w:line="240" w:lineRule="auto"/>
        <w:ind w:left="-98"/>
        <w:outlineLvl w:val="2"/>
        <w:rPr>
          <w:rFonts w:ascii="Times New Roman" w:eastAsia="Times New Roman" w:hAnsi="Times New Roman" w:cs="Times New Roman"/>
          <w:b/>
          <w:bCs/>
          <w:sz w:val="20"/>
          <w:szCs w:val="20"/>
          <w:lang w:eastAsia="uk-UA"/>
        </w:rPr>
      </w:pPr>
      <w:r w:rsidRPr="00F067CD">
        <w:rPr>
          <w:rFonts w:ascii="Times New Roman" w:eastAsia="Times New Roman" w:hAnsi="Times New Roman" w:cs="Times New Roman"/>
          <w:b/>
          <w:bCs/>
          <w:sz w:val="20"/>
          <w:szCs w:val="20"/>
          <w:lang w:eastAsia="uk-UA"/>
        </w:rPr>
        <w:lastRenderedPageBreak/>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eastAsia="uk-UA"/>
        </w:rPr>
      </w:pPr>
      <w:r w:rsidRPr="00F067CD">
        <w:rPr>
          <w:rFonts w:ascii="Times New Roman" w:eastAsia="Times New Roman" w:hAnsi="Times New Roman" w:cs="Times New Roman"/>
          <w:bCs/>
          <w:color w:val="000000"/>
          <w:sz w:val="20"/>
          <w:szCs w:val="20"/>
          <w:lang w:eastAsia="uk-UA"/>
        </w:rPr>
        <w:t>Організаційною формою роботи Наглядової ради є засідання.</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eastAsia="uk-UA"/>
        </w:rPr>
      </w:pPr>
      <w:r w:rsidRPr="00F067CD">
        <w:rPr>
          <w:rFonts w:ascii="Times New Roman" w:eastAsia="Times New Roman" w:hAnsi="Times New Roman" w:cs="Times New Roman"/>
          <w:bCs/>
          <w:color w:val="000000"/>
          <w:sz w:val="20"/>
          <w:szCs w:val="20"/>
          <w:lang w:eastAsia="uk-UA"/>
        </w:rPr>
        <w:t>Засідання Наглядової ради скликаються за ініціативою Голови Наглядової ради або на вимогу члена Наглядової ради, ревізора, директора.</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eastAsia="uk-UA"/>
        </w:rPr>
      </w:pPr>
      <w:r w:rsidRPr="00F067CD">
        <w:rPr>
          <w:rFonts w:ascii="Times New Roman" w:eastAsia="Times New Roman" w:hAnsi="Times New Roman" w:cs="Times New Roman"/>
          <w:bCs/>
          <w:color w:val="000000"/>
          <w:sz w:val="20"/>
          <w:szCs w:val="20"/>
          <w:lang w:eastAsia="uk-UA"/>
        </w:rPr>
        <w:t>Засідання Наглядової ради проводяться в міру необхідності, але не рідше одного разу на квартал. У засіданні Наглядової ради на її запрошення  з правом дорадчого голосу можуть брати участь представники профспілкового  або іншого уповноваженого трудовим колективом органу, який підписав колективний договір від імені трудового колективу, Директор та Ревізор.</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eastAsia="uk-UA"/>
        </w:rPr>
      </w:pPr>
      <w:r w:rsidRPr="00F067CD">
        <w:rPr>
          <w:rFonts w:ascii="Times New Roman" w:eastAsia="Times New Roman" w:hAnsi="Times New Roman" w:cs="Times New Roman"/>
          <w:bCs/>
          <w:color w:val="000000"/>
          <w:sz w:val="20"/>
          <w:szCs w:val="20"/>
          <w:lang w:eastAsia="uk-UA"/>
        </w:rPr>
        <w:t xml:space="preserve">   Засідання Наглядової ради є правомочним, якщо в ньому бере участь більше половини її складу. Порядок денний  засідання Наглядової ради затверджується Головою Наглядової ради.</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eastAsia="uk-UA"/>
        </w:rPr>
      </w:pPr>
      <w:r w:rsidRPr="00F067CD">
        <w:rPr>
          <w:rFonts w:ascii="Times New Roman" w:eastAsia="Times New Roman" w:hAnsi="Times New Roman" w:cs="Times New Roman"/>
          <w:bCs/>
          <w:color w:val="000000"/>
          <w:sz w:val="20"/>
          <w:szCs w:val="20"/>
          <w:lang w:eastAsia="uk-UA"/>
        </w:rPr>
        <w:t xml:space="preserve"> Рішення Наглядової ради приймається простою більшістю голосів членів Наглядової ради, які беруть участь у засіданні та мають право голосу. </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eastAsia="uk-UA"/>
        </w:rPr>
      </w:pPr>
      <w:r w:rsidRPr="00F067CD">
        <w:rPr>
          <w:rFonts w:ascii="Times New Roman" w:eastAsia="Times New Roman" w:hAnsi="Times New Roman" w:cs="Times New Roman"/>
          <w:bCs/>
          <w:color w:val="000000"/>
          <w:sz w:val="20"/>
          <w:szCs w:val="20"/>
          <w:lang w:eastAsia="uk-UA"/>
        </w:rPr>
        <w:t>На засіданні Наглядової ради кожний член Наглядової ради має один голос. У разі рівного розподілу голосів членів Наглядової ради під час прийняття рішень Голова Наглядової ради має право вирішального голосу.</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eastAsia="uk-UA"/>
        </w:rPr>
      </w:pPr>
      <w:r w:rsidRPr="00F067CD">
        <w:rPr>
          <w:rFonts w:ascii="Times New Roman" w:eastAsia="Times New Roman" w:hAnsi="Times New Roman" w:cs="Times New Roman"/>
          <w:bCs/>
          <w:color w:val="000000"/>
          <w:sz w:val="20"/>
          <w:szCs w:val="20"/>
          <w:lang w:eastAsia="uk-UA"/>
        </w:rPr>
        <w:t xml:space="preserve"> У разі дострокового припинення повноважень одного чи кількох членів Наглядової ради і до обрання всього складу Наглядової ради засідання Наглядової ради вважаються правомочними для вирішення питань відповідно до її компетенції за умови, що кількість членів Наглядової ради, повноваження яких є чинними, становить більше половини її складу.</w:t>
      </w:r>
    </w:p>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eastAsia="uk-UA"/>
        </w:rPr>
      </w:pPr>
      <w:r w:rsidRPr="00F067CD">
        <w:rPr>
          <w:rFonts w:ascii="Times New Roman" w:eastAsia="Times New Roman" w:hAnsi="Times New Roman" w:cs="Times New Roman"/>
          <w:bCs/>
          <w:color w:val="000000"/>
          <w:sz w:val="20"/>
          <w:szCs w:val="20"/>
          <w:lang w:eastAsia="uk-UA"/>
        </w:rPr>
        <w:t xml:space="preserve"> Рішення Наглядової ради на засіданні приймається способом відкритого голосування. </w:t>
      </w:r>
    </w:p>
    <w:p w:rsidR="00F067CD" w:rsidRPr="00F067CD" w:rsidRDefault="00F067CD" w:rsidP="00F067CD">
      <w:pPr>
        <w:spacing w:after="0" w:line="240" w:lineRule="auto"/>
        <w:outlineLvl w:val="2"/>
        <w:rPr>
          <w:rFonts w:ascii="Times New Roman" w:eastAsia="Times New Roman" w:hAnsi="Times New Roman" w:cs="Times New Roman"/>
          <w:b/>
          <w:bCs/>
          <w:color w:val="000000"/>
          <w:sz w:val="20"/>
          <w:szCs w:val="20"/>
          <w:lang w:val="uk-UA" w:eastAsia="uk-UA"/>
        </w:rPr>
      </w:pPr>
      <w:r w:rsidRPr="00F067CD">
        <w:rPr>
          <w:rFonts w:ascii="Times New Roman" w:eastAsia="Times New Roman" w:hAnsi="Times New Roman" w:cs="Times New Roman"/>
          <w:bCs/>
          <w:color w:val="000000"/>
          <w:sz w:val="20"/>
          <w:szCs w:val="20"/>
          <w:lang w:eastAsia="uk-UA"/>
        </w:rPr>
        <w:t xml:space="preserve"> Наглядова рада має право використовувати для цілей вивчення та аналізу певних аспектів діяльності Товариства послуги фахівців Товариства (юристів, фінансистів тощо). Крім того, Наглядова рада, в межах затвердженого Загальними зборами кошторису, може у разі необхідності приймати рішення про укладання угод стосовно отримання послуг від зовнішніх консультантів та експертів.</w:t>
      </w:r>
    </w:p>
    <w:p w:rsidR="00F067CD" w:rsidRPr="00F067CD" w:rsidRDefault="00F067CD" w:rsidP="00F067CD">
      <w:pPr>
        <w:spacing w:after="0" w:line="240" w:lineRule="auto"/>
        <w:outlineLvl w:val="2"/>
        <w:rPr>
          <w:rFonts w:ascii="Times New Roman" w:eastAsia="Times New Roman" w:hAnsi="Times New Roman" w:cs="Times New Roman"/>
          <w:b/>
          <w:bCs/>
          <w:color w:val="000000"/>
          <w:sz w:val="20"/>
          <w:szCs w:val="20"/>
          <w:lang w:val="uk-UA" w:eastAsia="uk-UA"/>
        </w:rPr>
      </w:pPr>
    </w:p>
    <w:p w:rsidR="00F067CD" w:rsidRPr="00F067CD" w:rsidRDefault="00F067CD" w:rsidP="00F067CD">
      <w:pPr>
        <w:spacing w:after="0" w:line="240" w:lineRule="auto"/>
        <w:outlineLvl w:val="2"/>
        <w:rPr>
          <w:rFonts w:ascii="Times New Roman" w:eastAsia="Times New Roman" w:hAnsi="Times New Roman" w:cs="Times New Roman"/>
          <w:b/>
          <w:bCs/>
          <w:color w:val="000000"/>
          <w:sz w:val="20"/>
          <w:szCs w:val="20"/>
          <w:lang w:val="uk-UA" w:eastAsia="uk-UA"/>
        </w:rPr>
      </w:pPr>
      <w:r w:rsidRPr="00F067CD">
        <w:rPr>
          <w:rFonts w:ascii="Times New Roman" w:eastAsia="Times New Roman" w:hAnsi="Times New Roman" w:cs="Times New Roman"/>
          <w:b/>
          <w:bCs/>
          <w:color w:val="000000"/>
          <w:sz w:val="20"/>
          <w:szCs w:val="20"/>
          <w:lang w:val="uk-UA"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F067CD" w:rsidRPr="00F067CD" w:rsidTr="006822A6">
        <w:trPr>
          <w:trHeight w:val="284"/>
        </w:trPr>
        <w:tc>
          <w:tcPr>
            <w:tcW w:w="2376" w:type="dxa"/>
            <w:gridSpan w:val="2"/>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eastAsia="uk-UA"/>
              </w:rPr>
            </w:pPr>
          </w:p>
        </w:tc>
        <w:tc>
          <w:tcPr>
            <w:tcW w:w="1288"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sz w:val="20"/>
                <w:szCs w:val="20"/>
                <w:lang w:eastAsia="uk-UA"/>
              </w:rPr>
              <w:t>Так</w:t>
            </w:r>
          </w:p>
        </w:tc>
        <w:tc>
          <w:tcPr>
            <w:tcW w:w="1330"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sz w:val="20"/>
                <w:szCs w:val="20"/>
                <w:lang w:eastAsia="uk-UA"/>
              </w:rPr>
              <w:t>Ні</w:t>
            </w:r>
          </w:p>
        </w:tc>
        <w:tc>
          <w:tcPr>
            <w:tcW w:w="5137" w:type="dxa"/>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sz w:val="20"/>
                <w:szCs w:val="20"/>
                <w:lang w:eastAsia="uk-UA"/>
              </w:rPr>
              <w:t>Персональний склад комітетів</w:t>
            </w:r>
          </w:p>
        </w:tc>
      </w:tr>
      <w:tr w:rsidR="00F067CD" w:rsidRPr="00F067CD" w:rsidTr="006822A6">
        <w:trPr>
          <w:trHeight w:val="284"/>
        </w:trPr>
        <w:tc>
          <w:tcPr>
            <w:tcW w:w="2376" w:type="dxa"/>
            <w:gridSpan w:val="2"/>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uk-UA" w:eastAsia="uk-UA"/>
              </w:rPr>
              <w:t>З питань аудиту</w:t>
            </w:r>
          </w:p>
        </w:tc>
        <w:tc>
          <w:tcPr>
            <w:tcW w:w="1288"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en-US" w:eastAsia="uk-UA"/>
              </w:rPr>
              <w:t>X</w:t>
            </w:r>
          </w:p>
        </w:tc>
        <w:tc>
          <w:tcPr>
            <w:tcW w:w="5137" w:type="dxa"/>
            <w:vAlign w:val="center"/>
          </w:tcPr>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д/н</w:t>
            </w:r>
          </w:p>
        </w:tc>
      </w:tr>
      <w:tr w:rsidR="00F067CD" w:rsidRPr="00F067CD" w:rsidTr="006822A6">
        <w:trPr>
          <w:trHeight w:val="284"/>
        </w:trPr>
        <w:tc>
          <w:tcPr>
            <w:tcW w:w="2376" w:type="dxa"/>
            <w:gridSpan w:val="2"/>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uk-UA" w:eastAsia="uk-UA"/>
              </w:rPr>
              <w:t xml:space="preserve">З питань призначень                    </w:t>
            </w:r>
          </w:p>
        </w:tc>
        <w:tc>
          <w:tcPr>
            <w:tcW w:w="1288"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X</w:t>
            </w:r>
          </w:p>
        </w:tc>
        <w:tc>
          <w:tcPr>
            <w:tcW w:w="5137" w:type="dxa"/>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д/н</w:t>
            </w:r>
          </w:p>
        </w:tc>
      </w:tr>
      <w:tr w:rsidR="00F067CD" w:rsidRPr="00F067CD" w:rsidTr="006822A6">
        <w:trPr>
          <w:trHeight w:val="284"/>
        </w:trPr>
        <w:tc>
          <w:tcPr>
            <w:tcW w:w="2376" w:type="dxa"/>
            <w:gridSpan w:val="2"/>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uk-UA" w:eastAsia="uk-UA"/>
              </w:rPr>
              <w:t>З винагород</w:t>
            </w:r>
          </w:p>
        </w:tc>
        <w:tc>
          <w:tcPr>
            <w:tcW w:w="1288"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en-US" w:eastAsia="uk-UA"/>
              </w:rPr>
              <w:t>X</w:t>
            </w:r>
          </w:p>
        </w:tc>
        <w:tc>
          <w:tcPr>
            <w:tcW w:w="5137" w:type="dxa"/>
            <w:vAlign w:val="center"/>
          </w:tcPr>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д/н</w:t>
            </w:r>
          </w:p>
        </w:tc>
      </w:tr>
      <w:tr w:rsidR="00F067CD" w:rsidRPr="00F067CD" w:rsidTr="006822A6">
        <w:trPr>
          <w:trHeight w:val="284"/>
        </w:trPr>
        <w:tc>
          <w:tcPr>
            <w:tcW w:w="1802" w:type="dxa"/>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uk-UA" w:eastAsia="uk-UA"/>
              </w:rPr>
              <w:t xml:space="preserve">Інші (запишіть)                                        </w:t>
            </w:r>
          </w:p>
        </w:tc>
        <w:tc>
          <w:tcPr>
            <w:tcW w:w="3192" w:type="dxa"/>
            <w:gridSpan w:val="3"/>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en-US" w:eastAsia="uk-UA"/>
              </w:rPr>
              <w:t>Комітетів в складі Наглядової ради не  створено</w:t>
            </w:r>
          </w:p>
        </w:tc>
        <w:tc>
          <w:tcPr>
            <w:tcW w:w="5137" w:type="dxa"/>
            <w:vAlign w:val="center"/>
          </w:tcPr>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en-US" w:eastAsia="uk-UA"/>
              </w:rPr>
              <w:t>д/н</w:t>
            </w:r>
          </w:p>
        </w:tc>
      </w:tr>
    </w:tbl>
    <w:p w:rsidR="00F067CD" w:rsidRPr="00F067CD" w:rsidRDefault="00F067CD" w:rsidP="00F067CD">
      <w:pPr>
        <w:spacing w:after="0" w:line="240" w:lineRule="auto"/>
        <w:ind w:left="-142"/>
        <w:rPr>
          <w:rFonts w:ascii="Times New Roman" w:eastAsia="Times New Roman" w:hAnsi="Times New Roman" w:cs="Times New Roman"/>
          <w:b/>
          <w:sz w:val="20"/>
          <w:szCs w:val="20"/>
          <w:lang w:eastAsia="uk-UA"/>
        </w:rPr>
      </w:pPr>
    </w:p>
    <w:p w:rsidR="00F067CD" w:rsidRPr="00F067CD" w:rsidRDefault="00F067CD" w:rsidP="00F067CD">
      <w:pPr>
        <w:spacing w:after="0" w:line="240" w:lineRule="auto"/>
        <w:ind w:left="-142"/>
        <w:rPr>
          <w:rFonts w:ascii="Times New Roman" w:eastAsia="Times New Roman" w:hAnsi="Times New Roman" w:cs="Times New Roman"/>
          <w:sz w:val="24"/>
          <w:szCs w:val="24"/>
          <w:lang w:val="uk-UA" w:eastAsia="uk-UA"/>
        </w:rPr>
      </w:pPr>
      <w:r w:rsidRPr="00F067CD">
        <w:rPr>
          <w:rFonts w:ascii="Times New Roman" w:eastAsia="Times New Roman" w:hAnsi="Times New Roman" w:cs="Times New Roman"/>
          <w:b/>
          <w:sz w:val="20"/>
          <w:szCs w:val="20"/>
          <w:lang w:eastAsia="uk-UA"/>
        </w:rPr>
        <w:t>Чи проведені засідання комітетів наглядової ради, загальний опис прийнятих на них рішень</w:t>
      </w:r>
      <w:r w:rsidRPr="00F067CD">
        <w:rPr>
          <w:rFonts w:ascii="Times New Roman" w:eastAsia="Times New Roman" w:hAnsi="Times New Roman" w:cs="Times New Roman"/>
          <w:b/>
          <w:sz w:val="20"/>
          <w:szCs w:val="20"/>
          <w:lang w:val="uk-UA" w:eastAsia="uk-UA"/>
        </w:rPr>
        <w:t>:</w:t>
      </w:r>
      <w:r w:rsidRPr="00F067CD">
        <w:rPr>
          <w:rFonts w:ascii="Times New Roman" w:eastAsia="Times New Roman" w:hAnsi="Times New Roman" w:cs="Times New Roman"/>
          <w:sz w:val="24"/>
          <w:szCs w:val="24"/>
          <w:lang w:val="uk-UA" w:eastAsia="uk-UA"/>
        </w:rPr>
        <w:t xml:space="preserve"> </w:t>
      </w:r>
    </w:p>
    <w:p w:rsidR="00F067CD" w:rsidRPr="00F067CD" w:rsidRDefault="00F067CD" w:rsidP="00F067CD">
      <w:pPr>
        <w:spacing w:after="0" w:line="240" w:lineRule="auto"/>
        <w:ind w:left="-142"/>
        <w:rPr>
          <w:rFonts w:ascii="Times New Roman" w:eastAsia="Times New Roman" w:hAnsi="Times New Roman" w:cs="Times New Roman"/>
          <w:b/>
          <w:sz w:val="20"/>
          <w:szCs w:val="20"/>
          <w:lang w:eastAsia="uk-UA"/>
        </w:rPr>
      </w:pPr>
      <w:r w:rsidRPr="00F067CD">
        <w:rPr>
          <w:rFonts w:ascii="Times New Roman" w:eastAsia="Times New Roman" w:hAnsi="Times New Roman" w:cs="Times New Roman"/>
          <w:bCs/>
          <w:sz w:val="20"/>
          <w:szCs w:val="20"/>
          <w:lang w:val="uk-UA" w:eastAsia="uk-UA"/>
        </w:rPr>
        <w:t>Комітети  відсутні.</w:t>
      </w:r>
    </w:p>
    <w:p w:rsidR="00F067CD" w:rsidRPr="00F067CD" w:rsidRDefault="00F067CD" w:rsidP="00F067CD">
      <w:pPr>
        <w:spacing w:after="0" w:line="240" w:lineRule="auto"/>
        <w:ind w:left="-142"/>
        <w:rPr>
          <w:rFonts w:ascii="Times New Roman" w:eastAsia="Times New Roman" w:hAnsi="Times New Roman" w:cs="Times New Roman"/>
          <w:b/>
          <w:sz w:val="20"/>
          <w:szCs w:val="20"/>
          <w:lang w:eastAsia="uk-UA"/>
        </w:rPr>
      </w:pPr>
    </w:p>
    <w:p w:rsidR="00F067CD" w:rsidRPr="00F067CD" w:rsidRDefault="00F067CD" w:rsidP="00F067CD">
      <w:pPr>
        <w:spacing w:after="0" w:line="240" w:lineRule="auto"/>
        <w:ind w:left="-142"/>
        <w:rPr>
          <w:rFonts w:ascii="Times New Roman" w:eastAsia="Times New Roman" w:hAnsi="Times New Roman" w:cs="Times New Roman"/>
          <w:b/>
          <w:sz w:val="20"/>
          <w:szCs w:val="20"/>
          <w:lang w:eastAsia="uk-UA"/>
        </w:rPr>
      </w:pPr>
      <w:r w:rsidRPr="00F067CD">
        <w:rPr>
          <w:rFonts w:ascii="Times New Roman" w:eastAsia="Times New Roman" w:hAnsi="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F067CD" w:rsidRPr="00F067CD" w:rsidRDefault="00F067CD" w:rsidP="00F067CD">
      <w:pPr>
        <w:spacing w:after="0" w:line="240" w:lineRule="auto"/>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sz w:val="20"/>
          <w:szCs w:val="20"/>
          <w:lang w:val="en-US" w:eastAsia="uk-UA"/>
        </w:rPr>
        <w:t>Комітети  відсутні.</w:t>
      </w:r>
    </w:p>
    <w:p w:rsidR="00F067CD" w:rsidRPr="00F067CD" w:rsidRDefault="00F067CD" w:rsidP="00F067CD">
      <w:pPr>
        <w:spacing w:after="0" w:line="240" w:lineRule="auto"/>
        <w:outlineLvl w:val="2"/>
        <w:rPr>
          <w:rFonts w:ascii="Times New Roman" w:eastAsia="Times New Roman" w:hAnsi="Times New Roman" w:cs="Times New Roman"/>
          <w:b/>
          <w:bCs/>
          <w:color w:val="000000"/>
          <w:sz w:val="20"/>
          <w:szCs w:val="2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469"/>
      </w:tblGrid>
      <w:tr w:rsidR="00F067CD" w:rsidRPr="00F067CD" w:rsidTr="006822A6">
        <w:tc>
          <w:tcPr>
            <w:tcW w:w="10137" w:type="dxa"/>
            <w:gridSpan w:val="2"/>
          </w:tcPr>
          <w:p w:rsidR="00F067CD" w:rsidRPr="00F067CD" w:rsidRDefault="00F067CD" w:rsidP="00F067C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067CD">
              <w:rPr>
                <w:rFonts w:ascii="Times New Roman" w:eastAsia="Times New Roman" w:hAnsi="Times New Roman" w:cs="Times New Roman"/>
                <w:bCs/>
                <w:sz w:val="20"/>
                <w:szCs w:val="20"/>
                <w:lang w:eastAsia="uk-UA"/>
              </w:rPr>
              <w:t>Інформація про діяльність наглядової ради та оцінка її роботи</w:t>
            </w:r>
          </w:p>
        </w:tc>
      </w:tr>
      <w:tr w:rsidR="00F067CD" w:rsidRPr="00F067CD" w:rsidTr="006822A6">
        <w:tc>
          <w:tcPr>
            <w:tcW w:w="1668" w:type="dxa"/>
          </w:tcPr>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uk-UA" w:eastAsia="uk-UA"/>
              </w:rPr>
            </w:pPr>
            <w:r w:rsidRPr="00F067CD">
              <w:rPr>
                <w:rFonts w:ascii="Times New Roman" w:eastAsia="Times New Roman" w:hAnsi="Times New Roman" w:cs="Times New Roman"/>
                <w:bCs/>
                <w:sz w:val="20"/>
                <w:szCs w:val="20"/>
                <w:lang w:eastAsia="uk-UA"/>
              </w:rPr>
              <w:t>Оцінка роботи наглядової ради</w:t>
            </w:r>
          </w:p>
        </w:tc>
        <w:tc>
          <w:tcPr>
            <w:tcW w:w="8469" w:type="dxa"/>
          </w:tcPr>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en-US" w:eastAsia="uk-UA"/>
              </w:rPr>
            </w:pPr>
            <w:r w:rsidRPr="00F067CD">
              <w:rPr>
                <w:rFonts w:ascii="Times New Roman" w:eastAsia="Times New Roman" w:hAnsi="Times New Roman" w:cs="Times New Roman"/>
                <w:bCs/>
                <w:color w:val="000000"/>
                <w:sz w:val="20"/>
                <w:szCs w:val="20"/>
                <w:lang w:val="uk-UA" w:eastAsia="uk-UA"/>
              </w:rPr>
              <w:t>Наглядова рада не готує інформацію про свою діяльність, оскільки для приватних акціонерних товариств це не є обов'язковим.</w:t>
            </w:r>
          </w:p>
        </w:tc>
      </w:tr>
    </w:tbl>
    <w:p w:rsidR="00F067CD" w:rsidRPr="00F067CD" w:rsidRDefault="00F067CD" w:rsidP="00F067CD">
      <w:pPr>
        <w:spacing w:after="0" w:line="240" w:lineRule="auto"/>
        <w:outlineLvl w:val="2"/>
        <w:rPr>
          <w:rFonts w:ascii="Times New Roman" w:eastAsia="Times New Roman" w:hAnsi="Times New Roman" w:cs="Times New Roman"/>
          <w:b/>
          <w:bCs/>
          <w:color w:val="000000"/>
          <w:sz w:val="20"/>
          <w:szCs w:val="20"/>
          <w:lang w:val="uk-UA" w:eastAsia="uk-UA"/>
        </w:rPr>
      </w:pPr>
    </w:p>
    <w:p w:rsidR="00F067CD" w:rsidRPr="00F067CD" w:rsidRDefault="00F067CD" w:rsidP="00F067CD">
      <w:pPr>
        <w:spacing w:after="0" w:line="240" w:lineRule="auto"/>
        <w:outlineLvl w:val="2"/>
        <w:rPr>
          <w:rFonts w:ascii="Times New Roman" w:eastAsia="Times New Roman" w:hAnsi="Times New Roman" w:cs="Times New Roman"/>
          <w:b/>
          <w:bCs/>
          <w:color w:val="000000"/>
          <w:sz w:val="20"/>
          <w:szCs w:val="20"/>
          <w:lang w:val="uk-UA" w:eastAsia="uk-UA"/>
        </w:rPr>
      </w:pPr>
      <w:r w:rsidRPr="00F067CD">
        <w:rPr>
          <w:rFonts w:ascii="Times New Roman" w:eastAsia="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F067CD" w:rsidRPr="00F067CD" w:rsidTr="006822A6">
        <w:trPr>
          <w:trHeight w:val="284"/>
        </w:trPr>
        <w:tc>
          <w:tcPr>
            <w:tcW w:w="6781" w:type="dxa"/>
            <w:gridSpan w:val="2"/>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sz w:val="20"/>
                <w:szCs w:val="20"/>
                <w:lang w:eastAsia="uk-UA"/>
              </w:rPr>
              <w:t>Ні</w:t>
            </w:r>
          </w:p>
        </w:tc>
      </w:tr>
      <w:tr w:rsidR="00F067CD" w:rsidRPr="00F067CD" w:rsidTr="006822A6">
        <w:trPr>
          <w:trHeight w:val="284"/>
        </w:trPr>
        <w:tc>
          <w:tcPr>
            <w:tcW w:w="6781" w:type="dxa"/>
            <w:gridSpan w:val="2"/>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en-US" w:eastAsia="uk-UA"/>
              </w:rPr>
              <w:t>X</w:t>
            </w:r>
          </w:p>
        </w:tc>
      </w:tr>
      <w:tr w:rsidR="00F067CD" w:rsidRPr="00F067CD" w:rsidTr="006822A6">
        <w:trPr>
          <w:trHeight w:val="284"/>
        </w:trPr>
        <w:tc>
          <w:tcPr>
            <w:tcW w:w="6781" w:type="dxa"/>
            <w:gridSpan w:val="2"/>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en-US" w:eastAsia="uk-UA"/>
              </w:rPr>
              <w:t>X</w:t>
            </w:r>
          </w:p>
        </w:tc>
      </w:tr>
      <w:tr w:rsidR="00F067CD" w:rsidRPr="00F067CD" w:rsidTr="006822A6">
        <w:trPr>
          <w:trHeight w:val="284"/>
        </w:trPr>
        <w:tc>
          <w:tcPr>
            <w:tcW w:w="6781" w:type="dxa"/>
            <w:gridSpan w:val="2"/>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en-US" w:eastAsia="uk-UA"/>
              </w:rPr>
              <w:t>X</w:t>
            </w:r>
          </w:p>
        </w:tc>
      </w:tr>
      <w:tr w:rsidR="00F067CD" w:rsidRPr="00F067CD" w:rsidTr="006822A6">
        <w:trPr>
          <w:trHeight w:val="284"/>
        </w:trPr>
        <w:tc>
          <w:tcPr>
            <w:tcW w:w="6781" w:type="dxa"/>
            <w:gridSpan w:val="2"/>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en-US" w:eastAsia="uk-UA"/>
              </w:rPr>
              <w:t>X</w:t>
            </w:r>
          </w:p>
        </w:tc>
      </w:tr>
      <w:tr w:rsidR="00F067CD" w:rsidRPr="00F067CD" w:rsidTr="006822A6">
        <w:trPr>
          <w:trHeight w:val="284"/>
        </w:trPr>
        <w:tc>
          <w:tcPr>
            <w:tcW w:w="6781" w:type="dxa"/>
            <w:gridSpan w:val="2"/>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uk-UA" w:eastAsia="uk-UA"/>
              </w:rPr>
            </w:pPr>
            <w:r w:rsidRPr="00F067CD">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en-US" w:eastAsia="uk-UA"/>
              </w:rPr>
              <w:t>X</w:t>
            </w:r>
          </w:p>
        </w:tc>
      </w:tr>
      <w:tr w:rsidR="00F067CD" w:rsidRPr="00F067CD" w:rsidTr="006822A6">
        <w:trPr>
          <w:trHeight w:val="284"/>
        </w:trPr>
        <w:tc>
          <w:tcPr>
            <w:tcW w:w="6781" w:type="dxa"/>
            <w:gridSpan w:val="2"/>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uk-UA" w:eastAsia="uk-UA"/>
              </w:rPr>
            </w:pPr>
            <w:r w:rsidRPr="00F067CD">
              <w:rPr>
                <w:rFonts w:ascii="Times New Roman" w:eastAsia="Times New Roman" w:hAnsi="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en-US" w:eastAsia="uk-UA"/>
              </w:rPr>
              <w:t>X</w:t>
            </w:r>
          </w:p>
        </w:tc>
      </w:tr>
      <w:tr w:rsidR="00F067CD" w:rsidRPr="00F067CD" w:rsidTr="006822A6">
        <w:trPr>
          <w:trHeight w:val="284"/>
        </w:trPr>
        <w:tc>
          <w:tcPr>
            <w:tcW w:w="1606" w:type="dxa"/>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en-US" w:eastAsia="uk-UA"/>
              </w:rPr>
              <w:t>Членом Наглядової ради може бути лише фізична особа.  Член Наглядової ради не може бути одночасно Директором та/або Ревізором  Товариства . До складу Наглядової ради обираються акціонери або особи, які  представляють їхні  інтереси ( представники акціонерів)  та/або незалежні директори.</w:t>
            </w:r>
          </w:p>
        </w:tc>
      </w:tr>
    </w:tbl>
    <w:p w:rsidR="00F067CD" w:rsidRPr="00F067CD" w:rsidRDefault="00F067CD" w:rsidP="00F067CD">
      <w:pPr>
        <w:spacing w:after="0" w:line="240" w:lineRule="auto"/>
        <w:outlineLvl w:val="2"/>
        <w:rPr>
          <w:rFonts w:ascii="Times New Roman" w:eastAsia="Times New Roman" w:hAnsi="Times New Roman" w:cs="Times New Roman"/>
          <w:b/>
          <w:bCs/>
          <w:color w:val="000000"/>
          <w:sz w:val="20"/>
          <w:szCs w:val="20"/>
          <w:lang w:val="uk-UA" w:eastAsia="uk-UA"/>
        </w:rPr>
      </w:pPr>
    </w:p>
    <w:p w:rsidR="00F067CD" w:rsidRPr="00F067CD" w:rsidRDefault="00F067CD" w:rsidP="00F067CD">
      <w:pPr>
        <w:spacing w:after="0" w:line="240" w:lineRule="auto"/>
        <w:outlineLvl w:val="2"/>
        <w:rPr>
          <w:rFonts w:ascii="Times New Roman" w:eastAsia="Times New Roman" w:hAnsi="Times New Roman" w:cs="Times New Roman"/>
          <w:b/>
          <w:bCs/>
          <w:color w:val="000000"/>
          <w:sz w:val="20"/>
          <w:szCs w:val="20"/>
          <w:lang w:val="uk-UA" w:eastAsia="uk-UA"/>
        </w:rPr>
      </w:pPr>
      <w:r w:rsidRPr="00F067CD">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F067CD" w:rsidRPr="00F067CD" w:rsidTr="006822A6">
        <w:trPr>
          <w:trHeight w:val="284"/>
        </w:trPr>
        <w:tc>
          <w:tcPr>
            <w:tcW w:w="6781" w:type="dxa"/>
            <w:gridSpan w:val="2"/>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sz w:val="20"/>
                <w:szCs w:val="20"/>
                <w:lang w:eastAsia="uk-UA"/>
              </w:rPr>
              <w:t>Ні</w:t>
            </w:r>
          </w:p>
        </w:tc>
      </w:tr>
      <w:tr w:rsidR="00F067CD" w:rsidRPr="00F067CD" w:rsidTr="006822A6">
        <w:trPr>
          <w:trHeight w:val="284"/>
        </w:trPr>
        <w:tc>
          <w:tcPr>
            <w:tcW w:w="6781" w:type="dxa"/>
            <w:gridSpan w:val="2"/>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en-US" w:eastAsia="uk-UA"/>
              </w:rPr>
              <w:t>X</w:t>
            </w:r>
          </w:p>
        </w:tc>
      </w:tr>
      <w:tr w:rsidR="00F067CD" w:rsidRPr="00F067CD" w:rsidTr="006822A6">
        <w:trPr>
          <w:trHeight w:val="284"/>
        </w:trPr>
        <w:tc>
          <w:tcPr>
            <w:tcW w:w="6781" w:type="dxa"/>
            <w:gridSpan w:val="2"/>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en-US" w:eastAsia="uk-UA"/>
              </w:rPr>
              <w:t>X</w:t>
            </w:r>
          </w:p>
        </w:tc>
      </w:tr>
      <w:tr w:rsidR="00F067CD" w:rsidRPr="00F067CD" w:rsidTr="006822A6">
        <w:trPr>
          <w:trHeight w:val="284"/>
        </w:trPr>
        <w:tc>
          <w:tcPr>
            <w:tcW w:w="6781" w:type="dxa"/>
            <w:gridSpan w:val="2"/>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en-US" w:eastAsia="uk-UA"/>
              </w:rPr>
              <w:t>X</w:t>
            </w:r>
          </w:p>
        </w:tc>
      </w:tr>
      <w:tr w:rsidR="00F067CD" w:rsidRPr="00F067CD" w:rsidTr="006822A6">
        <w:trPr>
          <w:trHeight w:val="284"/>
        </w:trPr>
        <w:tc>
          <w:tcPr>
            <w:tcW w:w="6781" w:type="dxa"/>
            <w:gridSpan w:val="2"/>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uk-UA" w:eastAsia="uk-UA"/>
              </w:rPr>
              <w:lastRenderedPageBreak/>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en-US" w:eastAsia="uk-UA"/>
              </w:rPr>
              <w:t xml:space="preserve"> </w:t>
            </w:r>
          </w:p>
        </w:tc>
      </w:tr>
      <w:tr w:rsidR="00F067CD" w:rsidRPr="00F067CD" w:rsidTr="006822A6">
        <w:trPr>
          <w:trHeight w:val="284"/>
        </w:trPr>
        <w:tc>
          <w:tcPr>
            <w:tcW w:w="1606" w:type="dxa"/>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en-US" w:eastAsia="uk-UA"/>
              </w:rPr>
              <w:t>д/н</w:t>
            </w:r>
          </w:p>
        </w:tc>
      </w:tr>
    </w:tbl>
    <w:p w:rsidR="00F067CD" w:rsidRPr="00F067CD" w:rsidRDefault="00F067CD" w:rsidP="00F067CD">
      <w:pPr>
        <w:spacing w:after="0" w:line="240" w:lineRule="auto"/>
        <w:outlineLvl w:val="2"/>
        <w:rPr>
          <w:rFonts w:ascii="Times New Roman" w:eastAsia="Times New Roman" w:hAnsi="Times New Roman" w:cs="Times New Roman"/>
          <w:bCs/>
          <w:sz w:val="20"/>
          <w:szCs w:val="20"/>
          <w:lang w:val="en-US" w:eastAsia="uk-UA"/>
        </w:rPr>
      </w:pPr>
    </w:p>
    <w:p w:rsidR="00F067CD" w:rsidRPr="00F067CD" w:rsidRDefault="00F067CD" w:rsidP="00F067CD">
      <w:pPr>
        <w:spacing w:after="0" w:line="240" w:lineRule="auto"/>
        <w:outlineLvl w:val="2"/>
        <w:rPr>
          <w:rFonts w:ascii="Times New Roman" w:eastAsia="Times New Roman" w:hAnsi="Times New Roman" w:cs="Times New Roman"/>
          <w:b/>
          <w:bCs/>
          <w:color w:val="000000"/>
          <w:sz w:val="20"/>
          <w:szCs w:val="20"/>
          <w:lang w:eastAsia="uk-UA"/>
        </w:rPr>
      </w:pPr>
    </w:p>
    <w:p w:rsidR="00F067CD" w:rsidRPr="00F067CD" w:rsidRDefault="00F067CD" w:rsidP="00F067CD">
      <w:pPr>
        <w:spacing w:after="0" w:line="240" w:lineRule="auto"/>
        <w:outlineLvl w:val="2"/>
        <w:rPr>
          <w:rFonts w:ascii="Times New Roman" w:eastAsia="Times New Roman" w:hAnsi="Times New Roman" w:cs="Times New Roman"/>
          <w:b/>
          <w:bCs/>
          <w:color w:val="000000"/>
          <w:sz w:val="20"/>
          <w:szCs w:val="20"/>
          <w:lang w:val="uk-UA" w:eastAsia="uk-UA"/>
        </w:rPr>
      </w:pPr>
      <w:r w:rsidRPr="00F067CD">
        <w:rPr>
          <w:rFonts w:ascii="Times New Roman" w:eastAsia="Times New Roman" w:hAnsi="Times New Roman" w:cs="Times New Roman"/>
          <w:b/>
          <w:bCs/>
          <w:color w:val="000000"/>
          <w:sz w:val="20"/>
          <w:szCs w:val="20"/>
          <w:lang w:val="uk-UA"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5767"/>
        <w:gridCol w:w="1708"/>
        <w:gridCol w:w="1700"/>
      </w:tblGrid>
      <w:tr w:rsidR="00F067CD" w:rsidRPr="00F067CD" w:rsidTr="006822A6">
        <w:trPr>
          <w:trHeight w:val="284"/>
        </w:trPr>
        <w:tc>
          <w:tcPr>
            <w:tcW w:w="6729" w:type="dxa"/>
            <w:gridSpan w:val="2"/>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sz w:val="20"/>
                <w:szCs w:val="20"/>
                <w:lang w:eastAsia="uk-UA"/>
              </w:rPr>
              <w:t>Ні</w:t>
            </w:r>
          </w:p>
        </w:tc>
      </w:tr>
      <w:tr w:rsidR="00F067CD" w:rsidRPr="00F067CD" w:rsidTr="006822A6">
        <w:trPr>
          <w:trHeight w:val="284"/>
        </w:trPr>
        <w:tc>
          <w:tcPr>
            <w:tcW w:w="6729" w:type="dxa"/>
            <w:gridSpan w:val="2"/>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en-US" w:eastAsia="uk-UA"/>
              </w:rPr>
              <w:t>X</w:t>
            </w:r>
          </w:p>
        </w:tc>
      </w:tr>
      <w:tr w:rsidR="00F067CD" w:rsidRPr="00F067CD" w:rsidTr="006822A6">
        <w:trPr>
          <w:trHeight w:val="284"/>
        </w:trPr>
        <w:tc>
          <w:tcPr>
            <w:tcW w:w="6729" w:type="dxa"/>
            <w:gridSpan w:val="2"/>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en-US" w:eastAsia="uk-UA"/>
              </w:rPr>
              <w:t>X</w:t>
            </w:r>
          </w:p>
        </w:tc>
      </w:tr>
      <w:tr w:rsidR="00F067CD" w:rsidRPr="00F067CD" w:rsidTr="006822A6">
        <w:trPr>
          <w:trHeight w:val="284"/>
        </w:trPr>
        <w:tc>
          <w:tcPr>
            <w:tcW w:w="6729" w:type="dxa"/>
            <w:gridSpan w:val="2"/>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en-US" w:eastAsia="uk-UA"/>
              </w:rPr>
              <w:t>X</w:t>
            </w:r>
          </w:p>
        </w:tc>
      </w:tr>
      <w:tr w:rsidR="00F067CD" w:rsidRPr="00F067CD" w:rsidTr="006822A6">
        <w:trPr>
          <w:trHeight w:val="284"/>
        </w:trPr>
        <w:tc>
          <w:tcPr>
            <w:tcW w:w="6729" w:type="dxa"/>
            <w:gridSpan w:val="2"/>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en-US" w:eastAsia="uk-UA"/>
              </w:rPr>
              <w:t xml:space="preserve"> </w:t>
            </w:r>
          </w:p>
        </w:tc>
      </w:tr>
      <w:tr w:rsidR="00F067CD" w:rsidRPr="00F067CD" w:rsidTr="006822A6">
        <w:trPr>
          <w:trHeight w:val="284"/>
        </w:trPr>
        <w:tc>
          <w:tcPr>
            <w:tcW w:w="962" w:type="dxa"/>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uk-UA" w:eastAsia="uk-UA"/>
              </w:rPr>
              <w:t xml:space="preserve">Інше                                     </w:t>
            </w:r>
          </w:p>
        </w:tc>
        <w:tc>
          <w:tcPr>
            <w:tcW w:w="9175" w:type="dxa"/>
            <w:gridSpan w:val="3"/>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en-US" w:eastAsia="uk-UA"/>
              </w:rPr>
              <w:t>д/н</w:t>
            </w:r>
          </w:p>
        </w:tc>
      </w:tr>
    </w:tbl>
    <w:p w:rsidR="00F067CD" w:rsidRPr="00F067CD" w:rsidRDefault="00F067CD" w:rsidP="00F067CD">
      <w:pPr>
        <w:spacing w:after="0" w:line="240" w:lineRule="auto"/>
        <w:outlineLvl w:val="2"/>
        <w:rPr>
          <w:rFonts w:ascii="Times New Roman" w:eastAsia="Times New Roman" w:hAnsi="Times New Roman" w:cs="Times New Roman"/>
          <w:bCs/>
          <w:sz w:val="20"/>
          <w:szCs w:val="20"/>
          <w:lang w:eastAsia="uk-UA"/>
        </w:rPr>
      </w:pPr>
    </w:p>
    <w:p w:rsidR="00F067CD" w:rsidRDefault="00F067CD">
      <w:pPr>
        <w:sectPr w:rsidR="00F067CD" w:rsidSect="00F067CD">
          <w:pgSz w:w="11906" w:h="16838"/>
          <w:pgMar w:top="363" w:right="567" w:bottom="363" w:left="1417" w:header="709" w:footer="709" w:gutter="0"/>
          <w:cols w:space="708"/>
          <w:docGrid w:linePitch="360"/>
        </w:sectPr>
      </w:pP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F067CD">
        <w:rPr>
          <w:rFonts w:ascii="Times New Roman" w:eastAsia="Times New Roman" w:hAnsi="Times New Roman" w:cs="Times New Roman"/>
          <w:b/>
          <w:color w:val="000000"/>
          <w:sz w:val="28"/>
          <w:szCs w:val="28"/>
          <w:lang w:val="uk-UA" w:eastAsia="ru-RU"/>
        </w:rPr>
        <w:lastRenderedPageBreak/>
        <w:t>Інформація про виконавчий орган</w:t>
      </w:r>
    </w:p>
    <w:p w:rsidR="00F067CD" w:rsidRPr="00F067CD" w:rsidRDefault="00F067CD" w:rsidP="00F067CD">
      <w:pPr>
        <w:spacing w:before="100" w:beforeAutospacing="1" w:after="100" w:afterAutospacing="1" w:line="240" w:lineRule="auto"/>
        <w:rPr>
          <w:rFonts w:ascii="Times New Roman" w:eastAsia="Times New Roman" w:hAnsi="Times New Roman" w:cs="Times New Roman"/>
          <w:b/>
          <w:color w:val="000000"/>
          <w:sz w:val="20"/>
          <w:szCs w:val="20"/>
          <w:lang w:val="uk-UA" w:eastAsia="ru-RU"/>
        </w:rPr>
      </w:pPr>
      <w:r w:rsidRPr="00F067CD">
        <w:rPr>
          <w:rFonts w:ascii="Times New Roman" w:eastAsia="Times New Roman" w:hAnsi="Times New Roman" w:cs="Times New Roman"/>
          <w:b/>
          <w:color w:val="000000"/>
          <w:sz w:val="20"/>
          <w:szCs w:val="20"/>
          <w:lang w:val="en-US" w:eastAsia="ru-RU"/>
        </w:rPr>
        <w:t>Склад</w:t>
      </w:r>
      <w:r w:rsidRPr="00F067CD">
        <w:rPr>
          <w:rFonts w:ascii="Times New Roman" w:eastAsia="Times New Roman" w:hAnsi="Times New Roman" w:cs="Times New Roman"/>
          <w:b/>
          <w:color w:val="000000"/>
          <w:sz w:val="20"/>
          <w:szCs w:val="20"/>
          <w:lang w:val="uk-UA" w:eastAsia="ru-RU"/>
        </w:rPr>
        <w:t xml:space="preserve"> виконавчого органу</w:t>
      </w:r>
    </w:p>
    <w:p w:rsidR="00F067CD" w:rsidRPr="00F067CD" w:rsidRDefault="00F067CD" w:rsidP="00F067CD">
      <w:pPr>
        <w:spacing w:after="0" w:line="240" w:lineRule="auto"/>
        <w:rPr>
          <w:rFonts w:ascii="Times New Roman" w:eastAsia="Times New Roman" w:hAnsi="Times New Roman" w:cs="Times New Roman"/>
          <w:vanish/>
          <w:color w:val="000000"/>
          <w:sz w:val="24"/>
          <w:szCs w:val="24"/>
          <w:lang w:val="uk-UA"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F067CD" w:rsidRPr="00F067CD" w:rsidTr="006822A6">
        <w:tc>
          <w:tcPr>
            <w:tcW w:w="4496"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color w:val="000000"/>
                <w:sz w:val="20"/>
                <w:szCs w:val="20"/>
                <w:lang w:val="uk-UA" w:eastAsia="uk-UA"/>
              </w:rPr>
              <w:t>Персональний склад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color w:val="000000"/>
                <w:sz w:val="20"/>
                <w:szCs w:val="20"/>
                <w:lang w:val="uk-UA" w:eastAsia="uk-UA"/>
              </w:rPr>
              <w:t>Функціональні обов'язки</w:t>
            </w:r>
          </w:p>
        </w:tc>
      </w:tr>
      <w:tr w:rsidR="00F067CD" w:rsidRPr="00F067CD" w:rsidTr="006822A6">
        <w:tc>
          <w:tcPr>
            <w:tcW w:w="4496"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jc w:val="center"/>
              <w:rPr>
                <w:rFonts w:ascii="Times New Roman" w:eastAsia="Times New Roman" w:hAnsi="Times New Roman" w:cs="Times New Roman"/>
                <w:color w:val="000000"/>
                <w:sz w:val="20"/>
                <w:szCs w:val="20"/>
                <w:lang w:val="uk-UA" w:eastAsia="uk-UA"/>
              </w:rPr>
            </w:pPr>
            <w:r w:rsidRPr="00F067CD">
              <w:rPr>
                <w:rFonts w:ascii="Times New Roman" w:eastAsia="Times New Roman" w:hAnsi="Times New Roman" w:cs="Times New Roman"/>
                <w:color w:val="000000"/>
                <w:sz w:val="20"/>
                <w:szCs w:val="20"/>
                <w:lang w:val="uk-UA" w:eastAsia="uk-UA"/>
              </w:rPr>
              <w:t>Директор Спіцина Юлія Олександрівна</w:t>
            </w:r>
          </w:p>
        </w:tc>
        <w:tc>
          <w:tcPr>
            <w:tcW w:w="5683"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jc w:val="center"/>
              <w:rPr>
                <w:rFonts w:ascii="Times New Roman" w:eastAsia="Times New Roman" w:hAnsi="Times New Roman" w:cs="Times New Roman"/>
                <w:color w:val="000000"/>
                <w:sz w:val="20"/>
                <w:szCs w:val="20"/>
                <w:lang w:val="uk-UA" w:eastAsia="uk-UA"/>
              </w:rPr>
            </w:pPr>
            <w:r w:rsidRPr="00F067CD">
              <w:rPr>
                <w:rFonts w:ascii="Times New Roman" w:eastAsia="Times New Roman" w:hAnsi="Times New Roman" w:cs="Times New Roman"/>
                <w:color w:val="000000"/>
                <w:sz w:val="20"/>
                <w:szCs w:val="20"/>
                <w:lang w:val="uk-UA" w:eastAsia="uk-UA"/>
              </w:rPr>
              <w:t>Відповідно до чинної редакції Статуту Товариства, ДИРЕКТОР є одноосібним виконавчим органом Товариства, який здійснює управління поточною діяльністю Товариства. Директор виконує функції, покладені на нього як керівника підприємства згідно до чинного законодавства України та укладеного з ним трудового договору (контракту).  До компетенції Директора належить: розробка проектів річного бюджету, бізнес-планів, програм фінансово-господарської діяльності Товариства; розробка та затвердження поточних фінансово-господарських планів і оперативних завдань Товариства та забезпечення їх реалізації;організація ведення бухгалтерського обліку та звітності Товариства;розробка штатного розкладу та затвердження правил внутрішнього трудового розпорядку, посадових інструкцій та посадових окладів працівників Товариства; прийом на роботу та звільнення працівників Товариства, застосування до працівників заохочень та дисциплінарних стягнень; розпорядження майном Товариства для забезпечення його поточної діяльності з урахуванням обмежень, передбачених Статутом та чинним законодавством; встановлення цін та тарифів на послуги та продукцію Товариства; вирішення інших питань діяльності Товариства, що необхідні для досягнення цілей діяльності Товариства та забезпечення його нормальної роботи згідно до законодавства України та Статуту.</w:t>
            </w:r>
          </w:p>
        </w:tc>
      </w:tr>
    </w:tbl>
    <w:p w:rsidR="00F067CD" w:rsidRPr="00F067CD" w:rsidRDefault="00F067CD" w:rsidP="00F067CD">
      <w:pPr>
        <w:spacing w:after="0" w:line="240" w:lineRule="auto"/>
        <w:rPr>
          <w:rFonts w:ascii="Times New Roman" w:eastAsia="Times New Roman" w:hAnsi="Times New Roman" w:cs="Times New Roman"/>
          <w:sz w:val="24"/>
          <w:szCs w:val="24"/>
          <w:lang w:val="en-US"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194"/>
      </w:tblGrid>
      <w:tr w:rsidR="00F067CD" w:rsidRPr="00F067CD" w:rsidTr="006822A6">
        <w:tc>
          <w:tcPr>
            <w:tcW w:w="2943" w:type="dxa"/>
          </w:tcPr>
          <w:p w:rsidR="00F067CD" w:rsidRPr="00F067CD" w:rsidRDefault="00F067CD" w:rsidP="00F067CD">
            <w:pPr>
              <w:spacing w:after="0" w:line="240" w:lineRule="auto"/>
              <w:rPr>
                <w:rFonts w:ascii="Times New Roman" w:eastAsia="Times New Roman" w:hAnsi="Times New Roman" w:cs="Times New Roman"/>
                <w:b/>
                <w:sz w:val="20"/>
                <w:szCs w:val="20"/>
                <w:lang w:eastAsia="uk-UA"/>
              </w:rPr>
            </w:pPr>
            <w:r w:rsidRPr="00F067CD">
              <w:rPr>
                <w:rFonts w:ascii="Times New Roman" w:eastAsia="Times New Roman" w:hAnsi="Times New Roman" w:cs="Times New Roman"/>
                <w:b/>
                <w:sz w:val="20"/>
                <w:szCs w:val="20"/>
                <w:lang w:eastAsia="uk-UA"/>
              </w:rPr>
              <w:t>Чи проведені засідання виконавчого органу:</w:t>
            </w:r>
            <w:r w:rsidRPr="00F067CD">
              <w:rPr>
                <w:rFonts w:ascii="Times New Roman" w:eastAsia="Times New Roman" w:hAnsi="Times New Roman" w:cs="Times New Roman"/>
                <w:b/>
                <w:sz w:val="20"/>
                <w:szCs w:val="20"/>
                <w:lang w:eastAsia="uk-UA"/>
              </w:rPr>
              <w:br/>
              <w:t>загальний опис прийнятих на них рішень;</w:t>
            </w:r>
            <w:r w:rsidRPr="00F067CD">
              <w:rPr>
                <w:rFonts w:ascii="Times New Roman" w:eastAsia="Times New Roman" w:hAnsi="Times New Roman" w:cs="Times New Roman"/>
                <w:b/>
                <w:sz w:val="20"/>
                <w:szCs w:val="20"/>
                <w:lang w:eastAsia="uk-UA"/>
              </w:rPr>
              <w:br/>
              <w:t>інформація про результати роботи виконавчого органу;</w:t>
            </w:r>
            <w:r w:rsidRPr="00F067CD">
              <w:rPr>
                <w:rFonts w:ascii="Times New Roman" w:eastAsia="Times New Roman" w:hAnsi="Times New Roman" w:cs="Times New Roman"/>
                <w:b/>
                <w:sz w:val="20"/>
                <w:szCs w:val="20"/>
                <w:lang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F067CD" w:rsidRPr="00F067CD" w:rsidRDefault="00F067CD" w:rsidP="00F067CD">
            <w:pPr>
              <w:spacing w:after="0" w:line="240" w:lineRule="auto"/>
              <w:rPr>
                <w:rFonts w:ascii="Times New Roman" w:eastAsia="Times New Roman" w:hAnsi="Times New Roman" w:cs="Times New Roman"/>
                <w:sz w:val="20"/>
                <w:szCs w:val="20"/>
                <w:lang w:eastAsia="uk-UA"/>
              </w:rPr>
            </w:pPr>
            <w:r w:rsidRPr="00F067CD">
              <w:rPr>
                <w:rFonts w:ascii="Times New Roman" w:eastAsia="Times New Roman" w:hAnsi="Times New Roman" w:cs="Times New Roman"/>
                <w:sz w:val="20"/>
                <w:szCs w:val="20"/>
                <w:lang w:eastAsia="uk-UA"/>
              </w:rPr>
              <w:t>Інформація про комітети та проведені засідання виконавчого органу не наводиться, оскільки виконавчий орган одноосібний. Директор одноосібно приймає рішення щодо питань діяльності Товариства, крім питань, що належать до компетенції Наглядової ради та Загальних зборів чи вимагають погодження ними. Рішення Директора оформлюються у вигляді наказів або розпоряджень. Виконавчий орган Товариства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w:t>
            </w:r>
          </w:p>
        </w:tc>
      </w:tr>
      <w:tr w:rsidR="00F067CD" w:rsidRPr="00F067CD" w:rsidTr="006822A6">
        <w:tc>
          <w:tcPr>
            <w:tcW w:w="2943" w:type="dxa"/>
          </w:tcPr>
          <w:p w:rsidR="00F067CD" w:rsidRPr="00F067CD" w:rsidRDefault="00F067CD" w:rsidP="00F067CD">
            <w:pPr>
              <w:spacing w:after="0" w:line="240" w:lineRule="auto"/>
              <w:rPr>
                <w:rFonts w:ascii="Times New Roman" w:eastAsia="Times New Roman" w:hAnsi="Times New Roman" w:cs="Times New Roman"/>
                <w:b/>
                <w:sz w:val="20"/>
                <w:szCs w:val="20"/>
                <w:lang w:eastAsia="uk-UA"/>
              </w:rPr>
            </w:pPr>
            <w:r w:rsidRPr="00F067CD">
              <w:rPr>
                <w:rFonts w:ascii="Times New Roman" w:eastAsia="Times New Roman" w:hAnsi="Times New Roman" w:cs="Times New Roman"/>
                <w:b/>
                <w:sz w:val="20"/>
                <w:szCs w:val="20"/>
                <w:lang w:eastAsia="uk-UA"/>
              </w:rPr>
              <w:t>Оцінка роботи виконавчого органу</w:t>
            </w:r>
          </w:p>
        </w:tc>
        <w:tc>
          <w:tcPr>
            <w:tcW w:w="7194" w:type="dxa"/>
          </w:tcPr>
          <w:p w:rsidR="00F067CD" w:rsidRPr="00F067CD" w:rsidRDefault="00F067CD" w:rsidP="00F067CD">
            <w:pPr>
              <w:spacing w:after="0" w:line="240" w:lineRule="auto"/>
              <w:rPr>
                <w:rFonts w:ascii="Times New Roman" w:eastAsia="Times New Roman" w:hAnsi="Times New Roman" w:cs="Times New Roman"/>
                <w:sz w:val="20"/>
                <w:szCs w:val="20"/>
                <w:lang w:eastAsia="uk-UA"/>
              </w:rPr>
            </w:pPr>
            <w:r w:rsidRPr="00F067CD">
              <w:rPr>
                <w:rFonts w:ascii="Times New Roman" w:eastAsia="Times New Roman" w:hAnsi="Times New Roman" w:cs="Times New Roman"/>
                <w:sz w:val="20"/>
                <w:szCs w:val="20"/>
                <w:lang w:eastAsia="uk-UA"/>
              </w:rPr>
              <w:t>задовільно</w:t>
            </w:r>
          </w:p>
        </w:tc>
      </w:tr>
    </w:tbl>
    <w:p w:rsidR="00F067CD" w:rsidRPr="00F067CD" w:rsidRDefault="00F067CD" w:rsidP="00F067CD">
      <w:pPr>
        <w:spacing w:after="0" w:line="240" w:lineRule="auto"/>
        <w:rPr>
          <w:rFonts w:ascii="Times New Roman" w:eastAsia="Times New Roman" w:hAnsi="Times New Roman" w:cs="Times New Roman"/>
          <w:sz w:val="24"/>
          <w:szCs w:val="24"/>
          <w:lang w:eastAsia="uk-UA"/>
        </w:rPr>
      </w:pPr>
    </w:p>
    <w:p w:rsidR="00F067CD" w:rsidRDefault="00F067CD">
      <w:pPr>
        <w:sectPr w:rsidR="00F067CD" w:rsidSect="00F067CD">
          <w:pgSz w:w="11906" w:h="16838"/>
          <w:pgMar w:top="363" w:right="567" w:bottom="363" w:left="1417" w:header="709" w:footer="709" w:gutter="0"/>
          <w:cols w:space="708"/>
          <w:docGrid w:linePitch="360"/>
        </w:sectPr>
      </w:pPr>
    </w:p>
    <w:p w:rsidR="00F067CD" w:rsidRPr="00F067CD" w:rsidRDefault="00F067CD" w:rsidP="00F067CD">
      <w:pPr>
        <w:spacing w:after="0" w:line="240" w:lineRule="auto"/>
        <w:jc w:val="center"/>
        <w:rPr>
          <w:rFonts w:ascii="Times New Roman" w:eastAsia="Times New Roman" w:hAnsi="Times New Roman" w:cs="Times New Roman"/>
          <w:b/>
          <w:color w:val="000000"/>
          <w:sz w:val="28"/>
          <w:szCs w:val="28"/>
          <w:lang w:val="uk-UA" w:eastAsia="uk-UA"/>
        </w:rPr>
      </w:pPr>
      <w:r w:rsidRPr="00F067CD">
        <w:rPr>
          <w:rFonts w:ascii="Times New Roman" w:eastAsia="Times New Roman" w:hAnsi="Times New Roman" w:cs="Times New Roman"/>
          <w:b/>
          <w:color w:val="000000"/>
          <w:sz w:val="28"/>
          <w:szCs w:val="28"/>
          <w:lang w:val="uk-UA" w:eastAsia="uk-UA"/>
        </w:rPr>
        <w:lastRenderedPageBreak/>
        <w:t>Додаткова інформація про наглядову раду та виконавчий орган емітента</w:t>
      </w:r>
    </w:p>
    <w:p w:rsidR="00F067CD" w:rsidRPr="00F067CD" w:rsidRDefault="00F067CD" w:rsidP="00F067CD">
      <w:pPr>
        <w:spacing w:after="0" w:line="240" w:lineRule="auto"/>
        <w:jc w:val="center"/>
        <w:rPr>
          <w:rFonts w:ascii="Times New Roman" w:eastAsia="Times New Roman" w:hAnsi="Times New Roman" w:cs="Times New Roman"/>
          <w:b/>
          <w:sz w:val="28"/>
          <w:szCs w:val="28"/>
          <w:lang w:val="uk-UA" w:eastAsia="uk-UA"/>
        </w:rPr>
      </w:pPr>
      <w:r w:rsidRPr="00F067CD">
        <w:rPr>
          <w:rFonts w:ascii="Times New Roman" w:eastAsia="Times New Roman" w:hAnsi="Times New Roman" w:cs="Times New Roman"/>
          <w:b/>
          <w:color w:val="000000"/>
          <w:sz w:val="28"/>
          <w:szCs w:val="28"/>
          <w:lang w:val="uk-UA" w:eastAsia="uk-UA"/>
        </w:rPr>
        <w:t xml:space="preserve"> </w:t>
      </w:r>
    </w:p>
    <w:p w:rsidR="00F067CD" w:rsidRPr="00F067CD" w:rsidRDefault="00F067CD" w:rsidP="00F067CD">
      <w:pPr>
        <w:spacing w:after="0" w:line="240" w:lineRule="auto"/>
        <w:rPr>
          <w:rFonts w:ascii="Times New Roman" w:eastAsia="Times New Roman" w:hAnsi="Times New Roman" w:cs="Times New Roman"/>
          <w:sz w:val="20"/>
          <w:szCs w:val="20"/>
          <w:lang w:val="uk-UA" w:eastAsia="uk-UA"/>
        </w:rPr>
      </w:pPr>
    </w:p>
    <w:p w:rsidR="00F067CD" w:rsidRPr="00F067CD" w:rsidRDefault="00F067CD" w:rsidP="00F067CD">
      <w:pPr>
        <w:spacing w:after="0" w:line="240" w:lineRule="auto"/>
        <w:rPr>
          <w:rFonts w:ascii="Times New Roman" w:eastAsia="Times New Roman" w:hAnsi="Times New Roman" w:cs="Times New Roman"/>
          <w:sz w:val="20"/>
          <w:szCs w:val="20"/>
          <w:lang w:eastAsia="uk-UA"/>
        </w:rPr>
      </w:pPr>
      <w:r w:rsidRPr="00F067CD">
        <w:rPr>
          <w:rFonts w:ascii="Times New Roman" w:eastAsia="Times New Roman" w:hAnsi="Times New Roman" w:cs="Times New Roman"/>
          <w:sz w:val="20"/>
          <w:szCs w:val="20"/>
          <w:lang w:val="en-US" w:eastAsia="uk-UA"/>
        </w:rPr>
        <w:t>д/н</w:t>
      </w:r>
    </w:p>
    <w:p w:rsidR="00F067CD" w:rsidRDefault="00F067CD">
      <w:pPr>
        <w:sectPr w:rsidR="00F067CD" w:rsidSect="00F067CD">
          <w:pgSz w:w="11906" w:h="16838"/>
          <w:pgMar w:top="363" w:right="567" w:bottom="363" w:left="1417" w:header="709" w:footer="709" w:gutter="0"/>
          <w:cols w:space="708"/>
          <w:docGrid w:linePitch="360"/>
        </w:sectPr>
      </w:pP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F067CD">
        <w:rPr>
          <w:rFonts w:ascii="Times New Roman" w:eastAsia="Times New Roman" w:hAnsi="Times New Roman" w:cs="Times New Roman"/>
          <w:b/>
          <w:color w:val="000000"/>
          <w:sz w:val="28"/>
          <w:szCs w:val="28"/>
          <w:lang w:val="uk-UA" w:eastAsia="ru-RU"/>
        </w:rPr>
        <w:lastRenderedPageBreak/>
        <w:t>5) опис основних характеристик систем внутрішнього контролю і управління ризиками емітента</w:t>
      </w:r>
    </w:p>
    <w:p w:rsidR="00F067CD" w:rsidRPr="00F067CD" w:rsidRDefault="00F067CD" w:rsidP="00F067CD">
      <w:pPr>
        <w:spacing w:after="0" w:line="240" w:lineRule="auto"/>
        <w:outlineLvl w:val="2"/>
        <w:rPr>
          <w:rFonts w:ascii="Times New Roman" w:eastAsia="Times New Roman" w:hAnsi="Times New Roman" w:cs="Times New Roman"/>
          <w:bCs/>
          <w:sz w:val="20"/>
          <w:szCs w:val="20"/>
          <w:lang w:val="uk-UA" w:eastAsia="uk-UA"/>
        </w:rPr>
      </w:pPr>
    </w:p>
    <w:p w:rsidR="00F067CD" w:rsidRPr="00F067CD" w:rsidRDefault="00F067CD" w:rsidP="00F067CD">
      <w:pPr>
        <w:spacing w:after="0" w:line="240" w:lineRule="auto"/>
        <w:outlineLvl w:val="2"/>
        <w:rPr>
          <w:rFonts w:ascii="Times New Roman" w:eastAsia="Times New Roman" w:hAnsi="Times New Roman" w:cs="Times New Roman"/>
          <w:b/>
          <w:bCs/>
          <w:sz w:val="20"/>
          <w:szCs w:val="20"/>
          <w:lang w:eastAsia="uk-UA"/>
        </w:rPr>
      </w:pPr>
      <w:r w:rsidRPr="00F067CD">
        <w:rPr>
          <w:rFonts w:ascii="Times New Roman" w:eastAsia="Times New Roman" w:hAnsi="Times New Roman" w:cs="Times New Roman"/>
          <w:b/>
          <w:bCs/>
          <w:sz w:val="20"/>
          <w:szCs w:val="20"/>
          <w:lang w:eastAsia="uk-UA"/>
        </w:rPr>
        <w:t>Опис основних характеристик систем внутрішнього контролю і управління ризиками емітента:</w:t>
      </w:r>
    </w:p>
    <w:p w:rsidR="00F067CD" w:rsidRPr="00F067CD" w:rsidRDefault="00F067CD" w:rsidP="00F067CD">
      <w:pPr>
        <w:spacing w:after="0" w:line="240" w:lineRule="auto"/>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Спеціального документу, яким би описувалися характеристики систем внутрішнього контролю та управління ризиками в Товаристві не створено та не затверджено.  Служби з внутрішнього контролю та управління ризиками не створено. Менеджмент приймає рішення з мінімізації ризиків, керуючись  власними знаннями та досвідом та застосовуючи наявні ресурси</w:t>
      </w:r>
    </w:p>
    <w:p w:rsidR="00F067CD" w:rsidRPr="00F067CD" w:rsidRDefault="00F067CD" w:rsidP="00F067CD">
      <w:pPr>
        <w:spacing w:after="0" w:line="240" w:lineRule="auto"/>
        <w:outlineLvl w:val="2"/>
        <w:rPr>
          <w:rFonts w:ascii="Times New Roman" w:eastAsia="Times New Roman" w:hAnsi="Times New Roman" w:cs="Times New Roman"/>
          <w:b/>
          <w:sz w:val="20"/>
          <w:szCs w:val="20"/>
          <w:lang w:val="uk-UA" w:eastAsia="uk-UA"/>
        </w:rPr>
      </w:pPr>
    </w:p>
    <w:p w:rsidR="00F067CD" w:rsidRPr="00F067CD" w:rsidRDefault="00F067CD" w:rsidP="00F067CD">
      <w:pPr>
        <w:spacing w:after="0" w:line="240" w:lineRule="auto"/>
        <w:outlineLvl w:val="2"/>
        <w:rPr>
          <w:rFonts w:ascii="Times New Roman" w:eastAsia="Times New Roman" w:hAnsi="Times New Roman" w:cs="Times New Roman"/>
          <w:b/>
          <w:bCs/>
          <w:color w:val="000000"/>
          <w:sz w:val="20"/>
          <w:szCs w:val="20"/>
          <w:lang w:val="uk-UA" w:eastAsia="uk-UA"/>
        </w:rPr>
      </w:pPr>
      <w:r w:rsidRPr="00F067CD">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F067CD">
        <w:rPr>
          <w:rFonts w:ascii="Times New Roman" w:eastAsia="Times New Roman" w:hAnsi="Times New Roman" w:cs="Times New Roman"/>
          <w:sz w:val="20"/>
          <w:szCs w:val="20"/>
          <w:lang w:val="uk-UA" w:eastAsia="uk-UA"/>
        </w:rPr>
        <w:t xml:space="preserve"> </w:t>
      </w:r>
      <w:r w:rsidRPr="00F067CD">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F067CD">
        <w:rPr>
          <w:rFonts w:ascii="Times New Roman" w:eastAsia="Times New Roman" w:hAnsi="Times New Roman" w:cs="Times New Roman"/>
          <w:sz w:val="20"/>
          <w:szCs w:val="20"/>
          <w:lang w:val="uk-UA" w:eastAsia="uk-UA"/>
        </w:rPr>
        <w:t xml:space="preserve"> </w:t>
      </w:r>
      <w:r w:rsidRPr="00F067CD">
        <w:rPr>
          <w:rFonts w:ascii="Times New Roman" w:eastAsia="Times New Roman" w:hAnsi="Times New Roman" w:cs="Times New Roman"/>
          <w:b/>
          <w:bCs/>
          <w:color w:val="000000"/>
          <w:sz w:val="20"/>
          <w:szCs w:val="20"/>
          <w:lang w:val="uk-UA" w:eastAsia="uk-UA"/>
        </w:rPr>
        <w:t xml:space="preserve">  </w:t>
      </w:r>
      <w:r w:rsidRPr="00F067CD">
        <w:rPr>
          <w:rFonts w:ascii="Times New Roman" w:eastAsia="Times New Roman" w:hAnsi="Times New Roman" w:cs="Times New Roman"/>
          <w:bCs/>
          <w:color w:val="000000"/>
          <w:sz w:val="20"/>
          <w:szCs w:val="20"/>
          <w:u w:val="single"/>
          <w:lang w:val="en-US" w:eastAsia="uk-UA"/>
        </w:rPr>
        <w:t>Так, введено посаду ревізора</w:t>
      </w:r>
    </w:p>
    <w:p w:rsidR="00F067CD" w:rsidRPr="00F067CD" w:rsidRDefault="00F067CD" w:rsidP="00F067CD">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F067CD">
        <w:rPr>
          <w:rFonts w:ascii="Times New Roman" w:eastAsia="Times New Roman" w:hAnsi="Times New Roman" w:cs="Times New Roman"/>
          <w:b/>
          <w:sz w:val="20"/>
          <w:szCs w:val="20"/>
          <w:lang w:eastAsia="ru-RU"/>
        </w:rPr>
        <w:t>Якщо в товаристві створено ревізійну комісію:</w:t>
      </w:r>
    </w:p>
    <w:p w:rsidR="00F067CD" w:rsidRPr="00F067CD" w:rsidRDefault="00F067CD" w:rsidP="00F067CD">
      <w:pPr>
        <w:spacing w:after="0" w:line="240" w:lineRule="auto"/>
        <w:outlineLvl w:val="2"/>
        <w:rPr>
          <w:rFonts w:ascii="Times New Roman" w:eastAsia="Times New Roman" w:hAnsi="Times New Roman" w:cs="Times New Roman"/>
          <w:b/>
          <w:bCs/>
          <w:color w:val="000000"/>
          <w:sz w:val="20"/>
          <w:szCs w:val="20"/>
          <w:lang w:val="uk-UA" w:eastAsia="uk-UA"/>
        </w:rPr>
      </w:pPr>
      <w:r w:rsidRPr="00F067CD">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sidRPr="00F067CD">
        <w:rPr>
          <w:rFonts w:ascii="Times New Roman" w:eastAsia="Times New Roman" w:hAnsi="Times New Roman" w:cs="Times New Roman"/>
          <w:b/>
          <w:bCs/>
          <w:color w:val="000000"/>
          <w:sz w:val="20"/>
          <w:szCs w:val="20"/>
          <w:u w:val="single"/>
          <w:lang w:val="uk-UA" w:eastAsia="uk-UA"/>
        </w:rPr>
        <w:t xml:space="preserve"> </w:t>
      </w:r>
      <w:r w:rsidRPr="00F067CD">
        <w:rPr>
          <w:rFonts w:ascii="Times New Roman" w:eastAsia="Times New Roman" w:hAnsi="Times New Roman" w:cs="Times New Roman"/>
          <w:bCs/>
          <w:color w:val="000000"/>
          <w:sz w:val="20"/>
          <w:szCs w:val="20"/>
          <w:u w:val="single"/>
          <w:lang w:val="en-US" w:eastAsia="uk-UA"/>
        </w:rPr>
        <w:t>0</w:t>
      </w:r>
      <w:r w:rsidRPr="00F067CD">
        <w:rPr>
          <w:rFonts w:ascii="Times New Roman" w:eastAsia="Times New Roman" w:hAnsi="Times New Roman" w:cs="Times New Roman"/>
          <w:b/>
          <w:bCs/>
          <w:color w:val="000000"/>
          <w:sz w:val="20"/>
          <w:szCs w:val="20"/>
          <w:u w:val="single"/>
          <w:lang w:val="uk-UA" w:eastAsia="uk-UA"/>
        </w:rPr>
        <w:t xml:space="preserve"> </w:t>
      </w:r>
      <w:r w:rsidRPr="00F067CD">
        <w:rPr>
          <w:rFonts w:ascii="Times New Roman" w:eastAsia="Times New Roman" w:hAnsi="Times New Roman" w:cs="Times New Roman"/>
          <w:b/>
          <w:bCs/>
          <w:color w:val="000000"/>
          <w:sz w:val="20"/>
          <w:szCs w:val="20"/>
          <w:lang w:val="uk-UA" w:eastAsia="uk-UA"/>
        </w:rPr>
        <w:t xml:space="preserve"> осіб.</w:t>
      </w:r>
    </w:p>
    <w:p w:rsidR="00F067CD" w:rsidRPr="00F067CD" w:rsidRDefault="00F067CD" w:rsidP="00F067CD">
      <w:pPr>
        <w:spacing w:after="0" w:line="240" w:lineRule="auto"/>
        <w:outlineLvl w:val="2"/>
        <w:rPr>
          <w:rFonts w:ascii="Times New Roman" w:eastAsia="Times New Roman" w:hAnsi="Times New Roman" w:cs="Times New Roman"/>
          <w:b/>
          <w:bCs/>
          <w:color w:val="000000"/>
          <w:sz w:val="20"/>
          <w:szCs w:val="20"/>
          <w:lang w:val="uk-UA" w:eastAsia="uk-UA"/>
        </w:rPr>
      </w:pPr>
    </w:p>
    <w:p w:rsidR="00F067CD" w:rsidRPr="00F067CD" w:rsidRDefault="00F067CD" w:rsidP="00F067CD">
      <w:pPr>
        <w:spacing w:after="0" w:line="240" w:lineRule="auto"/>
        <w:outlineLvl w:val="2"/>
        <w:rPr>
          <w:rFonts w:ascii="Times New Roman" w:eastAsia="Times New Roman" w:hAnsi="Times New Roman" w:cs="Times New Roman"/>
          <w:b/>
          <w:bCs/>
          <w:color w:val="000000"/>
          <w:sz w:val="20"/>
          <w:szCs w:val="20"/>
          <w:lang w:eastAsia="uk-UA"/>
        </w:rPr>
      </w:pPr>
      <w:r w:rsidRPr="00F067CD">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F067CD">
        <w:rPr>
          <w:rFonts w:ascii="Times New Roman" w:eastAsia="Times New Roman" w:hAnsi="Times New Roman" w:cs="Times New Roman"/>
          <w:b/>
          <w:bCs/>
          <w:color w:val="000000"/>
          <w:sz w:val="20"/>
          <w:szCs w:val="20"/>
          <w:u w:val="single"/>
          <w:lang w:val="uk-UA" w:eastAsia="uk-UA"/>
        </w:rPr>
        <w:t xml:space="preserve"> </w:t>
      </w:r>
      <w:r w:rsidRPr="00F067CD">
        <w:rPr>
          <w:rFonts w:ascii="Times New Roman" w:eastAsia="Times New Roman" w:hAnsi="Times New Roman" w:cs="Times New Roman"/>
          <w:bCs/>
          <w:color w:val="000000"/>
          <w:sz w:val="20"/>
          <w:szCs w:val="20"/>
          <w:u w:val="single"/>
          <w:lang w:val="en-US" w:eastAsia="uk-UA"/>
        </w:rPr>
        <w:t>0</w:t>
      </w:r>
      <w:r w:rsidRPr="00F067CD">
        <w:rPr>
          <w:rFonts w:ascii="Times New Roman" w:eastAsia="Times New Roman" w:hAnsi="Times New Roman" w:cs="Times New Roman"/>
          <w:bCs/>
          <w:color w:val="000000"/>
          <w:sz w:val="20"/>
          <w:szCs w:val="20"/>
          <w:u w:val="single"/>
          <w:lang w:eastAsia="uk-UA"/>
        </w:rPr>
        <w:t xml:space="preserve"> </w:t>
      </w:r>
    </w:p>
    <w:p w:rsidR="00F067CD" w:rsidRPr="00F067CD" w:rsidRDefault="00F067CD" w:rsidP="00F067CD">
      <w:pPr>
        <w:spacing w:after="0" w:line="240" w:lineRule="auto"/>
        <w:outlineLvl w:val="2"/>
        <w:rPr>
          <w:rFonts w:ascii="Times New Roman" w:eastAsia="Times New Roman" w:hAnsi="Times New Roman" w:cs="Times New Roman"/>
          <w:b/>
          <w:bCs/>
          <w:color w:val="000000"/>
          <w:sz w:val="20"/>
          <w:szCs w:val="20"/>
          <w:lang w:val="uk-UA" w:eastAsia="uk-UA"/>
        </w:rPr>
      </w:pPr>
    </w:p>
    <w:p w:rsidR="00F067CD" w:rsidRPr="00F067CD" w:rsidRDefault="00F067CD" w:rsidP="00F067CD">
      <w:pPr>
        <w:spacing w:after="0" w:line="240" w:lineRule="auto"/>
        <w:outlineLvl w:val="2"/>
        <w:rPr>
          <w:rFonts w:ascii="Times New Roman" w:eastAsia="Times New Roman" w:hAnsi="Times New Roman" w:cs="Times New Roman"/>
          <w:b/>
          <w:bCs/>
          <w:color w:val="000000"/>
          <w:sz w:val="20"/>
          <w:szCs w:val="20"/>
          <w:lang w:eastAsia="uk-UA"/>
        </w:rPr>
      </w:pPr>
      <w:r w:rsidRPr="00F067CD">
        <w:rPr>
          <w:rFonts w:ascii="Times New Roman" w:eastAsia="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386"/>
        <w:gridCol w:w="1385"/>
        <w:gridCol w:w="1400"/>
        <w:gridCol w:w="1616"/>
      </w:tblGrid>
      <w:tr w:rsidR="00F067CD" w:rsidRPr="00F067CD" w:rsidTr="006822A6">
        <w:trPr>
          <w:trHeight w:val="284"/>
        </w:trPr>
        <w:tc>
          <w:tcPr>
            <w:tcW w:w="4350" w:type="dxa"/>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Не належить до компетенції жодного органу</w:t>
            </w:r>
          </w:p>
        </w:tc>
      </w:tr>
      <w:tr w:rsidR="00F067CD" w:rsidRPr="00F067CD" w:rsidTr="006822A6">
        <w:trPr>
          <w:trHeight w:val="284"/>
        </w:trPr>
        <w:tc>
          <w:tcPr>
            <w:tcW w:w="4350" w:type="dxa"/>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Ні</w:t>
            </w:r>
          </w:p>
        </w:tc>
      </w:tr>
      <w:tr w:rsidR="00F067CD" w:rsidRPr="00F067CD" w:rsidTr="006822A6">
        <w:trPr>
          <w:trHeight w:val="284"/>
        </w:trPr>
        <w:tc>
          <w:tcPr>
            <w:tcW w:w="4350" w:type="dxa"/>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uk-UA" w:eastAsia="uk-UA"/>
              </w:rPr>
              <w:t>Затвердження планів</w:t>
            </w:r>
            <w:r w:rsidRPr="00F067CD">
              <w:rPr>
                <w:rFonts w:ascii="Times New Roman" w:eastAsia="Times New Roman" w:hAnsi="Times New Roman" w:cs="Times New Roman"/>
                <w:bCs/>
                <w:color w:val="000000"/>
                <w:sz w:val="20"/>
                <w:szCs w:val="20"/>
                <w:lang w:eastAsia="uk-UA"/>
              </w:rPr>
              <w:t xml:space="preserve"> </w:t>
            </w:r>
            <w:r w:rsidRPr="00F067CD">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Ні</w:t>
            </w:r>
          </w:p>
        </w:tc>
      </w:tr>
      <w:tr w:rsidR="00F067CD" w:rsidRPr="00F067CD" w:rsidTr="006822A6">
        <w:trPr>
          <w:trHeight w:val="284"/>
        </w:trPr>
        <w:tc>
          <w:tcPr>
            <w:tcW w:w="4350" w:type="dxa"/>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Ні</w:t>
            </w:r>
          </w:p>
        </w:tc>
      </w:tr>
      <w:tr w:rsidR="00F067CD" w:rsidRPr="00F067CD" w:rsidTr="006822A6">
        <w:trPr>
          <w:trHeight w:val="284"/>
        </w:trPr>
        <w:tc>
          <w:tcPr>
            <w:tcW w:w="4350" w:type="dxa"/>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Ні</w:t>
            </w:r>
          </w:p>
        </w:tc>
      </w:tr>
      <w:tr w:rsidR="00F067CD" w:rsidRPr="00F067CD" w:rsidTr="006822A6">
        <w:trPr>
          <w:trHeight w:val="284"/>
        </w:trPr>
        <w:tc>
          <w:tcPr>
            <w:tcW w:w="4350" w:type="dxa"/>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Ні</w:t>
            </w:r>
          </w:p>
        </w:tc>
      </w:tr>
      <w:tr w:rsidR="00F067CD" w:rsidRPr="00F067CD" w:rsidTr="006822A6">
        <w:trPr>
          <w:trHeight w:val="284"/>
        </w:trPr>
        <w:tc>
          <w:tcPr>
            <w:tcW w:w="4350" w:type="dxa"/>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Ні</w:t>
            </w:r>
          </w:p>
        </w:tc>
      </w:tr>
      <w:tr w:rsidR="00F067CD" w:rsidRPr="00F067CD" w:rsidTr="006822A6">
        <w:trPr>
          <w:trHeight w:val="284"/>
        </w:trPr>
        <w:tc>
          <w:tcPr>
            <w:tcW w:w="4350" w:type="dxa"/>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uk-UA" w:eastAsia="uk-UA"/>
              </w:rPr>
              <w:t>Визначення розміру</w:t>
            </w:r>
            <w:r w:rsidRPr="00F067CD">
              <w:rPr>
                <w:rFonts w:ascii="Times New Roman" w:eastAsia="Times New Roman" w:hAnsi="Times New Roman" w:cs="Times New Roman"/>
                <w:bCs/>
                <w:color w:val="000000"/>
                <w:sz w:val="20"/>
                <w:szCs w:val="20"/>
                <w:lang w:eastAsia="uk-UA"/>
              </w:rPr>
              <w:t xml:space="preserve"> </w:t>
            </w:r>
            <w:r w:rsidRPr="00F067CD">
              <w:rPr>
                <w:rFonts w:ascii="Times New Roman" w:eastAsia="Times New Roman" w:hAnsi="Times New Roman" w:cs="Times New Roman"/>
                <w:bCs/>
                <w:color w:val="000000"/>
                <w:sz w:val="20"/>
                <w:szCs w:val="20"/>
                <w:lang w:val="uk-UA" w:eastAsia="uk-UA"/>
              </w:rPr>
              <w:t>винагороди для голови та</w:t>
            </w:r>
            <w:r w:rsidRPr="00F067CD">
              <w:rPr>
                <w:rFonts w:ascii="Times New Roman" w:eastAsia="Times New Roman" w:hAnsi="Times New Roman" w:cs="Times New Roman"/>
                <w:bCs/>
                <w:color w:val="000000"/>
                <w:sz w:val="20"/>
                <w:szCs w:val="20"/>
                <w:lang w:eastAsia="uk-UA"/>
              </w:rPr>
              <w:t xml:space="preserve"> </w:t>
            </w:r>
            <w:r w:rsidRPr="00F067CD">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Ні</w:t>
            </w:r>
          </w:p>
        </w:tc>
      </w:tr>
      <w:tr w:rsidR="00F067CD" w:rsidRPr="00F067CD" w:rsidTr="006822A6">
        <w:trPr>
          <w:trHeight w:val="284"/>
        </w:trPr>
        <w:tc>
          <w:tcPr>
            <w:tcW w:w="4350" w:type="dxa"/>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uk-UA" w:eastAsia="uk-UA"/>
              </w:rPr>
              <w:t>Визначення розміру</w:t>
            </w:r>
            <w:r w:rsidRPr="00F067CD">
              <w:rPr>
                <w:rFonts w:ascii="Times New Roman" w:eastAsia="Times New Roman" w:hAnsi="Times New Roman" w:cs="Times New Roman"/>
                <w:bCs/>
                <w:color w:val="000000"/>
                <w:sz w:val="20"/>
                <w:szCs w:val="20"/>
                <w:lang w:eastAsia="uk-UA"/>
              </w:rPr>
              <w:t xml:space="preserve"> </w:t>
            </w:r>
            <w:r w:rsidRPr="00F067CD">
              <w:rPr>
                <w:rFonts w:ascii="Times New Roman" w:eastAsia="Times New Roman" w:hAnsi="Times New Roman" w:cs="Times New Roman"/>
                <w:bCs/>
                <w:color w:val="000000"/>
                <w:sz w:val="20"/>
                <w:szCs w:val="20"/>
                <w:lang w:val="uk-UA" w:eastAsia="uk-UA"/>
              </w:rPr>
              <w:t>винагороди для голови</w:t>
            </w:r>
            <w:r w:rsidRPr="00F067CD">
              <w:rPr>
                <w:rFonts w:ascii="Times New Roman" w:eastAsia="Times New Roman" w:hAnsi="Times New Roman" w:cs="Times New Roman"/>
                <w:bCs/>
                <w:color w:val="000000"/>
                <w:sz w:val="20"/>
                <w:szCs w:val="20"/>
                <w:lang w:eastAsia="uk-UA"/>
              </w:rPr>
              <w:t xml:space="preserve"> </w:t>
            </w:r>
            <w:r w:rsidRPr="00F067CD">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Ні</w:t>
            </w:r>
          </w:p>
        </w:tc>
      </w:tr>
      <w:tr w:rsidR="00F067CD" w:rsidRPr="00F067CD" w:rsidTr="006822A6">
        <w:trPr>
          <w:trHeight w:val="284"/>
        </w:trPr>
        <w:tc>
          <w:tcPr>
            <w:tcW w:w="4350" w:type="dxa"/>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uk-UA" w:eastAsia="uk-UA"/>
              </w:rPr>
              <w:t>Прийняття рішення про</w:t>
            </w:r>
            <w:r w:rsidRPr="00F067CD">
              <w:rPr>
                <w:rFonts w:ascii="Times New Roman" w:eastAsia="Times New Roman" w:hAnsi="Times New Roman" w:cs="Times New Roman"/>
                <w:bCs/>
                <w:color w:val="000000"/>
                <w:sz w:val="20"/>
                <w:szCs w:val="20"/>
                <w:lang w:eastAsia="uk-UA"/>
              </w:rPr>
              <w:t xml:space="preserve"> </w:t>
            </w:r>
            <w:r w:rsidRPr="00F067CD">
              <w:rPr>
                <w:rFonts w:ascii="Times New Roman" w:eastAsia="Times New Roman" w:hAnsi="Times New Roman" w:cs="Times New Roman"/>
                <w:bCs/>
                <w:color w:val="000000"/>
                <w:sz w:val="20"/>
                <w:szCs w:val="20"/>
                <w:lang w:val="uk-UA" w:eastAsia="uk-UA"/>
              </w:rPr>
              <w:t>притягнення до майнової</w:t>
            </w:r>
            <w:r w:rsidRPr="00F067CD">
              <w:rPr>
                <w:rFonts w:ascii="Times New Roman" w:eastAsia="Times New Roman" w:hAnsi="Times New Roman" w:cs="Times New Roman"/>
                <w:bCs/>
                <w:color w:val="000000"/>
                <w:sz w:val="20"/>
                <w:szCs w:val="20"/>
                <w:lang w:eastAsia="uk-UA"/>
              </w:rPr>
              <w:t xml:space="preserve"> </w:t>
            </w:r>
            <w:r w:rsidRPr="00F067CD">
              <w:rPr>
                <w:rFonts w:ascii="Times New Roman" w:eastAsia="Times New Roman" w:hAnsi="Times New Roman" w:cs="Times New Roman"/>
                <w:bCs/>
                <w:color w:val="000000"/>
                <w:sz w:val="20"/>
                <w:szCs w:val="20"/>
                <w:lang w:val="uk-UA" w:eastAsia="uk-UA"/>
              </w:rPr>
              <w:t>відповідальності членів</w:t>
            </w:r>
            <w:r w:rsidRPr="00F067CD">
              <w:rPr>
                <w:rFonts w:ascii="Times New Roman" w:eastAsia="Times New Roman" w:hAnsi="Times New Roman" w:cs="Times New Roman"/>
                <w:bCs/>
                <w:color w:val="000000"/>
                <w:sz w:val="20"/>
                <w:szCs w:val="20"/>
                <w:lang w:eastAsia="uk-UA"/>
              </w:rPr>
              <w:t xml:space="preserve"> </w:t>
            </w:r>
            <w:r w:rsidRPr="00F067CD">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Так</w:t>
            </w:r>
          </w:p>
        </w:tc>
      </w:tr>
      <w:tr w:rsidR="00F067CD" w:rsidRPr="00F067CD" w:rsidTr="006822A6">
        <w:trPr>
          <w:trHeight w:val="284"/>
        </w:trPr>
        <w:tc>
          <w:tcPr>
            <w:tcW w:w="4350" w:type="dxa"/>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uk-UA" w:eastAsia="uk-UA"/>
              </w:rPr>
              <w:t>Прийняття рішення про</w:t>
            </w:r>
            <w:r w:rsidRPr="00F067CD">
              <w:rPr>
                <w:rFonts w:ascii="Times New Roman" w:eastAsia="Times New Roman" w:hAnsi="Times New Roman" w:cs="Times New Roman"/>
                <w:bCs/>
                <w:color w:val="000000"/>
                <w:sz w:val="20"/>
                <w:szCs w:val="20"/>
                <w:lang w:eastAsia="uk-UA"/>
              </w:rPr>
              <w:t xml:space="preserve"> </w:t>
            </w:r>
            <w:r w:rsidRPr="00F067CD">
              <w:rPr>
                <w:rFonts w:ascii="Times New Roman" w:eastAsia="Times New Roman" w:hAnsi="Times New Roman" w:cs="Times New Roman"/>
                <w:bCs/>
                <w:color w:val="000000"/>
                <w:sz w:val="20"/>
                <w:szCs w:val="20"/>
                <w:lang w:val="uk-UA" w:eastAsia="uk-UA"/>
              </w:rPr>
              <w:t>додаткову емісію акцій</w:t>
            </w:r>
            <w:r w:rsidRPr="00F067CD">
              <w:rPr>
                <w:rFonts w:ascii="Times New Roman" w:eastAsia="Times New Roman" w:hAnsi="Times New Roman" w:cs="Times New Roman"/>
                <w:bCs/>
                <w:color w:val="000000"/>
                <w:sz w:val="20"/>
                <w:szCs w:val="20"/>
                <w:lang w:eastAsia="uk-UA"/>
              </w:rPr>
              <w:t xml:space="preserve"> </w:t>
            </w:r>
          </w:p>
        </w:tc>
        <w:tc>
          <w:tcPr>
            <w:tcW w:w="1386"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Ні</w:t>
            </w:r>
          </w:p>
        </w:tc>
      </w:tr>
      <w:tr w:rsidR="00F067CD" w:rsidRPr="00F067CD" w:rsidTr="006822A6">
        <w:trPr>
          <w:trHeight w:val="284"/>
        </w:trPr>
        <w:tc>
          <w:tcPr>
            <w:tcW w:w="4350" w:type="dxa"/>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uk-UA" w:eastAsia="uk-UA"/>
              </w:rPr>
              <w:t>Прийняття рішення про</w:t>
            </w:r>
            <w:r w:rsidRPr="00F067CD">
              <w:rPr>
                <w:rFonts w:ascii="Times New Roman" w:eastAsia="Times New Roman" w:hAnsi="Times New Roman" w:cs="Times New Roman"/>
                <w:bCs/>
                <w:color w:val="000000"/>
                <w:sz w:val="20"/>
                <w:szCs w:val="20"/>
                <w:lang w:eastAsia="uk-UA"/>
              </w:rPr>
              <w:t xml:space="preserve"> </w:t>
            </w:r>
            <w:r w:rsidRPr="00F067CD">
              <w:rPr>
                <w:rFonts w:ascii="Times New Roman" w:eastAsia="Times New Roman" w:hAnsi="Times New Roman" w:cs="Times New Roman"/>
                <w:bCs/>
                <w:color w:val="000000"/>
                <w:sz w:val="20"/>
                <w:szCs w:val="20"/>
                <w:lang w:val="uk-UA" w:eastAsia="uk-UA"/>
              </w:rPr>
              <w:t>викуп, реалізацію та</w:t>
            </w:r>
            <w:r w:rsidRPr="00F067CD">
              <w:rPr>
                <w:rFonts w:ascii="Times New Roman" w:eastAsia="Times New Roman" w:hAnsi="Times New Roman" w:cs="Times New Roman"/>
                <w:bCs/>
                <w:color w:val="000000"/>
                <w:sz w:val="20"/>
                <w:szCs w:val="20"/>
                <w:lang w:eastAsia="uk-UA"/>
              </w:rPr>
              <w:t xml:space="preserve"> </w:t>
            </w:r>
            <w:r w:rsidRPr="00F067CD">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Ні</w:t>
            </w:r>
          </w:p>
        </w:tc>
      </w:tr>
      <w:tr w:rsidR="00F067CD" w:rsidRPr="00F067CD" w:rsidTr="006822A6">
        <w:trPr>
          <w:trHeight w:val="284"/>
        </w:trPr>
        <w:tc>
          <w:tcPr>
            <w:tcW w:w="4350" w:type="dxa"/>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Ні</w:t>
            </w:r>
          </w:p>
        </w:tc>
      </w:tr>
      <w:tr w:rsidR="00F067CD" w:rsidRPr="00F067CD" w:rsidTr="006822A6">
        <w:trPr>
          <w:trHeight w:val="284"/>
        </w:trPr>
        <w:tc>
          <w:tcPr>
            <w:tcW w:w="4350" w:type="dxa"/>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uk-UA" w:eastAsia="uk-UA"/>
              </w:rPr>
              <w:t>Затвердження договорів, щодо яких існує конфлікт</w:t>
            </w:r>
            <w:r w:rsidRPr="00F067CD">
              <w:rPr>
                <w:rFonts w:ascii="Times New Roman" w:eastAsia="Times New Roman" w:hAnsi="Times New Roman" w:cs="Times New Roman"/>
                <w:bCs/>
                <w:color w:val="000000"/>
                <w:sz w:val="20"/>
                <w:szCs w:val="20"/>
                <w:lang w:eastAsia="uk-UA"/>
              </w:rPr>
              <w:t xml:space="preserve"> </w:t>
            </w:r>
            <w:r w:rsidRPr="00F067CD">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Ні</w:t>
            </w:r>
          </w:p>
        </w:tc>
      </w:tr>
    </w:tbl>
    <w:p w:rsidR="00F067CD" w:rsidRPr="00F067CD" w:rsidRDefault="00F067CD" w:rsidP="00F067CD">
      <w:pPr>
        <w:spacing w:after="0" w:line="240" w:lineRule="auto"/>
        <w:outlineLvl w:val="2"/>
        <w:rPr>
          <w:rFonts w:ascii="Times New Roman" w:eastAsia="Times New Roman" w:hAnsi="Times New Roman" w:cs="Times New Roman"/>
          <w:bCs/>
          <w:sz w:val="20"/>
          <w:szCs w:val="20"/>
          <w:lang w:val="en-US" w:eastAsia="uk-UA"/>
        </w:rPr>
      </w:pPr>
    </w:p>
    <w:p w:rsidR="00F067CD" w:rsidRPr="00F067CD" w:rsidRDefault="00F067CD" w:rsidP="00F067CD">
      <w:pPr>
        <w:spacing w:after="0" w:line="240" w:lineRule="auto"/>
        <w:outlineLvl w:val="2"/>
        <w:rPr>
          <w:rFonts w:ascii="Times New Roman" w:eastAsia="Times New Roman" w:hAnsi="Times New Roman" w:cs="Times New Roman"/>
          <w:bCs/>
          <w:sz w:val="20"/>
          <w:szCs w:val="20"/>
          <w:u w:val="single"/>
          <w:lang w:eastAsia="uk-UA"/>
        </w:rPr>
      </w:pPr>
      <w:r w:rsidRPr="00F067CD">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F067CD">
        <w:rPr>
          <w:rFonts w:ascii="Times New Roman" w:eastAsia="Times New Roman" w:hAnsi="Times New Roman" w:cs="Times New Roman"/>
          <w:b/>
          <w:bCs/>
          <w:color w:val="000000"/>
          <w:sz w:val="20"/>
          <w:szCs w:val="20"/>
          <w:lang w:eastAsia="uk-UA"/>
        </w:rPr>
        <w:t xml:space="preserve"> )  </w:t>
      </w:r>
      <w:r w:rsidRPr="00F067CD">
        <w:rPr>
          <w:rFonts w:ascii="Times New Roman" w:eastAsia="Times New Roman" w:hAnsi="Times New Roman" w:cs="Times New Roman"/>
          <w:b/>
          <w:bCs/>
          <w:color w:val="000000"/>
          <w:sz w:val="20"/>
          <w:szCs w:val="20"/>
          <w:u w:val="single"/>
          <w:lang w:eastAsia="uk-UA"/>
        </w:rPr>
        <w:t xml:space="preserve"> </w:t>
      </w:r>
      <w:r w:rsidRPr="00F067CD">
        <w:rPr>
          <w:rFonts w:ascii="Times New Roman" w:eastAsia="Times New Roman" w:hAnsi="Times New Roman" w:cs="Times New Roman"/>
          <w:bCs/>
          <w:sz w:val="20"/>
          <w:szCs w:val="20"/>
          <w:u w:val="single"/>
          <w:lang w:val="en-US" w:eastAsia="uk-UA"/>
        </w:rPr>
        <w:t>Так</w:t>
      </w:r>
      <w:r w:rsidRPr="00F067CD">
        <w:rPr>
          <w:rFonts w:ascii="Times New Roman" w:eastAsia="Times New Roman" w:hAnsi="Times New Roman" w:cs="Times New Roman"/>
          <w:bCs/>
          <w:sz w:val="20"/>
          <w:szCs w:val="20"/>
          <w:u w:val="single"/>
          <w:lang w:eastAsia="uk-UA"/>
        </w:rPr>
        <w:t xml:space="preserve"> </w:t>
      </w:r>
    </w:p>
    <w:p w:rsidR="00F067CD" w:rsidRPr="00F067CD" w:rsidRDefault="00F067CD" w:rsidP="00F067CD">
      <w:pPr>
        <w:spacing w:after="0" w:line="240" w:lineRule="auto"/>
        <w:outlineLvl w:val="2"/>
        <w:rPr>
          <w:rFonts w:ascii="Times New Roman" w:eastAsia="Times New Roman" w:hAnsi="Times New Roman" w:cs="Times New Roman"/>
          <w:b/>
          <w:bCs/>
          <w:color w:val="000000"/>
          <w:sz w:val="20"/>
          <w:szCs w:val="20"/>
          <w:lang w:eastAsia="uk-UA"/>
        </w:rPr>
      </w:pPr>
    </w:p>
    <w:p w:rsidR="00F067CD" w:rsidRPr="00F067CD" w:rsidRDefault="00F067CD" w:rsidP="00F067CD">
      <w:pPr>
        <w:spacing w:after="0" w:line="240" w:lineRule="auto"/>
        <w:outlineLvl w:val="2"/>
        <w:rPr>
          <w:rFonts w:ascii="Times New Roman" w:eastAsia="Times New Roman" w:hAnsi="Times New Roman" w:cs="Times New Roman"/>
          <w:bCs/>
          <w:sz w:val="20"/>
          <w:szCs w:val="20"/>
          <w:u w:val="single"/>
          <w:lang w:eastAsia="uk-UA"/>
        </w:rPr>
      </w:pPr>
      <w:r w:rsidRPr="00F067CD">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F067CD">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F067CD">
        <w:rPr>
          <w:rFonts w:ascii="Times New Roman" w:eastAsia="Times New Roman" w:hAnsi="Times New Roman" w:cs="Times New Roman"/>
          <w:b/>
          <w:bCs/>
          <w:color w:val="000000"/>
          <w:sz w:val="20"/>
          <w:szCs w:val="20"/>
          <w:lang w:eastAsia="uk-UA"/>
        </w:rPr>
        <w:t xml:space="preserve">  </w:t>
      </w:r>
      <w:r w:rsidRPr="00F067CD">
        <w:rPr>
          <w:rFonts w:ascii="Times New Roman" w:eastAsia="Times New Roman" w:hAnsi="Times New Roman" w:cs="Times New Roman"/>
          <w:bCs/>
          <w:sz w:val="20"/>
          <w:szCs w:val="20"/>
          <w:u w:val="single"/>
          <w:lang w:val="en-US" w:eastAsia="uk-UA"/>
        </w:rPr>
        <w:t>Так</w:t>
      </w:r>
    </w:p>
    <w:p w:rsidR="00F067CD" w:rsidRPr="00F067CD" w:rsidRDefault="00F067CD" w:rsidP="00F067CD">
      <w:pPr>
        <w:spacing w:after="0" w:line="240" w:lineRule="auto"/>
        <w:outlineLvl w:val="2"/>
        <w:rPr>
          <w:rFonts w:ascii="Times New Roman" w:eastAsia="Times New Roman" w:hAnsi="Times New Roman" w:cs="Times New Roman"/>
          <w:bCs/>
          <w:sz w:val="20"/>
          <w:szCs w:val="20"/>
          <w:u w:val="single"/>
          <w:lang w:eastAsia="uk-UA"/>
        </w:rPr>
      </w:pPr>
    </w:p>
    <w:p w:rsidR="00F067CD" w:rsidRPr="00F067CD" w:rsidRDefault="00F067CD" w:rsidP="00F067CD">
      <w:pPr>
        <w:spacing w:after="0" w:line="240" w:lineRule="auto"/>
        <w:outlineLvl w:val="2"/>
        <w:rPr>
          <w:rFonts w:ascii="Times New Roman" w:eastAsia="Times New Roman" w:hAnsi="Times New Roman" w:cs="Times New Roman"/>
          <w:b/>
          <w:bCs/>
          <w:color w:val="000000"/>
          <w:sz w:val="20"/>
          <w:szCs w:val="20"/>
          <w:lang w:eastAsia="uk-UA"/>
        </w:rPr>
      </w:pPr>
      <w:r w:rsidRPr="00F067CD">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r w:rsidRPr="00F067CD">
        <w:rPr>
          <w:rFonts w:ascii="Times New Roman" w:eastAsia="Times New Roman" w:hAnsi="Times New Roman" w:cs="Times New Roman"/>
          <w:b/>
          <w:bCs/>
          <w:color w:val="000000"/>
          <w:sz w:val="20"/>
          <w:szCs w:val="20"/>
          <w:lang w:eastAsia="uk-UA"/>
        </w:rPr>
        <w:t xml:space="preserve"> </w:t>
      </w:r>
      <w:r w:rsidRPr="00F067CD">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389"/>
        <w:gridCol w:w="1526"/>
        <w:gridCol w:w="1504"/>
      </w:tblGrid>
      <w:tr w:rsidR="00F067CD" w:rsidRPr="00F067CD" w:rsidTr="006822A6">
        <w:trPr>
          <w:trHeight w:val="284"/>
        </w:trPr>
        <w:tc>
          <w:tcPr>
            <w:tcW w:w="7107" w:type="dxa"/>
            <w:gridSpan w:val="2"/>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sz w:val="20"/>
                <w:szCs w:val="20"/>
                <w:lang w:eastAsia="uk-UA"/>
              </w:rPr>
              <w:t>Так</w:t>
            </w:r>
          </w:p>
        </w:tc>
        <w:tc>
          <w:tcPr>
            <w:tcW w:w="1504"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eastAsia="uk-UA"/>
              </w:rPr>
              <w:t>Ні</w:t>
            </w:r>
          </w:p>
        </w:tc>
      </w:tr>
      <w:tr w:rsidR="00F067CD" w:rsidRPr="00F067CD" w:rsidTr="006822A6">
        <w:trPr>
          <w:trHeight w:val="284"/>
        </w:trPr>
        <w:tc>
          <w:tcPr>
            <w:tcW w:w="7107" w:type="dxa"/>
            <w:gridSpan w:val="2"/>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eastAsia="uk-UA"/>
              </w:rPr>
              <w:t>X</w:t>
            </w:r>
          </w:p>
        </w:tc>
      </w:tr>
      <w:tr w:rsidR="00F067CD" w:rsidRPr="00F067CD" w:rsidTr="006822A6">
        <w:trPr>
          <w:trHeight w:val="284"/>
        </w:trPr>
        <w:tc>
          <w:tcPr>
            <w:tcW w:w="7107" w:type="dxa"/>
            <w:gridSpan w:val="2"/>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sz w:val="20"/>
                <w:szCs w:val="20"/>
                <w:lang w:eastAsia="uk-UA"/>
              </w:rPr>
              <w:t>X</w:t>
            </w:r>
          </w:p>
        </w:tc>
        <w:tc>
          <w:tcPr>
            <w:tcW w:w="1504"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sz w:val="20"/>
                <w:szCs w:val="20"/>
                <w:lang w:eastAsia="uk-UA"/>
              </w:rPr>
              <w:t xml:space="preserve"> </w:t>
            </w:r>
          </w:p>
        </w:tc>
      </w:tr>
      <w:tr w:rsidR="00F067CD" w:rsidRPr="00F067CD" w:rsidTr="006822A6">
        <w:trPr>
          <w:trHeight w:val="284"/>
        </w:trPr>
        <w:tc>
          <w:tcPr>
            <w:tcW w:w="7107" w:type="dxa"/>
            <w:gridSpan w:val="2"/>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sz w:val="20"/>
                <w:szCs w:val="20"/>
                <w:lang w:eastAsia="uk-UA"/>
              </w:rPr>
              <w:t>X</w:t>
            </w:r>
          </w:p>
        </w:tc>
      </w:tr>
      <w:tr w:rsidR="00F067CD" w:rsidRPr="00F067CD" w:rsidTr="006822A6">
        <w:trPr>
          <w:trHeight w:val="284"/>
        </w:trPr>
        <w:tc>
          <w:tcPr>
            <w:tcW w:w="7107" w:type="dxa"/>
            <w:gridSpan w:val="2"/>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
                <w:bCs/>
                <w:sz w:val="20"/>
                <w:szCs w:val="20"/>
                <w:lang w:eastAsia="uk-UA"/>
              </w:rPr>
            </w:pPr>
            <w:r w:rsidRPr="00F067CD">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
                <w:bCs/>
                <w:sz w:val="20"/>
                <w:szCs w:val="20"/>
                <w:lang w:eastAsia="uk-UA"/>
              </w:rPr>
            </w:pPr>
            <w:r w:rsidRPr="00F067CD">
              <w:rPr>
                <w:rFonts w:ascii="Times New Roman" w:eastAsia="Times New Roman" w:hAnsi="Times New Roman" w:cs="Times New Roman"/>
                <w:bCs/>
                <w:sz w:val="20"/>
                <w:szCs w:val="20"/>
                <w:lang w:eastAsia="uk-UA"/>
              </w:rPr>
              <w:t>X</w:t>
            </w:r>
          </w:p>
        </w:tc>
      </w:tr>
      <w:tr w:rsidR="00F067CD" w:rsidRPr="00F067CD" w:rsidTr="006822A6">
        <w:trPr>
          <w:trHeight w:val="284"/>
        </w:trPr>
        <w:tc>
          <w:tcPr>
            <w:tcW w:w="7107" w:type="dxa"/>
            <w:gridSpan w:val="2"/>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sz w:val="20"/>
                <w:szCs w:val="20"/>
                <w:lang w:eastAsia="uk-UA"/>
              </w:rPr>
              <w:t>X</w:t>
            </w:r>
          </w:p>
        </w:tc>
      </w:tr>
      <w:tr w:rsidR="00F067CD" w:rsidRPr="00F067CD" w:rsidTr="006822A6">
        <w:trPr>
          <w:trHeight w:val="284"/>
        </w:trPr>
        <w:tc>
          <w:tcPr>
            <w:tcW w:w="7107" w:type="dxa"/>
            <w:gridSpan w:val="2"/>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uk-UA" w:eastAsia="uk-UA"/>
              </w:rPr>
              <w:lastRenderedPageBreak/>
              <w:t xml:space="preserve">Положення про порядок розподілу прибутку               </w:t>
            </w:r>
          </w:p>
        </w:tc>
        <w:tc>
          <w:tcPr>
            <w:tcW w:w="1526"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sz w:val="20"/>
                <w:szCs w:val="20"/>
                <w:lang w:eastAsia="uk-UA"/>
              </w:rPr>
              <w:t>X</w:t>
            </w:r>
          </w:p>
        </w:tc>
      </w:tr>
      <w:tr w:rsidR="00F067CD" w:rsidRPr="00F067CD" w:rsidTr="006822A6">
        <w:trPr>
          <w:trHeight w:val="284"/>
        </w:trPr>
        <w:tc>
          <w:tcPr>
            <w:tcW w:w="1718" w:type="dxa"/>
            <w:shd w:val="clear" w:color="auto" w:fill="auto"/>
          </w:tcPr>
          <w:p w:rsidR="00F067CD" w:rsidRPr="00F067CD" w:rsidRDefault="00F067CD" w:rsidP="00F067CD">
            <w:pPr>
              <w:spacing w:after="0" w:line="240" w:lineRule="auto"/>
              <w:outlineLvl w:val="2"/>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color w:val="000000"/>
                <w:sz w:val="20"/>
                <w:szCs w:val="20"/>
                <w:lang w:val="uk-UA" w:eastAsia="uk-UA"/>
              </w:rPr>
              <w:t xml:space="preserve">Інше (запишіть)                                        </w:t>
            </w:r>
          </w:p>
        </w:tc>
        <w:tc>
          <w:tcPr>
            <w:tcW w:w="8419" w:type="dxa"/>
            <w:gridSpan w:val="3"/>
            <w:shd w:val="clear" w:color="auto" w:fill="auto"/>
          </w:tcPr>
          <w:p w:rsidR="00F067CD" w:rsidRPr="00F067CD" w:rsidRDefault="00F067CD" w:rsidP="00F067CD">
            <w:pPr>
              <w:spacing w:after="0" w:line="240" w:lineRule="auto"/>
              <w:outlineLvl w:val="2"/>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eastAsia="uk-UA"/>
              </w:rPr>
              <w:t>д/н</w:t>
            </w:r>
          </w:p>
        </w:tc>
      </w:tr>
    </w:tbl>
    <w:p w:rsidR="00F067CD" w:rsidRPr="00F067CD" w:rsidRDefault="00F067CD" w:rsidP="00F067CD">
      <w:pPr>
        <w:spacing w:after="0" w:line="240" w:lineRule="auto"/>
        <w:outlineLvl w:val="2"/>
        <w:rPr>
          <w:rFonts w:ascii="Times New Roman" w:eastAsia="Times New Roman" w:hAnsi="Times New Roman" w:cs="Times New Roman"/>
          <w:bCs/>
          <w:sz w:val="20"/>
          <w:szCs w:val="20"/>
          <w:lang w:val="en-US" w:eastAsia="uk-UA"/>
        </w:rPr>
      </w:pPr>
    </w:p>
    <w:p w:rsidR="00F067CD" w:rsidRPr="00F067CD" w:rsidRDefault="00F067CD" w:rsidP="00F067CD">
      <w:pPr>
        <w:spacing w:after="0" w:line="240" w:lineRule="auto"/>
        <w:outlineLvl w:val="2"/>
        <w:rPr>
          <w:rFonts w:ascii="Times New Roman" w:eastAsia="Times New Roman" w:hAnsi="Times New Roman" w:cs="Times New Roman"/>
          <w:bCs/>
          <w:sz w:val="20"/>
          <w:szCs w:val="20"/>
          <w:lang w:val="en-US" w:eastAsia="uk-UA"/>
        </w:rPr>
      </w:pPr>
    </w:p>
    <w:p w:rsidR="00F067CD" w:rsidRPr="00F067CD" w:rsidRDefault="00F067CD" w:rsidP="00F067CD">
      <w:pPr>
        <w:spacing w:after="0" w:line="240" w:lineRule="auto"/>
        <w:outlineLvl w:val="2"/>
        <w:rPr>
          <w:rFonts w:ascii="Times New Roman" w:eastAsia="Times New Roman" w:hAnsi="Times New Roman" w:cs="Times New Roman"/>
          <w:bCs/>
          <w:sz w:val="20"/>
          <w:szCs w:val="20"/>
          <w:lang w:val="en-US" w:eastAsia="uk-UA"/>
        </w:rPr>
      </w:pPr>
    </w:p>
    <w:p w:rsidR="00F067CD" w:rsidRPr="00F067CD" w:rsidRDefault="00F067CD" w:rsidP="00F067CD">
      <w:pPr>
        <w:spacing w:after="0" w:line="240" w:lineRule="auto"/>
        <w:outlineLvl w:val="2"/>
        <w:rPr>
          <w:rFonts w:ascii="Times New Roman" w:eastAsia="Times New Roman" w:hAnsi="Times New Roman" w:cs="Times New Roman"/>
          <w:b/>
          <w:bCs/>
          <w:color w:val="000000"/>
          <w:sz w:val="20"/>
          <w:szCs w:val="20"/>
          <w:lang w:val="uk-UA" w:eastAsia="uk-UA"/>
        </w:rPr>
      </w:pPr>
      <w:r w:rsidRPr="00F067CD">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F067CD" w:rsidRPr="00F067CD" w:rsidTr="006822A6">
        <w:trPr>
          <w:trHeight w:val="284"/>
        </w:trPr>
        <w:tc>
          <w:tcPr>
            <w:tcW w:w="2894" w:type="dxa"/>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eastAsia="uk-UA"/>
              </w:rPr>
              <w:t>Інформація розміщується на власному веб-сайті акціонерного товариства</w:t>
            </w:r>
          </w:p>
        </w:tc>
      </w:tr>
      <w:tr w:rsidR="00F067CD" w:rsidRPr="00F067CD" w:rsidTr="006822A6">
        <w:trPr>
          <w:trHeight w:val="284"/>
        </w:trPr>
        <w:tc>
          <w:tcPr>
            <w:tcW w:w="2894" w:type="dxa"/>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Так</w:t>
            </w:r>
          </w:p>
        </w:tc>
      </w:tr>
      <w:tr w:rsidR="00F067CD" w:rsidRPr="00F067CD" w:rsidTr="006822A6">
        <w:trPr>
          <w:trHeight w:val="284"/>
        </w:trPr>
        <w:tc>
          <w:tcPr>
            <w:tcW w:w="2894" w:type="dxa"/>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color w:val="000000"/>
                <w:sz w:val="20"/>
                <w:szCs w:val="20"/>
                <w:lang w:val="uk-UA" w:eastAsia="uk-UA"/>
              </w:rPr>
              <w:t>Інформація про акціонерів, які володіють 5 відсотків та більше голосуючих акцій</w:t>
            </w:r>
          </w:p>
        </w:tc>
        <w:tc>
          <w:tcPr>
            <w:tcW w:w="1274"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Так</w:t>
            </w:r>
          </w:p>
        </w:tc>
      </w:tr>
      <w:tr w:rsidR="00F067CD" w:rsidRPr="00F067CD" w:rsidTr="006822A6">
        <w:trPr>
          <w:trHeight w:val="284"/>
        </w:trPr>
        <w:tc>
          <w:tcPr>
            <w:tcW w:w="2894" w:type="dxa"/>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Так</w:t>
            </w:r>
          </w:p>
        </w:tc>
      </w:tr>
      <w:tr w:rsidR="00F067CD" w:rsidRPr="00F067CD" w:rsidTr="006822A6">
        <w:trPr>
          <w:trHeight w:val="284"/>
        </w:trPr>
        <w:tc>
          <w:tcPr>
            <w:tcW w:w="2894" w:type="dxa"/>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Ні</w:t>
            </w:r>
          </w:p>
        </w:tc>
      </w:tr>
      <w:tr w:rsidR="00F067CD" w:rsidRPr="00F067CD" w:rsidTr="006822A6">
        <w:trPr>
          <w:trHeight w:val="284"/>
        </w:trPr>
        <w:tc>
          <w:tcPr>
            <w:tcW w:w="2894" w:type="dxa"/>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Ні</w:t>
            </w:r>
          </w:p>
        </w:tc>
      </w:tr>
    </w:tbl>
    <w:p w:rsidR="00F067CD" w:rsidRPr="00F067CD" w:rsidRDefault="00F067CD" w:rsidP="00F067CD">
      <w:pPr>
        <w:spacing w:after="0" w:line="240" w:lineRule="auto"/>
        <w:outlineLvl w:val="2"/>
        <w:rPr>
          <w:rFonts w:ascii="Times New Roman" w:eastAsia="Times New Roman" w:hAnsi="Times New Roman" w:cs="Times New Roman"/>
          <w:bCs/>
          <w:sz w:val="20"/>
          <w:szCs w:val="20"/>
          <w:lang w:val="uk-UA" w:eastAsia="uk-UA"/>
        </w:rPr>
      </w:pPr>
    </w:p>
    <w:p w:rsidR="00F067CD" w:rsidRPr="00F067CD" w:rsidRDefault="00F067CD" w:rsidP="00F067CD">
      <w:pPr>
        <w:spacing w:after="0" w:line="240" w:lineRule="auto"/>
        <w:outlineLvl w:val="2"/>
        <w:rPr>
          <w:rFonts w:ascii="Times New Roman" w:eastAsia="Times New Roman" w:hAnsi="Times New Roman" w:cs="Times New Roman"/>
          <w:b/>
          <w:bCs/>
          <w:color w:val="000000"/>
          <w:sz w:val="20"/>
          <w:szCs w:val="20"/>
          <w:lang w:val="uk-UA" w:eastAsia="uk-UA"/>
        </w:rPr>
      </w:pPr>
      <w:r w:rsidRPr="00F067CD">
        <w:rPr>
          <w:rFonts w:ascii="Times New Roman" w:eastAsia="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F067CD">
        <w:rPr>
          <w:rFonts w:ascii="Times New Roman" w:eastAsia="Times New Roman" w:hAnsi="Times New Roman" w:cs="Times New Roman"/>
          <w:bCs/>
          <w:sz w:val="20"/>
          <w:szCs w:val="20"/>
          <w:u w:val="single"/>
          <w:lang w:val="en-US" w:eastAsia="uk-UA"/>
        </w:rPr>
        <w:t>Ні</w:t>
      </w:r>
    </w:p>
    <w:p w:rsidR="00F067CD" w:rsidRPr="00F067CD" w:rsidRDefault="00F067CD" w:rsidP="00F067CD">
      <w:pPr>
        <w:spacing w:after="0" w:line="240" w:lineRule="auto"/>
        <w:outlineLvl w:val="2"/>
        <w:rPr>
          <w:rFonts w:ascii="Times New Roman" w:eastAsia="Times New Roman" w:hAnsi="Times New Roman" w:cs="Times New Roman"/>
          <w:b/>
          <w:bCs/>
          <w:color w:val="000000"/>
          <w:sz w:val="20"/>
          <w:szCs w:val="20"/>
          <w:lang w:val="uk-UA" w:eastAsia="uk-UA"/>
        </w:rPr>
      </w:pPr>
    </w:p>
    <w:p w:rsidR="00F067CD" w:rsidRPr="00F067CD" w:rsidRDefault="00F067CD" w:rsidP="00F067CD">
      <w:pPr>
        <w:spacing w:after="0" w:line="240" w:lineRule="auto"/>
        <w:outlineLvl w:val="2"/>
        <w:rPr>
          <w:rFonts w:ascii="Times New Roman" w:eastAsia="Times New Roman" w:hAnsi="Times New Roman" w:cs="Times New Roman"/>
          <w:b/>
          <w:bCs/>
          <w:color w:val="000000"/>
          <w:sz w:val="20"/>
          <w:szCs w:val="20"/>
          <w:lang w:val="uk-UA" w:eastAsia="uk-UA"/>
        </w:rPr>
      </w:pPr>
      <w:r w:rsidRPr="00F067CD">
        <w:rPr>
          <w:rFonts w:ascii="Times New Roman" w:eastAsia="Times New Roman" w:hAnsi="Times New Roman" w:cs="Times New Roman"/>
          <w:b/>
          <w:bCs/>
          <w:color w:val="000000"/>
          <w:sz w:val="20"/>
          <w:szCs w:val="20"/>
          <w:lang w:val="uk-UA"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1932"/>
        <w:gridCol w:w="1924"/>
      </w:tblGrid>
      <w:tr w:rsidR="00F067CD" w:rsidRPr="00F067CD" w:rsidTr="006822A6">
        <w:trPr>
          <w:trHeight w:val="284"/>
        </w:trPr>
        <w:tc>
          <w:tcPr>
            <w:tcW w:w="6281" w:type="dxa"/>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Ні</w:t>
            </w:r>
          </w:p>
        </w:tc>
      </w:tr>
      <w:tr w:rsidR="00F067CD" w:rsidRPr="00F067CD" w:rsidTr="006822A6">
        <w:trPr>
          <w:trHeight w:val="284"/>
        </w:trPr>
        <w:tc>
          <w:tcPr>
            <w:tcW w:w="6281" w:type="dxa"/>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X</w:t>
            </w:r>
          </w:p>
        </w:tc>
      </w:tr>
      <w:tr w:rsidR="00F067CD" w:rsidRPr="00F067CD" w:rsidTr="006822A6">
        <w:trPr>
          <w:trHeight w:val="284"/>
        </w:trPr>
        <w:tc>
          <w:tcPr>
            <w:tcW w:w="6281" w:type="dxa"/>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 xml:space="preserve"> </w:t>
            </w:r>
          </w:p>
        </w:tc>
      </w:tr>
      <w:tr w:rsidR="00F067CD" w:rsidRPr="00F067CD" w:rsidTr="006822A6">
        <w:trPr>
          <w:trHeight w:val="284"/>
        </w:trPr>
        <w:tc>
          <w:tcPr>
            <w:tcW w:w="6281" w:type="dxa"/>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en-US" w:eastAsia="uk-UA"/>
              </w:rPr>
              <w:t>X</w:t>
            </w:r>
          </w:p>
        </w:tc>
      </w:tr>
    </w:tbl>
    <w:p w:rsidR="00F067CD" w:rsidRPr="00F067CD" w:rsidRDefault="00F067CD" w:rsidP="00F067CD">
      <w:pPr>
        <w:spacing w:after="0" w:line="240" w:lineRule="auto"/>
        <w:outlineLvl w:val="2"/>
        <w:rPr>
          <w:rFonts w:ascii="Times New Roman" w:eastAsia="Times New Roman" w:hAnsi="Times New Roman" w:cs="Times New Roman"/>
          <w:bCs/>
          <w:sz w:val="20"/>
          <w:szCs w:val="20"/>
          <w:lang w:val="uk-UA" w:eastAsia="uk-UA"/>
        </w:rPr>
      </w:pPr>
    </w:p>
    <w:p w:rsidR="00F067CD" w:rsidRPr="00F067CD" w:rsidRDefault="00F067CD" w:rsidP="00F067CD">
      <w:pPr>
        <w:spacing w:after="0" w:line="240" w:lineRule="auto"/>
        <w:outlineLvl w:val="2"/>
        <w:rPr>
          <w:rFonts w:ascii="Times New Roman" w:eastAsia="Times New Roman" w:hAnsi="Times New Roman" w:cs="Times New Roman"/>
          <w:b/>
          <w:bCs/>
          <w:color w:val="000000"/>
          <w:sz w:val="20"/>
          <w:szCs w:val="20"/>
          <w:lang w:val="uk-UA" w:eastAsia="uk-UA"/>
        </w:rPr>
      </w:pPr>
      <w:r w:rsidRPr="00F067CD">
        <w:rPr>
          <w:rFonts w:ascii="Times New Roman" w:eastAsia="Times New Roman" w:hAnsi="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4591"/>
        <w:gridCol w:w="1890"/>
        <w:gridCol w:w="1938"/>
      </w:tblGrid>
      <w:tr w:rsidR="00F067CD" w:rsidRPr="00F067CD" w:rsidTr="006822A6">
        <w:trPr>
          <w:trHeight w:val="284"/>
        </w:trPr>
        <w:tc>
          <w:tcPr>
            <w:tcW w:w="6309" w:type="dxa"/>
            <w:gridSpan w:val="2"/>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sz w:val="20"/>
                <w:szCs w:val="20"/>
                <w:lang w:eastAsia="uk-UA"/>
              </w:rPr>
              <w:t>Так</w:t>
            </w:r>
          </w:p>
        </w:tc>
        <w:tc>
          <w:tcPr>
            <w:tcW w:w="1938"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eastAsia="uk-UA"/>
              </w:rPr>
              <w:t>Ні</w:t>
            </w:r>
          </w:p>
        </w:tc>
      </w:tr>
      <w:tr w:rsidR="00F067CD" w:rsidRPr="00F067CD" w:rsidTr="006822A6">
        <w:trPr>
          <w:trHeight w:val="284"/>
        </w:trPr>
        <w:tc>
          <w:tcPr>
            <w:tcW w:w="6309" w:type="dxa"/>
            <w:gridSpan w:val="2"/>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sz w:val="20"/>
                <w:szCs w:val="20"/>
                <w:lang w:val="en-US" w:eastAsia="uk-UA"/>
              </w:rPr>
              <w:t>X</w:t>
            </w:r>
          </w:p>
        </w:tc>
      </w:tr>
      <w:tr w:rsidR="00F067CD" w:rsidRPr="00F067CD" w:rsidTr="006822A6">
        <w:trPr>
          <w:trHeight w:val="284"/>
        </w:trPr>
        <w:tc>
          <w:tcPr>
            <w:tcW w:w="6309" w:type="dxa"/>
            <w:gridSpan w:val="2"/>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sz w:val="20"/>
                <w:szCs w:val="20"/>
                <w:lang w:eastAsia="uk-UA"/>
              </w:rPr>
            </w:pPr>
            <w:r w:rsidRPr="00F067CD">
              <w:rPr>
                <w:rFonts w:ascii="Times New Roman" w:eastAsia="Times New Roman" w:hAnsi="Times New Roman" w:cs="Times New Roman"/>
                <w:bCs/>
                <w:sz w:val="20"/>
                <w:szCs w:val="20"/>
                <w:lang w:val="en-US" w:eastAsia="uk-UA"/>
              </w:rPr>
              <w:t xml:space="preserve"> </w:t>
            </w:r>
          </w:p>
        </w:tc>
      </w:tr>
      <w:tr w:rsidR="00F067CD" w:rsidRPr="00F067CD" w:rsidTr="006822A6">
        <w:trPr>
          <w:trHeight w:val="284"/>
        </w:trPr>
        <w:tc>
          <w:tcPr>
            <w:tcW w:w="1718" w:type="dxa"/>
            <w:shd w:val="clear" w:color="auto" w:fill="auto"/>
          </w:tcPr>
          <w:p w:rsidR="00F067CD" w:rsidRPr="00F067CD" w:rsidRDefault="00F067CD" w:rsidP="00F067CD">
            <w:pPr>
              <w:spacing w:after="0" w:line="240" w:lineRule="auto"/>
              <w:outlineLvl w:val="2"/>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color w:val="000000"/>
                <w:sz w:val="20"/>
                <w:szCs w:val="20"/>
                <w:lang w:val="uk-UA" w:eastAsia="uk-UA"/>
              </w:rPr>
              <w:t xml:space="preserve">Інше (зазначити)                                        </w:t>
            </w:r>
          </w:p>
        </w:tc>
        <w:tc>
          <w:tcPr>
            <w:tcW w:w="8419" w:type="dxa"/>
            <w:gridSpan w:val="3"/>
            <w:shd w:val="clear" w:color="auto" w:fill="auto"/>
          </w:tcPr>
          <w:p w:rsidR="00F067CD" w:rsidRPr="00F067CD" w:rsidRDefault="00F067CD" w:rsidP="00F067CD">
            <w:pPr>
              <w:spacing w:after="0" w:line="240" w:lineRule="auto"/>
              <w:outlineLvl w:val="2"/>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д/н</w:t>
            </w:r>
          </w:p>
        </w:tc>
      </w:tr>
    </w:tbl>
    <w:p w:rsidR="00F067CD" w:rsidRPr="00F067CD" w:rsidRDefault="00F067CD" w:rsidP="00F067CD">
      <w:pPr>
        <w:spacing w:after="0" w:line="240" w:lineRule="auto"/>
        <w:outlineLvl w:val="2"/>
        <w:rPr>
          <w:rFonts w:ascii="Times New Roman" w:eastAsia="Times New Roman" w:hAnsi="Times New Roman" w:cs="Times New Roman"/>
          <w:bCs/>
          <w:sz w:val="20"/>
          <w:szCs w:val="20"/>
          <w:lang w:val="uk-UA" w:eastAsia="uk-UA"/>
        </w:rPr>
      </w:pPr>
    </w:p>
    <w:p w:rsidR="00F067CD" w:rsidRPr="00F067CD" w:rsidRDefault="00F067CD" w:rsidP="00F067CD">
      <w:pPr>
        <w:spacing w:after="0" w:line="240" w:lineRule="auto"/>
        <w:outlineLvl w:val="2"/>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5151"/>
        <w:gridCol w:w="1652"/>
        <w:gridCol w:w="1672"/>
      </w:tblGrid>
      <w:tr w:rsidR="00F067CD" w:rsidRPr="00F067CD" w:rsidTr="006822A6">
        <w:trPr>
          <w:trHeight w:val="284"/>
        </w:trPr>
        <w:tc>
          <w:tcPr>
            <w:tcW w:w="6813" w:type="dxa"/>
            <w:gridSpan w:val="2"/>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067CD">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067CD">
              <w:rPr>
                <w:rFonts w:ascii="Times New Roman" w:eastAsia="Times New Roman" w:hAnsi="Times New Roman" w:cs="Times New Roman"/>
                <w:bCs/>
                <w:color w:val="000000"/>
                <w:sz w:val="20"/>
                <w:szCs w:val="20"/>
                <w:lang w:val="uk-UA" w:eastAsia="uk-UA"/>
              </w:rPr>
              <w:t>Ні</w:t>
            </w:r>
          </w:p>
        </w:tc>
      </w:tr>
      <w:tr w:rsidR="00F067CD" w:rsidRPr="00F067CD" w:rsidTr="006822A6">
        <w:trPr>
          <w:trHeight w:val="284"/>
        </w:trPr>
        <w:tc>
          <w:tcPr>
            <w:tcW w:w="6813" w:type="dxa"/>
            <w:gridSpan w:val="2"/>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uk-UA" w:eastAsia="uk-UA"/>
              </w:rPr>
            </w:pPr>
            <w:r w:rsidRPr="00F067CD">
              <w:rPr>
                <w:rFonts w:ascii="Times New Roman" w:eastAsia="Times New Roman" w:hAnsi="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067CD">
              <w:rPr>
                <w:rFonts w:ascii="Times New Roman" w:eastAsia="Times New Roman" w:hAnsi="Times New Roman" w:cs="Times New Roman"/>
                <w:bCs/>
                <w:color w:val="000000"/>
                <w:sz w:val="20"/>
                <w:szCs w:val="20"/>
                <w:lang w:eastAsia="uk-UA"/>
              </w:rPr>
              <w:t>X</w:t>
            </w:r>
          </w:p>
        </w:tc>
        <w:tc>
          <w:tcPr>
            <w:tcW w:w="1672"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067CD">
              <w:rPr>
                <w:rFonts w:ascii="Times New Roman" w:eastAsia="Times New Roman" w:hAnsi="Times New Roman" w:cs="Times New Roman"/>
                <w:bCs/>
                <w:color w:val="000000"/>
                <w:sz w:val="20"/>
                <w:szCs w:val="20"/>
                <w:lang w:eastAsia="uk-UA"/>
              </w:rPr>
              <w:t xml:space="preserve"> </w:t>
            </w:r>
          </w:p>
        </w:tc>
      </w:tr>
      <w:tr w:rsidR="00F067CD" w:rsidRPr="00F067CD" w:rsidTr="006822A6">
        <w:trPr>
          <w:trHeight w:val="284"/>
        </w:trPr>
        <w:tc>
          <w:tcPr>
            <w:tcW w:w="6813" w:type="dxa"/>
            <w:gridSpan w:val="2"/>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uk-UA" w:eastAsia="uk-UA"/>
              </w:rPr>
            </w:pPr>
            <w:r w:rsidRPr="00F067CD">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067CD">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067CD">
              <w:rPr>
                <w:rFonts w:ascii="Times New Roman" w:eastAsia="Times New Roman" w:hAnsi="Times New Roman" w:cs="Times New Roman"/>
                <w:bCs/>
                <w:color w:val="000000"/>
                <w:sz w:val="20"/>
                <w:szCs w:val="20"/>
                <w:lang w:eastAsia="uk-UA"/>
              </w:rPr>
              <w:t>X</w:t>
            </w:r>
          </w:p>
        </w:tc>
      </w:tr>
      <w:tr w:rsidR="00F067CD" w:rsidRPr="00F067CD" w:rsidTr="006822A6">
        <w:trPr>
          <w:trHeight w:val="284"/>
        </w:trPr>
        <w:tc>
          <w:tcPr>
            <w:tcW w:w="6813" w:type="dxa"/>
            <w:gridSpan w:val="2"/>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uk-UA" w:eastAsia="uk-UA"/>
              </w:rPr>
            </w:pPr>
            <w:r w:rsidRPr="00F067CD">
              <w:rPr>
                <w:rFonts w:ascii="Times New Roman" w:eastAsia="Times New Roman" w:hAnsi="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067CD">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067CD">
              <w:rPr>
                <w:rFonts w:ascii="Times New Roman" w:eastAsia="Times New Roman" w:hAnsi="Times New Roman" w:cs="Times New Roman"/>
                <w:bCs/>
                <w:color w:val="000000"/>
                <w:sz w:val="20"/>
                <w:szCs w:val="20"/>
                <w:lang w:eastAsia="uk-UA"/>
              </w:rPr>
              <w:t>X</w:t>
            </w:r>
          </w:p>
        </w:tc>
      </w:tr>
      <w:tr w:rsidR="00F067CD" w:rsidRPr="00F067CD" w:rsidTr="006822A6">
        <w:trPr>
          <w:trHeight w:val="284"/>
        </w:trPr>
        <w:tc>
          <w:tcPr>
            <w:tcW w:w="6813" w:type="dxa"/>
            <w:gridSpan w:val="2"/>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uk-UA" w:eastAsia="uk-UA"/>
              </w:rPr>
            </w:pPr>
            <w:r w:rsidRPr="00F067CD">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067CD">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067CD">
              <w:rPr>
                <w:rFonts w:ascii="Times New Roman" w:eastAsia="Times New Roman" w:hAnsi="Times New Roman" w:cs="Times New Roman"/>
                <w:bCs/>
                <w:color w:val="000000"/>
                <w:sz w:val="20"/>
                <w:szCs w:val="20"/>
                <w:lang w:eastAsia="uk-UA"/>
              </w:rPr>
              <w:t>X</w:t>
            </w:r>
          </w:p>
        </w:tc>
      </w:tr>
      <w:tr w:rsidR="00F067CD" w:rsidRPr="00F067CD" w:rsidTr="006822A6">
        <w:trPr>
          <w:trHeight w:val="284"/>
        </w:trPr>
        <w:tc>
          <w:tcPr>
            <w:tcW w:w="6813" w:type="dxa"/>
            <w:gridSpan w:val="2"/>
            <w:shd w:val="clear" w:color="auto" w:fill="auto"/>
            <w:vAlign w:val="center"/>
          </w:tcPr>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uk-UA" w:eastAsia="uk-UA"/>
              </w:rPr>
            </w:pPr>
            <w:r w:rsidRPr="00F067CD">
              <w:rPr>
                <w:rFonts w:ascii="Times New Roman" w:eastAsia="Times New Roman" w:hAnsi="Times New Roman" w:cs="Times New Roman"/>
                <w:bCs/>
                <w:sz w:val="20"/>
                <w:szCs w:val="20"/>
                <w:lang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067CD">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F067CD" w:rsidRPr="00F067CD" w:rsidRDefault="00F067CD" w:rsidP="00F067C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067CD">
              <w:rPr>
                <w:rFonts w:ascii="Times New Roman" w:eastAsia="Times New Roman" w:hAnsi="Times New Roman" w:cs="Times New Roman"/>
                <w:bCs/>
                <w:color w:val="000000"/>
                <w:sz w:val="20"/>
                <w:szCs w:val="20"/>
                <w:lang w:eastAsia="uk-UA"/>
              </w:rPr>
              <w:t>X</w:t>
            </w:r>
          </w:p>
        </w:tc>
      </w:tr>
      <w:tr w:rsidR="00F067CD" w:rsidRPr="00F067CD" w:rsidTr="006822A6">
        <w:trPr>
          <w:trHeight w:val="284"/>
        </w:trPr>
        <w:tc>
          <w:tcPr>
            <w:tcW w:w="1662" w:type="dxa"/>
            <w:shd w:val="clear" w:color="auto" w:fill="auto"/>
          </w:tcPr>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uk-UA" w:eastAsia="uk-UA"/>
              </w:rPr>
            </w:pPr>
            <w:r w:rsidRPr="00F067CD">
              <w:rPr>
                <w:rFonts w:ascii="Times New Roman" w:eastAsia="Times New Roman" w:hAnsi="Times New Roman" w:cs="Times New Roman"/>
                <w:bCs/>
                <w:color w:val="000000"/>
                <w:sz w:val="20"/>
                <w:szCs w:val="20"/>
                <w:lang w:val="uk-UA" w:eastAsia="uk-UA"/>
              </w:rPr>
              <w:t xml:space="preserve">Інше (запишіть)                                        </w:t>
            </w:r>
          </w:p>
        </w:tc>
        <w:tc>
          <w:tcPr>
            <w:tcW w:w="8475" w:type="dxa"/>
            <w:gridSpan w:val="3"/>
            <w:shd w:val="clear" w:color="auto" w:fill="auto"/>
          </w:tcPr>
          <w:p w:rsidR="00F067CD" w:rsidRPr="00F067CD" w:rsidRDefault="00F067CD" w:rsidP="00F067CD">
            <w:pPr>
              <w:spacing w:after="0" w:line="240" w:lineRule="auto"/>
              <w:outlineLvl w:val="2"/>
              <w:rPr>
                <w:rFonts w:ascii="Times New Roman" w:eastAsia="Times New Roman" w:hAnsi="Times New Roman" w:cs="Times New Roman"/>
                <w:bCs/>
                <w:color w:val="000000"/>
                <w:sz w:val="20"/>
                <w:szCs w:val="20"/>
                <w:lang w:val="uk-UA" w:eastAsia="uk-UA"/>
              </w:rPr>
            </w:pPr>
            <w:r w:rsidRPr="00F067CD">
              <w:rPr>
                <w:rFonts w:ascii="Times New Roman" w:eastAsia="Times New Roman" w:hAnsi="Times New Roman" w:cs="Times New Roman"/>
                <w:bCs/>
                <w:color w:val="000000"/>
                <w:sz w:val="20"/>
                <w:szCs w:val="20"/>
                <w:lang w:eastAsia="uk-UA"/>
              </w:rPr>
              <w:t>д/н</w:t>
            </w:r>
          </w:p>
        </w:tc>
      </w:tr>
    </w:tbl>
    <w:p w:rsidR="00F067CD" w:rsidRPr="00F067CD" w:rsidRDefault="00F067CD" w:rsidP="00F067CD">
      <w:pPr>
        <w:spacing w:after="0" w:line="240" w:lineRule="auto"/>
        <w:rPr>
          <w:rFonts w:ascii="Times New Roman" w:eastAsia="Times New Roman" w:hAnsi="Times New Roman" w:cs="Times New Roman"/>
          <w:b/>
          <w:bCs/>
          <w:color w:val="000000"/>
          <w:sz w:val="20"/>
          <w:szCs w:val="20"/>
          <w:lang w:val="uk-UA" w:eastAsia="uk-UA"/>
        </w:rPr>
      </w:pPr>
    </w:p>
    <w:p w:rsidR="00F067CD" w:rsidRDefault="00F067CD">
      <w:pPr>
        <w:sectPr w:rsidR="00F067CD" w:rsidSect="00F067CD">
          <w:pgSz w:w="11906" w:h="16838"/>
          <w:pgMar w:top="363" w:right="567" w:bottom="363" w:left="1417" w:header="709" w:footer="709" w:gutter="0"/>
          <w:cols w:space="708"/>
          <w:docGrid w:linePitch="360"/>
        </w:sectPr>
      </w:pP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vanish/>
          <w:color w:val="000000"/>
          <w:sz w:val="24"/>
          <w:szCs w:val="24"/>
          <w:lang w:eastAsia="ru-RU"/>
        </w:rPr>
      </w:pPr>
      <w:r w:rsidRPr="00F067CD">
        <w:rPr>
          <w:rFonts w:ascii="Times New Roman" w:eastAsia="Times New Roman" w:hAnsi="Times New Roman" w:cs="Times New Roman"/>
          <w:b/>
          <w:color w:val="000000"/>
          <w:sz w:val="28"/>
          <w:szCs w:val="28"/>
          <w:lang w:val="uk-UA"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F067CD" w:rsidRPr="00F067CD" w:rsidTr="006822A6">
        <w:tc>
          <w:tcPr>
            <w:tcW w:w="540"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ind w:left="180" w:hanging="180"/>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color w:val="000000"/>
                <w:sz w:val="20"/>
                <w:szCs w:val="20"/>
                <w:lang w:val="uk-UA" w:eastAsia="uk-UA"/>
              </w:rPr>
              <w:t>Розмір частки акціонера (власника) (у відсотках до статутного капіталу)</w:t>
            </w:r>
          </w:p>
        </w:tc>
      </w:tr>
      <w:tr w:rsidR="00F067CD" w:rsidRPr="00F067CD" w:rsidTr="006822A6">
        <w:tc>
          <w:tcPr>
            <w:tcW w:w="540"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ind w:left="180" w:hanging="180"/>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en-US" w:eastAsia="uk-UA"/>
              </w:rPr>
            </w:pPr>
            <w:r w:rsidRPr="00F067CD">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en-US" w:eastAsia="uk-UA"/>
              </w:rPr>
            </w:pPr>
            <w:r w:rsidRPr="00F067CD">
              <w:rPr>
                <w:rFonts w:ascii="Times New Roman" w:eastAsia="Times New Roman" w:hAnsi="Times New Roman" w:cs="Times New Roman"/>
                <w:b/>
                <w:bCs/>
                <w:sz w:val="20"/>
                <w:szCs w:val="20"/>
                <w:lang w:val="en-US" w:eastAsia="uk-UA"/>
              </w:rPr>
              <w:t>4</w:t>
            </w:r>
          </w:p>
        </w:tc>
      </w:tr>
      <w:tr w:rsidR="00F067CD" w:rsidRPr="00F067CD" w:rsidTr="006822A6">
        <w:tc>
          <w:tcPr>
            <w:tcW w:w="540"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ind w:left="180" w:hanging="180"/>
              <w:jc w:val="center"/>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Шаламова Галина Вiкторiвна</w:t>
            </w:r>
          </w:p>
        </w:tc>
        <w:tc>
          <w:tcPr>
            <w:tcW w:w="3119" w:type="dxa"/>
            <w:tcBorders>
              <w:top w:val="single" w:sz="6" w:space="0" w:color="000000"/>
              <w:left w:val="single" w:sz="6" w:space="0" w:color="000000"/>
              <w:bottom w:val="single" w:sz="6" w:space="0" w:color="000000"/>
              <w:right w:val="single" w:sz="6" w:space="0" w:color="000000"/>
            </w:tcBorders>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54.109471</w:t>
            </w:r>
          </w:p>
        </w:tc>
      </w:tr>
      <w:tr w:rsidR="00F067CD" w:rsidRPr="00F067CD" w:rsidTr="006822A6">
        <w:tc>
          <w:tcPr>
            <w:tcW w:w="540"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ind w:left="180" w:hanging="180"/>
              <w:jc w:val="center"/>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Петровський Олександр Володимирович</w:t>
            </w:r>
          </w:p>
        </w:tc>
        <w:tc>
          <w:tcPr>
            <w:tcW w:w="3119" w:type="dxa"/>
            <w:tcBorders>
              <w:top w:val="single" w:sz="6" w:space="0" w:color="000000"/>
              <w:left w:val="single" w:sz="6" w:space="0" w:color="000000"/>
              <w:bottom w:val="single" w:sz="6" w:space="0" w:color="000000"/>
              <w:right w:val="single" w:sz="6" w:space="0" w:color="000000"/>
            </w:tcBorders>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17.551833</w:t>
            </w:r>
          </w:p>
        </w:tc>
      </w:tr>
      <w:tr w:rsidR="00F067CD" w:rsidRPr="00F067CD" w:rsidTr="006822A6">
        <w:tc>
          <w:tcPr>
            <w:tcW w:w="540"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ind w:left="180" w:hanging="180"/>
              <w:jc w:val="center"/>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3</w:t>
            </w:r>
          </w:p>
        </w:tc>
        <w:tc>
          <w:tcPr>
            <w:tcW w:w="4563"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Давiтян Лiана Вемiрiвна</w:t>
            </w:r>
          </w:p>
        </w:tc>
        <w:tc>
          <w:tcPr>
            <w:tcW w:w="3119" w:type="dxa"/>
            <w:tcBorders>
              <w:top w:val="single" w:sz="6" w:space="0" w:color="000000"/>
              <w:left w:val="single" w:sz="6" w:space="0" w:color="000000"/>
              <w:bottom w:val="single" w:sz="6" w:space="0" w:color="000000"/>
              <w:right w:val="single" w:sz="6" w:space="0" w:color="000000"/>
            </w:tcBorders>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17.551833</w:t>
            </w:r>
          </w:p>
        </w:tc>
      </w:tr>
    </w:tbl>
    <w:p w:rsidR="00F067CD" w:rsidRPr="00F067CD" w:rsidRDefault="00F067CD" w:rsidP="00F067CD">
      <w:pPr>
        <w:spacing w:after="0" w:line="240" w:lineRule="auto"/>
        <w:rPr>
          <w:rFonts w:ascii="Times New Roman" w:eastAsia="Times New Roman" w:hAnsi="Times New Roman" w:cs="Times New Roman"/>
          <w:sz w:val="24"/>
          <w:szCs w:val="24"/>
          <w:lang w:val="uk-UA" w:eastAsia="uk-UA"/>
        </w:rPr>
      </w:pPr>
    </w:p>
    <w:p w:rsidR="00F067CD" w:rsidRDefault="00F067CD">
      <w:pPr>
        <w:sectPr w:rsidR="00F067CD" w:rsidSect="00F067CD">
          <w:pgSz w:w="11906" w:h="16838"/>
          <w:pgMar w:top="363" w:right="567" w:bottom="363" w:left="1417" w:header="709" w:footer="709" w:gutter="0"/>
          <w:cols w:space="708"/>
          <w:docGrid w:linePitch="360"/>
        </w:sectPr>
      </w:pP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F067CD">
        <w:rPr>
          <w:rFonts w:ascii="Times New Roman" w:eastAsia="Times New Roman" w:hAnsi="Times New Roman" w:cs="Times New Roman"/>
          <w:b/>
          <w:color w:val="000000"/>
          <w:sz w:val="28"/>
          <w:szCs w:val="28"/>
          <w:lang w:val="uk-UA"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F067CD" w:rsidRPr="00F067CD" w:rsidTr="006822A6">
        <w:tc>
          <w:tcPr>
            <w:tcW w:w="2268"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ind w:left="180" w:hanging="180"/>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F067CD">
              <w:rPr>
                <w:rFonts w:ascii="Times New Roman" w:eastAsia="Times New Roman" w:hAnsi="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F067CD">
              <w:rPr>
                <w:rFonts w:ascii="Times New Roman" w:eastAsia="Times New Roman" w:hAnsi="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F067CD">
              <w:rPr>
                <w:rFonts w:ascii="Times New Roman" w:eastAsia="Times New Roman" w:hAnsi="Times New Roman" w:cs="Times New Roman"/>
                <w:b/>
                <w:color w:val="000000"/>
                <w:sz w:val="20"/>
                <w:szCs w:val="20"/>
                <w:lang w:val="uk-UA" w:eastAsia="ru-RU"/>
              </w:rPr>
              <w:t>Дата виникнення обмеження</w:t>
            </w:r>
          </w:p>
        </w:tc>
      </w:tr>
      <w:tr w:rsidR="00F067CD" w:rsidRPr="00F067CD" w:rsidTr="006822A6">
        <w:tc>
          <w:tcPr>
            <w:tcW w:w="2268"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ind w:left="180" w:hanging="180"/>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en-US" w:eastAsia="uk-UA"/>
              </w:rPr>
            </w:pPr>
            <w:r w:rsidRPr="00F067CD">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en-US" w:eastAsia="uk-UA"/>
              </w:rPr>
            </w:pPr>
            <w:r w:rsidRPr="00F067CD">
              <w:rPr>
                <w:rFonts w:ascii="Times New Roman" w:eastAsia="Times New Roman" w:hAnsi="Times New Roman" w:cs="Times New Roman"/>
                <w:b/>
                <w:bCs/>
                <w:sz w:val="20"/>
                <w:szCs w:val="20"/>
                <w:lang w:val="en-US" w:eastAsia="uk-UA"/>
              </w:rPr>
              <w:t>4</w:t>
            </w:r>
          </w:p>
        </w:tc>
      </w:tr>
      <w:tr w:rsidR="00F067CD" w:rsidRPr="00F067CD" w:rsidTr="006822A6">
        <w:tc>
          <w:tcPr>
            <w:tcW w:w="2268"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ind w:left="180" w:hanging="180"/>
              <w:jc w:val="center"/>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1144040</w:t>
            </w:r>
          </w:p>
        </w:tc>
        <w:tc>
          <w:tcPr>
            <w:tcW w:w="1985"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70930</w:t>
            </w:r>
          </w:p>
        </w:tc>
        <w:tc>
          <w:tcPr>
            <w:tcW w:w="4394" w:type="dxa"/>
            <w:tcBorders>
              <w:top w:val="single" w:sz="6" w:space="0" w:color="000000"/>
              <w:left w:val="single" w:sz="6" w:space="0" w:color="000000"/>
              <w:bottom w:val="single" w:sz="6" w:space="0" w:color="000000"/>
              <w:right w:val="single" w:sz="6" w:space="0" w:color="000000"/>
            </w:tcBorders>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п.10 Прикінцевих та перехідних положень Закону України "Про депозитарну систему України" та Лист Національної комісії з цінних паперів та фондового ринку №08/03/18049/НК від 30.09.2014 року (акції власників, які не уклали з обраною емітентом депозитарною установою договору про обслуговування рахунка в цінних паперах від власного імені та не здійснили переказ належних їм прав на цінні папери на свій рахунок у цінних паперах, відкритий в іншій депозитарній установі, не враховуються при визначенні кворуму та при голосуванні в органах емітента)</w:t>
            </w:r>
          </w:p>
        </w:tc>
        <w:tc>
          <w:tcPr>
            <w:tcW w:w="1418"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12.10.2014</w:t>
            </w:r>
          </w:p>
        </w:tc>
      </w:tr>
      <w:tr w:rsidR="00F067CD" w:rsidRPr="00F067CD" w:rsidTr="006822A6">
        <w:tc>
          <w:tcPr>
            <w:tcW w:w="2268"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ind w:left="180" w:hanging="180"/>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bCs/>
                <w:sz w:val="20"/>
                <w:szCs w:val="20"/>
                <w:lang w:val="uk-UA"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F067CD" w:rsidRPr="00F067CD" w:rsidRDefault="00F067CD" w:rsidP="00F067CD">
            <w:pPr>
              <w:spacing w:after="0" w:line="240" w:lineRule="auto"/>
              <w:rPr>
                <w:rFonts w:ascii="Times New Roman" w:eastAsia="Times New Roman" w:hAnsi="Times New Roman" w:cs="Times New Roman"/>
                <w:b/>
                <w:bCs/>
                <w:sz w:val="20"/>
                <w:szCs w:val="20"/>
                <w:lang w:val="en-US" w:eastAsia="uk-UA"/>
              </w:rPr>
            </w:pPr>
            <w:r w:rsidRPr="00F067CD">
              <w:rPr>
                <w:rFonts w:ascii="Times New Roman" w:eastAsia="Times New Roman" w:hAnsi="Times New Roman" w:cs="Times New Roman"/>
                <w:bCs/>
                <w:sz w:val="20"/>
                <w:szCs w:val="20"/>
                <w:lang w:val="uk-UA" w:eastAsia="uk-UA"/>
              </w:rPr>
              <w:t>д/н</w:t>
            </w:r>
          </w:p>
        </w:tc>
      </w:tr>
    </w:tbl>
    <w:p w:rsidR="00F067CD" w:rsidRPr="00F067CD" w:rsidRDefault="00F067CD" w:rsidP="00F067CD">
      <w:pPr>
        <w:spacing w:after="0" w:line="240" w:lineRule="auto"/>
        <w:rPr>
          <w:rFonts w:ascii="Times New Roman" w:eastAsia="Times New Roman" w:hAnsi="Times New Roman" w:cs="Times New Roman"/>
          <w:sz w:val="24"/>
          <w:szCs w:val="24"/>
          <w:lang w:val="uk-UA" w:eastAsia="uk-UA"/>
        </w:rPr>
      </w:pPr>
    </w:p>
    <w:p w:rsidR="00F067CD" w:rsidRDefault="00F067CD">
      <w:pPr>
        <w:sectPr w:rsidR="00F067CD" w:rsidSect="00F067CD">
          <w:pgSz w:w="11906" w:h="16838"/>
          <w:pgMar w:top="363" w:right="567" w:bottom="363" w:left="1417" w:header="709" w:footer="709" w:gutter="0"/>
          <w:cols w:space="708"/>
          <w:docGrid w:linePitch="360"/>
        </w:sectPr>
      </w:pPr>
    </w:p>
    <w:p w:rsidR="00F067CD" w:rsidRPr="00F067CD" w:rsidRDefault="00F067CD" w:rsidP="00F067CD">
      <w:pPr>
        <w:spacing w:after="0" w:line="240" w:lineRule="auto"/>
        <w:jc w:val="center"/>
        <w:rPr>
          <w:rFonts w:ascii="Times New Roman" w:eastAsia="Times New Roman" w:hAnsi="Times New Roman" w:cs="Times New Roman"/>
          <w:b/>
          <w:color w:val="000000"/>
          <w:sz w:val="28"/>
          <w:szCs w:val="28"/>
          <w:lang w:val="uk-UA" w:eastAsia="uk-UA"/>
        </w:rPr>
      </w:pPr>
      <w:r w:rsidRPr="00F067CD">
        <w:rPr>
          <w:rFonts w:ascii="Times New Roman" w:eastAsia="Times New Roman" w:hAnsi="Times New Roman" w:cs="Times New Roman"/>
          <w:b/>
          <w:color w:val="000000"/>
          <w:sz w:val="28"/>
          <w:szCs w:val="28"/>
          <w:lang w:val="uk-UA" w:eastAsia="uk-UA"/>
        </w:rPr>
        <w:lastRenderedPageBreak/>
        <w:t>8) порядок призначення та звільнення посадових осіб емітента</w:t>
      </w:r>
    </w:p>
    <w:p w:rsidR="00F067CD" w:rsidRPr="00F067CD" w:rsidRDefault="00F067CD" w:rsidP="00F067CD">
      <w:pPr>
        <w:spacing w:after="0" w:line="240" w:lineRule="auto"/>
        <w:jc w:val="center"/>
        <w:rPr>
          <w:rFonts w:ascii="Times New Roman" w:eastAsia="Times New Roman" w:hAnsi="Times New Roman" w:cs="Times New Roman"/>
          <w:b/>
          <w:sz w:val="28"/>
          <w:szCs w:val="28"/>
          <w:lang w:val="uk-UA" w:eastAsia="uk-UA"/>
        </w:rPr>
      </w:pPr>
      <w:r w:rsidRPr="00F067CD">
        <w:rPr>
          <w:rFonts w:ascii="Times New Roman" w:eastAsia="Times New Roman" w:hAnsi="Times New Roman" w:cs="Times New Roman"/>
          <w:b/>
          <w:color w:val="000000"/>
          <w:sz w:val="28"/>
          <w:szCs w:val="28"/>
          <w:lang w:val="uk-UA" w:eastAsia="uk-UA"/>
        </w:rPr>
        <w:t xml:space="preserve"> </w:t>
      </w:r>
    </w:p>
    <w:p w:rsidR="00F067CD" w:rsidRPr="00F067CD" w:rsidRDefault="00F067CD" w:rsidP="00F067CD">
      <w:pPr>
        <w:spacing w:after="0" w:line="240" w:lineRule="auto"/>
        <w:rPr>
          <w:rFonts w:ascii="Times New Roman" w:eastAsia="Times New Roman" w:hAnsi="Times New Roman" w:cs="Times New Roman"/>
          <w:sz w:val="20"/>
          <w:szCs w:val="20"/>
          <w:lang w:val="uk-UA" w:eastAsia="uk-UA"/>
        </w:rPr>
      </w:pP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Посадові особи органів Товариства - Голова та члени Наглядової ради, Директор, ревізор Товариства.</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Наглядова рада обирається Загальними зборами у кількості 3 членів строком на 3 роки. До складу Наглядової ради входять Голова Наглядової ради та два члени Наглядової ради. Кількісний склад Наглядової ради встановлюється Загальними зборами.</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Рішення щодо обрання членів Наглядової ради приймається Загальними зборами простою більшістю голосів акціонерів, які зареєструвалися для участі у Загальних зборах та є власниками голосуючих з цього питання акцій.</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Голова Наглядової ради Товариства обирається Загальними зборами Товариства простою більшістю голосів акціонерів, які зареєструвалися для участі у Загальних зборах та є власниками голосуючих з цього питання акцій.</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Обрання та припинення  повноважень членів Наглядової ради належить до виключної компетенції Загальних зборів.</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Загальні збори можуть прийняти рішення про дострокове припинення повноважень членів Наглядової ради та одночасне обрання нових членів з будь-яких підстав, в тому числі:</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1. прийняття Загальними зборами рішення про незадовільну оцінку діяльності Наглядової ради;</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2. в разі виявлення фактів перевищення повноважень, або інших порушень з боку Наглядової ради, що спричинило збитки Товариству;</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3. виявлення фактів бездіяльності Наглядової ради, що призвело до порушень законодавства, прав акціонерів, накладання на Товариства штрафних та інших санкцій;</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4. в інших випадках, визначених загальними зборами.</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Без рішення Загальних зборів повноваження члена Наглядової ради припиняються:</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1. за його бажанням за умови письмового повідомлення про це Товариства за два тижні;</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2. в разі неможливості виконання обов'язків члена Наглядової ради за станом здоров'я;</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3. в разі набрання законної сили вироком чи рішення суду, яким його засуджено до покарання, що виключає можливість виконання обов'язків члена Наглядової ради;</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4. в разі смерті, визнання його недієздатним, обмежено дієздатним, безвісно відсутнім, померлим;</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5. у разі отримання Товариством письмового повідомлення про зміну члена Наглядової ради, який є представником акціонера.</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Директор обирається Наглядовою радою Товариства простою більшістю голосів членів Наглядової ради.</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Обраний Директор виконує свої обов'язки з моменту обрання до закінчення терміну повноважень протягом 3 років. Після закінчення трирічного терміну повноваження Директора дійсні до обрання Наглядовою радою нового Директора або до припинення повноважень у випадках, визначених Статутом.</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Повноваження Директора припиняються за рішенням Наглядової ради з одночасним прийняттям рішення про призначення Директора або особи, яка тимчасово здійснюватиме його повноваження.</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Підставами для припинення повноважень можуть бути: згода сторін; закінчення строку дії контракту; переведення директора за його згодою на інше підприємство, установу, організацію, або перехід на виборну посаду, інші підстави, передбачені законодавством України, а також контрактом, укладеним з Директором.</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Наглядова рада відстороняє від виконання повноважень Директора Товариства, дії або бездіяльність якого порушують права акціонерів чи самого Товариства.</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Ревізор обирається загальними зборами акціонерів простою більшістю голосів акціонерів, які зареєструвалися для участі у загальних зборах та є власниками голосуючих з цього питання акцій, строком на 3 роки.</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Обрання та припинення  повноважень Ревізора належить до виключної компетенції Загальних зборів.</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Будь-які винагороди або компенсації, які б виплачувалися посадовим особам емітента в разі їх звільнення, Статутом та внутрішніми документами Товариства не передбачені.</w:t>
      </w:r>
    </w:p>
    <w:p w:rsidR="00F067CD" w:rsidRPr="00F067CD" w:rsidRDefault="00F067CD" w:rsidP="00F067CD">
      <w:pPr>
        <w:spacing w:after="0" w:line="240" w:lineRule="auto"/>
        <w:rPr>
          <w:rFonts w:ascii="Times New Roman" w:eastAsia="Times New Roman" w:hAnsi="Times New Roman" w:cs="Times New Roman"/>
          <w:sz w:val="20"/>
          <w:szCs w:val="20"/>
          <w:lang w:eastAsia="uk-UA"/>
        </w:rPr>
      </w:pPr>
    </w:p>
    <w:p w:rsidR="00F067CD" w:rsidRDefault="00F067CD">
      <w:pPr>
        <w:sectPr w:rsidR="00F067CD" w:rsidSect="00F067CD">
          <w:pgSz w:w="11906" w:h="16838"/>
          <w:pgMar w:top="363" w:right="567" w:bottom="363" w:left="1417" w:header="709" w:footer="709" w:gutter="0"/>
          <w:cols w:space="708"/>
          <w:docGrid w:linePitch="360"/>
        </w:sectPr>
      </w:pPr>
    </w:p>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067CD">
        <w:rPr>
          <w:rFonts w:ascii="Times New Roman" w:eastAsia="Times New Roman" w:hAnsi="Times New Roman" w:cs="Times New Roman"/>
          <w:b/>
          <w:color w:val="000000"/>
          <w:sz w:val="28"/>
          <w:szCs w:val="28"/>
          <w:lang w:val="uk-UA" w:eastAsia="ru-RU"/>
        </w:rPr>
        <w:lastRenderedPageBreak/>
        <w:t>9) повноваження посадових осіб емітента</w:t>
      </w:r>
    </w:p>
    <w:p w:rsidR="00F067CD" w:rsidRPr="00F067CD" w:rsidRDefault="00F067CD" w:rsidP="00F067CD">
      <w:pPr>
        <w:spacing w:after="0" w:line="240" w:lineRule="auto"/>
        <w:rPr>
          <w:rFonts w:ascii="Times New Roman" w:eastAsia="Times New Roman" w:hAnsi="Times New Roman" w:cs="Times New Roman"/>
          <w:sz w:val="20"/>
          <w:szCs w:val="20"/>
          <w:lang w:val="uk-UA" w:eastAsia="uk-UA"/>
        </w:rPr>
      </w:pP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НАГЛЯДОВА РАДА:</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xml:space="preserve">Члени Наглядової ради мають право: </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xml:space="preserve">1) вимагати та отримувати  від виконавчого органу повну, достовірну та своєчасну інформацію про Товариство, необхідну для виконання своїх функцій. Знайомитися із документами Товариства, отримувати їх копії, а також копії документів дочірніх підприємств Товариства; </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xml:space="preserve">2) вимагати скликання засідання Наглядової ради Товариства; </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3) надавати у письмовій формі зауваження на рішення Наглядової ради Товариства.</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4) викликати членів виконавчого органу для звітів та давати оцінку їх діяльності;</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5) вимагати від виконавчого органу Товариства щоквартального надання інформації про стан фінансово-господарської діяльності;</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6) кожний член Наглядової ради має право брати участь у засіданнях виконавчого органу Товариства з правом дорадчого голосу;</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7) залучати за рахунок Товариства за клопотанням ревізора або власною ініціативою для перевірки окремих питань діяльності Товариства та його виконавчого органу аудиторів, експертів та спеціалістів;.</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8) приймати рішення, обов'язкові для виконання виконавчим органом Товариства, в тому числі щодо укладення угод з аудиторами, експертами та спеціалістами, які залучаються за рішенням Наглядової ради , про  розірвання  укладених угод , які , на думку Наглядової ради, завдають чи можуть завдати шкоди Товариству.</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Голова Наглядової ради організовує її роботу, скликає засідання Наглядової ради та головує на них, відкриває загальні збори, організовує обрання секретаря Загальних зборів, здійснює інші повноваження, передбачені Статутом та Положенням про наглядову раду.</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З числа членів Наглядової ради  може призначити секретаря Наглядової ради, який:</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1. за дорученням Голови Наглядової ради повідомляє всіх членів Наглядової ради про проведення чергових або позачергових засідань Наглядової ради;</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2. забезпечує Голову та членів Наглядової ради необхідною  інформацією та документацією;</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3. здійснює облік кореспонденції, яка адресована Наглядовій раді, та організовує підготовку відповідних відповідей;</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4. оформлює документи, видані Наглядовою радою  та Головою та забезпечує  їх надання членам Наглядової ради та іншим посадовим особам для ознайомлення та виконання;</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5. веде протоколи засідань Наглядової ради.</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ДИРЕКТОР:</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Директор Товариства (або особа, яка виконує обов'язки Директора Товариства) без довіреності:</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вчиняє правочини від імені Товариства;</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має право видавати довіреності на здійснення певних дій від імені Товариства;</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має право першого підпису під фінансовими та іншими документами Товариства;</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відкриває у банківських установах розрахункові та інші рахунки Товариства;</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має право підпису всіх правочинів, що укладаються Товариством, при наявності рішення про їх укладання відповідного органу;</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видає та підписує накази та розпорядження, що є обов'язковими для виконання всіма працівниками Товариства;</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розпоряджається майном і грошовими коштами Товариства у межах, встановлених Статутом та чинним законодавством України;</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діє від імені Товариства, представляє його інтереси в органах державної влади та місцевого самоврядування, нотаріальних конторах як державних так і приватних, правоохоронних органах, підприємствах, товариствах, установах та організаціях усіх форм власності з правом подавати та підписувати від імені Товариства будь-які цивільно-правові та господарські договори, заяви, клопотання, одержувати необхідні довідки та документи ;</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контролює рух матеріальних та грошових цінностей;</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планує та організовує діяльність Товариства, його філій, дочірніх підприємств, представництв та структурних одиниць;</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готує проекти статутів дочірніх підприємств, положень та інструкцій філій, представництв та структурних одиниць;</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затверджує посадові інструкції працівників Товариства</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проводить розробку проекту емісії цінних паперів, організовує випуск і розміщення цінних паперів Товариства;</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дає пропозиції з розподілу і використання прибутку, визначення розмірів фондів, які створюються товариством відповідно до чинного законодавства України, розміру і форми виплати дивідендів, виносить їх на розгляд Загальних зборів акціонерів.</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РЕВІЗОР:</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Ревізор має право:</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1. потребувати у Товариства документи стосовно фінансово-господарської діяльності Товариства;</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2. вимагати скликання засідань Наглядової ради та позачергових Загальних зборів;</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3. вносити пропозиції до порядку денного загальних зборів;</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4. бути присутнім на Загальних зборах та брати участь в обговоренні питань порядку денного з правом дорадчого голосу, в разі коли він не є акціонером;</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5. вимагати від працівників Товариства пояснень з питань, що віднесені до компетенції ревізора;</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6. здійснювати інші дії, передбачені Статутом та чинним законодавством.</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xml:space="preserve">Ревізор має право отримувати особисті пояснення від Директора Товариства та всі документи , що стосуються фінансово-господарської діяльності Товариства, та його дочірніх підприємств, філій та представництв в тому </w:t>
      </w:r>
      <w:r w:rsidRPr="00F067CD">
        <w:rPr>
          <w:rFonts w:ascii="Times New Roman" w:eastAsia="Times New Roman" w:hAnsi="Times New Roman" w:cs="Times New Roman"/>
          <w:sz w:val="20"/>
          <w:szCs w:val="20"/>
          <w:lang w:val="en-US" w:eastAsia="uk-UA"/>
        </w:rPr>
        <w:lastRenderedPageBreak/>
        <w:t>числі: установчі документи та внутрішні положення Товариства, документи, що підтверджують права Товариства на майно, протоколи загальних зборів</w:t>
      </w:r>
    </w:p>
    <w:p w:rsidR="00F067CD" w:rsidRPr="00F067CD" w:rsidRDefault="00F067CD" w:rsidP="00F067CD">
      <w:pPr>
        <w:spacing w:after="0" w:line="240" w:lineRule="auto"/>
        <w:rPr>
          <w:rFonts w:ascii="Times New Roman" w:eastAsia="Times New Roman" w:hAnsi="Times New Roman" w:cs="Times New Roman"/>
          <w:sz w:val="20"/>
          <w:szCs w:val="20"/>
          <w:lang w:eastAsia="uk-UA"/>
        </w:rPr>
      </w:pPr>
    </w:p>
    <w:p w:rsidR="00F067CD" w:rsidRDefault="00F067CD">
      <w:pPr>
        <w:sectPr w:rsidR="00F067CD" w:rsidSect="00F067CD">
          <w:pgSz w:w="11906" w:h="16838"/>
          <w:pgMar w:top="363" w:right="567" w:bottom="363" w:left="1417" w:header="709" w:footer="709" w:gutter="0"/>
          <w:cols w:space="708"/>
          <w:docGrid w:linePitch="360"/>
        </w:sectPr>
      </w:pPr>
    </w:p>
    <w:p w:rsidR="00F067CD" w:rsidRPr="00F067CD" w:rsidRDefault="00F067CD" w:rsidP="00F067CD">
      <w:pPr>
        <w:spacing w:after="0" w:line="240" w:lineRule="auto"/>
        <w:jc w:val="center"/>
        <w:rPr>
          <w:rFonts w:ascii="Times New Roman" w:eastAsia="Times New Roman" w:hAnsi="Times New Roman" w:cs="Times New Roman"/>
          <w:b/>
          <w:color w:val="000000"/>
          <w:sz w:val="28"/>
          <w:szCs w:val="28"/>
          <w:lang w:val="uk-UA" w:eastAsia="uk-UA"/>
        </w:rPr>
      </w:pPr>
      <w:r w:rsidRPr="00F067CD">
        <w:rPr>
          <w:rFonts w:ascii="Times New Roman" w:eastAsia="Times New Roman" w:hAnsi="Times New Roman" w:cs="Times New Roman"/>
          <w:b/>
          <w:color w:val="000000"/>
          <w:sz w:val="28"/>
          <w:szCs w:val="28"/>
          <w:lang w:val="uk-UA" w:eastAsia="uk-UA"/>
        </w:rPr>
        <w:lastRenderedPageBreak/>
        <w:t xml:space="preserve">10) </w:t>
      </w:r>
      <w:r w:rsidRPr="00F067CD">
        <w:rPr>
          <w:rFonts w:ascii="Times New Roman" w:eastAsia="Times New Roman" w:hAnsi="Times New Roman" w:cs="Times New Roman"/>
          <w:b/>
          <w:sz w:val="28"/>
          <w:szCs w:val="28"/>
          <w:lang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F067CD" w:rsidRPr="00F067CD" w:rsidRDefault="00F067CD" w:rsidP="00F067CD">
      <w:pPr>
        <w:spacing w:after="0" w:line="240" w:lineRule="auto"/>
        <w:jc w:val="center"/>
        <w:rPr>
          <w:rFonts w:ascii="Times New Roman" w:eastAsia="Times New Roman" w:hAnsi="Times New Roman" w:cs="Times New Roman"/>
          <w:b/>
          <w:sz w:val="28"/>
          <w:szCs w:val="28"/>
          <w:lang w:val="uk-UA" w:eastAsia="uk-UA"/>
        </w:rPr>
      </w:pPr>
      <w:r w:rsidRPr="00F067CD">
        <w:rPr>
          <w:rFonts w:ascii="Times New Roman" w:eastAsia="Times New Roman" w:hAnsi="Times New Roman" w:cs="Times New Roman"/>
          <w:b/>
          <w:color w:val="000000"/>
          <w:sz w:val="28"/>
          <w:szCs w:val="28"/>
          <w:lang w:val="uk-UA" w:eastAsia="uk-UA"/>
        </w:rPr>
        <w:t xml:space="preserve"> </w:t>
      </w:r>
    </w:p>
    <w:p w:rsidR="00F067CD" w:rsidRPr="00F067CD" w:rsidRDefault="00F067CD" w:rsidP="00F067CD">
      <w:pPr>
        <w:spacing w:after="0" w:line="240" w:lineRule="auto"/>
        <w:rPr>
          <w:rFonts w:ascii="Times New Roman" w:eastAsia="Times New Roman" w:hAnsi="Times New Roman" w:cs="Times New Roman"/>
          <w:sz w:val="20"/>
          <w:szCs w:val="20"/>
          <w:lang w:val="uk-UA" w:eastAsia="uk-UA"/>
        </w:rPr>
      </w:pP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xml:space="preserve">Приватна аудиторська фірма </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"Л І Н А Р А  -  А У Д И Т"</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Адреса: 69091, м.Запоріжжя                  Реквізити:</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вул. Нижньодніпровська                        р/р UA173135820000000026003073501</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буд.14, офіс 24                                         в АБ "МетаБанк"</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тел./факс 224-33-38; тел. 212-56-33       МФО 313582</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запис в реєстрі  АПУ  № 0680               ЄДРПОУ 22162298</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xml:space="preserve">                                    e-mail:linara_audit@ukr.net</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Вих. № 57__  від 19.04.2021р.</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xml:space="preserve">                                 </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ЗВІТ НЕЗАЛЕЖНОГО АУДИТОРА</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З НАДАННЯ ВПЕВНЕНОСТІ</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щодо інформації, наведеної відповідно до вимог</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пунктів  5-9  частини  3  статті 40-1 Закону України</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"Про цінні папери та фондовий ринок"</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у Консолідованому  звіті про корпоративне управління</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Приватного акціонерного товариства "Михайлівський райагропостач"</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(надалі - Товариства)</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за період з 1 січня 2020року по 31 грудня 2020року</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Акціонерам,</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xml:space="preserve"> АТ "Михайлівський райагропостач",</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xml:space="preserve">Національній комісії з цінних </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xml:space="preserve">паперів та фондового ринку              </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xml:space="preserve">   </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Основні відомості про емітента:</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xml:space="preserve">Повне найменування: Приватне акціонерне товариство  "Михайлівський райагропостач"; </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Код  за ЄДРПОУ    00903957</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Місцезнаходження:    72013, Запорізька обл., Михайлівський  р-н, смт. Пришиб, вул. Кооперативна,б.1.</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Дата державної реєстрації - Зареєстровано  Михайлівською районною державною адміністрацією  Запорізької області 18.10.1995р.  за  № 51.</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Основний вид діяльності: 46.21 Оптова торгівля зерном, необробленим  тютюном, насінням і кормами для тварин.</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Статутний капітал  915 232,00грн.</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xml:space="preserve">    Звіт складено за результатами виконання завдання ПАФ "Лінара-аудит" (номер реєстрації у Реєстрі аудиторів та суб'єктів аудиторської діяльності - № 0680) на підставі договору № 9 від 22.02.2021р. та у відповідності до:</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xml:space="preserve">- Закону України "Про аудит фінансової звітності  та аудиторську діяльність"  від 21.12.2017р.  № 2258-VIII; </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xml:space="preserve"> - Міжнародного стандарту завдань з надання впевненості 3000 "Завдання з надання впевненості, що не є аудитом чи оглядом історичної фінансової інформації (переглянутий)" - (надалі - МСЗНВ 3000).</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xml:space="preserve">Предмет завдання   </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xml:space="preserve">    Цей звіт містить результати виконання завдання з надання обґрунтованої впевненості щодо інформації,  розкритої  відповідно  до  вимог  пунктів  5-9  частини  3  статті 40-1 Закону України </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xml:space="preserve">"Про цінні папери та фондовий ринок"  у Звіті про корпоративне управління Приватного акціонерного товариства  "Михайлівський райагропостач" (надалі - Товариство), що входить до складу  єдиного  Консолідованого звіту про корпоративне управління  Товариства та дочірнього підприємства ДСГП "Агроцентр" АТ "Михайлівський райагропостач" (надалі- дочірнє підприємство), а разом - Група,  за рік , що закінчився 31 грудня 2020 року, й включає:  </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w:t>
      </w:r>
      <w:r w:rsidRPr="00F067CD">
        <w:rPr>
          <w:rFonts w:ascii="Times New Roman" w:eastAsia="Times New Roman" w:hAnsi="Times New Roman" w:cs="Times New Roman"/>
          <w:sz w:val="20"/>
          <w:szCs w:val="20"/>
          <w:lang w:val="en-US" w:eastAsia="uk-UA"/>
        </w:rPr>
        <w:tab/>
        <w:t>опис основних характеристик систем внутрішнього контролю і управління ризиками Групи;</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w:t>
      </w:r>
      <w:r w:rsidRPr="00F067CD">
        <w:rPr>
          <w:rFonts w:ascii="Times New Roman" w:eastAsia="Times New Roman" w:hAnsi="Times New Roman" w:cs="Times New Roman"/>
          <w:sz w:val="20"/>
          <w:szCs w:val="20"/>
          <w:lang w:val="en-US" w:eastAsia="uk-UA"/>
        </w:rPr>
        <w:tab/>
        <w:t>інформацію про здійснення прав Товариства по управлінню дочірнім  підприємством  у відповідності до чинного законодавства та Статуту;</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w:t>
      </w:r>
      <w:r w:rsidRPr="00F067CD">
        <w:rPr>
          <w:rFonts w:ascii="Times New Roman" w:eastAsia="Times New Roman" w:hAnsi="Times New Roman" w:cs="Times New Roman"/>
          <w:sz w:val="20"/>
          <w:szCs w:val="20"/>
          <w:lang w:val="en-US" w:eastAsia="uk-UA"/>
        </w:rPr>
        <w:tab/>
        <w:t>інформацію про власні викуплені акції, що належать Товариству та дочірньому підприємству;</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w:t>
      </w:r>
      <w:r w:rsidRPr="00F067CD">
        <w:rPr>
          <w:rFonts w:ascii="Times New Roman" w:eastAsia="Times New Roman" w:hAnsi="Times New Roman" w:cs="Times New Roman"/>
          <w:sz w:val="20"/>
          <w:szCs w:val="20"/>
          <w:lang w:val="en-US" w:eastAsia="uk-UA"/>
        </w:rPr>
        <w:tab/>
        <w:t>перелік осіб, які прямо або опосередковано є власниками значного пакета акцій Товариства;</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w:t>
      </w:r>
      <w:r w:rsidRPr="00F067CD">
        <w:rPr>
          <w:rFonts w:ascii="Times New Roman" w:eastAsia="Times New Roman" w:hAnsi="Times New Roman" w:cs="Times New Roman"/>
          <w:sz w:val="20"/>
          <w:szCs w:val="20"/>
          <w:lang w:val="en-US" w:eastAsia="uk-UA"/>
        </w:rPr>
        <w:tab/>
        <w:t>інформацію про будь-які обмеження прав участі  та голосування акціонерів(учасників) на загальних зборах Товариства;</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w:t>
      </w:r>
      <w:r w:rsidRPr="00F067CD">
        <w:rPr>
          <w:rFonts w:ascii="Times New Roman" w:eastAsia="Times New Roman" w:hAnsi="Times New Roman" w:cs="Times New Roman"/>
          <w:sz w:val="20"/>
          <w:szCs w:val="20"/>
          <w:lang w:val="en-US" w:eastAsia="uk-UA"/>
        </w:rPr>
        <w:tab/>
        <w:t>опис порядку призначення та звільнення посадових осіб Групи;</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w:t>
      </w:r>
      <w:r w:rsidRPr="00F067CD">
        <w:rPr>
          <w:rFonts w:ascii="Times New Roman" w:eastAsia="Times New Roman" w:hAnsi="Times New Roman" w:cs="Times New Roman"/>
          <w:sz w:val="20"/>
          <w:szCs w:val="20"/>
          <w:lang w:val="en-US" w:eastAsia="uk-UA"/>
        </w:rPr>
        <w:tab/>
        <w:t xml:space="preserve">опис повноважень посадових осіб Групи. </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Визначення критеріїв предмета завдання</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xml:space="preserve">   Інформацію Консолідованого звіту про корпоративне управління було складено управлінським персоналом Групи відповідно до вимог (надалі - встановлені критерії): </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lastRenderedPageBreak/>
        <w:t>-</w:t>
      </w:r>
      <w:r w:rsidRPr="00F067CD">
        <w:rPr>
          <w:rFonts w:ascii="Times New Roman" w:eastAsia="Times New Roman" w:hAnsi="Times New Roman" w:cs="Times New Roman"/>
          <w:sz w:val="20"/>
          <w:szCs w:val="20"/>
          <w:lang w:val="en-US" w:eastAsia="uk-UA"/>
        </w:rPr>
        <w:tab/>
        <w:t>пунктів 5-9 частини 3 статті 40-1 Закону України  "Про цінні папери та фондовий ринок";</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xml:space="preserve">- "Положення  про розкриття інформації емітентами  цінних паперів", затвердженого рішенням НКЦПФР 03.12.2013р. № 2826 (з подальшими змінами та доповненнями) в частині вимог щодо інформації, зазначеної у підпунктах 5-9 пункту 4  розділу VII  додатка 38 до цього Положення.    Визначені вище критерії застосовуються виключно для інформації Консолідованого звіту про корпоративне управління, що складається для цілей подання регулярної (річної) інформації про емітента, яка розкривається на фондовому ринку в тому числі шляхом подання  до Національної комісії з цінних паперів та фондового ринку відповідно до вимог ст. 40 Закону України "Про цінні папери та фондовий ринок". </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Відповідальність управлінського персоналу  за інформацію Консолідованого звіту про корпоративне управління</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xml:space="preserve">    Управлінський персонал Групи несе  відповідальність за складання і достовірне подання інформації Консолідованого звіту про корпоративне управління   відповідно до встановлених критеріїв та за таку систему внутрішнього контролю , яку управлінський персонал визначає потрібною для того, щоб забезпечити складання інформації  Консолідованого звіту про корпоративне управління, що не містить  суттєвих викривлень внаслідок  шахрайства або помилки.</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xml:space="preserve">    Ті, кого наділено найвищими повноваженнями, несуть відповідальність за нагляд за процесом формування інформації Консолідованого звіту  про корпоративне управління. Відповідно до законодавства України (ст. 7 Закону України "Про аудит фінансової звітності та аудиторську діяльність")  посадові особи Групи несуть відповідальність за повноту, достовірність документів та іншої інформації, що були надані аудитору для виконання цього завдання.</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xml:space="preserve"> </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xml:space="preserve">Відповідальність аудитора за виконання завдання з надання обґрунтованої впевненості щодо інформації  Консолідованого звіту про корпоративне управління   </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xml:space="preserve">    Метою завдання з надання впевненості було отримання обґрунтованої впевненості, що інформація  Консолідованого звіту про корпоративне управління в цілому не містить суттєвого викривлення внаслідок шахрайства або помилки, та складання звіту аудитора, що містить нашу думку.</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xml:space="preserve">    Обгрунтована впевненість  є високим рівнем впевненості , проте не гарантує , що виконане завдання з надання впевненості відповідно до МСЗНВ 3000, завжди виявить суттєве викривлення, коли таке існує.  Викривлення може бути результатом шахрайства або помилки; вони вважаються суттєвими, якщо  окремо або в сукупності, як обґрунтовано очікується, вони можуть впливати на рішення користувачів, що приймаються на основі цієї інформації Консолідованого звіту  про корпоративне управління. </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xml:space="preserve">     Виконуючи завдання з надання впевненості відповідно до вимог МСЗНВ 3000, ми використовуємо професійне судження та професійний скептицизм протягом всього завдання. Окрім того ми:</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w:t>
      </w:r>
      <w:r w:rsidRPr="00F067CD">
        <w:rPr>
          <w:rFonts w:ascii="Times New Roman" w:eastAsia="Times New Roman" w:hAnsi="Times New Roman" w:cs="Times New Roman"/>
          <w:sz w:val="20"/>
          <w:szCs w:val="20"/>
          <w:lang w:val="en-US" w:eastAsia="uk-UA"/>
        </w:rPr>
        <w:tab/>
        <w:t>ідентифікуємо та оцінюємо ризики суттєвого викривлення інформації Консолідованого звіту про корпоративне управління  внаслідок шахрайства чи помилки, розробляємо й виконуємо аудиторські процедури у відповідь на ці ризики, також отримуємо аудиторські докази, що є достатніми та прийнятними для використання їх як основи для нашої думки. Ризик не виявлення суттєвого викривлення внаслідок шахрайства є вищим ,  ніж для викривлення внаслідок помилки, оскільки шахрайство може включати змову, підробку, навмисні пропуски, невірні твердження або нехтування заходами внутрішнього контролю;</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w:t>
      </w:r>
      <w:r w:rsidRPr="00F067CD">
        <w:rPr>
          <w:rFonts w:ascii="Times New Roman" w:eastAsia="Times New Roman" w:hAnsi="Times New Roman" w:cs="Times New Roman"/>
          <w:sz w:val="20"/>
          <w:szCs w:val="20"/>
          <w:lang w:val="en-US" w:eastAsia="uk-UA"/>
        </w:rPr>
        <w:tab/>
        <w:t>отримуємо розуміння заходів внутрішнього контролю, що стосуються завдання з надання впевненості,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w:t>
      </w:r>
      <w:r w:rsidRPr="00F067CD">
        <w:rPr>
          <w:rFonts w:ascii="Times New Roman" w:eastAsia="Times New Roman" w:hAnsi="Times New Roman" w:cs="Times New Roman"/>
          <w:sz w:val="20"/>
          <w:szCs w:val="20"/>
          <w:lang w:val="en-US" w:eastAsia="uk-UA"/>
        </w:rPr>
        <w:tab/>
        <w:t>оцінюємо прийнятність застосованих політик та  відповідних розкриттів інформації, зроблених управлінським персоналом;</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w:t>
      </w:r>
      <w:r w:rsidRPr="00F067CD">
        <w:rPr>
          <w:rFonts w:ascii="Times New Roman" w:eastAsia="Times New Roman" w:hAnsi="Times New Roman" w:cs="Times New Roman"/>
          <w:sz w:val="20"/>
          <w:szCs w:val="20"/>
          <w:lang w:val="en-US" w:eastAsia="uk-UA"/>
        </w:rPr>
        <w:tab/>
        <w:t xml:space="preserve">оцінюємо загальне подання, структуру та зміст інформації Консолідованого звіту  про корпоративне управління включно з розкриттями інформації, а також те, чи показує інформація Консолідованого звіту   про корпоративне управління операції та події, що було покладено в основу її складання, так, щоб досягти достовірного відображення. Ми повідомляємо тим, кого наділено найвищими повноваженнями, інформацію про запланований обсяг та час проведення процедур виконання завдання з надання впевненості та суттєві аудиторські результати, виявлені під час виконання такого завдання, включаючи будь-які суттєві недоліки системи внутрішнього контролю, які були виявлені; </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w:t>
      </w:r>
      <w:r w:rsidRPr="00F067CD">
        <w:rPr>
          <w:rFonts w:ascii="Times New Roman" w:eastAsia="Times New Roman" w:hAnsi="Times New Roman" w:cs="Times New Roman"/>
          <w:sz w:val="20"/>
          <w:szCs w:val="20"/>
          <w:lang w:val="en-US" w:eastAsia="uk-UA"/>
        </w:rPr>
        <w:tab/>
        <w:t xml:space="preserve">ми також надаємо тим, кого наділено найвищими повноваженнями, твердження,  що ми виконали доречні етичні вимоги щодо незалежності, та повідомляємо їм про всі стосунки та інші питання, які могли б обґрунтовано вважатись такими, що впливають на нашу незалежність, а також, де це застосовано, щодо відповідних застережних заходів. </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xml:space="preserve">    </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Обсяг та характер завдання</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xml:space="preserve">    Загальний комплекс здійснених процедур отримання аудиторських доказів , зокрема, але не виключно, були направлені на: </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xml:space="preserve">- отримання розуміння Групи як середовища функціонування системи корпоративного управління: обов'язковість формування Наглядової ради (відносно Товариства), можливість застосування одноосібного виконавчого органу, особливості функціонування органу контролю (ревізора або ревізійної комісії), здійснення прав Товариства  по управлінню дочірнім підприємством у відповідності до чинного законодавства  та  Статуту; </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xml:space="preserve">- дослідження прийнятних внутрішніх документів, які регламентують функціонування органів корпоративного управління;   </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w:t>
      </w:r>
      <w:r w:rsidRPr="00F067CD">
        <w:rPr>
          <w:rFonts w:ascii="Times New Roman" w:eastAsia="Times New Roman" w:hAnsi="Times New Roman" w:cs="Times New Roman"/>
          <w:sz w:val="20"/>
          <w:szCs w:val="20"/>
          <w:lang w:val="en-US" w:eastAsia="uk-UA"/>
        </w:rPr>
        <w:tab/>
        <w:t xml:space="preserve">дослідження змісту функцій та повноважень загальних зборів Товариства;   </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w:t>
      </w:r>
      <w:r w:rsidRPr="00F067CD">
        <w:rPr>
          <w:rFonts w:ascii="Times New Roman" w:eastAsia="Times New Roman" w:hAnsi="Times New Roman" w:cs="Times New Roman"/>
          <w:sz w:val="20"/>
          <w:szCs w:val="20"/>
          <w:lang w:val="en-US" w:eastAsia="uk-UA"/>
        </w:rPr>
        <w:tab/>
        <w:t>дослідження повноважень та форми функціонування Наглядової рад (відносно Товариства): склад, наявність постійних або тимчасових комітетів, наявність служби внутрішнього аудиту, наявність корпоративного секретаря;</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lastRenderedPageBreak/>
        <w:t>-</w:t>
      </w:r>
      <w:r w:rsidRPr="00F067CD">
        <w:rPr>
          <w:rFonts w:ascii="Times New Roman" w:eastAsia="Times New Roman" w:hAnsi="Times New Roman" w:cs="Times New Roman"/>
          <w:sz w:val="20"/>
          <w:szCs w:val="20"/>
          <w:lang w:val="en-US" w:eastAsia="uk-UA"/>
        </w:rPr>
        <w:tab/>
        <w:t xml:space="preserve">дослідження особливостей системи внутрішнього контролю і управління ризиками, наявність ревізійної комісії, або окремої посади ревізора; </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w:t>
      </w:r>
      <w:r w:rsidRPr="00F067CD">
        <w:rPr>
          <w:rFonts w:ascii="Times New Roman" w:eastAsia="Times New Roman" w:hAnsi="Times New Roman" w:cs="Times New Roman"/>
          <w:sz w:val="20"/>
          <w:szCs w:val="20"/>
          <w:lang w:val="en-US" w:eastAsia="uk-UA"/>
        </w:rPr>
        <w:tab/>
        <w:t>дослідження повноважень та форми функціонування виконавчого органу Групи: наявність колегіального  або одноосібного виконавчого органу.</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xml:space="preserve">Ми несемо відповідальність за формування нашого висновку , який ґрунтується на аудиторських доказах, отриманих до дати цього Звіту внаслідок дослідження, зокрема, але не виключно , таких джерел як: Статути Групи, внутрішні положення, регламенти та інструкції, що стосуються корпоративного управління, протоколи Загальних зборів акціонерів та протоколи засідання Наглядової ради (Товариства), документи, що підтверджують   призначення та звільнення посадових осіб, опис порядку призначення та звільнення посадових осіб, повноваження посадових осіб, дані щодо реєстру акціонерів та  інформацію про будь-які обмеження прав та голосування акціонерів на загальних зборах ( відносно Товариства). </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xml:space="preserve">    </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xml:space="preserve">    Прийняття та процес виконання цього завдання здійснювалось з врахуванням політик і процедур системи контролю якості , які розроблено ПАФ "Лінара-аудит"  відповідно до вимог Міжнародного стандарту контролю якості  1 "Контроль якості для фірм, що виконують аудити та огляди фінансової звітності, а також інші завдання з надання впевненості і супутні послуги".</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xml:space="preserve">     Метою створення та підтримання системи контролю    якості ПАФ "Лінара-аудит" є отримання впевненості у тому,що:</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сама фірма   та її персонал діють відповідно до професійних стандартів, законодавчих та регуляторних вимог;</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звіти,  які надаються фірмою, або партнерами із завдання, відповідають обставинам.</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xml:space="preserve">    Ми виконали завдання  з надання обґрунтованої впевненості відповідно до МСЗНВ 3000.Нашу відповідальність згідно з цим стандартом викладено в розділі    "Відповідальність аудитора за виконання завдання з надання обґрунтованої впевненості щодо інформації  Консолідованого звіту  про   корпоративне управління"  нашого звіту.  Ми є незалежними по відношенню до Групи згідно з  Кодексом етики професійних бухгалтерів Ради з Міжнародних стандартів етики для бухгалтерів (Кодекс РМСЕБ)  та етичними нормами, застосовними в Україні до нашого завдання з надання впевненості щодо інформації Консолідованого звіту  про корпоративне управління, а  також виконали інші обов'язки з етики відповідно до цих вимог та Кодексу РМСЕБ. </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xml:space="preserve">    Ми вважаємо, що отримані нами аудиторські докази є достатніми і прийнятними для використання їх як основи для нашої думки із застереженням.</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Основа для висновку із застереженням:</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xml:space="preserve">     Аудитор під час виконання завдання не зміг отримати достатні та прийнятні докази щодо основних характеристик системи внутрішнього контролю і управління ризиками Групи.  Спеціального документа  з описом основних характеристик системи  внутрішнього контролю та управління ризиками та спеціальної служби з цих питань не створено та не затверджено. Рішення з мінімізації ризиків приймає управлінський персонал Групи, спираючись на загальну програму діяльності, спрямовану  на зменшення їх негативного впливу на фінансовий стан підприємств, застосовуючи наявні ресурси.  В Товаристві введено посаду ревізора, що діє відповідно Статуту. В зв'язку з цим питанням можливий вплив невиявлених викривлень, якщо такі є, може бути  суттєвим, але не всеохоплюючим.</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Висновок  із застереженням</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xml:space="preserve">    Ми виконали завдання з надання обгрунтованої впевненості  щодо інформації Консолідованого звіту про корпоративне управління в складі Консолідованого звіту керівництва Приватного акціонерного товариства "Михайлівський райагропостач", що включає опис основних характеристик систем внутрішнього контролю і управління ризиками Групи,  інформацію про власні викуплені акції, що належать Товариству та дочірньому підприємству, перелік осіб, які прямо або опосередковано є власниками значного пакета акцій, інформацію про будь-які обмеження прав участі та голосування акціонерів на загальних зборах, опис порядку призначення та звільнення посадових осіб, опис повноважень посадових осіб за рік, що закінчився 31 грудня 2020 року.</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xml:space="preserve">     На нашу думку, за винятком впливу питання, описаного в розділі "Основа для висновку із застереженням" нашого звіту, інформація Консолідованого звіту про корпоративне управління у складі Консолідованого звіту керівництва, що додається, складена в усіх суттєвих аспектах відповідно до вимог пунктів 5-9 частини 3  ст. 40-1 Закону України "Про цінні папери та фондовий ринок"  та не суперечить "Принципам корпоративного управління, затверджених рішенням НКЦПФР від 22.07.2014р. № 955.</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Інша інформація Консолідованого звіту про корпоративне управління</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xml:space="preserve">      Управлінський персонал Групи несе відповідальність  за іншу інформацію , яка включається до Консолідованого звіту  про корпоративне управління відповідно до вимог пунктів 1-4 частини 3 статті 40-1 Закону України "Про цінні папери  та фондовий ринок" та подається в такому звіті (надалі по тексту - Інша інформація  Консолідованого звіту  про корпоративне управління).</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Інша інформація  Консолідованого звіту  про корпоративне управління включає, та нами перевірена:</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1) посилання на:</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а) власний кодекс корпоративного управління, яким керується Група;</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б) інший кодекс корпоративного управління, який Група вирішило застосовувати;</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в) всю відповідну інформацію про практику корпоративного управління,    застосовувану понад визначені законодавством  вимоги.</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xml:space="preserve"> 2) якщо  Група відхиляється від положень кодексу корпоративного управління, зазначеного в пунктах  "а" або "б" пункту 1): пояснення від яких частин кодексу корпоративного управління він відхиляється і причини таких відхилень.</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lastRenderedPageBreak/>
        <w:t xml:space="preserve"> 3) інформацію про проведені загальні збори акціонерів та загальний опис прийнятих на зборах рішень (відносно Товариства).</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xml:space="preserve"> 4) персональний склад Наглядової ради та колегіального виконавчого органу (за наявності), їхніх комітетів (за наявності), інформацію про засідання та загальний опис прийнятих на них рішень Товариство).</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xml:space="preserve">    Наша думка щодо інформації Консолідованого звіту  про корпоративне управління не поширюється на Іншу інформацію Консолідованого звіту  про корпоративне управління в складі Консолідованого звіту  керівництва, і ми не надаємо висновок з будь-яким рівнем впевненості щодо такої інформації. У зв'язку з виконанням завдання з надання впевненості  нашою відповідальністю, згідно частини 3 статті 40-1 Закону України "Про цінні папери та фондовий ринок" , є перевірка іншої інформації Консолідованого звіту  про корпоративне управління та при цьому розглянути, чи існує суттєва невідповідність між Іншою інформацією та інформацією Консолідованого звіту  про корпоративне управління  або нашими знаннями, отриманими під час виконання завдання з надання впевненості, або чи ця інша інформація має вигляд такої, що містить суттєве викривлення. Якщо на основі проведеної нами роботи ми доходимо висновку, що існує суттєве викривлення цієї іншої інформації , ми зобов'язані повідомити про цей факт.</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xml:space="preserve">                  Ми не виявили таких фактів, які б необхідно було включити до звіту.</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xml:space="preserve">Загальні відомості про аудитора та аудиторську фірму: </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Повне найменування: Приватна аудиторська фірма "Лінара-аудит"</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xml:space="preserve">Код  за ЄДРПОУ 22162298  </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Місцезнаходження: Україна, м. Запоріжжя , вул. Нижньодніпровська, 14 /24</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Дата державної реєстрації 27.04.1995р., зареєстрована Виконавчим комітетом Запорізької міської ради Запорізької області, номер запису 1 103 120 0000 009210.</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xml:space="preserve">Аудиторська фірма внесена до "Переліку аудиторських фірм, які відповідають критеріям для проведення обов'язкового аудиту", реєстр № 3 за № 0680.   </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Свідоцтво про відповідність системи контролю якості № 2404 видане Рішенням АПУ від  20.09.2018р.  № 365/5, чинне до 31.12.2023р.</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Виконання завдання проводилось на пiдставi договору  від 22.02.2021р.  № 9.</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Партнером  з виконання завдання, результатом</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xml:space="preserve"> якого є цей звіт незалежного аудитора, є        __________________________  Ольга Семешко</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(реєстраційний номер в реєстрі аудиторів - 100755)</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xml:space="preserve"> Від iменi ПАФ "Лінара-аудит"  -  аудитор      __________________________   Л.Є.Дєєва </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(реєстраційний номер в реєстрі аудиторів -  100756)</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xml:space="preserve">19  квітня 2021р.   </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Адреса: 69091, м. Запоріжжя, вул. Нижньодніпровська, б.14 оф.24.</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МП</w:t>
      </w:r>
    </w:p>
    <w:p w:rsidR="00F067CD" w:rsidRPr="00F067CD" w:rsidRDefault="00F067CD" w:rsidP="00F067CD">
      <w:pPr>
        <w:spacing w:after="0" w:line="240" w:lineRule="auto"/>
        <w:rPr>
          <w:rFonts w:ascii="Times New Roman" w:eastAsia="Times New Roman" w:hAnsi="Times New Roman" w:cs="Times New Roman"/>
          <w:sz w:val="20"/>
          <w:szCs w:val="20"/>
          <w:lang w:eastAsia="uk-UA"/>
        </w:rPr>
      </w:pPr>
    </w:p>
    <w:p w:rsidR="00F067CD" w:rsidRDefault="00F067CD">
      <w:pPr>
        <w:sectPr w:rsidR="00F067CD" w:rsidSect="00F067CD">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F067CD" w:rsidRPr="00F067CD" w:rsidTr="006822A6">
        <w:trPr>
          <w:trHeight w:val="463"/>
        </w:trPr>
        <w:tc>
          <w:tcPr>
            <w:tcW w:w="15480"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Cambria" w:eastAsia="Cambria" w:hAnsi="Cambria" w:cs="Cambria"/>
                <w:b/>
                <w:bCs/>
                <w:sz w:val="24"/>
                <w:szCs w:val="24"/>
                <w:lang w:eastAsia="uk-UA"/>
              </w:rPr>
            </w:pPr>
            <w:r w:rsidRPr="00F067CD">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F067CD" w:rsidRPr="00F067CD" w:rsidRDefault="00F067CD" w:rsidP="00F067CD">
      <w:pPr>
        <w:spacing w:after="0" w:line="240" w:lineRule="auto"/>
        <w:rPr>
          <w:rFonts w:ascii="Cambria" w:eastAsia="Cambria" w:hAnsi="Cambria" w:cs="Cambria"/>
          <w:vanish/>
          <w:sz w:val="24"/>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F067CD" w:rsidRPr="00F067CD" w:rsidTr="006822A6">
        <w:tc>
          <w:tcPr>
            <w:tcW w:w="3588" w:type="dxa"/>
            <w:vMerge w:val="restart"/>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Cambria" w:hAnsi="Times New Roman" w:cs="Times New Roman"/>
                <w:b/>
                <w:bCs/>
                <w:sz w:val="20"/>
                <w:szCs w:val="20"/>
                <w:lang w:val="uk-UA" w:eastAsia="uk-UA"/>
              </w:rPr>
            </w:pPr>
            <w:r w:rsidRPr="00F067CD">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Cambria" w:hAnsi="Times New Roman" w:cs="Times New Roman"/>
                <w:b/>
                <w:bCs/>
                <w:sz w:val="20"/>
                <w:szCs w:val="20"/>
                <w:lang w:val="uk-UA" w:eastAsia="uk-UA"/>
              </w:rPr>
            </w:pPr>
            <w:r w:rsidRPr="00F067CD">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Cambria" w:hAnsi="Times New Roman" w:cs="Times New Roman"/>
                <w:b/>
                <w:bCs/>
                <w:sz w:val="20"/>
                <w:szCs w:val="20"/>
                <w:lang w:val="uk-UA" w:eastAsia="uk-UA"/>
              </w:rPr>
            </w:pPr>
            <w:r w:rsidRPr="00F067CD">
              <w:rPr>
                <w:rFonts w:ascii="Times New Roman" w:eastAsia="Cambria"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Cambria" w:hAnsi="Times New Roman" w:cs="Times New Roman"/>
                <w:b/>
                <w:bCs/>
                <w:sz w:val="20"/>
                <w:szCs w:val="20"/>
                <w:lang w:val="uk-UA" w:eastAsia="uk-UA"/>
              </w:rPr>
            </w:pPr>
            <w:r w:rsidRPr="00F067CD">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F067CD" w:rsidRPr="00F067CD" w:rsidRDefault="00F067CD" w:rsidP="00F067CD">
            <w:pPr>
              <w:spacing w:after="0" w:line="240" w:lineRule="auto"/>
              <w:jc w:val="center"/>
              <w:rPr>
                <w:rFonts w:ascii="Times New Roman" w:eastAsia="Cambria" w:hAnsi="Times New Roman" w:cs="Times New Roman"/>
                <w:b/>
                <w:bCs/>
                <w:sz w:val="20"/>
                <w:szCs w:val="20"/>
                <w:lang w:val="uk-UA" w:eastAsia="uk-UA"/>
              </w:rPr>
            </w:pPr>
            <w:r w:rsidRPr="00F067CD">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Cambria" w:hAnsi="Times New Roman" w:cs="Times New Roman"/>
                <w:b/>
                <w:bCs/>
                <w:sz w:val="20"/>
                <w:szCs w:val="20"/>
                <w:lang w:val="uk-UA" w:eastAsia="uk-UA"/>
              </w:rPr>
            </w:pPr>
            <w:r w:rsidRPr="00F067CD">
              <w:rPr>
                <w:rFonts w:ascii="Times New Roman" w:eastAsia="Cambria" w:hAnsi="Times New Roman" w:cs="Times New Roman"/>
                <w:b/>
                <w:bCs/>
                <w:sz w:val="20"/>
                <w:szCs w:val="20"/>
                <w:lang w:val="uk-UA" w:eastAsia="uk-UA"/>
              </w:rPr>
              <w:t>Кількість за видами акцій</w:t>
            </w:r>
          </w:p>
        </w:tc>
      </w:tr>
      <w:tr w:rsidR="00F067CD" w:rsidRPr="00F067CD" w:rsidTr="006822A6">
        <w:tc>
          <w:tcPr>
            <w:tcW w:w="3588" w:type="dxa"/>
            <w:vMerge/>
            <w:vAlign w:val="center"/>
          </w:tcPr>
          <w:p w:rsidR="00F067CD" w:rsidRPr="00F067CD" w:rsidRDefault="00F067CD" w:rsidP="00F067CD">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rsidR="00F067CD" w:rsidRPr="00F067CD" w:rsidRDefault="00F067CD" w:rsidP="00F067CD">
            <w:pPr>
              <w:spacing w:after="0" w:line="240" w:lineRule="auto"/>
              <w:rPr>
                <w:rFonts w:ascii="Times New Roman" w:eastAsia="Cambria" w:hAnsi="Times New Roman" w:cs="Times New Roman"/>
                <w:b/>
                <w:bCs/>
                <w:sz w:val="20"/>
                <w:szCs w:val="20"/>
                <w:lang w:val="uk-UA" w:eastAsia="uk-UA"/>
              </w:rPr>
            </w:pPr>
          </w:p>
        </w:tc>
        <w:tc>
          <w:tcPr>
            <w:tcW w:w="3303" w:type="dxa"/>
            <w:vMerge/>
            <w:vAlign w:val="center"/>
          </w:tcPr>
          <w:p w:rsidR="00F067CD" w:rsidRPr="00F067CD" w:rsidRDefault="00F067CD" w:rsidP="00F067CD">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F067CD" w:rsidRPr="00F067CD" w:rsidRDefault="00F067CD" w:rsidP="00F067CD">
            <w:pPr>
              <w:spacing w:after="0" w:line="240" w:lineRule="auto"/>
              <w:rPr>
                <w:rFonts w:ascii="Times New Roman" w:eastAsia="Cambria" w:hAnsi="Times New Roman" w:cs="Times New Roman"/>
                <w:b/>
                <w:bCs/>
                <w:sz w:val="20"/>
                <w:szCs w:val="20"/>
                <w:lang w:val="uk-UA" w:eastAsia="uk-UA"/>
              </w:rPr>
            </w:pPr>
          </w:p>
        </w:tc>
        <w:tc>
          <w:tcPr>
            <w:tcW w:w="1763" w:type="dxa"/>
            <w:vMerge/>
            <w:vAlign w:val="center"/>
          </w:tcPr>
          <w:p w:rsidR="00F067CD" w:rsidRPr="00F067CD" w:rsidRDefault="00F067CD" w:rsidP="00F067CD">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Cambria" w:hAnsi="Times New Roman" w:cs="Times New Roman"/>
                <w:b/>
                <w:bCs/>
                <w:sz w:val="20"/>
                <w:szCs w:val="20"/>
                <w:lang w:val="uk-UA" w:eastAsia="uk-UA"/>
              </w:rPr>
            </w:pPr>
            <w:r w:rsidRPr="00F067CD">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F067CD" w:rsidRPr="00F067CD" w:rsidRDefault="00F067CD" w:rsidP="00F067CD">
            <w:pPr>
              <w:spacing w:after="0" w:line="240" w:lineRule="auto"/>
              <w:ind w:left="-243"/>
              <w:jc w:val="center"/>
              <w:rPr>
                <w:rFonts w:ascii="Times New Roman" w:eastAsia="Cambria" w:hAnsi="Times New Roman" w:cs="Times New Roman"/>
                <w:b/>
                <w:bCs/>
                <w:sz w:val="20"/>
                <w:szCs w:val="20"/>
                <w:lang w:val="en-US" w:eastAsia="uk-UA"/>
              </w:rPr>
            </w:pPr>
            <w:r w:rsidRPr="00F067CD">
              <w:rPr>
                <w:rFonts w:ascii="Times New Roman" w:eastAsia="Cambria" w:hAnsi="Times New Roman" w:cs="Times New Roman"/>
                <w:b/>
                <w:bCs/>
                <w:sz w:val="20"/>
                <w:szCs w:val="20"/>
                <w:lang w:val="en-US" w:eastAsia="uk-UA"/>
              </w:rPr>
              <w:t xml:space="preserve">  </w:t>
            </w:r>
            <w:r w:rsidRPr="00F067CD">
              <w:rPr>
                <w:rFonts w:ascii="Times New Roman" w:eastAsia="Cambria" w:hAnsi="Times New Roman" w:cs="Times New Roman"/>
                <w:b/>
                <w:bCs/>
                <w:sz w:val="20"/>
                <w:szCs w:val="20"/>
                <w:lang w:val="uk-UA" w:eastAsia="uk-UA"/>
              </w:rPr>
              <w:t>привілейовані</w:t>
            </w:r>
          </w:p>
          <w:p w:rsidR="00F067CD" w:rsidRPr="00F067CD" w:rsidRDefault="00F067CD" w:rsidP="00F067CD">
            <w:pPr>
              <w:spacing w:after="0" w:line="240" w:lineRule="auto"/>
              <w:jc w:val="center"/>
              <w:rPr>
                <w:rFonts w:ascii="Times New Roman" w:eastAsia="Cambria" w:hAnsi="Times New Roman" w:cs="Times New Roman"/>
                <w:b/>
                <w:bCs/>
                <w:sz w:val="20"/>
                <w:szCs w:val="20"/>
                <w:lang w:val="uk-UA" w:eastAsia="uk-UA"/>
              </w:rPr>
            </w:pPr>
            <w:r w:rsidRPr="00F067CD">
              <w:rPr>
                <w:rFonts w:ascii="Times New Roman" w:eastAsia="Cambria" w:hAnsi="Times New Roman" w:cs="Times New Roman"/>
                <w:b/>
                <w:bCs/>
                <w:sz w:val="20"/>
                <w:szCs w:val="20"/>
                <w:lang w:val="uk-UA" w:eastAsia="uk-UA"/>
              </w:rPr>
              <w:t>іменні</w:t>
            </w:r>
          </w:p>
        </w:tc>
      </w:tr>
      <w:tr w:rsidR="00F067CD" w:rsidRPr="00F067CD" w:rsidTr="006822A6">
        <w:tc>
          <w:tcPr>
            <w:tcW w:w="8319" w:type="dxa"/>
            <w:gridSpan w:val="3"/>
            <w:vMerge w:val="restart"/>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Cambria" w:hAnsi="Times New Roman" w:cs="Times New Roman"/>
                <w:b/>
                <w:bCs/>
                <w:sz w:val="20"/>
                <w:szCs w:val="20"/>
                <w:lang w:eastAsia="uk-UA"/>
              </w:rPr>
            </w:pPr>
            <w:r w:rsidRPr="00F067CD">
              <w:rPr>
                <w:rFonts w:ascii="Times New Roman" w:eastAsia="Cambria" w:hAnsi="Times New Roman" w:cs="Times New Roman"/>
                <w:b/>
                <w:bCs/>
                <w:color w:val="000000"/>
                <w:sz w:val="20"/>
                <w:szCs w:val="20"/>
                <w:lang w:val="uk-UA"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Cambria" w:hAnsi="Times New Roman" w:cs="Times New Roman"/>
                <w:b/>
                <w:bCs/>
                <w:sz w:val="20"/>
                <w:szCs w:val="20"/>
                <w:lang w:val="uk-UA" w:eastAsia="uk-UA"/>
              </w:rPr>
            </w:pPr>
            <w:r w:rsidRPr="00F067CD">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F067CD" w:rsidRPr="00F067CD" w:rsidRDefault="00F067CD" w:rsidP="00F067CD">
            <w:pPr>
              <w:spacing w:after="0" w:line="240" w:lineRule="auto"/>
              <w:jc w:val="center"/>
              <w:rPr>
                <w:rFonts w:ascii="Times New Roman" w:eastAsia="Cambria" w:hAnsi="Times New Roman" w:cs="Times New Roman"/>
                <w:b/>
                <w:bCs/>
                <w:sz w:val="20"/>
                <w:szCs w:val="20"/>
                <w:lang w:val="uk-UA" w:eastAsia="uk-UA"/>
              </w:rPr>
            </w:pPr>
            <w:r w:rsidRPr="00F067CD">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Cambria" w:hAnsi="Times New Roman" w:cs="Times New Roman"/>
                <w:b/>
                <w:bCs/>
                <w:sz w:val="20"/>
                <w:szCs w:val="20"/>
                <w:lang w:val="uk-UA" w:eastAsia="uk-UA"/>
              </w:rPr>
            </w:pPr>
            <w:r w:rsidRPr="00F067CD">
              <w:rPr>
                <w:rFonts w:ascii="Times New Roman" w:eastAsia="Cambria" w:hAnsi="Times New Roman" w:cs="Times New Roman"/>
                <w:b/>
                <w:bCs/>
                <w:sz w:val="20"/>
                <w:szCs w:val="20"/>
                <w:lang w:val="uk-UA" w:eastAsia="uk-UA"/>
              </w:rPr>
              <w:t>Кількість за видами акцій</w:t>
            </w:r>
          </w:p>
        </w:tc>
      </w:tr>
      <w:tr w:rsidR="00F067CD" w:rsidRPr="00F067CD" w:rsidTr="006822A6">
        <w:tc>
          <w:tcPr>
            <w:tcW w:w="8319" w:type="dxa"/>
            <w:gridSpan w:val="3"/>
            <w:vMerge/>
            <w:vAlign w:val="center"/>
          </w:tcPr>
          <w:p w:rsidR="00F067CD" w:rsidRPr="00F067CD" w:rsidRDefault="00F067CD" w:rsidP="00F067CD">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F067CD" w:rsidRPr="00F067CD" w:rsidRDefault="00F067CD" w:rsidP="00F067CD">
            <w:pPr>
              <w:spacing w:after="0" w:line="240" w:lineRule="auto"/>
              <w:rPr>
                <w:rFonts w:ascii="Times New Roman" w:eastAsia="Cambria" w:hAnsi="Times New Roman" w:cs="Times New Roman"/>
                <w:b/>
                <w:bCs/>
                <w:sz w:val="20"/>
                <w:szCs w:val="20"/>
                <w:lang w:val="uk-UA" w:eastAsia="uk-UA"/>
              </w:rPr>
            </w:pPr>
          </w:p>
        </w:tc>
        <w:tc>
          <w:tcPr>
            <w:tcW w:w="1763" w:type="dxa"/>
            <w:vMerge/>
          </w:tcPr>
          <w:p w:rsidR="00F067CD" w:rsidRPr="00F067CD" w:rsidRDefault="00F067CD" w:rsidP="00F067CD">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Cambria" w:hAnsi="Times New Roman" w:cs="Times New Roman"/>
                <w:b/>
                <w:bCs/>
                <w:sz w:val="20"/>
                <w:szCs w:val="20"/>
                <w:lang w:val="uk-UA" w:eastAsia="uk-UA"/>
              </w:rPr>
            </w:pPr>
            <w:r w:rsidRPr="00F067CD">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F067CD" w:rsidRPr="00F067CD" w:rsidRDefault="00F067CD" w:rsidP="00F067CD">
            <w:pPr>
              <w:spacing w:after="0" w:line="240" w:lineRule="auto"/>
              <w:ind w:left="-243"/>
              <w:jc w:val="center"/>
              <w:rPr>
                <w:rFonts w:ascii="Times New Roman" w:eastAsia="Cambria" w:hAnsi="Times New Roman" w:cs="Times New Roman"/>
                <w:b/>
                <w:bCs/>
                <w:sz w:val="20"/>
                <w:szCs w:val="20"/>
                <w:lang w:val="en-US" w:eastAsia="uk-UA"/>
              </w:rPr>
            </w:pPr>
            <w:r w:rsidRPr="00F067CD">
              <w:rPr>
                <w:rFonts w:ascii="Times New Roman" w:eastAsia="Cambria" w:hAnsi="Times New Roman" w:cs="Times New Roman"/>
                <w:b/>
                <w:bCs/>
                <w:sz w:val="20"/>
                <w:szCs w:val="20"/>
                <w:lang w:val="en-US" w:eastAsia="uk-UA"/>
              </w:rPr>
              <w:t xml:space="preserve">  </w:t>
            </w:r>
            <w:r w:rsidRPr="00F067CD">
              <w:rPr>
                <w:rFonts w:ascii="Times New Roman" w:eastAsia="Cambria" w:hAnsi="Times New Roman" w:cs="Times New Roman"/>
                <w:b/>
                <w:bCs/>
                <w:sz w:val="20"/>
                <w:szCs w:val="20"/>
                <w:lang w:val="uk-UA" w:eastAsia="uk-UA"/>
              </w:rPr>
              <w:t>привілейовані</w:t>
            </w:r>
          </w:p>
          <w:p w:rsidR="00F067CD" w:rsidRPr="00F067CD" w:rsidRDefault="00F067CD" w:rsidP="00F067CD">
            <w:pPr>
              <w:spacing w:after="0" w:line="240" w:lineRule="auto"/>
              <w:jc w:val="center"/>
              <w:rPr>
                <w:rFonts w:ascii="Times New Roman" w:eastAsia="Cambria" w:hAnsi="Times New Roman" w:cs="Times New Roman"/>
                <w:b/>
                <w:bCs/>
                <w:sz w:val="20"/>
                <w:szCs w:val="20"/>
                <w:lang w:val="uk-UA" w:eastAsia="uk-UA"/>
              </w:rPr>
            </w:pPr>
            <w:r w:rsidRPr="00F067CD">
              <w:rPr>
                <w:rFonts w:ascii="Times New Roman" w:eastAsia="Cambria" w:hAnsi="Times New Roman" w:cs="Times New Roman"/>
                <w:b/>
                <w:bCs/>
                <w:sz w:val="20"/>
                <w:szCs w:val="20"/>
                <w:lang w:val="uk-UA" w:eastAsia="uk-UA"/>
              </w:rPr>
              <w:t>іменні</w:t>
            </w:r>
          </w:p>
        </w:tc>
      </w:tr>
      <w:tr w:rsidR="00F067CD" w:rsidRPr="00F067CD" w:rsidTr="006822A6">
        <w:tc>
          <w:tcPr>
            <w:tcW w:w="8319" w:type="dxa"/>
            <w:gridSpan w:val="3"/>
            <w:vAlign w:val="center"/>
          </w:tcPr>
          <w:p w:rsidR="00F067CD" w:rsidRPr="00F067CD" w:rsidRDefault="00F067CD" w:rsidP="00F067CD">
            <w:pPr>
              <w:spacing w:after="0" w:line="240" w:lineRule="auto"/>
              <w:jc w:val="center"/>
              <w:rPr>
                <w:rFonts w:ascii="Times New Roman" w:eastAsia="Cambria" w:hAnsi="Times New Roman" w:cs="Times New Roman"/>
                <w:bCs/>
                <w:sz w:val="20"/>
                <w:szCs w:val="20"/>
                <w:lang w:val="uk-UA" w:eastAsia="uk-UA"/>
              </w:rPr>
            </w:pPr>
            <w:r w:rsidRPr="00F067CD">
              <w:rPr>
                <w:rFonts w:ascii="Times New Roman" w:eastAsia="Cambria" w:hAnsi="Times New Roman" w:cs="Times New Roman"/>
                <w:bCs/>
                <w:sz w:val="20"/>
                <w:szCs w:val="20"/>
                <w:lang w:val="uk-UA" w:eastAsia="uk-UA"/>
              </w:rPr>
              <w:t>Шаламова Галина Вiкторiвна</w:t>
            </w:r>
          </w:p>
        </w:tc>
        <w:tc>
          <w:tcPr>
            <w:tcW w:w="1736" w:type="dxa"/>
            <w:vAlign w:val="center"/>
          </w:tcPr>
          <w:p w:rsidR="00F067CD" w:rsidRPr="00F067CD" w:rsidRDefault="00F067CD" w:rsidP="00F067CD">
            <w:pPr>
              <w:spacing w:after="0" w:line="240" w:lineRule="auto"/>
              <w:jc w:val="center"/>
              <w:rPr>
                <w:rFonts w:ascii="Times New Roman" w:eastAsia="Cambria" w:hAnsi="Times New Roman" w:cs="Times New Roman"/>
                <w:bCs/>
                <w:sz w:val="20"/>
                <w:szCs w:val="20"/>
                <w:lang w:val="uk-UA" w:eastAsia="uk-UA"/>
              </w:rPr>
            </w:pPr>
            <w:r w:rsidRPr="00F067CD">
              <w:rPr>
                <w:rFonts w:ascii="Times New Roman" w:eastAsia="Cambria" w:hAnsi="Times New Roman" w:cs="Times New Roman"/>
                <w:bCs/>
                <w:sz w:val="20"/>
                <w:szCs w:val="20"/>
                <w:lang w:val="uk-UA" w:eastAsia="uk-UA"/>
              </w:rPr>
              <w:t>619034</w:t>
            </w:r>
          </w:p>
        </w:tc>
        <w:tc>
          <w:tcPr>
            <w:tcW w:w="1763" w:type="dxa"/>
          </w:tcPr>
          <w:p w:rsidR="00F067CD" w:rsidRPr="00F067CD" w:rsidRDefault="00F067CD" w:rsidP="00F067CD">
            <w:pPr>
              <w:spacing w:after="0" w:line="240" w:lineRule="auto"/>
              <w:jc w:val="center"/>
              <w:rPr>
                <w:rFonts w:ascii="Times New Roman" w:eastAsia="Cambria" w:hAnsi="Times New Roman" w:cs="Times New Roman"/>
                <w:bCs/>
                <w:sz w:val="20"/>
                <w:szCs w:val="20"/>
                <w:lang w:val="uk-UA" w:eastAsia="uk-UA"/>
              </w:rPr>
            </w:pPr>
            <w:r w:rsidRPr="00F067CD">
              <w:rPr>
                <w:rFonts w:ascii="Times New Roman" w:eastAsia="Cambria" w:hAnsi="Times New Roman" w:cs="Times New Roman"/>
                <w:bCs/>
                <w:sz w:val="20"/>
                <w:szCs w:val="20"/>
                <w:lang w:val="uk-UA" w:eastAsia="uk-UA"/>
              </w:rPr>
              <w:t>54.10947169679</w:t>
            </w:r>
          </w:p>
        </w:tc>
        <w:tc>
          <w:tcPr>
            <w:tcW w:w="1820"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Cambria" w:hAnsi="Times New Roman" w:cs="Times New Roman"/>
                <w:bCs/>
                <w:sz w:val="20"/>
                <w:szCs w:val="20"/>
                <w:lang w:val="uk-UA" w:eastAsia="uk-UA"/>
              </w:rPr>
            </w:pPr>
            <w:r w:rsidRPr="00F067CD">
              <w:rPr>
                <w:rFonts w:ascii="Times New Roman" w:eastAsia="Cambria" w:hAnsi="Times New Roman" w:cs="Times New Roman"/>
                <w:bCs/>
                <w:sz w:val="20"/>
                <w:szCs w:val="20"/>
                <w:lang w:val="uk-UA" w:eastAsia="uk-UA"/>
              </w:rPr>
              <w:t>619034</w:t>
            </w:r>
          </w:p>
        </w:tc>
        <w:tc>
          <w:tcPr>
            <w:tcW w:w="1792" w:type="dxa"/>
            <w:tcMar>
              <w:top w:w="60" w:type="dxa"/>
              <w:left w:w="60" w:type="dxa"/>
              <w:bottom w:w="60" w:type="dxa"/>
              <w:right w:w="60" w:type="dxa"/>
            </w:tcMar>
            <w:vAlign w:val="center"/>
          </w:tcPr>
          <w:p w:rsidR="00F067CD" w:rsidRPr="00F067CD" w:rsidRDefault="00F067CD" w:rsidP="00F067CD">
            <w:pPr>
              <w:spacing w:after="0" w:line="240" w:lineRule="auto"/>
              <w:ind w:left="-243"/>
              <w:jc w:val="center"/>
              <w:rPr>
                <w:rFonts w:ascii="Times New Roman" w:eastAsia="Cambria" w:hAnsi="Times New Roman" w:cs="Times New Roman"/>
                <w:bCs/>
                <w:sz w:val="20"/>
                <w:szCs w:val="20"/>
                <w:lang w:val="en-US" w:eastAsia="uk-UA"/>
              </w:rPr>
            </w:pPr>
            <w:r w:rsidRPr="00F067CD">
              <w:rPr>
                <w:rFonts w:ascii="Times New Roman" w:eastAsia="Cambria" w:hAnsi="Times New Roman" w:cs="Times New Roman"/>
                <w:bCs/>
                <w:sz w:val="20"/>
                <w:szCs w:val="20"/>
                <w:lang w:val="en-US" w:eastAsia="uk-UA"/>
              </w:rPr>
              <w:t>0</w:t>
            </w:r>
          </w:p>
        </w:tc>
      </w:tr>
      <w:tr w:rsidR="00F067CD" w:rsidRPr="00F067CD" w:rsidTr="006822A6">
        <w:tc>
          <w:tcPr>
            <w:tcW w:w="8319" w:type="dxa"/>
            <w:gridSpan w:val="3"/>
            <w:vAlign w:val="center"/>
          </w:tcPr>
          <w:p w:rsidR="00F067CD" w:rsidRPr="00F067CD" w:rsidRDefault="00F067CD" w:rsidP="00F067CD">
            <w:pPr>
              <w:spacing w:after="0" w:line="240" w:lineRule="auto"/>
              <w:jc w:val="center"/>
              <w:rPr>
                <w:rFonts w:ascii="Times New Roman" w:eastAsia="Cambria" w:hAnsi="Times New Roman" w:cs="Times New Roman"/>
                <w:bCs/>
                <w:sz w:val="20"/>
                <w:szCs w:val="20"/>
                <w:lang w:val="uk-UA" w:eastAsia="uk-UA"/>
              </w:rPr>
            </w:pPr>
            <w:r w:rsidRPr="00F067CD">
              <w:rPr>
                <w:rFonts w:ascii="Times New Roman" w:eastAsia="Cambria" w:hAnsi="Times New Roman" w:cs="Times New Roman"/>
                <w:bCs/>
                <w:sz w:val="20"/>
                <w:szCs w:val="20"/>
                <w:lang w:val="uk-UA" w:eastAsia="uk-UA"/>
              </w:rPr>
              <w:t>Петровський Олександр Володимирович</w:t>
            </w:r>
          </w:p>
        </w:tc>
        <w:tc>
          <w:tcPr>
            <w:tcW w:w="1736" w:type="dxa"/>
            <w:vAlign w:val="center"/>
          </w:tcPr>
          <w:p w:rsidR="00F067CD" w:rsidRPr="00F067CD" w:rsidRDefault="00F067CD" w:rsidP="00F067CD">
            <w:pPr>
              <w:spacing w:after="0" w:line="240" w:lineRule="auto"/>
              <w:jc w:val="center"/>
              <w:rPr>
                <w:rFonts w:ascii="Times New Roman" w:eastAsia="Cambria" w:hAnsi="Times New Roman" w:cs="Times New Roman"/>
                <w:bCs/>
                <w:sz w:val="20"/>
                <w:szCs w:val="20"/>
                <w:lang w:val="uk-UA" w:eastAsia="uk-UA"/>
              </w:rPr>
            </w:pPr>
            <w:r w:rsidRPr="00F067CD">
              <w:rPr>
                <w:rFonts w:ascii="Times New Roman" w:eastAsia="Cambria" w:hAnsi="Times New Roman" w:cs="Times New Roman"/>
                <w:bCs/>
                <w:sz w:val="20"/>
                <w:szCs w:val="20"/>
                <w:lang w:val="uk-UA" w:eastAsia="uk-UA"/>
              </w:rPr>
              <w:t>200800</w:t>
            </w:r>
          </w:p>
        </w:tc>
        <w:tc>
          <w:tcPr>
            <w:tcW w:w="1763" w:type="dxa"/>
          </w:tcPr>
          <w:p w:rsidR="00F067CD" w:rsidRPr="00F067CD" w:rsidRDefault="00F067CD" w:rsidP="00F067CD">
            <w:pPr>
              <w:spacing w:after="0" w:line="240" w:lineRule="auto"/>
              <w:jc w:val="center"/>
              <w:rPr>
                <w:rFonts w:ascii="Times New Roman" w:eastAsia="Cambria" w:hAnsi="Times New Roman" w:cs="Times New Roman"/>
                <w:bCs/>
                <w:sz w:val="20"/>
                <w:szCs w:val="20"/>
                <w:lang w:val="uk-UA" w:eastAsia="uk-UA"/>
              </w:rPr>
            </w:pPr>
            <w:r w:rsidRPr="00F067CD">
              <w:rPr>
                <w:rFonts w:ascii="Times New Roman" w:eastAsia="Cambria" w:hAnsi="Times New Roman" w:cs="Times New Roman"/>
                <w:bCs/>
                <w:sz w:val="20"/>
                <w:szCs w:val="20"/>
                <w:lang w:val="uk-UA" w:eastAsia="uk-UA"/>
              </w:rPr>
              <w:t>17.55183385196</w:t>
            </w:r>
          </w:p>
        </w:tc>
        <w:tc>
          <w:tcPr>
            <w:tcW w:w="1820"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Cambria" w:hAnsi="Times New Roman" w:cs="Times New Roman"/>
                <w:bCs/>
                <w:sz w:val="20"/>
                <w:szCs w:val="20"/>
                <w:lang w:val="uk-UA" w:eastAsia="uk-UA"/>
              </w:rPr>
            </w:pPr>
            <w:r w:rsidRPr="00F067CD">
              <w:rPr>
                <w:rFonts w:ascii="Times New Roman" w:eastAsia="Cambria" w:hAnsi="Times New Roman" w:cs="Times New Roman"/>
                <w:bCs/>
                <w:sz w:val="20"/>
                <w:szCs w:val="20"/>
                <w:lang w:val="uk-UA" w:eastAsia="uk-UA"/>
              </w:rPr>
              <w:t>200800</w:t>
            </w:r>
          </w:p>
        </w:tc>
        <w:tc>
          <w:tcPr>
            <w:tcW w:w="1792" w:type="dxa"/>
            <w:tcMar>
              <w:top w:w="60" w:type="dxa"/>
              <w:left w:w="60" w:type="dxa"/>
              <w:bottom w:w="60" w:type="dxa"/>
              <w:right w:w="60" w:type="dxa"/>
            </w:tcMar>
            <w:vAlign w:val="center"/>
          </w:tcPr>
          <w:p w:rsidR="00F067CD" w:rsidRPr="00F067CD" w:rsidRDefault="00F067CD" w:rsidP="00F067CD">
            <w:pPr>
              <w:spacing w:after="0" w:line="240" w:lineRule="auto"/>
              <w:ind w:left="-243"/>
              <w:jc w:val="center"/>
              <w:rPr>
                <w:rFonts w:ascii="Times New Roman" w:eastAsia="Cambria" w:hAnsi="Times New Roman" w:cs="Times New Roman"/>
                <w:bCs/>
                <w:sz w:val="20"/>
                <w:szCs w:val="20"/>
                <w:lang w:val="en-US" w:eastAsia="uk-UA"/>
              </w:rPr>
            </w:pPr>
            <w:r w:rsidRPr="00F067CD">
              <w:rPr>
                <w:rFonts w:ascii="Times New Roman" w:eastAsia="Cambria" w:hAnsi="Times New Roman" w:cs="Times New Roman"/>
                <w:bCs/>
                <w:sz w:val="20"/>
                <w:szCs w:val="20"/>
                <w:lang w:val="en-US" w:eastAsia="uk-UA"/>
              </w:rPr>
              <w:t>0</w:t>
            </w:r>
          </w:p>
        </w:tc>
      </w:tr>
      <w:tr w:rsidR="00F067CD" w:rsidRPr="00F067CD" w:rsidTr="006822A6">
        <w:tc>
          <w:tcPr>
            <w:tcW w:w="8319" w:type="dxa"/>
            <w:gridSpan w:val="3"/>
            <w:vAlign w:val="center"/>
          </w:tcPr>
          <w:p w:rsidR="00F067CD" w:rsidRPr="00F067CD" w:rsidRDefault="00F067CD" w:rsidP="00F067CD">
            <w:pPr>
              <w:spacing w:after="0" w:line="240" w:lineRule="auto"/>
              <w:jc w:val="center"/>
              <w:rPr>
                <w:rFonts w:ascii="Times New Roman" w:eastAsia="Cambria" w:hAnsi="Times New Roman" w:cs="Times New Roman"/>
                <w:bCs/>
                <w:sz w:val="20"/>
                <w:szCs w:val="20"/>
                <w:lang w:val="uk-UA" w:eastAsia="uk-UA"/>
              </w:rPr>
            </w:pPr>
            <w:r w:rsidRPr="00F067CD">
              <w:rPr>
                <w:rFonts w:ascii="Times New Roman" w:eastAsia="Cambria" w:hAnsi="Times New Roman" w:cs="Times New Roman"/>
                <w:bCs/>
                <w:sz w:val="20"/>
                <w:szCs w:val="20"/>
                <w:lang w:val="uk-UA" w:eastAsia="uk-UA"/>
              </w:rPr>
              <w:t>Давiтян Лiана Вемiрiвна</w:t>
            </w:r>
          </w:p>
        </w:tc>
        <w:tc>
          <w:tcPr>
            <w:tcW w:w="1736" w:type="dxa"/>
            <w:vAlign w:val="center"/>
          </w:tcPr>
          <w:p w:rsidR="00F067CD" w:rsidRPr="00F067CD" w:rsidRDefault="00F067CD" w:rsidP="00F067CD">
            <w:pPr>
              <w:spacing w:after="0" w:line="240" w:lineRule="auto"/>
              <w:jc w:val="center"/>
              <w:rPr>
                <w:rFonts w:ascii="Times New Roman" w:eastAsia="Cambria" w:hAnsi="Times New Roman" w:cs="Times New Roman"/>
                <w:bCs/>
                <w:sz w:val="20"/>
                <w:szCs w:val="20"/>
                <w:lang w:val="uk-UA" w:eastAsia="uk-UA"/>
              </w:rPr>
            </w:pPr>
            <w:r w:rsidRPr="00F067CD">
              <w:rPr>
                <w:rFonts w:ascii="Times New Roman" w:eastAsia="Cambria" w:hAnsi="Times New Roman" w:cs="Times New Roman"/>
                <w:bCs/>
                <w:sz w:val="20"/>
                <w:szCs w:val="20"/>
                <w:lang w:val="uk-UA" w:eastAsia="uk-UA"/>
              </w:rPr>
              <w:t>200800</w:t>
            </w:r>
          </w:p>
        </w:tc>
        <w:tc>
          <w:tcPr>
            <w:tcW w:w="1763" w:type="dxa"/>
          </w:tcPr>
          <w:p w:rsidR="00F067CD" w:rsidRPr="00F067CD" w:rsidRDefault="00F067CD" w:rsidP="00F067CD">
            <w:pPr>
              <w:spacing w:after="0" w:line="240" w:lineRule="auto"/>
              <w:jc w:val="center"/>
              <w:rPr>
                <w:rFonts w:ascii="Times New Roman" w:eastAsia="Cambria" w:hAnsi="Times New Roman" w:cs="Times New Roman"/>
                <w:bCs/>
                <w:sz w:val="20"/>
                <w:szCs w:val="20"/>
                <w:lang w:val="uk-UA" w:eastAsia="uk-UA"/>
              </w:rPr>
            </w:pPr>
            <w:r w:rsidRPr="00F067CD">
              <w:rPr>
                <w:rFonts w:ascii="Times New Roman" w:eastAsia="Cambria" w:hAnsi="Times New Roman" w:cs="Times New Roman"/>
                <w:bCs/>
                <w:sz w:val="20"/>
                <w:szCs w:val="20"/>
                <w:lang w:val="uk-UA" w:eastAsia="uk-UA"/>
              </w:rPr>
              <w:t>17.55183385196</w:t>
            </w:r>
          </w:p>
        </w:tc>
        <w:tc>
          <w:tcPr>
            <w:tcW w:w="1820"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Cambria" w:hAnsi="Times New Roman" w:cs="Times New Roman"/>
                <w:bCs/>
                <w:sz w:val="20"/>
                <w:szCs w:val="20"/>
                <w:lang w:val="uk-UA" w:eastAsia="uk-UA"/>
              </w:rPr>
            </w:pPr>
            <w:r w:rsidRPr="00F067CD">
              <w:rPr>
                <w:rFonts w:ascii="Times New Roman" w:eastAsia="Cambria" w:hAnsi="Times New Roman" w:cs="Times New Roman"/>
                <w:bCs/>
                <w:sz w:val="20"/>
                <w:szCs w:val="20"/>
                <w:lang w:val="uk-UA" w:eastAsia="uk-UA"/>
              </w:rPr>
              <w:t>200800</w:t>
            </w:r>
          </w:p>
        </w:tc>
        <w:tc>
          <w:tcPr>
            <w:tcW w:w="1792" w:type="dxa"/>
            <w:tcMar>
              <w:top w:w="60" w:type="dxa"/>
              <w:left w:w="60" w:type="dxa"/>
              <w:bottom w:w="60" w:type="dxa"/>
              <w:right w:w="60" w:type="dxa"/>
            </w:tcMar>
            <w:vAlign w:val="center"/>
          </w:tcPr>
          <w:p w:rsidR="00F067CD" w:rsidRPr="00F067CD" w:rsidRDefault="00F067CD" w:rsidP="00F067CD">
            <w:pPr>
              <w:spacing w:after="0" w:line="240" w:lineRule="auto"/>
              <w:ind w:left="-243"/>
              <w:jc w:val="center"/>
              <w:rPr>
                <w:rFonts w:ascii="Times New Roman" w:eastAsia="Cambria" w:hAnsi="Times New Roman" w:cs="Times New Roman"/>
                <w:bCs/>
                <w:sz w:val="20"/>
                <w:szCs w:val="20"/>
                <w:lang w:val="en-US" w:eastAsia="uk-UA"/>
              </w:rPr>
            </w:pPr>
            <w:r w:rsidRPr="00F067CD">
              <w:rPr>
                <w:rFonts w:ascii="Times New Roman" w:eastAsia="Cambria" w:hAnsi="Times New Roman" w:cs="Times New Roman"/>
                <w:bCs/>
                <w:sz w:val="20"/>
                <w:szCs w:val="20"/>
                <w:lang w:val="en-US" w:eastAsia="uk-UA"/>
              </w:rPr>
              <w:t>0</w:t>
            </w:r>
          </w:p>
        </w:tc>
      </w:tr>
      <w:tr w:rsidR="00F067CD" w:rsidRPr="00F067CD" w:rsidTr="006822A6">
        <w:tc>
          <w:tcPr>
            <w:tcW w:w="8319" w:type="dxa"/>
            <w:gridSpan w:val="3"/>
          </w:tcPr>
          <w:p w:rsidR="00F067CD" w:rsidRPr="00F067CD" w:rsidRDefault="00F067CD" w:rsidP="00F067CD">
            <w:pPr>
              <w:spacing w:after="0" w:line="240" w:lineRule="auto"/>
              <w:jc w:val="right"/>
              <w:rPr>
                <w:rFonts w:ascii="Times New Roman" w:eastAsia="Cambria" w:hAnsi="Times New Roman" w:cs="Times New Roman"/>
                <w:b/>
                <w:bCs/>
                <w:sz w:val="20"/>
                <w:szCs w:val="20"/>
                <w:lang w:val="uk-UA" w:eastAsia="uk-UA"/>
              </w:rPr>
            </w:pPr>
            <w:r w:rsidRPr="00F067CD">
              <w:rPr>
                <w:rFonts w:ascii="Times New Roman" w:eastAsia="Cambria" w:hAnsi="Times New Roman" w:cs="Times New Roman"/>
                <w:b/>
                <w:bCs/>
                <w:sz w:val="20"/>
                <w:szCs w:val="20"/>
                <w:lang w:val="uk-UA" w:eastAsia="uk-UA"/>
              </w:rPr>
              <w:t>Усього</w:t>
            </w:r>
          </w:p>
        </w:tc>
        <w:tc>
          <w:tcPr>
            <w:tcW w:w="1736" w:type="dxa"/>
            <w:vAlign w:val="center"/>
          </w:tcPr>
          <w:p w:rsidR="00F067CD" w:rsidRPr="00F067CD" w:rsidRDefault="00F067CD" w:rsidP="00F067CD">
            <w:pPr>
              <w:spacing w:after="0" w:line="240" w:lineRule="auto"/>
              <w:jc w:val="center"/>
              <w:rPr>
                <w:rFonts w:ascii="Times New Roman" w:eastAsia="Cambria" w:hAnsi="Times New Roman" w:cs="Times New Roman"/>
                <w:bCs/>
                <w:sz w:val="20"/>
                <w:szCs w:val="20"/>
                <w:lang w:val="uk-UA" w:eastAsia="uk-UA"/>
              </w:rPr>
            </w:pPr>
            <w:r w:rsidRPr="00F067CD">
              <w:rPr>
                <w:rFonts w:ascii="Times New Roman" w:eastAsia="Cambria" w:hAnsi="Times New Roman" w:cs="Times New Roman"/>
                <w:bCs/>
                <w:sz w:val="20"/>
                <w:szCs w:val="20"/>
                <w:lang w:val="uk-UA" w:eastAsia="uk-UA"/>
              </w:rPr>
              <w:t>1020634</w:t>
            </w:r>
          </w:p>
        </w:tc>
        <w:tc>
          <w:tcPr>
            <w:tcW w:w="1763" w:type="dxa"/>
          </w:tcPr>
          <w:p w:rsidR="00F067CD" w:rsidRPr="00F067CD" w:rsidRDefault="00F067CD" w:rsidP="00F067CD">
            <w:pPr>
              <w:spacing w:after="0" w:line="240" w:lineRule="auto"/>
              <w:jc w:val="center"/>
              <w:rPr>
                <w:rFonts w:ascii="Times New Roman" w:eastAsia="Cambria" w:hAnsi="Times New Roman" w:cs="Times New Roman"/>
                <w:bCs/>
                <w:sz w:val="20"/>
                <w:szCs w:val="20"/>
                <w:lang w:val="uk-UA" w:eastAsia="uk-UA"/>
              </w:rPr>
            </w:pPr>
            <w:r w:rsidRPr="00F067CD">
              <w:rPr>
                <w:rFonts w:ascii="Times New Roman" w:eastAsia="Cambria" w:hAnsi="Times New Roman" w:cs="Times New Roman"/>
                <w:bCs/>
                <w:sz w:val="20"/>
                <w:szCs w:val="20"/>
                <w:lang w:val="uk-UA" w:eastAsia="uk-UA"/>
              </w:rPr>
              <w:t>89.21313940072</w:t>
            </w:r>
          </w:p>
        </w:tc>
        <w:tc>
          <w:tcPr>
            <w:tcW w:w="1820" w:type="dxa"/>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Cambria" w:hAnsi="Times New Roman" w:cs="Times New Roman"/>
                <w:bCs/>
                <w:sz w:val="20"/>
                <w:szCs w:val="20"/>
                <w:lang w:val="uk-UA" w:eastAsia="uk-UA"/>
              </w:rPr>
            </w:pPr>
            <w:r w:rsidRPr="00F067CD">
              <w:rPr>
                <w:rFonts w:ascii="Times New Roman" w:eastAsia="Cambria" w:hAnsi="Times New Roman" w:cs="Times New Roman"/>
                <w:bCs/>
                <w:sz w:val="20"/>
                <w:szCs w:val="20"/>
                <w:lang w:val="uk-UA" w:eastAsia="uk-UA"/>
              </w:rPr>
              <w:t>1020634</w:t>
            </w:r>
          </w:p>
        </w:tc>
        <w:tc>
          <w:tcPr>
            <w:tcW w:w="1792" w:type="dxa"/>
            <w:tcMar>
              <w:top w:w="60" w:type="dxa"/>
              <w:left w:w="60" w:type="dxa"/>
              <w:bottom w:w="60" w:type="dxa"/>
              <w:right w:w="60" w:type="dxa"/>
            </w:tcMar>
            <w:vAlign w:val="center"/>
          </w:tcPr>
          <w:p w:rsidR="00F067CD" w:rsidRPr="00F067CD" w:rsidRDefault="00F067CD" w:rsidP="00F067CD">
            <w:pPr>
              <w:spacing w:after="0" w:line="240" w:lineRule="auto"/>
              <w:ind w:left="-243"/>
              <w:jc w:val="center"/>
              <w:rPr>
                <w:rFonts w:ascii="Times New Roman" w:eastAsia="Cambria" w:hAnsi="Times New Roman" w:cs="Times New Roman"/>
                <w:bCs/>
                <w:sz w:val="20"/>
                <w:szCs w:val="20"/>
                <w:lang w:val="en-US" w:eastAsia="uk-UA"/>
              </w:rPr>
            </w:pPr>
            <w:r w:rsidRPr="00F067CD">
              <w:rPr>
                <w:rFonts w:ascii="Times New Roman" w:eastAsia="Cambria" w:hAnsi="Times New Roman" w:cs="Times New Roman"/>
                <w:bCs/>
                <w:sz w:val="20"/>
                <w:szCs w:val="20"/>
                <w:lang w:val="en-US" w:eastAsia="uk-UA"/>
              </w:rPr>
              <w:t>0</w:t>
            </w:r>
          </w:p>
        </w:tc>
      </w:tr>
    </w:tbl>
    <w:p w:rsidR="00F067CD" w:rsidRPr="00F067CD" w:rsidRDefault="00F067CD" w:rsidP="00F067CD">
      <w:pPr>
        <w:tabs>
          <w:tab w:val="left" w:pos="10620"/>
        </w:tabs>
        <w:spacing w:after="0" w:line="240" w:lineRule="auto"/>
        <w:rPr>
          <w:rFonts w:ascii="Cambria" w:eastAsia="Cambria" w:hAnsi="Cambria" w:cs="Cambria"/>
          <w:sz w:val="24"/>
          <w:szCs w:val="24"/>
          <w:lang w:eastAsia="uk-UA"/>
        </w:rPr>
      </w:pPr>
    </w:p>
    <w:p w:rsidR="00F067CD" w:rsidRDefault="00F067CD">
      <w:pPr>
        <w:sectPr w:rsidR="00F067CD" w:rsidSect="00F067CD">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F067CD" w:rsidRPr="00F067CD" w:rsidTr="006822A6">
        <w:tc>
          <w:tcPr>
            <w:tcW w:w="15480" w:type="dxa"/>
            <w:tcMar>
              <w:top w:w="60" w:type="dxa"/>
              <w:left w:w="60" w:type="dxa"/>
              <w:bottom w:w="60" w:type="dxa"/>
              <w:right w:w="60" w:type="dxa"/>
            </w:tcMar>
            <w:vAlign w:val="center"/>
          </w:tcPr>
          <w:p w:rsidR="00F067CD" w:rsidRPr="00F067CD" w:rsidRDefault="00F067CD" w:rsidP="00F067CD">
            <w:pPr>
              <w:keepNext/>
              <w:keepLines/>
              <w:widowControl w:val="0"/>
              <w:suppressAutoHyphens/>
              <w:spacing w:after="0"/>
              <w:jc w:val="center"/>
              <w:outlineLvl w:val="2"/>
              <w:rPr>
                <w:rFonts w:ascii="font385" w:eastAsia="font385" w:hAnsi="font385" w:cs="font385"/>
                <w:color w:val="4F81BD"/>
                <w:kern w:val="1"/>
                <w:sz w:val="28"/>
                <w:szCs w:val="28"/>
                <w:lang w:val="uk-UA"/>
              </w:rPr>
            </w:pPr>
            <w:r w:rsidRPr="00F067CD">
              <w:rPr>
                <w:rFonts w:ascii="Times New Roman" w:eastAsia="font385" w:hAnsi="Times New Roman" w:cs="Times New Roman"/>
                <w:b/>
                <w:bCs/>
                <w:kern w:val="1"/>
                <w:sz w:val="27"/>
                <w:lang w:val="uk-UA"/>
              </w:rPr>
              <w:lastRenderedPageBreak/>
              <w:t>X. Структура капіталу</w:t>
            </w:r>
            <w:bookmarkStart w:id="3" w:name="10805"/>
            <w:bookmarkEnd w:id="3"/>
          </w:p>
        </w:tc>
      </w:tr>
    </w:tbl>
    <w:p w:rsidR="00F067CD" w:rsidRPr="00F067CD" w:rsidRDefault="00F067CD" w:rsidP="00F067CD">
      <w:pPr>
        <w:spacing w:after="0" w:line="240" w:lineRule="auto"/>
        <w:rPr>
          <w:rFonts w:ascii="Times New Roman" w:eastAsia="Times New Roman" w:hAnsi="Times New Roman" w:cs="Times New Roman"/>
          <w:vanish/>
          <w:color w:val="000000"/>
          <w:sz w:val="24"/>
          <w:szCs w:val="24"/>
          <w:lang w:val="uk-UA"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F067CD" w:rsidRPr="00F067CD" w:rsidTr="006822A6">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jc w:val="center"/>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F067CD" w:rsidRPr="00F067CD" w:rsidTr="006822A6">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0"/>
                <w:szCs w:val="20"/>
                <w:lang w:eastAsia="uk-UA"/>
              </w:rPr>
            </w:pPr>
            <w:r w:rsidRPr="00F067CD">
              <w:rPr>
                <w:rFonts w:ascii="Times New Roman" w:eastAsia="Times New Roman" w:hAnsi="Times New Roman" w:cs="Times New Roman"/>
                <w:b/>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sz w:val="20"/>
                <w:szCs w:val="20"/>
                <w:lang w:eastAsia="uk-UA"/>
              </w:rPr>
            </w:pPr>
            <w:r w:rsidRPr="00F067CD">
              <w:rPr>
                <w:rFonts w:ascii="Times New Roman" w:eastAsia="Times New Roman" w:hAnsi="Times New Roman" w:cs="Times New Roman"/>
                <w:b/>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F067CD" w:rsidRPr="00F067CD" w:rsidRDefault="00F067CD" w:rsidP="00F067CD">
            <w:pPr>
              <w:spacing w:after="0" w:line="240" w:lineRule="auto"/>
              <w:jc w:val="center"/>
              <w:rPr>
                <w:rFonts w:ascii="Times New Roman" w:eastAsia="Times New Roman" w:hAnsi="Times New Roman" w:cs="Times New Roman"/>
                <w:b/>
                <w:sz w:val="20"/>
                <w:szCs w:val="20"/>
                <w:lang w:eastAsia="uk-UA"/>
              </w:rPr>
            </w:pPr>
            <w:r w:rsidRPr="00F067CD">
              <w:rPr>
                <w:rFonts w:ascii="Times New Roman" w:eastAsia="Times New Roman" w:hAnsi="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jc w:val="center"/>
              <w:rPr>
                <w:rFonts w:ascii="Times New Roman" w:eastAsia="Times New Roman" w:hAnsi="Times New Roman" w:cs="Times New Roman"/>
                <w:b/>
                <w:sz w:val="20"/>
                <w:szCs w:val="20"/>
                <w:lang w:eastAsia="uk-UA"/>
              </w:rPr>
            </w:pPr>
            <w:r w:rsidRPr="00F067CD">
              <w:rPr>
                <w:rFonts w:ascii="Times New Roman" w:eastAsia="Times New Roman" w:hAnsi="Times New Roman" w:cs="Times New Roman"/>
                <w:b/>
                <w:sz w:val="20"/>
                <w:szCs w:val="20"/>
                <w:lang w:eastAsia="uk-UA"/>
              </w:rPr>
              <w:t>5</w:t>
            </w:r>
          </w:p>
        </w:tc>
      </w:tr>
      <w:tr w:rsidR="00F067CD" w:rsidRPr="00F067CD" w:rsidTr="006822A6">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eastAsia="uk-UA"/>
              </w:rPr>
            </w:pPr>
            <w:r w:rsidRPr="00F067CD">
              <w:rPr>
                <w:rFonts w:ascii="Times New Roman" w:eastAsia="Times New Roman" w:hAnsi="Times New Roman" w:cs="Times New Roman"/>
                <w:sz w:val="20"/>
                <w:szCs w:val="20"/>
                <w:lang w:eastAsia="uk-UA"/>
              </w:rPr>
              <w:t>1144040</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eastAsia="uk-UA"/>
              </w:rPr>
            </w:pPr>
            <w:r w:rsidRPr="00F067CD">
              <w:rPr>
                <w:rFonts w:ascii="Times New Roman" w:eastAsia="Times New Roman" w:hAnsi="Times New Roman" w:cs="Times New Roman"/>
                <w:sz w:val="20"/>
                <w:szCs w:val="20"/>
                <w:lang w:eastAsia="uk-UA"/>
              </w:rPr>
              <w:t>0.8</w:t>
            </w:r>
          </w:p>
        </w:tc>
        <w:tc>
          <w:tcPr>
            <w:tcW w:w="3220" w:type="dxa"/>
            <w:tcBorders>
              <w:top w:val="single" w:sz="6" w:space="0" w:color="000000"/>
              <w:left w:val="single" w:sz="6" w:space="0" w:color="000000"/>
              <w:bottom w:val="single" w:sz="6" w:space="0" w:color="000000"/>
              <w:right w:val="single" w:sz="6" w:space="0" w:color="000000"/>
            </w:tcBorders>
          </w:tcPr>
          <w:p w:rsidR="00F067CD" w:rsidRPr="00F067CD" w:rsidRDefault="00F067CD" w:rsidP="00F067CD">
            <w:pPr>
              <w:spacing w:after="0" w:line="240" w:lineRule="auto"/>
              <w:jc w:val="center"/>
              <w:rPr>
                <w:rFonts w:ascii="Times New Roman" w:eastAsia="Times New Roman" w:hAnsi="Times New Roman" w:cs="Times New Roman"/>
                <w:sz w:val="20"/>
                <w:szCs w:val="20"/>
                <w:lang w:eastAsia="uk-UA"/>
              </w:rPr>
            </w:pPr>
            <w:r w:rsidRPr="00F067CD">
              <w:rPr>
                <w:rFonts w:ascii="Times New Roman" w:eastAsia="Times New Roman" w:hAnsi="Times New Roman" w:cs="Times New Roman"/>
                <w:sz w:val="20"/>
                <w:szCs w:val="20"/>
                <w:lang w:eastAsia="uk-UA"/>
              </w:rPr>
              <w:t>Права та обов'язки Товариства визначаются Законом України "Про акціонерні товариства" та Статутом.</w:t>
            </w:r>
          </w:p>
        </w:tc>
        <w:tc>
          <w:tcPr>
            <w:tcW w:w="3477"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eastAsia="uk-UA"/>
              </w:rPr>
            </w:pPr>
            <w:r w:rsidRPr="00F067CD">
              <w:rPr>
                <w:rFonts w:ascii="Times New Roman" w:eastAsia="Times New Roman" w:hAnsi="Times New Roman" w:cs="Times New Roman"/>
                <w:sz w:val="20"/>
                <w:szCs w:val="20"/>
                <w:lang w:eastAsia="uk-UA"/>
              </w:rPr>
              <w:t>Публічної пропозиції та/або допуску до торгів на фондовій біржі в частині включення до біржового реєстру не відбувалось.</w:t>
            </w:r>
          </w:p>
        </w:tc>
      </w:tr>
      <w:tr w:rsidR="00F067CD" w:rsidRPr="00F067CD" w:rsidTr="006822A6">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67CD" w:rsidRPr="00F067CD" w:rsidRDefault="00F067CD" w:rsidP="00F067CD">
            <w:pPr>
              <w:spacing w:after="0" w:line="240" w:lineRule="auto"/>
              <w:rPr>
                <w:rFonts w:ascii="Times New Roman" w:eastAsia="Times New Roman" w:hAnsi="Times New Roman" w:cs="Times New Roman"/>
                <w:sz w:val="20"/>
                <w:szCs w:val="20"/>
                <w:lang w:eastAsia="uk-UA"/>
              </w:rPr>
            </w:pPr>
            <w:r w:rsidRPr="00F067CD">
              <w:rPr>
                <w:rFonts w:ascii="Times New Roman" w:eastAsia="Times New Roman" w:hAnsi="Times New Roman" w:cs="Times New Roman"/>
                <w:sz w:val="20"/>
                <w:szCs w:val="20"/>
                <w:lang w:eastAsia="uk-UA"/>
              </w:rPr>
              <w:t xml:space="preserve">Права та обов'язки зазначені в Статті 6 Статуту: 6.1. Кожною простою акцією Товариства її власнику – акціонеру надається однакова сукупність прав, включаючи права на: - участь в управлінні Товариством (шляхом голосування на загальних зборах акціонерів Товариства безпосередньо або через своїх представників та шляхом участі в діяльності органів Товариства);- отримання дивідендів;- отримання у разі ліквідації Товариства частини його майна або вартості частини майна Товариства;- отримання інформації про господарську діяльність Товариства. 6.2. Акціонери Товариства, власники простих акцій, також мають наступні права: - переважне право на придбання акцій, що додатково розміщуються Товариством, що реалізується у порядку, передбаченому законодавством України. - право вимагати викупу належних їм акцій Товариством у випадках, передбачених чинним законодавством України та Статутом; - інші права, встановлені Статутом та чинним законодавством України. 6.3. Одна проста акція Товариства надає акціонеру один голос для вирішення кожного питання на Загальних зборах. 6.4. Акціонер Товариства має право відчужувати належні йому акції Товариства на користь іншого (інших) акціонера (акціонерів), третіх осіб або самого Товариства в порядку, визначеному чинним законодавством та Статутом. 6.5. Відчуження акціонером всіх своїх акцій означає його вихід з Товариства, а набуття третьою особою права власності на акції – вступ до Товариства. 6.6. Акціонери Товариства можуть відчужувати належні їм акції без згоди інших акціонерів та Товариства. 6.7. Акції Товариства не можуть купуватися та/або продаватися на фондовій біржі, завинятком продажу шляхом проведення на біржі аукціону. 6.8. Кожний акціонер Товариства має право вимагати здійснення обов’язкового викупу Товариством належних йому голосуючих акцій тільки у випадках, визначених законом. Товариство в передбачених законом випадках зобов’язане викупити належні акціонерові акції в порядку та на умовах, визначених Загальними зборами акціонерів. 6.9. Акціонери Товариства можуть мати інші права, передбачені законодавством України та Статутом.6.10. У випадку прийняття Товариством рішення про розміщення привілейованих акцій - кожною привілейованою акцією одного класу її власнику-акціонеру надається однакова сукупність прав. 6.11. У разі розміщення Товариством привілейованих акцій умовою їх реалізації є черговість отримання дивідендів і виплат з майна при ліквідації Товариства для кожного класу привілейованих акцій, розміщених Товариством та інші умови, передбачені Законом України «Про акціонерні товариства». 6.12. Переважне право акціонерів при додатковій емісії акцій - право акціонера-власникапростих акцій придбати розміщувані товариством прості акції пропорційно частці належних йому простих акцій у загальній кількості простих акцій. 6.13. Переважне право надається акціонеру-власнику простих акцій у процесі приватногорозміщення обов'язково, в порядку, встановленому законодавством. 6.14. Акціонери Товариства мають переважне право на придбання акцій Товариства, що пропонується іншими акціонерами Товариства, за ціною та на умовах, запропонованих акціонером третій особі, пропорційно кількості акцій, що належить кожному з них.6.15. Переважне право акціонерів на придбання акцій, що продаються іншим акціонерами цього Товариства, діє протягом двох місяців з дня отримання Товариством повідомлення акціонера про намір продати акції. Акціонер товариства, який має намір продати свої акції третій особі, зобов'язаний письмово повідомити про </w:t>
            </w:r>
            <w:r w:rsidRPr="00F067CD">
              <w:rPr>
                <w:rFonts w:ascii="Times New Roman" w:eastAsia="Times New Roman" w:hAnsi="Times New Roman" w:cs="Times New Roman"/>
                <w:sz w:val="20"/>
                <w:szCs w:val="20"/>
                <w:lang w:eastAsia="uk-UA"/>
              </w:rPr>
              <w:lastRenderedPageBreak/>
              <w:t>це решту акціонерів Товариства та саме Товариство із зазначенням ціни та інших умов продажу акцій. 6.16. Повідомлення акціонерів Товариства здійснюється через Товариство. Після отримання письмового повідомлення від акціонера, який має намір продати свої акції третій особі,Товариство зобов'язане протягом двох робочих днів направити копії повідомлення всім іншим акціонерам Товариства повідомлення акціонерів Товариства здійснюється за рахунок акціонера, який має намір продати свої акції. 6.17. Строк переважного права, не може бути меншим ніж 20 днів з дня отримання товариством відповідного повідомлення. Строк переважного права припиняється у разі, якщо дойого спливу від усіх акціонерів товариства отримані письмові заяви про використання або про відмову від використання переважного права на купівлю акцій. 6.18. Якщо акціонери Товариства не скористаються переважним правом на придбання всіх акцій, що пропонуються для продажу, протягом встановленого Статутом строку, акції можуть бути продані третій особі за ціною та на умовах, що повідомлені Товариству та його акціонерам. 6.19.Уступка зазначеного переважного права іншим особам не допускається. 6.20. У разі порушення переважного права на придбання акцій будь-який акціонер Товариства має протягом трьох місяців з дня, коли він дізнався або повинен був дізнатися про таке порушення, вимагати в судовому порядку переведення на нього прав та обов'язків покупця акцій. 6.21. Акціонери Товариства зобов’язані: - дотримуватися Статуту, інших внутрішніх документів Товариства; - виконувати рішення загальних зборів, інших органів Товариства; - виконувати свої зобов’язання перед Товариством, у тому числі пов’язані з майновою участю;- оплачувати акції у розмірі, в порядку та засобами, що передбачені Статутом; - не розголошувати комерційну таємницю та конфіденційну інформацію про діяльність Товариства та нести інші обов'язки, встановлені законодавством України.</w:t>
            </w:r>
          </w:p>
        </w:tc>
      </w:tr>
    </w:tbl>
    <w:p w:rsidR="00F067CD" w:rsidRPr="00F067CD" w:rsidRDefault="00F067CD" w:rsidP="00F067CD">
      <w:pPr>
        <w:spacing w:after="0" w:line="240" w:lineRule="auto"/>
        <w:rPr>
          <w:rFonts w:ascii="Times New Roman" w:eastAsia="Times New Roman" w:hAnsi="Times New Roman" w:cs="Times New Roman"/>
          <w:vanish/>
          <w:color w:val="000000"/>
          <w:sz w:val="24"/>
          <w:szCs w:val="24"/>
          <w:lang w:val="uk-UA" w:eastAsia="uk-UA"/>
        </w:rPr>
      </w:pPr>
    </w:p>
    <w:p w:rsidR="00F067CD" w:rsidRPr="00F067CD" w:rsidRDefault="00F067CD" w:rsidP="00F067CD">
      <w:pPr>
        <w:spacing w:after="0" w:line="240" w:lineRule="auto"/>
        <w:rPr>
          <w:rFonts w:ascii="Times New Roman" w:eastAsia="Times New Roman" w:hAnsi="Times New Roman" w:cs="Times New Roman"/>
          <w:sz w:val="24"/>
          <w:szCs w:val="24"/>
          <w:lang w:val="uk-UA" w:eastAsia="uk-UA"/>
        </w:rPr>
      </w:pPr>
    </w:p>
    <w:p w:rsidR="00F067CD" w:rsidRDefault="00F067CD">
      <w:pPr>
        <w:sectPr w:rsidR="00F067CD" w:rsidSect="00F067CD">
          <w:pgSz w:w="16838" w:h="11906" w:orient="landscape"/>
          <w:pgMar w:top="1417" w:right="363" w:bottom="850" w:left="363" w:header="709" w:footer="709" w:gutter="0"/>
          <w:cols w:space="708"/>
          <w:docGrid w:linePitch="360"/>
        </w:sectPr>
      </w:pPr>
    </w:p>
    <w:p w:rsidR="00F067CD" w:rsidRPr="00F067CD" w:rsidRDefault="00F067CD" w:rsidP="00F067CD">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F067CD">
        <w:rPr>
          <w:rFonts w:ascii="Times New Roman" w:eastAsia="Times New Roman" w:hAnsi="Times New Roman" w:cs="Times New Roman"/>
          <w:b/>
          <w:bCs/>
          <w:color w:val="000000"/>
          <w:sz w:val="28"/>
          <w:szCs w:val="28"/>
          <w:lang w:val="en-US" w:eastAsia="uk-UA"/>
        </w:rPr>
        <w:lastRenderedPageBreak/>
        <w:t>XI</w:t>
      </w:r>
      <w:r w:rsidRPr="00F067CD">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F067CD" w:rsidRPr="00F067CD" w:rsidTr="006822A6">
        <w:trPr>
          <w:trHeight w:val="224"/>
        </w:trPr>
        <w:tc>
          <w:tcPr>
            <w:tcW w:w="15855" w:type="dxa"/>
            <w:tcMar>
              <w:top w:w="60" w:type="dxa"/>
              <w:left w:w="60" w:type="dxa"/>
              <w:bottom w:w="60" w:type="dxa"/>
              <w:right w:w="60" w:type="dxa"/>
            </w:tcMar>
            <w:vAlign w:val="center"/>
          </w:tcPr>
          <w:p w:rsidR="00F067CD" w:rsidRPr="00F067CD" w:rsidRDefault="00F067CD" w:rsidP="00F067CD">
            <w:pPr>
              <w:spacing w:after="0" w:line="240" w:lineRule="auto"/>
              <w:rPr>
                <w:rFonts w:ascii="Times New Roman" w:eastAsia="Times New Roman" w:hAnsi="Times New Roman" w:cs="Times New Roman"/>
                <w:b/>
                <w:bCs/>
                <w:sz w:val="24"/>
                <w:szCs w:val="24"/>
                <w:lang w:val="uk-UA" w:eastAsia="uk-UA"/>
              </w:rPr>
            </w:pPr>
            <w:r w:rsidRPr="00F067CD">
              <w:rPr>
                <w:rFonts w:ascii="Times New Roman" w:eastAsia="Times New Roman" w:hAnsi="Times New Roman" w:cs="Times New Roman"/>
                <w:b/>
                <w:bCs/>
                <w:sz w:val="24"/>
                <w:szCs w:val="24"/>
                <w:lang w:val="uk-UA" w:eastAsia="uk-UA"/>
              </w:rPr>
              <w:t>1. Інформація про випуски акцій</w:t>
            </w:r>
          </w:p>
        </w:tc>
      </w:tr>
    </w:tbl>
    <w:p w:rsidR="00F067CD" w:rsidRPr="00F067CD" w:rsidRDefault="00F067CD" w:rsidP="00F067CD">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F067CD" w:rsidRPr="00F067CD" w:rsidTr="006822A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ind w:left="180" w:hanging="180"/>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bCs/>
                <w:sz w:val="20"/>
                <w:szCs w:val="20"/>
                <w:lang w:val="uk-UA" w:eastAsia="uk-UA"/>
              </w:rPr>
              <w:t>Частка у статутному капіталі (у відсотках)</w:t>
            </w:r>
          </w:p>
        </w:tc>
      </w:tr>
      <w:tr w:rsidR="00F067CD" w:rsidRPr="00F067CD" w:rsidTr="006822A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bCs/>
                <w:sz w:val="20"/>
                <w:szCs w:val="20"/>
                <w:lang w:val="uk-UA" w:eastAsia="uk-UA"/>
              </w:rPr>
              <w:t>10</w:t>
            </w:r>
          </w:p>
        </w:tc>
      </w:tr>
      <w:tr w:rsidR="00F067CD" w:rsidRPr="00F067CD" w:rsidTr="006822A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13.12.2010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189/08/1/10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Запорiзьке ТУ ДКЦПФР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UA4000111132</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0.80</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1144040</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915232.00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100.000000000000</w:t>
            </w:r>
          </w:p>
        </w:tc>
      </w:tr>
      <w:tr w:rsidR="00F067CD" w:rsidRPr="00F067CD" w:rsidTr="006822A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Cs/>
                <w:sz w:val="20"/>
                <w:szCs w:val="20"/>
                <w:lang w:val="uk-UA" w:eastAsia="uk-UA"/>
              </w:rPr>
              <w:t>Акції Товариства не торгуються на зовнішних ринках. Акції Товариства не торгуються на організаційно оформлених внутрішніх ринках. Перехід права власності на акції на внутрішньому ринку відбувається згідно з законодавством України з урахуванням особливостей щодо переходу права власності на акції приватних акціонерних товариств. Фактів включення/виключення цінних паперів емітента до/з біржового реєстру фондової біржі не було. У звітному періоді додаткової емiсiї не здійснювали, рiшення щодо додаткової емiсiї акцiй не приймалося, розміщення цінних паперів не здійснювалося. Дострокового погашення не було.</w:t>
            </w:r>
          </w:p>
        </w:tc>
      </w:tr>
    </w:tbl>
    <w:p w:rsidR="00F067CD" w:rsidRPr="00F067CD" w:rsidRDefault="00F067CD" w:rsidP="00F067CD">
      <w:pPr>
        <w:spacing w:after="0" w:line="240" w:lineRule="auto"/>
        <w:rPr>
          <w:rFonts w:ascii="Times New Roman" w:eastAsia="Times New Roman" w:hAnsi="Times New Roman" w:cs="Times New Roman"/>
          <w:sz w:val="24"/>
          <w:szCs w:val="24"/>
          <w:lang w:val="uk-UA" w:eastAsia="uk-UA"/>
        </w:rPr>
      </w:pPr>
    </w:p>
    <w:p w:rsidR="00F067CD" w:rsidRDefault="00F067CD">
      <w:pPr>
        <w:sectPr w:rsidR="00F067CD" w:rsidSect="00F067CD">
          <w:pgSz w:w="16838" w:h="11906" w:orient="landscape"/>
          <w:pgMar w:top="1417" w:right="363" w:bottom="850" w:left="363" w:header="709" w:footer="709" w:gutter="0"/>
          <w:cols w:space="708"/>
          <w:docGrid w:linePitch="360"/>
        </w:sectPr>
      </w:pPr>
    </w:p>
    <w:p w:rsidR="00F067CD" w:rsidRPr="00F067CD" w:rsidRDefault="00F067CD" w:rsidP="00F067CD">
      <w:pPr>
        <w:spacing w:after="0" w:line="240" w:lineRule="auto"/>
        <w:rPr>
          <w:rFonts w:ascii="Times New Roman" w:eastAsia="Times New Roman" w:hAnsi="Times New Roman" w:cs="Times New Roman"/>
          <w:sz w:val="24"/>
          <w:szCs w:val="24"/>
          <w:lang w:val="uk-UA"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F067CD" w:rsidRPr="00F067CD" w:rsidTr="006822A6">
        <w:trPr>
          <w:trHeight w:val="463"/>
        </w:trPr>
        <w:tc>
          <w:tcPr>
            <w:tcW w:w="15480" w:type="dxa"/>
            <w:tcMar>
              <w:top w:w="60" w:type="dxa"/>
              <w:left w:w="60" w:type="dxa"/>
              <w:bottom w:w="60" w:type="dxa"/>
              <w:right w:w="60" w:type="dxa"/>
            </w:tcMar>
            <w:vAlign w:val="center"/>
          </w:tcPr>
          <w:p w:rsidR="00F067CD" w:rsidRPr="00F067CD" w:rsidRDefault="00F067CD" w:rsidP="00F067CD">
            <w:pPr>
              <w:spacing w:before="100" w:beforeAutospacing="1" w:after="100" w:afterAutospacing="1" w:line="240" w:lineRule="auto"/>
              <w:jc w:val="center"/>
              <w:outlineLvl w:val="2"/>
              <w:rPr>
                <w:rFonts w:ascii="Times New Roman" w:eastAsia="Times New Roman" w:hAnsi="Times New Roman" w:cs="Times New Roman"/>
                <w:sz w:val="27"/>
                <w:szCs w:val="27"/>
                <w:lang w:val="uk-UA" w:eastAsia="ru-RU"/>
              </w:rPr>
            </w:pPr>
            <w:r w:rsidRPr="00F067CD">
              <w:rPr>
                <w:rFonts w:ascii="Times New Roman" w:eastAsia="Times New Roman" w:hAnsi="Times New Roman" w:cs="Times New Roman"/>
                <w:b/>
                <w:bCs/>
                <w:color w:val="000000"/>
                <w:sz w:val="27"/>
                <w:szCs w:val="27"/>
                <w:lang w:val="uk-UA" w:eastAsia="ru-RU"/>
              </w:rPr>
              <w:t xml:space="preserve">8. </w:t>
            </w:r>
            <w:r w:rsidRPr="00F067CD">
              <w:rPr>
                <w:rFonts w:ascii="Times New Roman" w:eastAsia="Times New Roman" w:hAnsi="Times New Roman" w:cs="Times New Roman"/>
                <w:b/>
                <w:sz w:val="27"/>
                <w:szCs w:val="27"/>
                <w:lang w:eastAsia="ru-RU"/>
              </w:rPr>
              <w:t>Інформація про наявність у власності працівників емітента акцій у розмірі понад 0,1 відсотка розміру статутного капіталу емітента</w:t>
            </w:r>
          </w:p>
        </w:tc>
      </w:tr>
    </w:tbl>
    <w:p w:rsidR="00F067CD" w:rsidRPr="00F067CD" w:rsidRDefault="00F067CD" w:rsidP="00F067CD">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F067CD" w:rsidRPr="00F067CD" w:rsidTr="006822A6">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color w:val="000000"/>
                <w:sz w:val="20"/>
                <w:szCs w:val="20"/>
                <w:lang w:val="uk-UA"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bCs/>
                <w:sz w:val="20"/>
                <w:szCs w:val="20"/>
                <w:lang w:val="uk-UA" w:eastAsia="uk-UA"/>
              </w:rPr>
              <w:t>Кількість за видами акцій</w:t>
            </w:r>
          </w:p>
        </w:tc>
      </w:tr>
      <w:tr w:rsidR="00F067CD" w:rsidRPr="00F067CD" w:rsidTr="006822A6">
        <w:tc>
          <w:tcPr>
            <w:tcW w:w="7011" w:type="dxa"/>
            <w:vMerge/>
            <w:tcBorders>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bCs/>
                <w:sz w:val="20"/>
                <w:szCs w:val="20"/>
                <w:lang w:val="uk-UA" w:eastAsia="uk-UA"/>
              </w:rPr>
              <w:t>прості іменні</w:t>
            </w:r>
          </w:p>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ind w:left="-243"/>
              <w:jc w:val="center"/>
              <w:rPr>
                <w:rFonts w:ascii="Times New Roman" w:eastAsia="Times New Roman" w:hAnsi="Times New Roman" w:cs="Times New Roman"/>
                <w:b/>
                <w:bCs/>
                <w:sz w:val="20"/>
                <w:szCs w:val="20"/>
                <w:lang w:val="en-US" w:eastAsia="uk-UA"/>
              </w:rPr>
            </w:pPr>
            <w:r w:rsidRPr="00F067CD">
              <w:rPr>
                <w:rFonts w:ascii="Times New Roman" w:eastAsia="Times New Roman" w:hAnsi="Times New Roman" w:cs="Times New Roman"/>
                <w:b/>
                <w:bCs/>
                <w:sz w:val="20"/>
                <w:szCs w:val="20"/>
                <w:lang w:val="en-US" w:eastAsia="uk-UA"/>
              </w:rPr>
              <w:t xml:space="preserve">  </w:t>
            </w:r>
            <w:r w:rsidRPr="00F067CD">
              <w:rPr>
                <w:rFonts w:ascii="Times New Roman" w:eastAsia="Times New Roman" w:hAnsi="Times New Roman" w:cs="Times New Roman"/>
                <w:b/>
                <w:bCs/>
                <w:sz w:val="20"/>
                <w:szCs w:val="20"/>
                <w:lang w:val="uk-UA" w:eastAsia="uk-UA"/>
              </w:rPr>
              <w:t>Привілейовані</w:t>
            </w:r>
          </w:p>
          <w:p w:rsidR="00F067CD" w:rsidRPr="00F067CD" w:rsidRDefault="00F067CD" w:rsidP="00F067CD">
            <w:pPr>
              <w:spacing w:after="0" w:line="240" w:lineRule="auto"/>
              <w:ind w:left="-243"/>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bCs/>
                <w:sz w:val="20"/>
                <w:szCs w:val="20"/>
                <w:lang w:val="uk-UA" w:eastAsia="uk-UA"/>
              </w:rPr>
              <w:t>іменні</w:t>
            </w:r>
          </w:p>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p>
        </w:tc>
      </w:tr>
      <w:tr w:rsidR="00F067CD" w:rsidRPr="00F067CD" w:rsidTr="006822A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bCs/>
                <w:sz w:val="20"/>
                <w:szCs w:val="20"/>
                <w:lang w:val="uk-UA"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en-US" w:eastAsia="uk-UA"/>
              </w:rPr>
            </w:pPr>
            <w:r w:rsidRPr="00F067CD">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en-US" w:eastAsia="uk-UA"/>
              </w:rPr>
            </w:pPr>
            <w:r w:rsidRPr="00F067CD">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en-US" w:eastAsia="uk-UA"/>
              </w:rPr>
            </w:pPr>
            <w:r w:rsidRPr="00F067CD">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en-US" w:eastAsia="uk-UA"/>
              </w:rPr>
            </w:pPr>
            <w:r w:rsidRPr="00F067CD">
              <w:rPr>
                <w:rFonts w:ascii="Times New Roman" w:eastAsia="Times New Roman" w:hAnsi="Times New Roman" w:cs="Times New Roman"/>
                <w:b/>
                <w:bCs/>
                <w:sz w:val="20"/>
                <w:szCs w:val="20"/>
                <w:lang w:val="en-US" w:eastAsia="uk-UA"/>
              </w:rPr>
              <w:t>5</w:t>
            </w:r>
          </w:p>
        </w:tc>
      </w:tr>
      <w:tr w:rsidR="00F067CD" w:rsidRPr="00F067CD" w:rsidTr="006822A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Шаламова Галина Вікторівна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619034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54.10947169679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619034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0</w:t>
            </w:r>
          </w:p>
        </w:tc>
      </w:tr>
      <w:tr w:rsidR="00F067CD" w:rsidRPr="00F067CD" w:rsidTr="006822A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Проскурня Людмила Іванівна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2188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0.19125205412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2188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0</w:t>
            </w:r>
          </w:p>
        </w:tc>
      </w:tr>
      <w:tr w:rsidR="00F067CD" w:rsidRPr="00F067CD" w:rsidTr="006822A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Макаров Олександр Борисович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1908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0.16677738541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1908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en-US" w:eastAsia="uk-UA"/>
              </w:rPr>
            </w:pPr>
            <w:r w:rsidRPr="00F067CD">
              <w:rPr>
                <w:rFonts w:ascii="Times New Roman" w:eastAsia="Times New Roman" w:hAnsi="Times New Roman" w:cs="Times New Roman"/>
                <w:bCs/>
                <w:sz w:val="20"/>
                <w:szCs w:val="20"/>
                <w:lang w:val="en-US" w:eastAsia="uk-UA"/>
              </w:rPr>
              <w:t>0</w:t>
            </w:r>
          </w:p>
        </w:tc>
      </w:tr>
      <w:tr w:rsidR="00F067CD" w:rsidRPr="00F067CD" w:rsidTr="006822A6">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en-US" w:eastAsia="uk-UA"/>
              </w:rPr>
            </w:pPr>
            <w:r w:rsidRPr="00F067CD">
              <w:rPr>
                <w:rFonts w:ascii="Times New Roman" w:eastAsia="Times New Roman" w:hAnsi="Times New Roman" w:cs="Times New Roman"/>
                <w:b/>
                <w:bCs/>
                <w:sz w:val="20"/>
                <w:szCs w:val="20"/>
                <w:lang w:val="en-US" w:eastAsia="uk-UA"/>
              </w:rPr>
              <w:t>623130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en-US" w:eastAsia="uk-UA"/>
              </w:rPr>
            </w:pPr>
            <w:r w:rsidRPr="00F067CD">
              <w:rPr>
                <w:rFonts w:ascii="Times New Roman" w:eastAsia="Times New Roman" w:hAnsi="Times New Roman" w:cs="Times New Roman"/>
                <w:b/>
                <w:bCs/>
                <w:sz w:val="20"/>
                <w:szCs w:val="20"/>
                <w:lang w:val="en-US" w:eastAsia="uk-UA"/>
              </w:rPr>
              <w:t>54.46750113632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en-US" w:eastAsia="uk-UA"/>
              </w:rPr>
            </w:pPr>
            <w:r w:rsidRPr="00F067CD">
              <w:rPr>
                <w:rFonts w:ascii="Times New Roman" w:eastAsia="Times New Roman" w:hAnsi="Times New Roman" w:cs="Times New Roman"/>
                <w:b/>
                <w:bCs/>
                <w:sz w:val="20"/>
                <w:szCs w:val="20"/>
                <w:lang w:val="en-US" w:eastAsia="uk-UA"/>
              </w:rPr>
              <w:t>623130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en-US" w:eastAsia="uk-UA"/>
              </w:rPr>
            </w:pPr>
            <w:r w:rsidRPr="00F067CD">
              <w:rPr>
                <w:rFonts w:ascii="Times New Roman" w:eastAsia="Times New Roman" w:hAnsi="Times New Roman" w:cs="Times New Roman"/>
                <w:b/>
                <w:bCs/>
                <w:sz w:val="20"/>
                <w:szCs w:val="20"/>
                <w:lang w:val="en-US" w:eastAsia="uk-UA"/>
              </w:rPr>
              <w:t>0</w:t>
            </w:r>
          </w:p>
        </w:tc>
      </w:tr>
    </w:tbl>
    <w:p w:rsidR="00F067CD" w:rsidRPr="00F067CD" w:rsidRDefault="00F067CD" w:rsidP="00F067CD">
      <w:pPr>
        <w:spacing w:after="0" w:line="240" w:lineRule="auto"/>
        <w:rPr>
          <w:rFonts w:ascii="Times New Roman" w:eastAsia="Times New Roman" w:hAnsi="Times New Roman" w:cs="Times New Roman"/>
          <w:sz w:val="24"/>
          <w:szCs w:val="24"/>
          <w:lang w:val="en-US" w:eastAsia="uk-UA"/>
        </w:rPr>
      </w:pPr>
    </w:p>
    <w:p w:rsidR="00F067CD" w:rsidRDefault="00F067CD">
      <w:pPr>
        <w:sectPr w:rsidR="00F067CD" w:rsidSect="00F067CD">
          <w:pgSz w:w="16838" w:h="11906" w:orient="landscape"/>
          <w:pgMar w:top="1417" w:right="363" w:bottom="850" w:left="363" w:header="709" w:footer="709" w:gutter="0"/>
          <w:cols w:space="708"/>
          <w:docGrid w:linePitch="360"/>
        </w:sectPr>
      </w:pPr>
    </w:p>
    <w:p w:rsidR="00F067CD" w:rsidRPr="00F067CD" w:rsidRDefault="00F067CD" w:rsidP="00F067C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F067CD">
        <w:rPr>
          <w:rFonts w:ascii="Times New Roman" w:eastAsia="Times New Roman" w:hAnsi="Times New Roman" w:cs="Times New Roman"/>
          <w:b/>
          <w:bCs/>
          <w:color w:val="000000"/>
          <w:sz w:val="27"/>
          <w:szCs w:val="27"/>
          <w:lang w:val="uk-UA"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F067CD" w:rsidRPr="00F067CD" w:rsidTr="006822A6">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b/>
                <w:sz w:val="20"/>
                <w:szCs w:val="20"/>
                <w:lang w:val="uk-UA"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b/>
                <w:sz w:val="20"/>
                <w:szCs w:val="20"/>
                <w:lang w:val="uk-UA"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F067CD" w:rsidRPr="00F067CD" w:rsidRDefault="00F067CD" w:rsidP="00F067CD">
            <w:pPr>
              <w:spacing w:after="0" w:line="240" w:lineRule="auto"/>
              <w:jc w:val="center"/>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b/>
                <w:sz w:val="20"/>
                <w:szCs w:val="20"/>
                <w:lang w:val="uk-UA"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b/>
                <w:sz w:val="20"/>
                <w:szCs w:val="20"/>
                <w:lang w:val="uk-UA"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b/>
                <w:sz w:val="20"/>
                <w:szCs w:val="20"/>
                <w:lang w:val="uk-UA"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b/>
                <w:sz w:val="20"/>
                <w:szCs w:val="20"/>
                <w:lang w:val="uk-UA"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F067CD" w:rsidRPr="00F067CD" w:rsidRDefault="00F067CD" w:rsidP="00F067CD">
            <w:pPr>
              <w:spacing w:after="0" w:line="240" w:lineRule="auto"/>
              <w:jc w:val="center"/>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b/>
                <w:sz w:val="20"/>
                <w:szCs w:val="20"/>
                <w:lang w:val="uk-UA"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F067CD" w:rsidRPr="00F067CD" w:rsidRDefault="00F067CD" w:rsidP="00F067CD">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F067CD">
              <w:rPr>
                <w:rFonts w:ascii="Times New Roman" w:eastAsia="Times New Roman" w:hAnsi="Times New Roman" w:cs="Times New Roman"/>
                <w:b/>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rsidR="00F067CD" w:rsidRPr="00F067CD" w:rsidTr="006822A6">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b/>
                <w:sz w:val="20"/>
                <w:szCs w:val="20"/>
                <w:lang w:val="uk-UA"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b/>
                <w:sz w:val="20"/>
                <w:szCs w:val="20"/>
                <w:lang w:val="uk-UA"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F067CD" w:rsidRPr="00F067CD" w:rsidRDefault="00F067CD" w:rsidP="00F067CD">
            <w:pPr>
              <w:spacing w:after="0" w:line="240" w:lineRule="auto"/>
              <w:jc w:val="center"/>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b/>
                <w:sz w:val="20"/>
                <w:szCs w:val="20"/>
                <w:lang w:val="uk-UA"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b/>
                <w:sz w:val="20"/>
                <w:szCs w:val="20"/>
                <w:lang w:val="uk-UA"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b/>
                <w:sz w:val="20"/>
                <w:szCs w:val="20"/>
                <w:lang w:val="uk-UA"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b/>
                <w:sz w:val="20"/>
                <w:szCs w:val="20"/>
                <w:lang w:val="uk-UA"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F067CD" w:rsidRPr="00F067CD" w:rsidRDefault="00F067CD" w:rsidP="00F067CD">
            <w:pPr>
              <w:spacing w:after="0" w:line="240" w:lineRule="auto"/>
              <w:jc w:val="center"/>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b/>
                <w:sz w:val="20"/>
                <w:szCs w:val="20"/>
                <w:lang w:val="uk-UA"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F067CD" w:rsidRPr="00F067CD" w:rsidRDefault="00F067CD" w:rsidP="00F067CD">
            <w:pPr>
              <w:spacing w:after="0" w:line="240" w:lineRule="auto"/>
              <w:jc w:val="center"/>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b/>
                <w:sz w:val="20"/>
                <w:szCs w:val="20"/>
                <w:lang w:val="uk-UA" w:eastAsia="uk-UA"/>
              </w:rPr>
              <w:t>8</w:t>
            </w:r>
          </w:p>
        </w:tc>
      </w:tr>
      <w:tr w:rsidR="00F067CD" w:rsidRPr="00F067CD" w:rsidTr="006822A6">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13.12.2010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189/08/1/10</w:t>
            </w:r>
          </w:p>
        </w:tc>
        <w:tc>
          <w:tcPr>
            <w:tcW w:w="2049" w:type="dxa"/>
            <w:tcBorders>
              <w:top w:val="single" w:sz="4" w:space="0" w:color="auto"/>
              <w:left w:val="single" w:sz="4" w:space="0" w:color="auto"/>
              <w:bottom w:val="single" w:sz="4" w:space="0" w:color="auto"/>
              <w:right w:val="single" w:sz="4" w:space="0" w:color="auto"/>
            </w:tcBorders>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UA4000111132</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1144040</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915232.00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1073110</w:t>
            </w:r>
          </w:p>
        </w:tc>
        <w:tc>
          <w:tcPr>
            <w:tcW w:w="2142" w:type="dxa"/>
            <w:tcBorders>
              <w:top w:val="single" w:sz="4" w:space="0" w:color="auto"/>
              <w:left w:val="single" w:sz="4" w:space="0" w:color="auto"/>
              <w:bottom w:val="single" w:sz="4" w:space="0" w:color="auto"/>
              <w:right w:val="single" w:sz="4" w:space="0" w:color="auto"/>
            </w:tcBorders>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0</w:t>
            </w:r>
          </w:p>
        </w:tc>
      </w:tr>
      <w:tr w:rsidR="00F067CD" w:rsidRPr="00F067CD" w:rsidTr="006822A6">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b/>
                <w:sz w:val="20"/>
                <w:szCs w:val="20"/>
                <w:lang w:val="uk-UA"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F067CD" w:rsidRPr="00F067CD" w:rsidRDefault="00F067CD" w:rsidP="00F067CD">
            <w:pPr>
              <w:spacing w:after="0" w:line="240" w:lineRule="auto"/>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sz w:val="20"/>
                <w:szCs w:val="20"/>
                <w:lang w:val="uk-UA" w:eastAsia="uk-UA"/>
              </w:rPr>
              <w:t>Голосуючі акції права голосу за якими обмежено та права голосу за якими за результатами обмеження таких прав передано іншій особі відсутні.</w:t>
            </w:r>
          </w:p>
        </w:tc>
      </w:tr>
    </w:tbl>
    <w:p w:rsidR="00F067CD" w:rsidRPr="00F067CD" w:rsidRDefault="00F067CD" w:rsidP="00F067CD">
      <w:pPr>
        <w:spacing w:after="0" w:line="240" w:lineRule="auto"/>
        <w:rPr>
          <w:rFonts w:ascii="Times New Roman" w:eastAsia="Times New Roman" w:hAnsi="Times New Roman" w:cs="Times New Roman"/>
          <w:sz w:val="24"/>
          <w:szCs w:val="24"/>
          <w:lang w:val="en-US" w:eastAsia="uk-UA"/>
        </w:rPr>
      </w:pPr>
    </w:p>
    <w:p w:rsidR="00F067CD" w:rsidRDefault="00F067CD">
      <w:pPr>
        <w:sectPr w:rsidR="00F067CD" w:rsidSect="00F067CD">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F067CD" w:rsidRPr="00F067CD" w:rsidTr="006822A6">
        <w:trPr>
          <w:trHeight w:val="271"/>
        </w:trPr>
        <w:tc>
          <w:tcPr>
            <w:tcW w:w="10080" w:type="dxa"/>
            <w:tcMar>
              <w:top w:w="60" w:type="dxa"/>
              <w:left w:w="60" w:type="dxa"/>
              <w:bottom w:w="60" w:type="dxa"/>
              <w:right w:w="60" w:type="dxa"/>
            </w:tcMar>
            <w:vAlign w:val="center"/>
          </w:tcPr>
          <w:p w:rsidR="00F067CD" w:rsidRPr="00F067CD" w:rsidRDefault="00F067CD" w:rsidP="00F067CD">
            <w:pPr>
              <w:spacing w:after="0" w:line="240" w:lineRule="auto"/>
              <w:ind w:left="-210"/>
              <w:jc w:val="center"/>
              <w:rPr>
                <w:rFonts w:ascii="Times New Roman" w:eastAsia="Times New Roman" w:hAnsi="Times New Roman" w:cs="Times New Roman"/>
                <w:b/>
                <w:bCs/>
                <w:sz w:val="26"/>
                <w:szCs w:val="26"/>
                <w:lang w:val="uk-UA" w:eastAsia="uk-UA"/>
              </w:rPr>
            </w:pPr>
            <w:r w:rsidRPr="00F067CD">
              <w:rPr>
                <w:rFonts w:ascii="Times New Roman" w:eastAsia="Times New Roman" w:hAnsi="Times New Roman" w:cs="Times New Roman"/>
                <w:b/>
                <w:color w:val="000000"/>
                <w:sz w:val="26"/>
                <w:szCs w:val="26"/>
                <w:lang w:eastAsia="uk-UA"/>
              </w:rPr>
              <w:lastRenderedPageBreak/>
              <w:t xml:space="preserve">   </w:t>
            </w:r>
            <w:r w:rsidRPr="00F067CD">
              <w:rPr>
                <w:rFonts w:ascii="Times New Roman" w:eastAsia="Times New Roman" w:hAnsi="Times New Roman" w:cs="Times New Roman"/>
                <w:b/>
                <w:color w:val="000000"/>
                <w:sz w:val="26"/>
                <w:szCs w:val="26"/>
                <w:lang w:val="en-US" w:eastAsia="uk-UA"/>
              </w:rPr>
              <w:t>XIII</w:t>
            </w:r>
            <w:r w:rsidRPr="00F067CD">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F067CD" w:rsidRPr="00F067CD" w:rsidTr="006822A6">
        <w:trPr>
          <w:trHeight w:val="244"/>
        </w:trPr>
        <w:tc>
          <w:tcPr>
            <w:tcW w:w="10080" w:type="dxa"/>
            <w:tcMar>
              <w:top w:w="60" w:type="dxa"/>
              <w:left w:w="60" w:type="dxa"/>
              <w:bottom w:w="60" w:type="dxa"/>
              <w:right w:w="60" w:type="dxa"/>
            </w:tcMar>
          </w:tcPr>
          <w:p w:rsidR="00F067CD" w:rsidRPr="00F067CD" w:rsidRDefault="00F067CD" w:rsidP="00F067CD">
            <w:pPr>
              <w:spacing w:after="0" w:line="240" w:lineRule="auto"/>
              <w:rPr>
                <w:rFonts w:ascii="Times New Roman" w:eastAsia="Times New Roman" w:hAnsi="Times New Roman" w:cs="Times New Roman"/>
                <w:b/>
                <w:bCs/>
                <w:color w:val="000000"/>
                <w:sz w:val="24"/>
                <w:szCs w:val="24"/>
                <w:lang w:val="uk-UA" w:eastAsia="uk-UA"/>
              </w:rPr>
            </w:pPr>
          </w:p>
          <w:p w:rsidR="00F067CD" w:rsidRPr="00F067CD" w:rsidRDefault="00F067CD" w:rsidP="00F067CD">
            <w:pPr>
              <w:spacing w:after="0" w:line="240" w:lineRule="auto"/>
              <w:rPr>
                <w:rFonts w:ascii="Times New Roman" w:eastAsia="Times New Roman" w:hAnsi="Times New Roman" w:cs="Times New Roman"/>
                <w:b/>
                <w:bCs/>
                <w:color w:val="000000"/>
                <w:sz w:val="24"/>
                <w:szCs w:val="24"/>
                <w:lang w:val="uk-UA" w:eastAsia="uk-UA"/>
              </w:rPr>
            </w:pPr>
            <w:r w:rsidRPr="00F067CD">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rsidR="00F067CD" w:rsidRPr="00F067CD" w:rsidRDefault="00F067CD" w:rsidP="00F067CD">
            <w:pPr>
              <w:spacing w:after="0" w:line="240" w:lineRule="auto"/>
              <w:rPr>
                <w:rFonts w:ascii="Times New Roman" w:eastAsia="Times New Roman" w:hAnsi="Times New Roman" w:cs="Times New Roman"/>
                <w:sz w:val="24"/>
                <w:szCs w:val="24"/>
                <w:lang w:val="uk-UA" w:eastAsia="uk-UA"/>
              </w:rPr>
            </w:pPr>
          </w:p>
        </w:tc>
      </w:tr>
    </w:tbl>
    <w:p w:rsidR="00F067CD" w:rsidRPr="00F067CD" w:rsidRDefault="00F067CD" w:rsidP="00F067CD">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F067CD" w:rsidRPr="00F067CD" w:rsidTr="006822A6">
        <w:trPr>
          <w:trHeight w:val="461"/>
        </w:trPr>
        <w:tc>
          <w:tcPr>
            <w:tcW w:w="3090" w:type="dxa"/>
            <w:vMerge w:val="restart"/>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b/>
                <w:sz w:val="20"/>
                <w:szCs w:val="20"/>
                <w:lang w:val="uk-UA" w:eastAsia="uk-UA"/>
              </w:rPr>
              <w:t>Основні засоби , всього (тис.грн.)</w:t>
            </w:r>
          </w:p>
        </w:tc>
      </w:tr>
      <w:tr w:rsidR="00F067CD" w:rsidRPr="00F067CD" w:rsidTr="006822A6">
        <w:trPr>
          <w:trHeight w:val="147"/>
        </w:trPr>
        <w:tc>
          <w:tcPr>
            <w:tcW w:w="3090" w:type="dxa"/>
            <w:vMerge/>
            <w:shd w:val="clear" w:color="auto" w:fill="auto"/>
          </w:tcPr>
          <w:p w:rsidR="00F067CD" w:rsidRPr="00F067CD" w:rsidRDefault="00F067CD" w:rsidP="00F067CD">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b/>
                <w:sz w:val="20"/>
                <w:szCs w:val="20"/>
                <w:lang w:val="uk-UA" w:eastAsia="uk-UA"/>
              </w:rPr>
              <w:t>На кінець періоду</w:t>
            </w:r>
          </w:p>
        </w:tc>
      </w:tr>
      <w:tr w:rsidR="00F067CD" w:rsidRPr="00F067CD" w:rsidTr="006822A6">
        <w:trPr>
          <w:trHeight w:val="346"/>
        </w:trPr>
        <w:tc>
          <w:tcPr>
            <w:tcW w:w="3090" w:type="dxa"/>
            <w:shd w:val="clear" w:color="auto" w:fill="auto"/>
            <w:vAlign w:val="center"/>
          </w:tcPr>
          <w:p w:rsidR="00F067CD" w:rsidRPr="00F067CD" w:rsidRDefault="00F067CD" w:rsidP="00F067CD">
            <w:pPr>
              <w:spacing w:after="0" w:line="240" w:lineRule="auto"/>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uk-UA" w:eastAsia="uk-UA"/>
              </w:rPr>
              <w:t>30082.000</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28050.000</w:t>
            </w:r>
          </w:p>
        </w:tc>
        <w:tc>
          <w:tcPr>
            <w:tcW w:w="1161"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30082.000</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28050.000</w:t>
            </w:r>
          </w:p>
        </w:tc>
      </w:tr>
      <w:tr w:rsidR="00F067CD" w:rsidRPr="00F067CD" w:rsidTr="006822A6">
        <w:trPr>
          <w:trHeight w:val="346"/>
        </w:trPr>
        <w:tc>
          <w:tcPr>
            <w:tcW w:w="3090" w:type="dxa"/>
            <w:shd w:val="clear" w:color="auto" w:fill="auto"/>
            <w:vAlign w:val="center"/>
          </w:tcPr>
          <w:p w:rsidR="00F067CD" w:rsidRPr="00F067CD" w:rsidRDefault="00F067CD" w:rsidP="00F067CD">
            <w:pPr>
              <w:spacing w:after="0" w:line="240" w:lineRule="auto"/>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uk-UA" w:eastAsia="uk-UA"/>
              </w:rPr>
              <w:t>13155.000</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12236.000</w:t>
            </w:r>
          </w:p>
        </w:tc>
        <w:tc>
          <w:tcPr>
            <w:tcW w:w="1161"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13155.000</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12236.000</w:t>
            </w:r>
          </w:p>
        </w:tc>
      </w:tr>
      <w:tr w:rsidR="00F067CD" w:rsidRPr="00F067CD" w:rsidTr="006822A6">
        <w:trPr>
          <w:trHeight w:val="346"/>
        </w:trPr>
        <w:tc>
          <w:tcPr>
            <w:tcW w:w="3090" w:type="dxa"/>
            <w:shd w:val="clear" w:color="auto" w:fill="auto"/>
            <w:vAlign w:val="center"/>
          </w:tcPr>
          <w:p w:rsidR="00F067CD" w:rsidRPr="00F067CD" w:rsidRDefault="00F067CD" w:rsidP="00F067CD">
            <w:pPr>
              <w:spacing w:after="0" w:line="240" w:lineRule="auto"/>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uk-UA" w:eastAsia="uk-UA"/>
              </w:rPr>
              <w:t>12793.000</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8112.000</w:t>
            </w:r>
          </w:p>
        </w:tc>
        <w:tc>
          <w:tcPr>
            <w:tcW w:w="1161"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12793.000</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8112.000</w:t>
            </w:r>
          </w:p>
        </w:tc>
      </w:tr>
      <w:tr w:rsidR="00F067CD" w:rsidRPr="00F067CD" w:rsidTr="006822A6">
        <w:trPr>
          <w:trHeight w:val="346"/>
        </w:trPr>
        <w:tc>
          <w:tcPr>
            <w:tcW w:w="3090" w:type="dxa"/>
            <w:shd w:val="clear" w:color="auto" w:fill="auto"/>
            <w:vAlign w:val="center"/>
          </w:tcPr>
          <w:p w:rsidR="00F067CD" w:rsidRPr="00F067CD" w:rsidRDefault="00F067CD" w:rsidP="00F067CD">
            <w:pPr>
              <w:spacing w:after="0" w:line="240" w:lineRule="auto"/>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uk-UA" w:eastAsia="uk-UA"/>
              </w:rPr>
              <w:t>3375.000</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7083.000</w:t>
            </w:r>
          </w:p>
        </w:tc>
        <w:tc>
          <w:tcPr>
            <w:tcW w:w="1161"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3375.000</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7083.000</w:t>
            </w:r>
          </w:p>
        </w:tc>
      </w:tr>
      <w:tr w:rsidR="00F067CD" w:rsidRPr="00F067CD" w:rsidTr="006822A6">
        <w:trPr>
          <w:trHeight w:val="346"/>
        </w:trPr>
        <w:tc>
          <w:tcPr>
            <w:tcW w:w="3090" w:type="dxa"/>
            <w:shd w:val="clear" w:color="auto" w:fill="auto"/>
            <w:vAlign w:val="center"/>
          </w:tcPr>
          <w:p w:rsidR="00F067CD" w:rsidRPr="00F067CD" w:rsidRDefault="00F067CD" w:rsidP="00F067CD">
            <w:pPr>
              <w:spacing w:after="0" w:line="240" w:lineRule="auto"/>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0.000</w:t>
            </w:r>
          </w:p>
        </w:tc>
      </w:tr>
      <w:tr w:rsidR="00F067CD" w:rsidRPr="00F067CD" w:rsidTr="006822A6">
        <w:trPr>
          <w:trHeight w:val="346"/>
        </w:trPr>
        <w:tc>
          <w:tcPr>
            <w:tcW w:w="3090" w:type="dxa"/>
            <w:shd w:val="clear" w:color="auto" w:fill="auto"/>
            <w:vAlign w:val="center"/>
          </w:tcPr>
          <w:p w:rsidR="00F067CD" w:rsidRPr="00F067CD" w:rsidRDefault="00F067CD" w:rsidP="00F067CD">
            <w:pPr>
              <w:spacing w:after="0" w:line="240" w:lineRule="auto"/>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uk-UA" w:eastAsia="uk-UA"/>
              </w:rPr>
              <w:t>759.000</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619.000</w:t>
            </w:r>
          </w:p>
        </w:tc>
        <w:tc>
          <w:tcPr>
            <w:tcW w:w="1161"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759.000</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619.000</w:t>
            </w:r>
          </w:p>
        </w:tc>
      </w:tr>
      <w:tr w:rsidR="00F067CD" w:rsidRPr="00F067CD" w:rsidTr="006822A6">
        <w:trPr>
          <w:trHeight w:val="346"/>
        </w:trPr>
        <w:tc>
          <w:tcPr>
            <w:tcW w:w="3090" w:type="dxa"/>
            <w:shd w:val="clear" w:color="auto" w:fill="auto"/>
            <w:vAlign w:val="center"/>
          </w:tcPr>
          <w:p w:rsidR="00F067CD" w:rsidRPr="00F067CD" w:rsidRDefault="00F067CD" w:rsidP="00F067CD">
            <w:pPr>
              <w:spacing w:after="0" w:line="240" w:lineRule="auto"/>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0.000</w:t>
            </w:r>
          </w:p>
        </w:tc>
      </w:tr>
      <w:tr w:rsidR="00F067CD" w:rsidRPr="00F067CD" w:rsidTr="006822A6">
        <w:trPr>
          <w:trHeight w:val="346"/>
        </w:trPr>
        <w:tc>
          <w:tcPr>
            <w:tcW w:w="3090" w:type="dxa"/>
            <w:shd w:val="clear" w:color="auto" w:fill="auto"/>
            <w:vAlign w:val="center"/>
          </w:tcPr>
          <w:p w:rsidR="00F067CD" w:rsidRPr="00F067CD" w:rsidRDefault="00F067CD" w:rsidP="00F067CD">
            <w:pPr>
              <w:spacing w:after="0" w:line="240" w:lineRule="auto"/>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0.000</w:t>
            </w:r>
          </w:p>
        </w:tc>
      </w:tr>
      <w:tr w:rsidR="00F067CD" w:rsidRPr="00F067CD" w:rsidTr="006822A6">
        <w:trPr>
          <w:trHeight w:val="346"/>
        </w:trPr>
        <w:tc>
          <w:tcPr>
            <w:tcW w:w="3090" w:type="dxa"/>
            <w:shd w:val="clear" w:color="auto" w:fill="auto"/>
            <w:vAlign w:val="center"/>
          </w:tcPr>
          <w:p w:rsidR="00F067CD" w:rsidRPr="00F067CD" w:rsidRDefault="00F067CD" w:rsidP="00F067CD">
            <w:pPr>
              <w:spacing w:after="0" w:line="240" w:lineRule="auto"/>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0.000</w:t>
            </w:r>
          </w:p>
        </w:tc>
      </w:tr>
      <w:tr w:rsidR="00F067CD" w:rsidRPr="00F067CD" w:rsidTr="006822A6">
        <w:trPr>
          <w:trHeight w:val="346"/>
        </w:trPr>
        <w:tc>
          <w:tcPr>
            <w:tcW w:w="3090" w:type="dxa"/>
            <w:shd w:val="clear" w:color="auto" w:fill="auto"/>
            <w:vAlign w:val="center"/>
          </w:tcPr>
          <w:p w:rsidR="00F067CD" w:rsidRPr="00F067CD" w:rsidRDefault="00F067CD" w:rsidP="00F067CD">
            <w:pPr>
              <w:spacing w:after="0" w:line="240" w:lineRule="auto"/>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0.000</w:t>
            </w:r>
          </w:p>
        </w:tc>
      </w:tr>
      <w:tr w:rsidR="00F067CD" w:rsidRPr="00F067CD" w:rsidTr="006822A6">
        <w:trPr>
          <w:trHeight w:val="346"/>
        </w:trPr>
        <w:tc>
          <w:tcPr>
            <w:tcW w:w="3090" w:type="dxa"/>
            <w:shd w:val="clear" w:color="auto" w:fill="auto"/>
            <w:vAlign w:val="center"/>
          </w:tcPr>
          <w:p w:rsidR="00F067CD" w:rsidRPr="00F067CD" w:rsidRDefault="00F067CD" w:rsidP="00F067CD">
            <w:pPr>
              <w:spacing w:after="0" w:line="240" w:lineRule="auto"/>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en-US" w:eastAsia="uk-UA"/>
              </w:rPr>
              <w:t>0.000</w:t>
            </w:r>
          </w:p>
        </w:tc>
      </w:tr>
      <w:tr w:rsidR="00F067CD" w:rsidRPr="00F067CD" w:rsidTr="006822A6">
        <w:trPr>
          <w:trHeight w:val="346"/>
        </w:trPr>
        <w:tc>
          <w:tcPr>
            <w:tcW w:w="3090" w:type="dxa"/>
            <w:shd w:val="clear" w:color="auto" w:fill="auto"/>
            <w:vAlign w:val="center"/>
          </w:tcPr>
          <w:p w:rsidR="00F067CD" w:rsidRPr="00F067CD" w:rsidRDefault="00F067CD" w:rsidP="00F067CD">
            <w:pPr>
              <w:spacing w:after="0" w:line="240" w:lineRule="auto"/>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b/>
                <w:sz w:val="20"/>
                <w:szCs w:val="20"/>
                <w:lang w:val="uk-UA" w:eastAsia="uk-UA"/>
              </w:rPr>
              <w:t xml:space="preserve">- </w:t>
            </w:r>
            <w:r w:rsidRPr="00F067CD">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0.000</w:t>
            </w:r>
          </w:p>
        </w:tc>
      </w:tr>
      <w:tr w:rsidR="00F067CD" w:rsidRPr="00F067CD" w:rsidTr="006822A6">
        <w:trPr>
          <w:trHeight w:val="346"/>
        </w:trPr>
        <w:tc>
          <w:tcPr>
            <w:tcW w:w="3090" w:type="dxa"/>
            <w:shd w:val="clear" w:color="auto" w:fill="auto"/>
            <w:vAlign w:val="center"/>
          </w:tcPr>
          <w:p w:rsidR="00F067CD" w:rsidRPr="00F067CD" w:rsidRDefault="00F067CD" w:rsidP="00F067CD">
            <w:pPr>
              <w:spacing w:after="0" w:line="240" w:lineRule="auto"/>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0.000</w:t>
            </w:r>
          </w:p>
        </w:tc>
      </w:tr>
      <w:tr w:rsidR="00F067CD" w:rsidRPr="00F067CD" w:rsidTr="006822A6">
        <w:trPr>
          <w:trHeight w:val="346"/>
        </w:trPr>
        <w:tc>
          <w:tcPr>
            <w:tcW w:w="3090" w:type="dxa"/>
            <w:shd w:val="clear" w:color="auto" w:fill="auto"/>
            <w:vAlign w:val="center"/>
          </w:tcPr>
          <w:p w:rsidR="00F067CD" w:rsidRPr="00F067CD" w:rsidRDefault="00F067CD" w:rsidP="00F067CD">
            <w:pPr>
              <w:spacing w:after="0" w:line="240" w:lineRule="auto"/>
              <w:rPr>
                <w:rFonts w:ascii="Times New Roman" w:eastAsia="Times New Roman" w:hAnsi="Times New Roman" w:cs="Times New Roman"/>
                <w:b/>
                <w:sz w:val="20"/>
                <w:szCs w:val="20"/>
                <w:lang w:val="uk-UA" w:eastAsia="uk-UA"/>
              </w:rPr>
            </w:pPr>
            <w:r w:rsidRPr="00F067CD">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uk-UA" w:eastAsia="uk-UA"/>
              </w:rPr>
              <w:t>30082.000</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28050.000</w:t>
            </w:r>
          </w:p>
        </w:tc>
        <w:tc>
          <w:tcPr>
            <w:tcW w:w="1161"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30082.000</w:t>
            </w:r>
          </w:p>
        </w:tc>
        <w:tc>
          <w:tcPr>
            <w:tcW w:w="1162" w:type="dxa"/>
            <w:shd w:val="clear" w:color="auto" w:fill="auto"/>
            <w:vAlign w:val="center"/>
          </w:tcPr>
          <w:p w:rsidR="00F067CD" w:rsidRPr="00F067CD" w:rsidRDefault="00F067CD" w:rsidP="00F067CD">
            <w:pPr>
              <w:spacing w:after="0" w:line="240" w:lineRule="auto"/>
              <w:jc w:val="center"/>
              <w:rPr>
                <w:rFonts w:ascii="Times New Roman" w:eastAsia="Times New Roman" w:hAnsi="Times New Roman" w:cs="Times New Roman"/>
                <w:sz w:val="20"/>
                <w:szCs w:val="20"/>
                <w:lang w:val="uk-UA" w:eastAsia="uk-UA"/>
              </w:rPr>
            </w:pPr>
            <w:r w:rsidRPr="00F067CD">
              <w:rPr>
                <w:rFonts w:ascii="Times New Roman" w:eastAsia="Times New Roman" w:hAnsi="Times New Roman" w:cs="Times New Roman"/>
                <w:sz w:val="20"/>
                <w:szCs w:val="20"/>
                <w:lang w:val="uk-UA" w:eastAsia="uk-UA"/>
              </w:rPr>
              <w:t>28050.000</w:t>
            </w:r>
          </w:p>
        </w:tc>
      </w:tr>
    </w:tbl>
    <w:p w:rsidR="00F067CD" w:rsidRPr="00F067CD" w:rsidRDefault="00F067CD" w:rsidP="00F067CD">
      <w:pPr>
        <w:spacing w:after="0" w:line="240" w:lineRule="auto"/>
        <w:rPr>
          <w:rFonts w:ascii="Times New Roman" w:eastAsia="Times New Roman" w:hAnsi="Times New Roman" w:cs="Times New Roman"/>
          <w:sz w:val="20"/>
          <w:szCs w:val="20"/>
          <w:lang w:val="uk-UA" w:eastAsia="uk-UA"/>
        </w:rPr>
      </w:pP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b/>
          <w:sz w:val="20"/>
          <w:szCs w:val="20"/>
          <w:lang w:val="uk-UA" w:eastAsia="uk-UA"/>
        </w:rPr>
        <w:t xml:space="preserve">Пояснення : </w:t>
      </w:r>
      <w:r w:rsidRPr="00F067CD">
        <w:rPr>
          <w:rFonts w:ascii="Times New Roman" w:eastAsia="Times New Roman" w:hAnsi="Times New Roman" w:cs="Times New Roman"/>
          <w:b/>
          <w:sz w:val="20"/>
          <w:szCs w:val="20"/>
          <w:lang w:val="en-US" w:eastAsia="uk-UA"/>
        </w:rPr>
        <w:t xml:space="preserve"> </w:t>
      </w:r>
      <w:r w:rsidRPr="00F067CD">
        <w:rPr>
          <w:rFonts w:ascii="Courier New" w:eastAsia="Times New Roman" w:hAnsi="Courier New" w:cs="Courier New"/>
          <w:sz w:val="20"/>
          <w:szCs w:val="20"/>
          <w:lang w:eastAsia="uk-UA"/>
        </w:rPr>
        <w:t>Терміни використання ОЗ (за основними групами): будівлі та споруди від 10 до 20 років; машини та обладнання - 5 роки, транспортні засоби - 5 років; Інші -інструменти, прилади, інвентар (меблі) - 4 роки. Умови користування основними засобами за всiма групами задовiльнi. Основнi засоби за усіма групами використовуються за призначенням за основним видом дiяльностi. Первісна вартість основних засобів на початок звітного періоду - 80654 тис.грн., на кінець звітного періоду - 86158 тис.грн. Ступінь зносу основних засобів на початок звітного періоду - 62,7%, на кінець звітного періоду - 67,4%. Ступінь використання основних засобів — 100%. Сума нарахованого зносу на початок звітного періоду - 50572 тис.грн., на кінець звітного періоду - 58108 тис. грн. Обмеження на використання майна протягом звiтного року не було, але частина основних засобів знаходиться у заставі під кредит банку. Орендованих примiщень та майна товариство немає. Суттєвих змiн у вартостi основних засобiв у звітному періоді не було.</w:t>
      </w:r>
    </w:p>
    <w:p w:rsidR="00F067CD" w:rsidRDefault="00F067CD">
      <w:pPr>
        <w:sectPr w:rsidR="00F067CD" w:rsidSect="00F067CD">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F067CD" w:rsidRPr="00F067CD" w:rsidTr="006822A6">
        <w:trPr>
          <w:trHeight w:val="244"/>
        </w:trPr>
        <w:tc>
          <w:tcPr>
            <w:tcW w:w="9828" w:type="dxa"/>
            <w:gridSpan w:val="4"/>
          </w:tcPr>
          <w:p w:rsidR="00F067CD" w:rsidRPr="00F067CD" w:rsidRDefault="00F067CD" w:rsidP="00F067CD">
            <w:pPr>
              <w:jc w:val="center"/>
              <w:rPr>
                <w:b/>
                <w:bCs/>
                <w:color w:val="000000"/>
                <w:sz w:val="24"/>
                <w:szCs w:val="24"/>
                <w:lang w:val="uk-UA" w:eastAsia="uk-UA"/>
              </w:rPr>
            </w:pPr>
            <w:r w:rsidRPr="00F067CD">
              <w:rPr>
                <w:b/>
                <w:bCs/>
                <w:color w:val="000000"/>
                <w:sz w:val="24"/>
                <w:szCs w:val="24"/>
                <w:lang w:eastAsia="uk-UA"/>
              </w:rPr>
              <w:lastRenderedPageBreak/>
              <w:t>2</w:t>
            </w:r>
            <w:r w:rsidRPr="00F067CD">
              <w:rPr>
                <w:b/>
                <w:bCs/>
                <w:color w:val="000000"/>
                <w:sz w:val="24"/>
                <w:szCs w:val="24"/>
                <w:lang w:val="uk-UA" w:eastAsia="uk-UA"/>
              </w:rPr>
              <w:t>. Інформація щодо вартості чистих активів емітента</w:t>
            </w:r>
          </w:p>
          <w:p w:rsidR="00F067CD" w:rsidRPr="00F067CD" w:rsidRDefault="00F067CD" w:rsidP="00F067CD">
            <w:pPr>
              <w:rPr>
                <w:sz w:val="24"/>
                <w:szCs w:val="24"/>
                <w:lang w:val="uk-UA" w:eastAsia="uk-UA"/>
              </w:rPr>
            </w:pPr>
          </w:p>
        </w:tc>
      </w:tr>
      <w:tr w:rsidR="00F067CD" w:rsidRPr="00F067CD" w:rsidTr="006822A6">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F067CD" w:rsidRPr="00F067CD" w:rsidRDefault="00F067CD" w:rsidP="00F067CD">
            <w:pPr>
              <w:rPr>
                <w:b/>
                <w:lang w:val="uk-UA" w:eastAsia="uk-UA"/>
              </w:rPr>
            </w:pPr>
            <w:r w:rsidRPr="00F067CD">
              <w:rPr>
                <w:b/>
                <w:lang w:eastAsia="uk-UA"/>
              </w:rPr>
              <w:t>Найменування показника</w:t>
            </w:r>
            <w:r w:rsidRPr="00F067CD">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F067CD" w:rsidRPr="00F067CD" w:rsidRDefault="00F067CD" w:rsidP="00F067CD">
            <w:pPr>
              <w:jc w:val="center"/>
              <w:rPr>
                <w:b/>
                <w:lang w:eastAsia="uk-UA"/>
              </w:rPr>
            </w:pPr>
            <w:r w:rsidRPr="00F067CD">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F067CD" w:rsidRPr="00F067CD" w:rsidRDefault="00F067CD" w:rsidP="00F067CD">
            <w:pPr>
              <w:jc w:val="center"/>
              <w:rPr>
                <w:b/>
                <w:lang w:eastAsia="uk-UA"/>
              </w:rPr>
            </w:pPr>
            <w:r w:rsidRPr="00F067CD">
              <w:rPr>
                <w:b/>
                <w:lang w:eastAsia="uk-UA"/>
              </w:rPr>
              <w:t>За попередній період</w:t>
            </w:r>
          </w:p>
        </w:tc>
      </w:tr>
      <w:tr w:rsidR="00F067CD" w:rsidRPr="00F067CD" w:rsidTr="006822A6">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F067CD" w:rsidRPr="00F067CD" w:rsidRDefault="00F067CD" w:rsidP="00F067CD">
            <w:pPr>
              <w:rPr>
                <w:b/>
                <w:lang w:eastAsia="uk-UA"/>
              </w:rPr>
            </w:pPr>
            <w:r w:rsidRPr="00F067CD">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jc w:val="center"/>
              <w:rPr>
                <w:lang w:eastAsia="uk-UA"/>
              </w:rPr>
            </w:pPr>
            <w:r w:rsidRPr="00F067CD">
              <w:rPr>
                <w:lang w:val="en-US" w:eastAsia="uk-UA"/>
              </w:rPr>
              <w:t>55644</w:t>
            </w:r>
          </w:p>
        </w:tc>
        <w:tc>
          <w:tcPr>
            <w:tcW w:w="2581" w:type="dxa"/>
            <w:tcBorders>
              <w:top w:val="single" w:sz="6" w:space="0" w:color="auto"/>
              <w:left w:val="single" w:sz="6" w:space="0" w:color="auto"/>
              <w:bottom w:val="single" w:sz="6" w:space="0" w:color="auto"/>
              <w:right w:val="single" w:sz="4" w:space="0" w:color="auto"/>
            </w:tcBorders>
            <w:vAlign w:val="center"/>
          </w:tcPr>
          <w:p w:rsidR="00F067CD" w:rsidRPr="00F067CD" w:rsidRDefault="00F067CD" w:rsidP="00F067CD">
            <w:pPr>
              <w:jc w:val="center"/>
              <w:rPr>
                <w:lang w:eastAsia="uk-UA"/>
              </w:rPr>
            </w:pPr>
            <w:r w:rsidRPr="00F067CD">
              <w:rPr>
                <w:lang w:val="en-US" w:eastAsia="uk-UA"/>
              </w:rPr>
              <w:t>55451</w:t>
            </w:r>
          </w:p>
        </w:tc>
      </w:tr>
      <w:tr w:rsidR="00F067CD" w:rsidRPr="00F067CD" w:rsidTr="006822A6">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F067CD" w:rsidRPr="00F067CD" w:rsidRDefault="00F067CD" w:rsidP="00F067CD">
            <w:pPr>
              <w:rPr>
                <w:b/>
                <w:lang w:eastAsia="uk-UA"/>
              </w:rPr>
            </w:pPr>
            <w:r w:rsidRPr="00F067CD">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jc w:val="center"/>
              <w:rPr>
                <w:lang w:eastAsia="uk-UA"/>
              </w:rPr>
            </w:pPr>
            <w:r w:rsidRPr="00F067CD">
              <w:rPr>
                <w:lang w:val="en-US" w:eastAsia="uk-UA"/>
              </w:rPr>
              <w:t>915</w:t>
            </w:r>
          </w:p>
        </w:tc>
        <w:tc>
          <w:tcPr>
            <w:tcW w:w="2581" w:type="dxa"/>
            <w:tcBorders>
              <w:top w:val="single" w:sz="6" w:space="0" w:color="auto"/>
              <w:left w:val="single" w:sz="6" w:space="0" w:color="auto"/>
              <w:bottom w:val="single" w:sz="6" w:space="0" w:color="auto"/>
              <w:right w:val="single" w:sz="4" w:space="0" w:color="auto"/>
            </w:tcBorders>
            <w:vAlign w:val="center"/>
          </w:tcPr>
          <w:p w:rsidR="00F067CD" w:rsidRPr="00F067CD" w:rsidRDefault="00F067CD" w:rsidP="00F067CD">
            <w:pPr>
              <w:jc w:val="center"/>
              <w:rPr>
                <w:lang w:eastAsia="uk-UA"/>
              </w:rPr>
            </w:pPr>
            <w:r w:rsidRPr="00F067CD">
              <w:rPr>
                <w:lang w:val="en-US" w:eastAsia="uk-UA"/>
              </w:rPr>
              <w:t>915</w:t>
            </w:r>
          </w:p>
        </w:tc>
      </w:tr>
      <w:tr w:rsidR="00F067CD" w:rsidRPr="00F067CD" w:rsidTr="006822A6">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F067CD" w:rsidRPr="00F067CD" w:rsidRDefault="00F067CD" w:rsidP="00F067CD">
            <w:pPr>
              <w:rPr>
                <w:b/>
                <w:lang w:eastAsia="uk-UA"/>
              </w:rPr>
            </w:pPr>
            <w:r w:rsidRPr="00F067CD">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jc w:val="center"/>
              <w:rPr>
                <w:lang w:eastAsia="uk-UA"/>
              </w:rPr>
            </w:pPr>
            <w:r w:rsidRPr="00F067CD">
              <w:rPr>
                <w:lang w:val="en-US" w:eastAsia="uk-UA"/>
              </w:rPr>
              <w:t>915</w:t>
            </w:r>
          </w:p>
        </w:tc>
        <w:tc>
          <w:tcPr>
            <w:tcW w:w="2581" w:type="dxa"/>
            <w:tcBorders>
              <w:top w:val="single" w:sz="6" w:space="0" w:color="auto"/>
              <w:left w:val="single" w:sz="6" w:space="0" w:color="auto"/>
              <w:bottom w:val="single" w:sz="6" w:space="0" w:color="auto"/>
              <w:right w:val="single" w:sz="4" w:space="0" w:color="auto"/>
            </w:tcBorders>
            <w:vAlign w:val="center"/>
          </w:tcPr>
          <w:p w:rsidR="00F067CD" w:rsidRPr="00F067CD" w:rsidRDefault="00F067CD" w:rsidP="00F067CD">
            <w:pPr>
              <w:jc w:val="center"/>
              <w:rPr>
                <w:lang w:eastAsia="uk-UA"/>
              </w:rPr>
            </w:pPr>
            <w:r w:rsidRPr="00F067CD">
              <w:rPr>
                <w:lang w:val="en-US" w:eastAsia="uk-UA"/>
              </w:rPr>
              <w:t>915</w:t>
            </w:r>
          </w:p>
        </w:tc>
      </w:tr>
      <w:tr w:rsidR="00F067CD" w:rsidRPr="00F067CD" w:rsidTr="006822A6">
        <w:trPr>
          <w:trHeight w:val="340"/>
        </w:trPr>
        <w:tc>
          <w:tcPr>
            <w:tcW w:w="1188" w:type="dxa"/>
            <w:tcBorders>
              <w:top w:val="single" w:sz="6" w:space="0" w:color="auto"/>
              <w:left w:val="single" w:sz="4" w:space="0" w:color="auto"/>
              <w:bottom w:val="single" w:sz="6" w:space="0" w:color="auto"/>
              <w:right w:val="single" w:sz="6" w:space="0" w:color="auto"/>
            </w:tcBorders>
          </w:tcPr>
          <w:p w:rsidR="00F067CD" w:rsidRPr="00F067CD" w:rsidRDefault="00F067CD" w:rsidP="00F067CD">
            <w:pPr>
              <w:rPr>
                <w:b/>
                <w:lang w:eastAsia="uk-UA"/>
              </w:rPr>
            </w:pPr>
            <w:r w:rsidRPr="00F067CD">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F067CD" w:rsidRPr="00F067CD" w:rsidRDefault="00F067CD" w:rsidP="00F067CD">
            <w:pPr>
              <w:rPr>
                <w:lang w:val="en-US" w:eastAsia="uk-UA"/>
              </w:rPr>
            </w:pPr>
            <w:r w:rsidRPr="00F067CD">
              <w:rPr>
                <w:lang w:val="en-US" w:eastAsia="uk-UA"/>
              </w:rPr>
              <w:t>Розрахунок вартості чистих активів відбувався відповідно до пункту 2 статті 14 Закону України "Про акціонерні товариства" № 514-VI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F067CD" w:rsidRPr="00F067CD" w:rsidTr="006822A6">
        <w:trPr>
          <w:trHeight w:val="340"/>
        </w:trPr>
        <w:tc>
          <w:tcPr>
            <w:tcW w:w="1188" w:type="dxa"/>
            <w:tcBorders>
              <w:top w:val="single" w:sz="6" w:space="0" w:color="auto"/>
              <w:left w:val="single" w:sz="4" w:space="0" w:color="auto"/>
              <w:bottom w:val="single" w:sz="4" w:space="0" w:color="auto"/>
              <w:right w:val="single" w:sz="6" w:space="0" w:color="auto"/>
            </w:tcBorders>
          </w:tcPr>
          <w:p w:rsidR="00F067CD" w:rsidRPr="00F067CD" w:rsidRDefault="00F067CD" w:rsidP="00F067CD">
            <w:pPr>
              <w:rPr>
                <w:b/>
                <w:lang w:eastAsia="uk-UA"/>
              </w:rPr>
            </w:pPr>
            <w:r w:rsidRPr="00F067CD">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F067CD" w:rsidRPr="00F067CD" w:rsidRDefault="00F067CD" w:rsidP="00F067CD">
            <w:pPr>
              <w:rPr>
                <w:lang w:val="en-US" w:eastAsia="uk-UA"/>
              </w:rPr>
            </w:pPr>
            <w:r w:rsidRPr="00F067CD">
              <w:rPr>
                <w:lang w:val="en-US" w:eastAsia="uk-UA"/>
              </w:rPr>
              <w:t>Розрахункова вартість чистих активів(55644.000 тис.грн. ) більше скоригованого статутного капіталу(915.000 тис.грн. ).Це відповідає вимогам статті 155 п.3 Цивільного кодексу України. Величина статутного капiталу вiдповiдає величинi статутного капiталу, розрахованому на кiнець року.</w:t>
            </w:r>
          </w:p>
        </w:tc>
      </w:tr>
    </w:tbl>
    <w:p w:rsidR="00F067CD" w:rsidRPr="00F067CD" w:rsidRDefault="00F067CD" w:rsidP="00F067CD">
      <w:pPr>
        <w:spacing w:after="0" w:line="240" w:lineRule="auto"/>
        <w:rPr>
          <w:rFonts w:ascii="Times New Roman" w:eastAsia="Times New Roman" w:hAnsi="Times New Roman" w:cs="Times New Roman"/>
          <w:sz w:val="24"/>
          <w:szCs w:val="24"/>
          <w:lang w:eastAsia="uk-UA"/>
        </w:rPr>
      </w:pPr>
    </w:p>
    <w:p w:rsidR="00F067CD" w:rsidRDefault="00F067CD">
      <w:pPr>
        <w:sectPr w:rsidR="00F067CD" w:rsidSect="00F067CD">
          <w:pgSz w:w="11906" w:h="16838"/>
          <w:pgMar w:top="363" w:right="567" w:bottom="363" w:left="1417" w:header="709" w:footer="709" w:gutter="0"/>
          <w:cols w:space="708"/>
          <w:docGrid w:linePitch="360"/>
        </w:sectPr>
      </w:pPr>
    </w:p>
    <w:p w:rsidR="00F067CD" w:rsidRPr="00F067CD" w:rsidRDefault="00F067CD" w:rsidP="00F067CD">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F067CD">
        <w:rPr>
          <w:rFonts w:ascii="Times New Roman" w:eastAsia="Times New Roman" w:hAnsi="Times New Roman" w:cs="Times New Roman"/>
          <w:b/>
          <w:bCs/>
          <w:color w:val="000000"/>
          <w:sz w:val="26"/>
          <w:szCs w:val="26"/>
          <w:lang w:val="en-US" w:eastAsia="uk-UA"/>
        </w:rPr>
        <w:lastRenderedPageBreak/>
        <w:t>3</w:t>
      </w:r>
      <w:r w:rsidRPr="00F067CD">
        <w:rPr>
          <w:rFonts w:ascii="Times New Roman" w:eastAsia="Times New Roman" w:hAnsi="Times New Roman" w:cs="Times New Roman"/>
          <w:b/>
          <w:bCs/>
          <w:color w:val="000000"/>
          <w:sz w:val="26"/>
          <w:szCs w:val="26"/>
          <w:lang w:eastAsia="uk-UA"/>
        </w:rPr>
        <w:t>. Інформація про зобов'язання та забезпечення емітента</w:t>
      </w:r>
    </w:p>
    <w:p w:rsidR="00F067CD" w:rsidRPr="00F067CD" w:rsidRDefault="00F067CD" w:rsidP="00F067CD">
      <w:pPr>
        <w:spacing w:after="0" w:line="240" w:lineRule="auto"/>
        <w:rPr>
          <w:rFonts w:ascii="Times New Roman" w:eastAsia="Times New Roman" w:hAnsi="Times New Roman" w:cs="Times New Roman"/>
          <w:vanish/>
          <w:color w:val="000000"/>
          <w:sz w:val="24"/>
          <w:szCs w:val="24"/>
          <w:lang w:val="uk-UA"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F067CD" w:rsidRPr="00F067CD" w:rsidTr="006822A6">
        <w:tc>
          <w:tcPr>
            <w:tcW w:w="4492" w:type="dxa"/>
            <w:gridSpan w:val="2"/>
          </w:tcPr>
          <w:p w:rsidR="00F067CD" w:rsidRPr="00F067CD" w:rsidRDefault="00F067CD" w:rsidP="00F067CD">
            <w:pPr>
              <w:ind w:left="180" w:hanging="180"/>
              <w:jc w:val="center"/>
              <w:rPr>
                <w:b/>
                <w:bCs/>
                <w:lang w:val="uk-UA" w:eastAsia="uk-UA"/>
              </w:rPr>
            </w:pPr>
            <w:r w:rsidRPr="00F067CD">
              <w:rPr>
                <w:b/>
                <w:bCs/>
                <w:lang w:val="uk-UA" w:eastAsia="uk-UA"/>
              </w:rPr>
              <w:t>Види зобов’</w:t>
            </w:r>
            <w:r w:rsidRPr="00F067CD">
              <w:rPr>
                <w:b/>
                <w:bCs/>
                <w:lang w:val="en-US" w:eastAsia="uk-UA"/>
              </w:rPr>
              <w:t>язань</w:t>
            </w:r>
          </w:p>
        </w:tc>
        <w:tc>
          <w:tcPr>
            <w:tcW w:w="1189" w:type="dxa"/>
          </w:tcPr>
          <w:p w:rsidR="00F067CD" w:rsidRPr="00F067CD" w:rsidRDefault="00F067CD" w:rsidP="00F067CD">
            <w:pPr>
              <w:jc w:val="center"/>
              <w:rPr>
                <w:b/>
                <w:bCs/>
                <w:lang w:val="uk-UA" w:eastAsia="uk-UA"/>
              </w:rPr>
            </w:pPr>
            <w:r w:rsidRPr="00F067CD">
              <w:rPr>
                <w:b/>
                <w:bCs/>
                <w:lang w:val="uk-UA" w:eastAsia="uk-UA"/>
              </w:rPr>
              <w:t>Дата виникнення</w:t>
            </w:r>
          </w:p>
        </w:tc>
        <w:tc>
          <w:tcPr>
            <w:tcW w:w="1385" w:type="dxa"/>
          </w:tcPr>
          <w:p w:rsidR="00F067CD" w:rsidRPr="00F067CD" w:rsidRDefault="00F067CD" w:rsidP="00F067CD">
            <w:pPr>
              <w:jc w:val="center"/>
              <w:rPr>
                <w:b/>
                <w:bCs/>
                <w:lang w:val="uk-UA" w:eastAsia="uk-UA"/>
              </w:rPr>
            </w:pPr>
            <w:r w:rsidRPr="00F067CD">
              <w:rPr>
                <w:b/>
                <w:bCs/>
                <w:lang w:val="uk-UA" w:eastAsia="uk-UA"/>
              </w:rPr>
              <w:t>Непогашена частина боргу (тис.грн.)</w:t>
            </w:r>
          </w:p>
        </w:tc>
        <w:tc>
          <w:tcPr>
            <w:tcW w:w="1651" w:type="dxa"/>
          </w:tcPr>
          <w:p w:rsidR="00F067CD" w:rsidRPr="00F067CD" w:rsidRDefault="00F067CD" w:rsidP="00F067CD">
            <w:pPr>
              <w:jc w:val="center"/>
              <w:rPr>
                <w:b/>
                <w:bCs/>
                <w:lang w:val="uk-UA" w:eastAsia="uk-UA"/>
              </w:rPr>
            </w:pPr>
            <w:r w:rsidRPr="00F067CD">
              <w:rPr>
                <w:b/>
                <w:bCs/>
                <w:lang w:val="uk-UA" w:eastAsia="uk-UA"/>
              </w:rPr>
              <w:t>Відсоток за користування коштами (відсоток річних)</w:t>
            </w:r>
          </w:p>
        </w:tc>
        <w:tc>
          <w:tcPr>
            <w:tcW w:w="1231" w:type="dxa"/>
          </w:tcPr>
          <w:p w:rsidR="00F067CD" w:rsidRPr="00F067CD" w:rsidRDefault="00F067CD" w:rsidP="00F067CD">
            <w:pPr>
              <w:jc w:val="center"/>
              <w:rPr>
                <w:b/>
                <w:bCs/>
                <w:lang w:val="uk-UA" w:eastAsia="uk-UA"/>
              </w:rPr>
            </w:pPr>
            <w:r w:rsidRPr="00F067CD">
              <w:rPr>
                <w:b/>
                <w:bCs/>
                <w:lang w:val="uk-UA" w:eastAsia="uk-UA"/>
              </w:rPr>
              <w:t>Дата погашення</w:t>
            </w:r>
          </w:p>
        </w:tc>
      </w:tr>
      <w:tr w:rsidR="00F067CD" w:rsidRPr="00F067CD" w:rsidTr="006822A6">
        <w:tc>
          <w:tcPr>
            <w:tcW w:w="4492" w:type="dxa"/>
            <w:gridSpan w:val="2"/>
          </w:tcPr>
          <w:p w:rsidR="00F067CD" w:rsidRPr="00F067CD" w:rsidRDefault="00F067CD" w:rsidP="00F067CD">
            <w:pPr>
              <w:ind w:left="180" w:hanging="180"/>
              <w:rPr>
                <w:bCs/>
                <w:lang w:val="uk-UA" w:eastAsia="uk-UA"/>
              </w:rPr>
            </w:pPr>
            <w:r w:rsidRPr="00F067CD">
              <w:rPr>
                <w:bCs/>
                <w:lang w:val="uk-UA" w:eastAsia="uk-UA"/>
              </w:rPr>
              <w:t>Кредити банку, у тому числі :</w:t>
            </w:r>
          </w:p>
        </w:tc>
        <w:tc>
          <w:tcPr>
            <w:tcW w:w="1189" w:type="dxa"/>
          </w:tcPr>
          <w:p w:rsidR="00F067CD" w:rsidRPr="00F067CD" w:rsidRDefault="00F067CD" w:rsidP="00F067CD">
            <w:pPr>
              <w:jc w:val="right"/>
              <w:rPr>
                <w:bCs/>
                <w:lang w:val="uk-UA" w:eastAsia="uk-UA"/>
              </w:rPr>
            </w:pPr>
            <w:r w:rsidRPr="00F067CD">
              <w:rPr>
                <w:bCs/>
                <w:lang w:val="uk-UA" w:eastAsia="uk-UA"/>
              </w:rPr>
              <w:t>Х</w:t>
            </w:r>
          </w:p>
        </w:tc>
        <w:tc>
          <w:tcPr>
            <w:tcW w:w="1385" w:type="dxa"/>
          </w:tcPr>
          <w:p w:rsidR="00F067CD" w:rsidRPr="00F067CD" w:rsidRDefault="00F067CD" w:rsidP="00F067CD">
            <w:pPr>
              <w:jc w:val="right"/>
              <w:rPr>
                <w:bCs/>
                <w:lang w:val="uk-UA" w:eastAsia="uk-UA"/>
              </w:rPr>
            </w:pPr>
            <w:r w:rsidRPr="00F067CD">
              <w:rPr>
                <w:bCs/>
                <w:lang w:val="uk-UA" w:eastAsia="uk-UA"/>
              </w:rPr>
              <w:t>14460.00</w:t>
            </w:r>
          </w:p>
        </w:tc>
        <w:tc>
          <w:tcPr>
            <w:tcW w:w="1651" w:type="dxa"/>
          </w:tcPr>
          <w:p w:rsidR="00F067CD" w:rsidRPr="00F067CD" w:rsidRDefault="00F067CD" w:rsidP="00F067CD">
            <w:pPr>
              <w:jc w:val="right"/>
              <w:rPr>
                <w:bCs/>
                <w:lang w:val="uk-UA" w:eastAsia="uk-UA"/>
              </w:rPr>
            </w:pPr>
            <w:r w:rsidRPr="00F067CD">
              <w:rPr>
                <w:bCs/>
                <w:lang w:val="uk-UA" w:eastAsia="uk-UA"/>
              </w:rPr>
              <w:t>Х</w:t>
            </w:r>
          </w:p>
        </w:tc>
        <w:tc>
          <w:tcPr>
            <w:tcW w:w="1231" w:type="dxa"/>
          </w:tcPr>
          <w:p w:rsidR="00F067CD" w:rsidRPr="00F067CD" w:rsidRDefault="00F067CD" w:rsidP="00F067CD">
            <w:pPr>
              <w:jc w:val="right"/>
              <w:rPr>
                <w:bCs/>
                <w:lang w:val="uk-UA" w:eastAsia="uk-UA"/>
              </w:rPr>
            </w:pPr>
            <w:r w:rsidRPr="00F067CD">
              <w:rPr>
                <w:bCs/>
                <w:lang w:val="uk-UA" w:eastAsia="uk-UA"/>
              </w:rPr>
              <w:t>Х</w:t>
            </w:r>
          </w:p>
        </w:tc>
      </w:tr>
      <w:tr w:rsidR="00F067CD" w:rsidRPr="00F067CD" w:rsidTr="006822A6">
        <w:tc>
          <w:tcPr>
            <w:tcW w:w="4492" w:type="dxa"/>
            <w:gridSpan w:val="2"/>
          </w:tcPr>
          <w:p w:rsidR="00F067CD" w:rsidRPr="00F067CD" w:rsidRDefault="00F067CD" w:rsidP="00F067CD">
            <w:pPr>
              <w:ind w:left="180" w:hanging="180"/>
              <w:rPr>
                <w:bCs/>
                <w:lang w:val="uk-UA" w:eastAsia="uk-UA"/>
              </w:rPr>
            </w:pPr>
            <w:r w:rsidRPr="00F067CD">
              <w:rPr>
                <w:bCs/>
                <w:lang w:val="uk-UA" w:eastAsia="uk-UA"/>
              </w:rPr>
              <w:t>Кредити банку</w:t>
            </w:r>
          </w:p>
        </w:tc>
        <w:tc>
          <w:tcPr>
            <w:tcW w:w="1189" w:type="dxa"/>
          </w:tcPr>
          <w:p w:rsidR="00F067CD" w:rsidRPr="00F067CD" w:rsidRDefault="00F067CD" w:rsidP="00F067CD">
            <w:pPr>
              <w:jc w:val="right"/>
              <w:rPr>
                <w:bCs/>
                <w:lang w:val="uk-UA" w:eastAsia="uk-UA"/>
              </w:rPr>
            </w:pPr>
            <w:r w:rsidRPr="00F067CD">
              <w:rPr>
                <w:bCs/>
                <w:lang w:val="uk-UA" w:eastAsia="uk-UA"/>
              </w:rPr>
              <w:t>01.11.2017</w:t>
            </w:r>
          </w:p>
        </w:tc>
        <w:tc>
          <w:tcPr>
            <w:tcW w:w="1385" w:type="dxa"/>
          </w:tcPr>
          <w:p w:rsidR="00F067CD" w:rsidRPr="00F067CD" w:rsidRDefault="00F067CD" w:rsidP="00F067CD">
            <w:pPr>
              <w:jc w:val="right"/>
              <w:rPr>
                <w:bCs/>
                <w:lang w:val="uk-UA" w:eastAsia="uk-UA"/>
              </w:rPr>
            </w:pPr>
            <w:r w:rsidRPr="00F067CD">
              <w:rPr>
                <w:bCs/>
                <w:lang w:val="uk-UA" w:eastAsia="uk-UA"/>
              </w:rPr>
              <w:t>14460.00</w:t>
            </w:r>
          </w:p>
        </w:tc>
        <w:tc>
          <w:tcPr>
            <w:tcW w:w="1651" w:type="dxa"/>
          </w:tcPr>
          <w:p w:rsidR="00F067CD" w:rsidRPr="00F067CD" w:rsidRDefault="00F067CD" w:rsidP="00F067CD">
            <w:pPr>
              <w:jc w:val="right"/>
              <w:rPr>
                <w:bCs/>
                <w:lang w:val="uk-UA" w:eastAsia="uk-UA"/>
              </w:rPr>
            </w:pPr>
            <w:r w:rsidRPr="00F067CD">
              <w:rPr>
                <w:bCs/>
                <w:lang w:val="uk-UA" w:eastAsia="uk-UA"/>
              </w:rPr>
              <w:t>13.000</w:t>
            </w:r>
          </w:p>
        </w:tc>
        <w:tc>
          <w:tcPr>
            <w:tcW w:w="1231" w:type="dxa"/>
          </w:tcPr>
          <w:p w:rsidR="00F067CD" w:rsidRPr="00F067CD" w:rsidRDefault="00F067CD" w:rsidP="00F067CD">
            <w:pPr>
              <w:jc w:val="right"/>
              <w:rPr>
                <w:bCs/>
                <w:lang w:val="uk-UA" w:eastAsia="uk-UA"/>
              </w:rPr>
            </w:pPr>
            <w:r w:rsidRPr="00F067CD">
              <w:rPr>
                <w:bCs/>
                <w:lang w:val="uk-UA" w:eastAsia="uk-UA"/>
              </w:rPr>
              <w:t>25.01.2023</w:t>
            </w:r>
          </w:p>
        </w:tc>
      </w:tr>
      <w:tr w:rsidR="00F067CD" w:rsidRPr="00F067CD" w:rsidTr="006822A6">
        <w:tc>
          <w:tcPr>
            <w:tcW w:w="4492" w:type="dxa"/>
            <w:gridSpan w:val="2"/>
          </w:tcPr>
          <w:p w:rsidR="00F067CD" w:rsidRPr="00F067CD" w:rsidRDefault="00F067CD" w:rsidP="00F067CD">
            <w:pPr>
              <w:ind w:left="180" w:hanging="180"/>
              <w:rPr>
                <w:bCs/>
                <w:lang w:val="uk-UA" w:eastAsia="uk-UA"/>
              </w:rPr>
            </w:pPr>
            <w:r w:rsidRPr="00F067CD">
              <w:rPr>
                <w:bCs/>
                <w:lang w:val="uk-UA" w:eastAsia="uk-UA"/>
              </w:rPr>
              <w:t>Зобов'язання за цінними паперами</w:t>
            </w:r>
          </w:p>
        </w:tc>
        <w:tc>
          <w:tcPr>
            <w:tcW w:w="1189" w:type="dxa"/>
          </w:tcPr>
          <w:p w:rsidR="00F067CD" w:rsidRPr="00F067CD" w:rsidRDefault="00F067CD" w:rsidP="00F067CD">
            <w:pPr>
              <w:jc w:val="right"/>
              <w:rPr>
                <w:bCs/>
                <w:lang w:val="uk-UA" w:eastAsia="uk-UA"/>
              </w:rPr>
            </w:pPr>
            <w:r w:rsidRPr="00F067CD">
              <w:rPr>
                <w:bCs/>
                <w:lang w:val="uk-UA" w:eastAsia="uk-UA"/>
              </w:rPr>
              <w:t>Х</w:t>
            </w:r>
          </w:p>
        </w:tc>
        <w:tc>
          <w:tcPr>
            <w:tcW w:w="1385" w:type="dxa"/>
          </w:tcPr>
          <w:p w:rsidR="00F067CD" w:rsidRPr="00F067CD" w:rsidRDefault="00F067CD" w:rsidP="00F067CD">
            <w:pPr>
              <w:jc w:val="right"/>
              <w:rPr>
                <w:bCs/>
                <w:lang w:val="uk-UA" w:eastAsia="uk-UA"/>
              </w:rPr>
            </w:pPr>
            <w:r w:rsidRPr="00F067CD">
              <w:rPr>
                <w:bCs/>
                <w:lang w:val="uk-UA" w:eastAsia="uk-UA"/>
              </w:rPr>
              <w:t>0.00</w:t>
            </w:r>
          </w:p>
        </w:tc>
        <w:tc>
          <w:tcPr>
            <w:tcW w:w="1651" w:type="dxa"/>
          </w:tcPr>
          <w:p w:rsidR="00F067CD" w:rsidRPr="00F067CD" w:rsidRDefault="00F067CD" w:rsidP="00F067CD">
            <w:pPr>
              <w:jc w:val="right"/>
              <w:rPr>
                <w:bCs/>
                <w:lang w:val="uk-UA" w:eastAsia="uk-UA"/>
              </w:rPr>
            </w:pPr>
            <w:r w:rsidRPr="00F067CD">
              <w:rPr>
                <w:bCs/>
                <w:lang w:val="uk-UA" w:eastAsia="uk-UA"/>
              </w:rPr>
              <w:t>Х</w:t>
            </w:r>
          </w:p>
        </w:tc>
        <w:tc>
          <w:tcPr>
            <w:tcW w:w="1231" w:type="dxa"/>
          </w:tcPr>
          <w:p w:rsidR="00F067CD" w:rsidRPr="00F067CD" w:rsidRDefault="00F067CD" w:rsidP="00F067CD">
            <w:pPr>
              <w:jc w:val="right"/>
              <w:rPr>
                <w:bCs/>
                <w:lang w:val="uk-UA" w:eastAsia="uk-UA"/>
              </w:rPr>
            </w:pPr>
            <w:r w:rsidRPr="00F067CD">
              <w:rPr>
                <w:bCs/>
                <w:lang w:val="uk-UA" w:eastAsia="uk-UA"/>
              </w:rPr>
              <w:t>Х</w:t>
            </w:r>
          </w:p>
        </w:tc>
      </w:tr>
      <w:tr w:rsidR="00F067CD" w:rsidRPr="00F067CD" w:rsidTr="006822A6">
        <w:tc>
          <w:tcPr>
            <w:tcW w:w="4492" w:type="dxa"/>
            <w:gridSpan w:val="2"/>
          </w:tcPr>
          <w:p w:rsidR="00F067CD" w:rsidRPr="00F067CD" w:rsidRDefault="00F067CD" w:rsidP="00F067CD">
            <w:pPr>
              <w:ind w:left="180" w:hanging="180"/>
              <w:rPr>
                <w:bCs/>
                <w:lang w:val="uk-UA" w:eastAsia="uk-UA"/>
              </w:rPr>
            </w:pPr>
            <w:r w:rsidRPr="00F067CD">
              <w:rPr>
                <w:bCs/>
                <w:lang w:val="uk-UA" w:eastAsia="uk-UA"/>
              </w:rPr>
              <w:t>у тому числі за облігаціями (за кожним випуском) :</w:t>
            </w:r>
          </w:p>
        </w:tc>
        <w:tc>
          <w:tcPr>
            <w:tcW w:w="1189" w:type="dxa"/>
          </w:tcPr>
          <w:p w:rsidR="00F067CD" w:rsidRPr="00F067CD" w:rsidRDefault="00F067CD" w:rsidP="00F067CD">
            <w:pPr>
              <w:jc w:val="right"/>
              <w:rPr>
                <w:bCs/>
                <w:lang w:val="uk-UA" w:eastAsia="uk-UA"/>
              </w:rPr>
            </w:pPr>
            <w:r w:rsidRPr="00F067CD">
              <w:rPr>
                <w:bCs/>
                <w:lang w:val="uk-UA" w:eastAsia="uk-UA"/>
              </w:rPr>
              <w:t>Х</w:t>
            </w:r>
          </w:p>
        </w:tc>
        <w:tc>
          <w:tcPr>
            <w:tcW w:w="1385" w:type="dxa"/>
          </w:tcPr>
          <w:p w:rsidR="00F067CD" w:rsidRPr="00F067CD" w:rsidRDefault="00F067CD" w:rsidP="00F067CD">
            <w:pPr>
              <w:jc w:val="right"/>
              <w:rPr>
                <w:bCs/>
                <w:lang w:val="uk-UA" w:eastAsia="uk-UA"/>
              </w:rPr>
            </w:pPr>
            <w:r w:rsidRPr="00F067CD">
              <w:rPr>
                <w:bCs/>
                <w:lang w:val="uk-UA" w:eastAsia="uk-UA"/>
              </w:rPr>
              <w:t>0.00</w:t>
            </w:r>
          </w:p>
        </w:tc>
        <w:tc>
          <w:tcPr>
            <w:tcW w:w="1651" w:type="dxa"/>
          </w:tcPr>
          <w:p w:rsidR="00F067CD" w:rsidRPr="00F067CD" w:rsidRDefault="00F067CD" w:rsidP="00F067CD">
            <w:pPr>
              <w:jc w:val="right"/>
              <w:rPr>
                <w:bCs/>
                <w:lang w:val="uk-UA" w:eastAsia="uk-UA"/>
              </w:rPr>
            </w:pPr>
            <w:r w:rsidRPr="00F067CD">
              <w:rPr>
                <w:bCs/>
                <w:lang w:val="uk-UA" w:eastAsia="uk-UA"/>
              </w:rPr>
              <w:t>Х</w:t>
            </w:r>
          </w:p>
        </w:tc>
        <w:tc>
          <w:tcPr>
            <w:tcW w:w="1231" w:type="dxa"/>
          </w:tcPr>
          <w:p w:rsidR="00F067CD" w:rsidRPr="00F067CD" w:rsidRDefault="00F067CD" w:rsidP="00F067CD">
            <w:pPr>
              <w:jc w:val="right"/>
              <w:rPr>
                <w:bCs/>
                <w:lang w:val="uk-UA" w:eastAsia="uk-UA"/>
              </w:rPr>
            </w:pPr>
            <w:r w:rsidRPr="00F067CD">
              <w:rPr>
                <w:bCs/>
                <w:lang w:val="uk-UA" w:eastAsia="uk-UA"/>
              </w:rPr>
              <w:t>Х</w:t>
            </w:r>
          </w:p>
        </w:tc>
      </w:tr>
      <w:tr w:rsidR="00F067CD" w:rsidRPr="00F067CD" w:rsidTr="006822A6">
        <w:tc>
          <w:tcPr>
            <w:tcW w:w="4492" w:type="dxa"/>
            <w:gridSpan w:val="2"/>
          </w:tcPr>
          <w:p w:rsidR="00F067CD" w:rsidRPr="00F067CD" w:rsidRDefault="00F067CD" w:rsidP="00F067CD">
            <w:pPr>
              <w:ind w:left="180" w:hanging="180"/>
              <w:rPr>
                <w:bCs/>
                <w:lang w:val="uk-UA" w:eastAsia="uk-UA"/>
              </w:rPr>
            </w:pPr>
            <w:r w:rsidRPr="00F067CD">
              <w:rPr>
                <w:bCs/>
                <w:lang w:val="uk-UA" w:eastAsia="uk-UA"/>
              </w:rPr>
              <w:t>за іпотечними цінними паперами (за кожним власним випуском):</w:t>
            </w:r>
          </w:p>
        </w:tc>
        <w:tc>
          <w:tcPr>
            <w:tcW w:w="1189" w:type="dxa"/>
          </w:tcPr>
          <w:p w:rsidR="00F067CD" w:rsidRPr="00F067CD" w:rsidRDefault="00F067CD" w:rsidP="00F067CD">
            <w:pPr>
              <w:jc w:val="right"/>
              <w:rPr>
                <w:bCs/>
                <w:lang w:val="uk-UA" w:eastAsia="uk-UA"/>
              </w:rPr>
            </w:pPr>
            <w:r w:rsidRPr="00F067CD">
              <w:rPr>
                <w:bCs/>
                <w:lang w:val="uk-UA" w:eastAsia="uk-UA"/>
              </w:rPr>
              <w:t>Х</w:t>
            </w:r>
          </w:p>
        </w:tc>
        <w:tc>
          <w:tcPr>
            <w:tcW w:w="1385" w:type="dxa"/>
          </w:tcPr>
          <w:p w:rsidR="00F067CD" w:rsidRPr="00F067CD" w:rsidRDefault="00F067CD" w:rsidP="00F067CD">
            <w:pPr>
              <w:jc w:val="right"/>
              <w:rPr>
                <w:bCs/>
                <w:lang w:val="uk-UA" w:eastAsia="uk-UA"/>
              </w:rPr>
            </w:pPr>
            <w:r w:rsidRPr="00F067CD">
              <w:rPr>
                <w:bCs/>
                <w:lang w:val="uk-UA" w:eastAsia="uk-UA"/>
              </w:rPr>
              <w:t>0.00</w:t>
            </w:r>
          </w:p>
        </w:tc>
        <w:tc>
          <w:tcPr>
            <w:tcW w:w="1651" w:type="dxa"/>
          </w:tcPr>
          <w:p w:rsidR="00F067CD" w:rsidRPr="00F067CD" w:rsidRDefault="00F067CD" w:rsidP="00F067CD">
            <w:pPr>
              <w:jc w:val="right"/>
              <w:rPr>
                <w:bCs/>
                <w:lang w:val="uk-UA" w:eastAsia="uk-UA"/>
              </w:rPr>
            </w:pPr>
            <w:r w:rsidRPr="00F067CD">
              <w:rPr>
                <w:bCs/>
                <w:lang w:val="uk-UA" w:eastAsia="uk-UA"/>
              </w:rPr>
              <w:t>Х</w:t>
            </w:r>
          </w:p>
        </w:tc>
        <w:tc>
          <w:tcPr>
            <w:tcW w:w="1231" w:type="dxa"/>
          </w:tcPr>
          <w:p w:rsidR="00F067CD" w:rsidRPr="00F067CD" w:rsidRDefault="00F067CD" w:rsidP="00F067CD">
            <w:pPr>
              <w:jc w:val="right"/>
              <w:rPr>
                <w:bCs/>
                <w:lang w:val="uk-UA" w:eastAsia="uk-UA"/>
              </w:rPr>
            </w:pPr>
            <w:r w:rsidRPr="00F067CD">
              <w:rPr>
                <w:bCs/>
                <w:lang w:val="uk-UA" w:eastAsia="uk-UA"/>
              </w:rPr>
              <w:t>Х</w:t>
            </w:r>
          </w:p>
        </w:tc>
      </w:tr>
      <w:tr w:rsidR="00F067CD" w:rsidRPr="00F067CD" w:rsidTr="006822A6">
        <w:tc>
          <w:tcPr>
            <w:tcW w:w="4492" w:type="dxa"/>
            <w:gridSpan w:val="2"/>
          </w:tcPr>
          <w:p w:rsidR="00F067CD" w:rsidRPr="00F067CD" w:rsidRDefault="00F067CD" w:rsidP="00F067CD">
            <w:pPr>
              <w:ind w:left="180" w:hanging="180"/>
              <w:rPr>
                <w:bCs/>
                <w:lang w:val="uk-UA" w:eastAsia="uk-UA"/>
              </w:rPr>
            </w:pPr>
            <w:r w:rsidRPr="00F067CD">
              <w:rPr>
                <w:bCs/>
                <w:lang w:val="uk-UA" w:eastAsia="uk-UA"/>
              </w:rPr>
              <w:t>за сертифікатами ФОН (за кожним власним випуском):</w:t>
            </w:r>
          </w:p>
        </w:tc>
        <w:tc>
          <w:tcPr>
            <w:tcW w:w="1189" w:type="dxa"/>
          </w:tcPr>
          <w:p w:rsidR="00F067CD" w:rsidRPr="00F067CD" w:rsidRDefault="00F067CD" w:rsidP="00F067CD">
            <w:pPr>
              <w:jc w:val="right"/>
              <w:rPr>
                <w:bCs/>
                <w:lang w:val="uk-UA" w:eastAsia="uk-UA"/>
              </w:rPr>
            </w:pPr>
            <w:r w:rsidRPr="00F067CD">
              <w:rPr>
                <w:bCs/>
                <w:lang w:val="uk-UA" w:eastAsia="uk-UA"/>
              </w:rPr>
              <w:t>Х</w:t>
            </w:r>
          </w:p>
        </w:tc>
        <w:tc>
          <w:tcPr>
            <w:tcW w:w="1385" w:type="dxa"/>
          </w:tcPr>
          <w:p w:rsidR="00F067CD" w:rsidRPr="00F067CD" w:rsidRDefault="00F067CD" w:rsidP="00F067CD">
            <w:pPr>
              <w:jc w:val="right"/>
              <w:rPr>
                <w:bCs/>
                <w:lang w:val="uk-UA" w:eastAsia="uk-UA"/>
              </w:rPr>
            </w:pPr>
            <w:r w:rsidRPr="00F067CD">
              <w:rPr>
                <w:bCs/>
                <w:lang w:val="uk-UA" w:eastAsia="uk-UA"/>
              </w:rPr>
              <w:t>0.00</w:t>
            </w:r>
          </w:p>
        </w:tc>
        <w:tc>
          <w:tcPr>
            <w:tcW w:w="1651" w:type="dxa"/>
          </w:tcPr>
          <w:p w:rsidR="00F067CD" w:rsidRPr="00F067CD" w:rsidRDefault="00F067CD" w:rsidP="00F067CD">
            <w:pPr>
              <w:jc w:val="right"/>
              <w:rPr>
                <w:bCs/>
                <w:lang w:val="uk-UA" w:eastAsia="uk-UA"/>
              </w:rPr>
            </w:pPr>
            <w:r w:rsidRPr="00F067CD">
              <w:rPr>
                <w:bCs/>
                <w:lang w:val="uk-UA" w:eastAsia="uk-UA"/>
              </w:rPr>
              <w:t>Х</w:t>
            </w:r>
          </w:p>
        </w:tc>
        <w:tc>
          <w:tcPr>
            <w:tcW w:w="1231" w:type="dxa"/>
          </w:tcPr>
          <w:p w:rsidR="00F067CD" w:rsidRPr="00F067CD" w:rsidRDefault="00F067CD" w:rsidP="00F067CD">
            <w:pPr>
              <w:jc w:val="right"/>
              <w:rPr>
                <w:bCs/>
                <w:lang w:val="uk-UA" w:eastAsia="uk-UA"/>
              </w:rPr>
            </w:pPr>
            <w:r w:rsidRPr="00F067CD">
              <w:rPr>
                <w:bCs/>
                <w:lang w:val="uk-UA" w:eastAsia="uk-UA"/>
              </w:rPr>
              <w:t>Х</w:t>
            </w:r>
          </w:p>
        </w:tc>
      </w:tr>
      <w:tr w:rsidR="00F067CD" w:rsidRPr="00F067CD" w:rsidTr="006822A6">
        <w:tc>
          <w:tcPr>
            <w:tcW w:w="4492" w:type="dxa"/>
            <w:gridSpan w:val="2"/>
          </w:tcPr>
          <w:p w:rsidR="00F067CD" w:rsidRPr="00F067CD" w:rsidRDefault="00F067CD" w:rsidP="00F067CD">
            <w:pPr>
              <w:ind w:left="180" w:hanging="180"/>
              <w:rPr>
                <w:bCs/>
                <w:lang w:val="uk-UA" w:eastAsia="uk-UA"/>
              </w:rPr>
            </w:pPr>
            <w:r w:rsidRPr="00F067CD">
              <w:rPr>
                <w:bCs/>
                <w:lang w:val="uk-UA" w:eastAsia="uk-UA"/>
              </w:rPr>
              <w:t>За векселями (всього)</w:t>
            </w:r>
          </w:p>
        </w:tc>
        <w:tc>
          <w:tcPr>
            <w:tcW w:w="1189" w:type="dxa"/>
          </w:tcPr>
          <w:p w:rsidR="00F067CD" w:rsidRPr="00F067CD" w:rsidRDefault="00F067CD" w:rsidP="00F067CD">
            <w:pPr>
              <w:jc w:val="right"/>
              <w:rPr>
                <w:bCs/>
                <w:lang w:val="uk-UA" w:eastAsia="uk-UA"/>
              </w:rPr>
            </w:pPr>
            <w:r w:rsidRPr="00F067CD">
              <w:rPr>
                <w:bCs/>
                <w:lang w:val="uk-UA" w:eastAsia="uk-UA"/>
              </w:rPr>
              <w:t>Х</w:t>
            </w:r>
          </w:p>
        </w:tc>
        <w:tc>
          <w:tcPr>
            <w:tcW w:w="1385" w:type="dxa"/>
          </w:tcPr>
          <w:p w:rsidR="00F067CD" w:rsidRPr="00F067CD" w:rsidRDefault="00F067CD" w:rsidP="00F067CD">
            <w:pPr>
              <w:jc w:val="right"/>
              <w:rPr>
                <w:bCs/>
                <w:lang w:val="uk-UA" w:eastAsia="uk-UA"/>
              </w:rPr>
            </w:pPr>
            <w:r w:rsidRPr="00F067CD">
              <w:rPr>
                <w:bCs/>
                <w:lang w:val="uk-UA" w:eastAsia="uk-UA"/>
              </w:rPr>
              <w:t>0.00</w:t>
            </w:r>
          </w:p>
        </w:tc>
        <w:tc>
          <w:tcPr>
            <w:tcW w:w="1651" w:type="dxa"/>
          </w:tcPr>
          <w:p w:rsidR="00F067CD" w:rsidRPr="00F067CD" w:rsidRDefault="00F067CD" w:rsidP="00F067CD">
            <w:pPr>
              <w:jc w:val="right"/>
              <w:rPr>
                <w:bCs/>
                <w:lang w:val="uk-UA" w:eastAsia="uk-UA"/>
              </w:rPr>
            </w:pPr>
            <w:r w:rsidRPr="00F067CD">
              <w:rPr>
                <w:bCs/>
                <w:lang w:val="uk-UA" w:eastAsia="uk-UA"/>
              </w:rPr>
              <w:t>Х</w:t>
            </w:r>
          </w:p>
        </w:tc>
        <w:tc>
          <w:tcPr>
            <w:tcW w:w="1231" w:type="dxa"/>
          </w:tcPr>
          <w:p w:rsidR="00F067CD" w:rsidRPr="00F067CD" w:rsidRDefault="00F067CD" w:rsidP="00F067CD">
            <w:pPr>
              <w:jc w:val="right"/>
              <w:rPr>
                <w:bCs/>
                <w:lang w:val="uk-UA" w:eastAsia="uk-UA"/>
              </w:rPr>
            </w:pPr>
            <w:r w:rsidRPr="00F067CD">
              <w:rPr>
                <w:bCs/>
                <w:lang w:val="uk-UA" w:eastAsia="uk-UA"/>
              </w:rPr>
              <w:t>Х</w:t>
            </w:r>
          </w:p>
        </w:tc>
      </w:tr>
      <w:tr w:rsidR="00F067CD" w:rsidRPr="00F067CD" w:rsidTr="006822A6">
        <w:tc>
          <w:tcPr>
            <w:tcW w:w="4492" w:type="dxa"/>
            <w:gridSpan w:val="2"/>
          </w:tcPr>
          <w:p w:rsidR="00F067CD" w:rsidRPr="00F067CD" w:rsidRDefault="00F067CD" w:rsidP="00F067CD">
            <w:pPr>
              <w:ind w:left="180" w:hanging="180"/>
              <w:rPr>
                <w:bCs/>
                <w:lang w:val="uk-UA" w:eastAsia="uk-UA"/>
              </w:rPr>
            </w:pPr>
            <w:r w:rsidRPr="00F067CD">
              <w:rPr>
                <w:bCs/>
                <w:lang w:val="uk-UA" w:eastAsia="uk-UA"/>
              </w:rPr>
              <w:t>за іншими цінними паперами (у тому числі за похідними цінними паперами) (за кожним видом):</w:t>
            </w:r>
          </w:p>
        </w:tc>
        <w:tc>
          <w:tcPr>
            <w:tcW w:w="1189" w:type="dxa"/>
          </w:tcPr>
          <w:p w:rsidR="00F067CD" w:rsidRPr="00F067CD" w:rsidRDefault="00F067CD" w:rsidP="00F067CD">
            <w:pPr>
              <w:jc w:val="right"/>
              <w:rPr>
                <w:bCs/>
                <w:lang w:val="uk-UA" w:eastAsia="uk-UA"/>
              </w:rPr>
            </w:pPr>
            <w:r w:rsidRPr="00F067CD">
              <w:rPr>
                <w:bCs/>
                <w:lang w:val="uk-UA" w:eastAsia="uk-UA"/>
              </w:rPr>
              <w:t>Х</w:t>
            </w:r>
          </w:p>
        </w:tc>
        <w:tc>
          <w:tcPr>
            <w:tcW w:w="1385" w:type="dxa"/>
          </w:tcPr>
          <w:p w:rsidR="00F067CD" w:rsidRPr="00F067CD" w:rsidRDefault="00F067CD" w:rsidP="00F067CD">
            <w:pPr>
              <w:jc w:val="right"/>
              <w:rPr>
                <w:bCs/>
                <w:lang w:val="uk-UA" w:eastAsia="uk-UA"/>
              </w:rPr>
            </w:pPr>
            <w:r w:rsidRPr="00F067CD">
              <w:rPr>
                <w:bCs/>
                <w:lang w:val="uk-UA" w:eastAsia="uk-UA"/>
              </w:rPr>
              <w:t>0.00</w:t>
            </w:r>
          </w:p>
        </w:tc>
        <w:tc>
          <w:tcPr>
            <w:tcW w:w="1651" w:type="dxa"/>
          </w:tcPr>
          <w:p w:rsidR="00F067CD" w:rsidRPr="00F067CD" w:rsidRDefault="00F067CD" w:rsidP="00F067CD">
            <w:pPr>
              <w:jc w:val="right"/>
              <w:rPr>
                <w:bCs/>
                <w:lang w:val="uk-UA" w:eastAsia="uk-UA"/>
              </w:rPr>
            </w:pPr>
            <w:r w:rsidRPr="00F067CD">
              <w:rPr>
                <w:bCs/>
                <w:lang w:val="uk-UA" w:eastAsia="uk-UA"/>
              </w:rPr>
              <w:t>Х</w:t>
            </w:r>
          </w:p>
        </w:tc>
        <w:tc>
          <w:tcPr>
            <w:tcW w:w="1231" w:type="dxa"/>
          </w:tcPr>
          <w:p w:rsidR="00F067CD" w:rsidRPr="00F067CD" w:rsidRDefault="00F067CD" w:rsidP="00F067CD">
            <w:pPr>
              <w:jc w:val="right"/>
              <w:rPr>
                <w:bCs/>
                <w:lang w:val="uk-UA" w:eastAsia="uk-UA"/>
              </w:rPr>
            </w:pPr>
            <w:r w:rsidRPr="00F067CD">
              <w:rPr>
                <w:bCs/>
                <w:lang w:val="uk-UA" w:eastAsia="uk-UA"/>
              </w:rPr>
              <w:t>Х</w:t>
            </w:r>
          </w:p>
        </w:tc>
      </w:tr>
      <w:tr w:rsidR="00F067CD" w:rsidRPr="00F067CD" w:rsidTr="006822A6">
        <w:tc>
          <w:tcPr>
            <w:tcW w:w="4492" w:type="dxa"/>
            <w:gridSpan w:val="2"/>
          </w:tcPr>
          <w:p w:rsidR="00F067CD" w:rsidRPr="00F067CD" w:rsidRDefault="00F067CD" w:rsidP="00F067CD">
            <w:pPr>
              <w:ind w:left="180" w:hanging="180"/>
              <w:rPr>
                <w:bCs/>
                <w:lang w:val="uk-UA" w:eastAsia="uk-UA"/>
              </w:rPr>
            </w:pPr>
            <w:r w:rsidRPr="00F067CD">
              <w:rPr>
                <w:bCs/>
                <w:lang w:val="uk-UA" w:eastAsia="uk-UA"/>
              </w:rPr>
              <w:t>За фінансовими інвестиціями в корпоративні права (за кожним видом):</w:t>
            </w:r>
          </w:p>
        </w:tc>
        <w:tc>
          <w:tcPr>
            <w:tcW w:w="1189" w:type="dxa"/>
          </w:tcPr>
          <w:p w:rsidR="00F067CD" w:rsidRPr="00F067CD" w:rsidRDefault="00F067CD" w:rsidP="00F067CD">
            <w:pPr>
              <w:jc w:val="right"/>
              <w:rPr>
                <w:bCs/>
                <w:lang w:val="uk-UA" w:eastAsia="uk-UA"/>
              </w:rPr>
            </w:pPr>
            <w:r w:rsidRPr="00F067CD">
              <w:rPr>
                <w:bCs/>
                <w:lang w:val="uk-UA" w:eastAsia="uk-UA"/>
              </w:rPr>
              <w:t>Х</w:t>
            </w:r>
          </w:p>
        </w:tc>
        <w:tc>
          <w:tcPr>
            <w:tcW w:w="1385" w:type="dxa"/>
          </w:tcPr>
          <w:p w:rsidR="00F067CD" w:rsidRPr="00F067CD" w:rsidRDefault="00F067CD" w:rsidP="00F067CD">
            <w:pPr>
              <w:jc w:val="right"/>
              <w:rPr>
                <w:bCs/>
                <w:lang w:val="uk-UA" w:eastAsia="uk-UA"/>
              </w:rPr>
            </w:pPr>
            <w:r w:rsidRPr="00F067CD">
              <w:rPr>
                <w:bCs/>
                <w:lang w:val="uk-UA" w:eastAsia="uk-UA"/>
              </w:rPr>
              <w:t>0.00</w:t>
            </w:r>
          </w:p>
        </w:tc>
        <w:tc>
          <w:tcPr>
            <w:tcW w:w="1651" w:type="dxa"/>
          </w:tcPr>
          <w:p w:rsidR="00F067CD" w:rsidRPr="00F067CD" w:rsidRDefault="00F067CD" w:rsidP="00F067CD">
            <w:pPr>
              <w:jc w:val="right"/>
              <w:rPr>
                <w:bCs/>
                <w:lang w:val="uk-UA" w:eastAsia="uk-UA"/>
              </w:rPr>
            </w:pPr>
            <w:r w:rsidRPr="00F067CD">
              <w:rPr>
                <w:bCs/>
                <w:lang w:val="uk-UA" w:eastAsia="uk-UA"/>
              </w:rPr>
              <w:t>Х</w:t>
            </w:r>
          </w:p>
        </w:tc>
        <w:tc>
          <w:tcPr>
            <w:tcW w:w="1231" w:type="dxa"/>
          </w:tcPr>
          <w:p w:rsidR="00F067CD" w:rsidRPr="00F067CD" w:rsidRDefault="00F067CD" w:rsidP="00F067CD">
            <w:pPr>
              <w:jc w:val="right"/>
              <w:rPr>
                <w:bCs/>
                <w:lang w:val="uk-UA" w:eastAsia="uk-UA"/>
              </w:rPr>
            </w:pPr>
            <w:r w:rsidRPr="00F067CD">
              <w:rPr>
                <w:bCs/>
                <w:lang w:val="uk-UA" w:eastAsia="uk-UA"/>
              </w:rPr>
              <w:t>Х</w:t>
            </w:r>
          </w:p>
        </w:tc>
      </w:tr>
      <w:tr w:rsidR="00F067CD" w:rsidRPr="00F067CD" w:rsidTr="006822A6">
        <w:tc>
          <w:tcPr>
            <w:tcW w:w="4492" w:type="dxa"/>
            <w:gridSpan w:val="2"/>
          </w:tcPr>
          <w:p w:rsidR="00F067CD" w:rsidRPr="00F067CD" w:rsidRDefault="00F067CD" w:rsidP="00F067CD">
            <w:pPr>
              <w:ind w:left="180" w:hanging="180"/>
              <w:rPr>
                <w:bCs/>
                <w:lang w:val="uk-UA" w:eastAsia="uk-UA"/>
              </w:rPr>
            </w:pPr>
            <w:r w:rsidRPr="00F067CD">
              <w:rPr>
                <w:bCs/>
                <w:lang w:val="uk-UA" w:eastAsia="uk-UA"/>
              </w:rPr>
              <w:t>Податкові зобов'язання</w:t>
            </w:r>
          </w:p>
        </w:tc>
        <w:tc>
          <w:tcPr>
            <w:tcW w:w="1189" w:type="dxa"/>
          </w:tcPr>
          <w:p w:rsidR="00F067CD" w:rsidRPr="00F067CD" w:rsidRDefault="00F067CD" w:rsidP="00F067CD">
            <w:pPr>
              <w:jc w:val="right"/>
              <w:rPr>
                <w:bCs/>
                <w:lang w:val="uk-UA" w:eastAsia="uk-UA"/>
              </w:rPr>
            </w:pPr>
            <w:r w:rsidRPr="00F067CD">
              <w:rPr>
                <w:bCs/>
                <w:lang w:val="uk-UA" w:eastAsia="uk-UA"/>
              </w:rPr>
              <w:t>Х</w:t>
            </w:r>
          </w:p>
        </w:tc>
        <w:tc>
          <w:tcPr>
            <w:tcW w:w="1385" w:type="dxa"/>
          </w:tcPr>
          <w:p w:rsidR="00F067CD" w:rsidRPr="00F067CD" w:rsidRDefault="00F067CD" w:rsidP="00F067CD">
            <w:pPr>
              <w:jc w:val="right"/>
              <w:rPr>
                <w:bCs/>
                <w:lang w:val="uk-UA" w:eastAsia="uk-UA"/>
              </w:rPr>
            </w:pPr>
            <w:r w:rsidRPr="00F067CD">
              <w:rPr>
                <w:bCs/>
                <w:lang w:val="uk-UA" w:eastAsia="uk-UA"/>
              </w:rPr>
              <w:t>0.00</w:t>
            </w:r>
          </w:p>
        </w:tc>
        <w:tc>
          <w:tcPr>
            <w:tcW w:w="1651" w:type="dxa"/>
          </w:tcPr>
          <w:p w:rsidR="00F067CD" w:rsidRPr="00F067CD" w:rsidRDefault="00F067CD" w:rsidP="00F067CD">
            <w:pPr>
              <w:jc w:val="right"/>
              <w:rPr>
                <w:bCs/>
                <w:lang w:val="uk-UA" w:eastAsia="uk-UA"/>
              </w:rPr>
            </w:pPr>
            <w:r w:rsidRPr="00F067CD">
              <w:rPr>
                <w:bCs/>
                <w:lang w:val="uk-UA" w:eastAsia="uk-UA"/>
              </w:rPr>
              <w:t>Х</w:t>
            </w:r>
          </w:p>
        </w:tc>
        <w:tc>
          <w:tcPr>
            <w:tcW w:w="1231" w:type="dxa"/>
          </w:tcPr>
          <w:p w:rsidR="00F067CD" w:rsidRPr="00F067CD" w:rsidRDefault="00F067CD" w:rsidP="00F067CD">
            <w:pPr>
              <w:jc w:val="right"/>
              <w:rPr>
                <w:bCs/>
                <w:lang w:val="uk-UA" w:eastAsia="uk-UA"/>
              </w:rPr>
            </w:pPr>
            <w:r w:rsidRPr="00F067CD">
              <w:rPr>
                <w:bCs/>
                <w:lang w:val="uk-UA" w:eastAsia="uk-UA"/>
              </w:rPr>
              <w:t>Х</w:t>
            </w:r>
          </w:p>
        </w:tc>
      </w:tr>
      <w:tr w:rsidR="00F067CD" w:rsidRPr="00F067CD" w:rsidTr="006822A6">
        <w:tc>
          <w:tcPr>
            <w:tcW w:w="4492" w:type="dxa"/>
            <w:gridSpan w:val="2"/>
          </w:tcPr>
          <w:p w:rsidR="00F067CD" w:rsidRPr="00F067CD" w:rsidRDefault="00F067CD" w:rsidP="00F067CD">
            <w:pPr>
              <w:ind w:left="180" w:hanging="180"/>
              <w:rPr>
                <w:bCs/>
                <w:lang w:val="uk-UA" w:eastAsia="uk-UA"/>
              </w:rPr>
            </w:pPr>
            <w:r w:rsidRPr="00F067CD">
              <w:rPr>
                <w:bCs/>
                <w:lang w:val="uk-UA" w:eastAsia="uk-UA"/>
              </w:rPr>
              <w:t>Фінансова допомога на зворотній основі</w:t>
            </w:r>
          </w:p>
        </w:tc>
        <w:tc>
          <w:tcPr>
            <w:tcW w:w="1189" w:type="dxa"/>
          </w:tcPr>
          <w:p w:rsidR="00F067CD" w:rsidRPr="00F067CD" w:rsidRDefault="00F067CD" w:rsidP="00F067CD">
            <w:pPr>
              <w:jc w:val="right"/>
              <w:rPr>
                <w:bCs/>
                <w:lang w:val="uk-UA" w:eastAsia="uk-UA"/>
              </w:rPr>
            </w:pPr>
            <w:r w:rsidRPr="00F067CD">
              <w:rPr>
                <w:bCs/>
                <w:lang w:val="uk-UA" w:eastAsia="uk-UA"/>
              </w:rPr>
              <w:t>Х</w:t>
            </w:r>
          </w:p>
        </w:tc>
        <w:tc>
          <w:tcPr>
            <w:tcW w:w="1385" w:type="dxa"/>
          </w:tcPr>
          <w:p w:rsidR="00F067CD" w:rsidRPr="00F067CD" w:rsidRDefault="00F067CD" w:rsidP="00F067CD">
            <w:pPr>
              <w:jc w:val="right"/>
              <w:rPr>
                <w:bCs/>
                <w:lang w:val="uk-UA" w:eastAsia="uk-UA"/>
              </w:rPr>
            </w:pPr>
            <w:r w:rsidRPr="00F067CD">
              <w:rPr>
                <w:bCs/>
                <w:lang w:val="uk-UA" w:eastAsia="uk-UA"/>
              </w:rPr>
              <w:t>0.00</w:t>
            </w:r>
          </w:p>
        </w:tc>
        <w:tc>
          <w:tcPr>
            <w:tcW w:w="1651" w:type="dxa"/>
          </w:tcPr>
          <w:p w:rsidR="00F067CD" w:rsidRPr="00F067CD" w:rsidRDefault="00F067CD" w:rsidP="00F067CD">
            <w:pPr>
              <w:jc w:val="right"/>
              <w:rPr>
                <w:bCs/>
                <w:lang w:val="uk-UA" w:eastAsia="uk-UA"/>
              </w:rPr>
            </w:pPr>
            <w:r w:rsidRPr="00F067CD">
              <w:rPr>
                <w:bCs/>
                <w:lang w:val="uk-UA" w:eastAsia="uk-UA"/>
              </w:rPr>
              <w:t>Х</w:t>
            </w:r>
          </w:p>
        </w:tc>
        <w:tc>
          <w:tcPr>
            <w:tcW w:w="1231" w:type="dxa"/>
          </w:tcPr>
          <w:p w:rsidR="00F067CD" w:rsidRPr="00F067CD" w:rsidRDefault="00F067CD" w:rsidP="00F067CD">
            <w:pPr>
              <w:jc w:val="right"/>
              <w:rPr>
                <w:bCs/>
                <w:lang w:val="uk-UA" w:eastAsia="uk-UA"/>
              </w:rPr>
            </w:pPr>
            <w:r w:rsidRPr="00F067CD">
              <w:rPr>
                <w:bCs/>
                <w:lang w:val="uk-UA" w:eastAsia="uk-UA"/>
              </w:rPr>
              <w:t>Х</w:t>
            </w:r>
          </w:p>
        </w:tc>
      </w:tr>
      <w:tr w:rsidR="00F067CD" w:rsidRPr="00F067CD" w:rsidTr="006822A6">
        <w:tc>
          <w:tcPr>
            <w:tcW w:w="4492" w:type="dxa"/>
            <w:gridSpan w:val="2"/>
          </w:tcPr>
          <w:p w:rsidR="00F067CD" w:rsidRPr="00F067CD" w:rsidRDefault="00F067CD" w:rsidP="00F067CD">
            <w:pPr>
              <w:ind w:left="180" w:hanging="180"/>
              <w:rPr>
                <w:bCs/>
                <w:lang w:val="uk-UA" w:eastAsia="uk-UA"/>
              </w:rPr>
            </w:pPr>
            <w:r w:rsidRPr="00F067CD">
              <w:rPr>
                <w:bCs/>
                <w:lang w:val="uk-UA" w:eastAsia="uk-UA"/>
              </w:rPr>
              <w:t>Інші зобов'язання та забезпечення</w:t>
            </w:r>
          </w:p>
        </w:tc>
        <w:tc>
          <w:tcPr>
            <w:tcW w:w="1189" w:type="dxa"/>
          </w:tcPr>
          <w:p w:rsidR="00F067CD" w:rsidRPr="00F067CD" w:rsidRDefault="00F067CD" w:rsidP="00F067CD">
            <w:pPr>
              <w:jc w:val="right"/>
              <w:rPr>
                <w:bCs/>
                <w:lang w:val="uk-UA" w:eastAsia="uk-UA"/>
              </w:rPr>
            </w:pPr>
            <w:r w:rsidRPr="00F067CD">
              <w:rPr>
                <w:bCs/>
                <w:lang w:val="uk-UA" w:eastAsia="uk-UA"/>
              </w:rPr>
              <w:t>Х</w:t>
            </w:r>
          </w:p>
        </w:tc>
        <w:tc>
          <w:tcPr>
            <w:tcW w:w="1385" w:type="dxa"/>
          </w:tcPr>
          <w:p w:rsidR="00F067CD" w:rsidRPr="00F067CD" w:rsidRDefault="00F067CD" w:rsidP="00F067CD">
            <w:pPr>
              <w:jc w:val="right"/>
              <w:rPr>
                <w:bCs/>
                <w:lang w:val="uk-UA" w:eastAsia="uk-UA"/>
              </w:rPr>
            </w:pPr>
            <w:r w:rsidRPr="00F067CD">
              <w:rPr>
                <w:bCs/>
                <w:lang w:val="uk-UA" w:eastAsia="uk-UA"/>
              </w:rPr>
              <w:t>39253.00</w:t>
            </w:r>
          </w:p>
        </w:tc>
        <w:tc>
          <w:tcPr>
            <w:tcW w:w="1651" w:type="dxa"/>
          </w:tcPr>
          <w:p w:rsidR="00F067CD" w:rsidRPr="00F067CD" w:rsidRDefault="00F067CD" w:rsidP="00F067CD">
            <w:pPr>
              <w:jc w:val="right"/>
              <w:rPr>
                <w:bCs/>
                <w:lang w:val="uk-UA" w:eastAsia="uk-UA"/>
              </w:rPr>
            </w:pPr>
            <w:r w:rsidRPr="00F067CD">
              <w:rPr>
                <w:bCs/>
                <w:lang w:val="uk-UA" w:eastAsia="uk-UA"/>
              </w:rPr>
              <w:t>Х</w:t>
            </w:r>
          </w:p>
        </w:tc>
        <w:tc>
          <w:tcPr>
            <w:tcW w:w="1231" w:type="dxa"/>
          </w:tcPr>
          <w:p w:rsidR="00F067CD" w:rsidRPr="00F067CD" w:rsidRDefault="00F067CD" w:rsidP="00F067CD">
            <w:pPr>
              <w:jc w:val="right"/>
              <w:rPr>
                <w:bCs/>
                <w:lang w:val="uk-UA" w:eastAsia="uk-UA"/>
              </w:rPr>
            </w:pPr>
            <w:r w:rsidRPr="00F067CD">
              <w:rPr>
                <w:bCs/>
                <w:lang w:val="uk-UA" w:eastAsia="uk-UA"/>
              </w:rPr>
              <w:t>Х</w:t>
            </w:r>
          </w:p>
        </w:tc>
      </w:tr>
      <w:tr w:rsidR="00F067CD" w:rsidRPr="00F067CD" w:rsidTr="006822A6">
        <w:tc>
          <w:tcPr>
            <w:tcW w:w="4492" w:type="dxa"/>
            <w:gridSpan w:val="2"/>
          </w:tcPr>
          <w:p w:rsidR="00F067CD" w:rsidRPr="00F067CD" w:rsidRDefault="00F067CD" w:rsidP="00F067CD">
            <w:pPr>
              <w:ind w:left="180" w:hanging="180"/>
              <w:rPr>
                <w:bCs/>
                <w:lang w:val="uk-UA" w:eastAsia="uk-UA"/>
              </w:rPr>
            </w:pPr>
            <w:r w:rsidRPr="00F067CD">
              <w:rPr>
                <w:bCs/>
                <w:lang w:val="uk-UA" w:eastAsia="uk-UA"/>
              </w:rPr>
              <w:t>Усього зобов'язань та забезпечень</w:t>
            </w:r>
          </w:p>
        </w:tc>
        <w:tc>
          <w:tcPr>
            <w:tcW w:w="1189" w:type="dxa"/>
          </w:tcPr>
          <w:p w:rsidR="00F067CD" w:rsidRPr="00F067CD" w:rsidRDefault="00F067CD" w:rsidP="00F067CD">
            <w:pPr>
              <w:jc w:val="right"/>
              <w:rPr>
                <w:bCs/>
                <w:lang w:val="uk-UA" w:eastAsia="uk-UA"/>
              </w:rPr>
            </w:pPr>
            <w:r w:rsidRPr="00F067CD">
              <w:rPr>
                <w:bCs/>
                <w:lang w:val="uk-UA" w:eastAsia="uk-UA"/>
              </w:rPr>
              <w:t>Х</w:t>
            </w:r>
          </w:p>
        </w:tc>
        <w:tc>
          <w:tcPr>
            <w:tcW w:w="1385" w:type="dxa"/>
          </w:tcPr>
          <w:p w:rsidR="00F067CD" w:rsidRPr="00F067CD" w:rsidRDefault="00F067CD" w:rsidP="00F067CD">
            <w:pPr>
              <w:jc w:val="right"/>
              <w:rPr>
                <w:bCs/>
                <w:lang w:val="uk-UA" w:eastAsia="uk-UA"/>
              </w:rPr>
            </w:pPr>
            <w:r w:rsidRPr="00F067CD">
              <w:rPr>
                <w:bCs/>
                <w:lang w:val="uk-UA" w:eastAsia="uk-UA"/>
              </w:rPr>
              <w:t>53713.00</w:t>
            </w:r>
          </w:p>
        </w:tc>
        <w:tc>
          <w:tcPr>
            <w:tcW w:w="1651" w:type="dxa"/>
          </w:tcPr>
          <w:p w:rsidR="00F067CD" w:rsidRPr="00F067CD" w:rsidRDefault="00F067CD" w:rsidP="00F067CD">
            <w:pPr>
              <w:jc w:val="right"/>
              <w:rPr>
                <w:bCs/>
                <w:lang w:val="uk-UA" w:eastAsia="uk-UA"/>
              </w:rPr>
            </w:pPr>
            <w:r w:rsidRPr="00F067CD">
              <w:rPr>
                <w:bCs/>
                <w:lang w:val="uk-UA" w:eastAsia="uk-UA"/>
              </w:rPr>
              <w:t>Х</w:t>
            </w:r>
          </w:p>
        </w:tc>
        <w:tc>
          <w:tcPr>
            <w:tcW w:w="1231" w:type="dxa"/>
          </w:tcPr>
          <w:p w:rsidR="00F067CD" w:rsidRPr="00F067CD" w:rsidRDefault="00F067CD" w:rsidP="00F067CD">
            <w:pPr>
              <w:jc w:val="right"/>
              <w:rPr>
                <w:bCs/>
                <w:lang w:val="uk-UA" w:eastAsia="uk-UA"/>
              </w:rPr>
            </w:pPr>
            <w:r w:rsidRPr="00F067CD">
              <w:rPr>
                <w:bCs/>
                <w:lang w:val="uk-UA" w:eastAsia="uk-UA"/>
              </w:rPr>
              <w:t>Х</w:t>
            </w:r>
          </w:p>
        </w:tc>
      </w:tr>
      <w:tr w:rsidR="00F067CD" w:rsidRPr="00F067CD" w:rsidTr="006822A6">
        <w:tc>
          <w:tcPr>
            <w:tcW w:w="737" w:type="dxa"/>
          </w:tcPr>
          <w:p w:rsidR="00F067CD" w:rsidRPr="00F067CD" w:rsidRDefault="00F067CD" w:rsidP="00F067CD">
            <w:pPr>
              <w:rPr>
                <w:b/>
                <w:szCs w:val="24"/>
                <w:lang w:val="en-US" w:eastAsia="uk-UA"/>
              </w:rPr>
            </w:pPr>
            <w:r w:rsidRPr="00F067CD">
              <w:rPr>
                <w:b/>
                <w:szCs w:val="24"/>
                <w:lang w:val="en-US" w:eastAsia="uk-UA"/>
              </w:rPr>
              <w:t>Опис</w:t>
            </w:r>
          </w:p>
        </w:tc>
        <w:tc>
          <w:tcPr>
            <w:tcW w:w="9213" w:type="dxa"/>
            <w:gridSpan w:val="5"/>
          </w:tcPr>
          <w:p w:rsidR="00F067CD" w:rsidRPr="00F067CD" w:rsidRDefault="00F067CD" w:rsidP="00F067CD">
            <w:pPr>
              <w:rPr>
                <w:szCs w:val="24"/>
                <w:lang w:val="en-US" w:eastAsia="uk-UA"/>
              </w:rPr>
            </w:pPr>
            <w:r w:rsidRPr="00F067CD">
              <w:rPr>
                <w:szCs w:val="24"/>
                <w:lang w:val="en-US" w:eastAsia="uk-UA"/>
              </w:rPr>
              <w:t>До iнших зобов'язань (39253 тис грн.) належать: кредиторська заборгованiсть за товари, роботи, послуги; кредиторська заборгованiсть зi страхування; поточна кредиторська за розрахунками з учасниками.</w:t>
            </w:r>
          </w:p>
        </w:tc>
      </w:tr>
    </w:tbl>
    <w:p w:rsidR="00F067CD" w:rsidRPr="00F067CD" w:rsidRDefault="00F067CD" w:rsidP="00F067CD">
      <w:pPr>
        <w:spacing w:after="0" w:line="240" w:lineRule="auto"/>
        <w:rPr>
          <w:rFonts w:ascii="Times New Roman" w:eastAsia="Times New Roman" w:hAnsi="Times New Roman" w:cs="Times New Roman"/>
          <w:sz w:val="24"/>
          <w:szCs w:val="24"/>
          <w:lang w:val="en-US" w:eastAsia="uk-UA"/>
        </w:rPr>
      </w:pPr>
    </w:p>
    <w:p w:rsidR="00F067CD" w:rsidRDefault="00F067CD">
      <w:pPr>
        <w:sectPr w:rsidR="00F067CD" w:rsidSect="00F067CD">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F067CD" w:rsidRPr="00F067CD" w:rsidTr="006822A6">
        <w:tc>
          <w:tcPr>
            <w:tcW w:w="9720" w:type="dxa"/>
            <w:tcMar>
              <w:top w:w="60" w:type="dxa"/>
              <w:left w:w="60" w:type="dxa"/>
              <w:bottom w:w="60" w:type="dxa"/>
              <w:right w:w="60" w:type="dxa"/>
            </w:tcMar>
            <w:vAlign w:val="center"/>
          </w:tcPr>
          <w:p w:rsidR="00F067CD" w:rsidRPr="00F067CD" w:rsidRDefault="00F067CD" w:rsidP="00F067CD">
            <w:pPr>
              <w:spacing w:after="0" w:line="240" w:lineRule="auto"/>
              <w:ind w:left="-210"/>
              <w:jc w:val="center"/>
              <w:rPr>
                <w:rFonts w:ascii="Times New Roman" w:eastAsia="Times New Roman" w:hAnsi="Times New Roman" w:cs="Times New Roman"/>
                <w:b/>
                <w:bCs/>
                <w:sz w:val="28"/>
                <w:szCs w:val="28"/>
                <w:lang w:val="uk-UA" w:eastAsia="uk-UA"/>
              </w:rPr>
            </w:pPr>
            <w:r w:rsidRPr="00F067CD">
              <w:rPr>
                <w:rFonts w:ascii="Times New Roman" w:eastAsia="Times New Roman" w:hAnsi="Times New Roman" w:cs="Times New Roman"/>
                <w:b/>
                <w:color w:val="000000"/>
                <w:sz w:val="28"/>
                <w:szCs w:val="28"/>
                <w:lang w:val="en-US" w:eastAsia="uk-UA"/>
              </w:rPr>
              <w:lastRenderedPageBreak/>
              <w:t>6</w:t>
            </w:r>
            <w:r w:rsidRPr="00F067CD">
              <w:rPr>
                <w:rFonts w:ascii="Times New Roman" w:eastAsia="Times New Roman" w:hAnsi="Times New Roman" w:cs="Times New Roman"/>
                <w:b/>
                <w:color w:val="000000"/>
                <w:sz w:val="28"/>
                <w:szCs w:val="28"/>
                <w:lang w:val="uk-UA" w:eastAsia="uk-UA"/>
              </w:rPr>
              <w:t>. Інформація про осіб, послугами яких користується емітент</w:t>
            </w:r>
          </w:p>
        </w:tc>
      </w:tr>
    </w:tbl>
    <w:p w:rsidR="00F067CD" w:rsidRPr="00F067CD" w:rsidRDefault="00F067CD" w:rsidP="00F067CD">
      <w:pPr>
        <w:spacing w:after="0" w:line="240" w:lineRule="auto"/>
        <w:rPr>
          <w:rFonts w:ascii="Times New Roman" w:eastAsia="Times New Roman" w:hAnsi="Times New Roman" w:cs="Times New Roman"/>
          <w:vanish/>
          <w:color w:val="000000"/>
          <w:sz w:val="24"/>
          <w:szCs w:val="24"/>
          <w:lang w:val="uk-UA" w:eastAsia="uk-UA"/>
        </w:rPr>
      </w:pPr>
    </w:p>
    <w:p w:rsidR="00F067CD" w:rsidRPr="00F067CD" w:rsidRDefault="00F067CD" w:rsidP="00F067CD">
      <w:pPr>
        <w:spacing w:after="0" w:line="240" w:lineRule="auto"/>
        <w:rPr>
          <w:rFonts w:ascii="Times New Roman" w:eastAsia="Times New Roman" w:hAnsi="Times New Roman" w:cs="Times New Roman"/>
          <w:vanish/>
          <w:color w:val="000000"/>
          <w:sz w:val="24"/>
          <w:szCs w:val="24"/>
          <w:lang w:val="uk-UA" w:eastAsia="uk-UA"/>
        </w:rPr>
      </w:pPr>
    </w:p>
    <w:p w:rsidR="00F067CD" w:rsidRPr="00F067CD" w:rsidRDefault="00F067CD" w:rsidP="00F067CD">
      <w:pPr>
        <w:spacing w:after="0" w:line="240" w:lineRule="auto"/>
        <w:rPr>
          <w:rFonts w:ascii="Times New Roman" w:eastAsia="Times New Roman" w:hAnsi="Times New Roman" w:cs="Times New Roman"/>
          <w:sz w:val="24"/>
          <w:szCs w:val="24"/>
          <w:lang w:val="uk-UA" w:eastAsia="uk-UA"/>
        </w:rPr>
      </w:pPr>
    </w:p>
    <w:p w:rsidR="00F067CD" w:rsidRPr="00F067CD" w:rsidRDefault="00F067CD" w:rsidP="00F067CD">
      <w:pPr>
        <w:spacing w:after="0" w:line="240" w:lineRule="auto"/>
        <w:rPr>
          <w:rFonts w:ascii="Times New Roman" w:eastAsia="Times New Roman" w:hAnsi="Times New Roman" w:cs="Times New Roman"/>
          <w:sz w:val="24"/>
          <w:szCs w:val="24"/>
          <w:lang w:val="uk-UA" w:eastAsia="uk-UA"/>
        </w:rPr>
      </w:pPr>
    </w:p>
    <w:tbl>
      <w:tblPr>
        <w:tblStyle w:val="a3"/>
        <w:tblW w:w="5000" w:type="pct"/>
        <w:tblLook w:val="04A0" w:firstRow="1" w:lastRow="0" w:firstColumn="1" w:lastColumn="0" w:noHBand="0" w:noVBand="1"/>
      </w:tblPr>
      <w:tblGrid>
        <w:gridCol w:w="3387"/>
        <w:gridCol w:w="6751"/>
      </w:tblGrid>
      <w:tr w:rsidR="00F067CD" w:rsidRPr="00F067CD" w:rsidTr="006822A6">
        <w:tc>
          <w:tcPr>
            <w:tcW w:w="3401" w:type="dxa"/>
            <w:shd w:val="clear" w:color="auto" w:fill="auto"/>
          </w:tcPr>
          <w:p w:rsidR="00F067CD" w:rsidRPr="00F067CD" w:rsidRDefault="00F067CD" w:rsidP="00F067CD">
            <w:pPr>
              <w:rPr>
                <w:b/>
                <w:szCs w:val="24"/>
                <w:lang w:val="uk-UA" w:eastAsia="uk-UA"/>
              </w:rPr>
            </w:pPr>
            <w:r w:rsidRPr="00F067CD">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F067CD" w:rsidRPr="00F067CD" w:rsidRDefault="00F067CD" w:rsidP="00F067CD">
            <w:pPr>
              <w:rPr>
                <w:szCs w:val="24"/>
                <w:lang w:val="uk-UA" w:eastAsia="uk-UA"/>
              </w:rPr>
            </w:pPr>
            <w:r w:rsidRPr="00F067CD">
              <w:rPr>
                <w:szCs w:val="24"/>
                <w:lang w:val="uk-UA" w:eastAsia="uk-UA"/>
              </w:rPr>
              <w:t>Публічне акціонерне товариство "Національний депозитарій України"</w:t>
            </w:r>
          </w:p>
        </w:tc>
      </w:tr>
      <w:tr w:rsidR="00F067CD" w:rsidRPr="00F067CD" w:rsidTr="006822A6">
        <w:tc>
          <w:tcPr>
            <w:tcW w:w="3401" w:type="dxa"/>
            <w:shd w:val="clear" w:color="auto" w:fill="auto"/>
          </w:tcPr>
          <w:p w:rsidR="00F067CD" w:rsidRPr="00F067CD" w:rsidRDefault="00F067CD" w:rsidP="00F067CD">
            <w:pPr>
              <w:rPr>
                <w:b/>
                <w:szCs w:val="24"/>
                <w:lang w:val="uk-UA" w:eastAsia="uk-UA"/>
              </w:rPr>
            </w:pPr>
            <w:r w:rsidRPr="00F067CD">
              <w:rPr>
                <w:b/>
                <w:szCs w:val="24"/>
                <w:lang w:val="uk-UA" w:eastAsia="uk-UA"/>
              </w:rPr>
              <w:t>Організаційно-правова форма</w:t>
            </w:r>
          </w:p>
        </w:tc>
        <w:tc>
          <w:tcPr>
            <w:tcW w:w="6803" w:type="dxa"/>
            <w:shd w:val="clear" w:color="auto" w:fill="auto"/>
          </w:tcPr>
          <w:p w:rsidR="00F067CD" w:rsidRPr="00F067CD" w:rsidRDefault="00F067CD" w:rsidP="00F067CD">
            <w:pPr>
              <w:rPr>
                <w:szCs w:val="24"/>
                <w:lang w:val="uk-UA" w:eastAsia="uk-UA"/>
              </w:rPr>
            </w:pPr>
            <w:r w:rsidRPr="00F067CD">
              <w:rPr>
                <w:szCs w:val="24"/>
                <w:lang w:val="uk-UA" w:eastAsia="uk-UA"/>
              </w:rPr>
              <w:t>Публiчне акцiонерне товариство</w:t>
            </w:r>
          </w:p>
        </w:tc>
      </w:tr>
      <w:tr w:rsidR="00F067CD" w:rsidRPr="00F067CD" w:rsidTr="006822A6">
        <w:tc>
          <w:tcPr>
            <w:tcW w:w="3401" w:type="dxa"/>
            <w:shd w:val="clear" w:color="auto" w:fill="auto"/>
          </w:tcPr>
          <w:p w:rsidR="00F067CD" w:rsidRPr="00F067CD" w:rsidRDefault="00F067CD" w:rsidP="00F067CD">
            <w:pPr>
              <w:rPr>
                <w:b/>
                <w:szCs w:val="24"/>
                <w:lang w:val="uk-UA" w:eastAsia="uk-UA"/>
              </w:rPr>
            </w:pPr>
            <w:r w:rsidRPr="00F067CD">
              <w:rPr>
                <w:b/>
                <w:szCs w:val="24"/>
                <w:lang w:val="uk-UA" w:eastAsia="uk-UA"/>
              </w:rPr>
              <w:t>Ідентифікаційний код юридичної особи</w:t>
            </w:r>
          </w:p>
        </w:tc>
        <w:tc>
          <w:tcPr>
            <w:tcW w:w="6803" w:type="dxa"/>
            <w:shd w:val="clear" w:color="auto" w:fill="auto"/>
          </w:tcPr>
          <w:p w:rsidR="00F067CD" w:rsidRPr="00F067CD" w:rsidRDefault="00F067CD" w:rsidP="00F067CD">
            <w:pPr>
              <w:rPr>
                <w:szCs w:val="24"/>
                <w:lang w:val="uk-UA" w:eastAsia="uk-UA"/>
              </w:rPr>
            </w:pPr>
            <w:r w:rsidRPr="00F067CD">
              <w:rPr>
                <w:szCs w:val="24"/>
                <w:lang w:val="uk-UA" w:eastAsia="uk-UA"/>
              </w:rPr>
              <w:t>30370711</w:t>
            </w:r>
          </w:p>
        </w:tc>
      </w:tr>
      <w:tr w:rsidR="00F067CD" w:rsidRPr="00F067CD" w:rsidTr="006822A6">
        <w:tc>
          <w:tcPr>
            <w:tcW w:w="3401" w:type="dxa"/>
            <w:shd w:val="clear" w:color="auto" w:fill="auto"/>
          </w:tcPr>
          <w:p w:rsidR="00F067CD" w:rsidRPr="00F067CD" w:rsidRDefault="00F067CD" w:rsidP="00F067CD">
            <w:pPr>
              <w:rPr>
                <w:b/>
                <w:szCs w:val="24"/>
                <w:lang w:val="uk-UA" w:eastAsia="uk-UA"/>
              </w:rPr>
            </w:pPr>
            <w:r w:rsidRPr="00F067CD">
              <w:rPr>
                <w:b/>
                <w:szCs w:val="24"/>
                <w:lang w:val="uk-UA" w:eastAsia="uk-UA"/>
              </w:rPr>
              <w:t>Місцезнаходження</w:t>
            </w:r>
          </w:p>
        </w:tc>
        <w:tc>
          <w:tcPr>
            <w:tcW w:w="6803" w:type="dxa"/>
            <w:shd w:val="clear" w:color="auto" w:fill="auto"/>
          </w:tcPr>
          <w:p w:rsidR="00F067CD" w:rsidRPr="00F067CD" w:rsidRDefault="00F067CD" w:rsidP="00F067CD">
            <w:pPr>
              <w:rPr>
                <w:szCs w:val="24"/>
                <w:lang w:val="uk-UA" w:eastAsia="uk-UA"/>
              </w:rPr>
            </w:pPr>
            <w:r w:rsidRPr="00F067CD">
              <w:rPr>
                <w:szCs w:val="24"/>
                <w:lang w:val="uk-UA" w:eastAsia="uk-UA"/>
              </w:rPr>
              <w:t>04107 УКРАЇНА д/н м.Київ вул.Тропініна, 7-г</w:t>
            </w:r>
          </w:p>
        </w:tc>
      </w:tr>
      <w:tr w:rsidR="00F067CD" w:rsidRPr="00F067CD" w:rsidTr="006822A6">
        <w:tc>
          <w:tcPr>
            <w:tcW w:w="3401" w:type="dxa"/>
            <w:shd w:val="clear" w:color="auto" w:fill="auto"/>
          </w:tcPr>
          <w:p w:rsidR="00F067CD" w:rsidRPr="00F067CD" w:rsidRDefault="00F067CD" w:rsidP="00F067CD">
            <w:pPr>
              <w:rPr>
                <w:b/>
                <w:szCs w:val="24"/>
                <w:lang w:val="uk-UA" w:eastAsia="uk-UA"/>
              </w:rPr>
            </w:pPr>
            <w:r w:rsidRPr="00F067CD">
              <w:rPr>
                <w:b/>
                <w:szCs w:val="24"/>
                <w:lang w:val="uk-UA" w:eastAsia="uk-UA"/>
              </w:rPr>
              <w:t>Номер ліцензії або іншого документа на цей вид діяльності</w:t>
            </w:r>
          </w:p>
        </w:tc>
        <w:tc>
          <w:tcPr>
            <w:tcW w:w="6803" w:type="dxa"/>
            <w:shd w:val="clear" w:color="auto" w:fill="auto"/>
          </w:tcPr>
          <w:p w:rsidR="00F067CD" w:rsidRPr="00F067CD" w:rsidRDefault="00F067CD" w:rsidP="00F067CD">
            <w:pPr>
              <w:rPr>
                <w:szCs w:val="24"/>
                <w:lang w:val="uk-UA" w:eastAsia="uk-UA"/>
              </w:rPr>
            </w:pPr>
            <w:r w:rsidRPr="00F067CD">
              <w:rPr>
                <w:szCs w:val="24"/>
                <w:lang w:val="uk-UA" w:eastAsia="uk-UA"/>
              </w:rPr>
              <w:t>д/н</w:t>
            </w:r>
          </w:p>
        </w:tc>
      </w:tr>
      <w:tr w:rsidR="00F067CD" w:rsidRPr="00F067CD" w:rsidTr="006822A6">
        <w:tc>
          <w:tcPr>
            <w:tcW w:w="3401" w:type="dxa"/>
            <w:shd w:val="clear" w:color="auto" w:fill="auto"/>
          </w:tcPr>
          <w:p w:rsidR="00F067CD" w:rsidRPr="00F067CD" w:rsidRDefault="00F067CD" w:rsidP="00F067CD">
            <w:pPr>
              <w:rPr>
                <w:b/>
                <w:szCs w:val="24"/>
                <w:lang w:val="uk-UA" w:eastAsia="uk-UA"/>
              </w:rPr>
            </w:pPr>
            <w:r w:rsidRPr="00F067CD">
              <w:rPr>
                <w:b/>
                <w:szCs w:val="24"/>
                <w:lang w:val="uk-UA" w:eastAsia="uk-UA"/>
              </w:rPr>
              <w:t>Назва державного органу, що видав ліцензію або інший документ</w:t>
            </w:r>
          </w:p>
        </w:tc>
        <w:tc>
          <w:tcPr>
            <w:tcW w:w="6803" w:type="dxa"/>
            <w:shd w:val="clear" w:color="auto" w:fill="auto"/>
          </w:tcPr>
          <w:p w:rsidR="00F067CD" w:rsidRPr="00F067CD" w:rsidRDefault="00F067CD" w:rsidP="00F067CD">
            <w:pPr>
              <w:rPr>
                <w:szCs w:val="24"/>
                <w:lang w:val="uk-UA" w:eastAsia="uk-UA"/>
              </w:rPr>
            </w:pPr>
            <w:r w:rsidRPr="00F067CD">
              <w:rPr>
                <w:szCs w:val="24"/>
                <w:lang w:val="uk-UA" w:eastAsia="uk-UA"/>
              </w:rPr>
              <w:t>д/н</w:t>
            </w:r>
          </w:p>
        </w:tc>
      </w:tr>
      <w:tr w:rsidR="00F067CD" w:rsidRPr="00F067CD" w:rsidTr="006822A6">
        <w:tc>
          <w:tcPr>
            <w:tcW w:w="3401" w:type="dxa"/>
            <w:shd w:val="clear" w:color="auto" w:fill="auto"/>
          </w:tcPr>
          <w:p w:rsidR="00F067CD" w:rsidRPr="00F067CD" w:rsidRDefault="00F067CD" w:rsidP="00F067CD">
            <w:pPr>
              <w:rPr>
                <w:b/>
                <w:szCs w:val="24"/>
                <w:lang w:val="uk-UA" w:eastAsia="uk-UA"/>
              </w:rPr>
            </w:pPr>
            <w:r w:rsidRPr="00F067CD">
              <w:rPr>
                <w:b/>
                <w:szCs w:val="24"/>
                <w:lang w:val="uk-UA" w:eastAsia="uk-UA"/>
              </w:rPr>
              <w:t>Дата видачі ліцензії або іншого документа</w:t>
            </w:r>
          </w:p>
        </w:tc>
        <w:tc>
          <w:tcPr>
            <w:tcW w:w="6803" w:type="dxa"/>
            <w:shd w:val="clear" w:color="auto" w:fill="auto"/>
          </w:tcPr>
          <w:p w:rsidR="00F067CD" w:rsidRPr="00F067CD" w:rsidRDefault="00F067CD" w:rsidP="00F067CD">
            <w:pPr>
              <w:rPr>
                <w:szCs w:val="24"/>
                <w:lang w:val="uk-UA" w:eastAsia="uk-UA"/>
              </w:rPr>
            </w:pPr>
          </w:p>
        </w:tc>
      </w:tr>
      <w:tr w:rsidR="00F067CD" w:rsidRPr="00F067CD" w:rsidTr="006822A6">
        <w:tc>
          <w:tcPr>
            <w:tcW w:w="3401" w:type="dxa"/>
            <w:shd w:val="clear" w:color="auto" w:fill="auto"/>
          </w:tcPr>
          <w:p w:rsidR="00F067CD" w:rsidRPr="00F067CD" w:rsidRDefault="00F067CD" w:rsidP="00F067CD">
            <w:pPr>
              <w:rPr>
                <w:b/>
                <w:szCs w:val="24"/>
                <w:lang w:val="uk-UA" w:eastAsia="uk-UA"/>
              </w:rPr>
            </w:pPr>
            <w:r w:rsidRPr="00F067CD">
              <w:rPr>
                <w:b/>
                <w:szCs w:val="24"/>
                <w:lang w:val="uk-UA" w:eastAsia="uk-UA"/>
              </w:rPr>
              <w:t>Міжміський код та телефон</w:t>
            </w:r>
          </w:p>
        </w:tc>
        <w:tc>
          <w:tcPr>
            <w:tcW w:w="6803" w:type="dxa"/>
            <w:shd w:val="clear" w:color="auto" w:fill="auto"/>
          </w:tcPr>
          <w:p w:rsidR="00F067CD" w:rsidRPr="00F067CD" w:rsidRDefault="00F067CD" w:rsidP="00F067CD">
            <w:pPr>
              <w:rPr>
                <w:szCs w:val="24"/>
                <w:lang w:val="uk-UA" w:eastAsia="uk-UA"/>
              </w:rPr>
            </w:pPr>
            <w:r w:rsidRPr="00F067CD">
              <w:rPr>
                <w:szCs w:val="24"/>
                <w:lang w:val="uk-UA" w:eastAsia="uk-UA"/>
              </w:rPr>
              <w:t>(044)3630401</w:t>
            </w:r>
          </w:p>
        </w:tc>
      </w:tr>
      <w:tr w:rsidR="00F067CD" w:rsidRPr="00F067CD" w:rsidTr="006822A6">
        <w:tc>
          <w:tcPr>
            <w:tcW w:w="3401" w:type="dxa"/>
            <w:shd w:val="clear" w:color="auto" w:fill="auto"/>
          </w:tcPr>
          <w:p w:rsidR="00F067CD" w:rsidRPr="00F067CD" w:rsidRDefault="00F067CD" w:rsidP="00F067CD">
            <w:pPr>
              <w:rPr>
                <w:b/>
                <w:szCs w:val="24"/>
                <w:lang w:val="uk-UA" w:eastAsia="uk-UA"/>
              </w:rPr>
            </w:pPr>
            <w:r w:rsidRPr="00F067CD">
              <w:rPr>
                <w:b/>
                <w:szCs w:val="24"/>
                <w:lang w:val="uk-UA" w:eastAsia="uk-UA"/>
              </w:rPr>
              <w:t>Факс</w:t>
            </w:r>
          </w:p>
        </w:tc>
        <w:tc>
          <w:tcPr>
            <w:tcW w:w="6803" w:type="dxa"/>
            <w:shd w:val="clear" w:color="auto" w:fill="auto"/>
          </w:tcPr>
          <w:p w:rsidR="00F067CD" w:rsidRPr="00F067CD" w:rsidRDefault="00F067CD" w:rsidP="00F067CD">
            <w:pPr>
              <w:rPr>
                <w:szCs w:val="24"/>
                <w:lang w:val="uk-UA" w:eastAsia="uk-UA"/>
              </w:rPr>
            </w:pPr>
            <w:r w:rsidRPr="00F067CD">
              <w:rPr>
                <w:szCs w:val="24"/>
                <w:lang w:val="uk-UA" w:eastAsia="uk-UA"/>
              </w:rPr>
              <w:t>(044)3630401</w:t>
            </w:r>
          </w:p>
        </w:tc>
      </w:tr>
      <w:tr w:rsidR="00F067CD" w:rsidRPr="00F067CD" w:rsidTr="006822A6">
        <w:tc>
          <w:tcPr>
            <w:tcW w:w="3401" w:type="dxa"/>
            <w:shd w:val="clear" w:color="auto" w:fill="auto"/>
          </w:tcPr>
          <w:p w:rsidR="00F067CD" w:rsidRPr="00F067CD" w:rsidRDefault="00F067CD" w:rsidP="00F067CD">
            <w:pPr>
              <w:rPr>
                <w:b/>
                <w:szCs w:val="24"/>
                <w:lang w:val="uk-UA" w:eastAsia="uk-UA"/>
              </w:rPr>
            </w:pPr>
            <w:r w:rsidRPr="00F067CD">
              <w:rPr>
                <w:b/>
                <w:szCs w:val="24"/>
                <w:lang w:val="uk-UA" w:eastAsia="uk-UA"/>
              </w:rPr>
              <w:t>Вид діяльності</w:t>
            </w:r>
          </w:p>
        </w:tc>
        <w:tc>
          <w:tcPr>
            <w:tcW w:w="6803" w:type="dxa"/>
            <w:shd w:val="clear" w:color="auto" w:fill="auto"/>
          </w:tcPr>
          <w:p w:rsidR="00F067CD" w:rsidRPr="00F067CD" w:rsidRDefault="00F067CD" w:rsidP="00F067CD">
            <w:pPr>
              <w:rPr>
                <w:szCs w:val="24"/>
                <w:lang w:val="uk-UA" w:eastAsia="uk-UA"/>
              </w:rPr>
            </w:pPr>
            <w:r w:rsidRPr="00F067CD">
              <w:rPr>
                <w:szCs w:val="24"/>
                <w:lang w:val="uk-UA" w:eastAsia="uk-UA"/>
              </w:rPr>
              <w:t>Депозитарна діяльність центрального депозитарію</w:t>
            </w:r>
          </w:p>
        </w:tc>
      </w:tr>
      <w:tr w:rsidR="00F067CD" w:rsidRPr="00F067CD" w:rsidTr="006822A6">
        <w:tc>
          <w:tcPr>
            <w:tcW w:w="3401" w:type="dxa"/>
            <w:shd w:val="clear" w:color="auto" w:fill="auto"/>
          </w:tcPr>
          <w:p w:rsidR="00F067CD" w:rsidRPr="00F067CD" w:rsidRDefault="00F067CD" w:rsidP="00F067CD">
            <w:pPr>
              <w:rPr>
                <w:b/>
                <w:szCs w:val="24"/>
                <w:lang w:val="uk-UA" w:eastAsia="uk-UA"/>
              </w:rPr>
            </w:pPr>
            <w:r w:rsidRPr="00F067CD">
              <w:rPr>
                <w:b/>
                <w:szCs w:val="24"/>
                <w:lang w:val="uk-UA" w:eastAsia="uk-UA"/>
              </w:rPr>
              <w:t>Опис</w:t>
            </w:r>
          </w:p>
        </w:tc>
        <w:tc>
          <w:tcPr>
            <w:tcW w:w="6803" w:type="dxa"/>
            <w:shd w:val="clear" w:color="auto" w:fill="auto"/>
          </w:tcPr>
          <w:p w:rsidR="00F067CD" w:rsidRPr="00F067CD" w:rsidRDefault="00F067CD" w:rsidP="00F067CD">
            <w:pPr>
              <w:rPr>
                <w:szCs w:val="24"/>
                <w:lang w:val="uk-UA" w:eastAsia="uk-UA"/>
              </w:rPr>
            </w:pPr>
            <w:r w:rsidRPr="00F067CD">
              <w:rPr>
                <w:szCs w:val="24"/>
                <w:lang w:val="uk-UA" w:eastAsia="uk-UA"/>
              </w:rPr>
              <w:t>Вид послуг, які надає особа- депозитарні послуги депозитарію. Не заповнюються пункти щодо номеру ліцензії або іншого документа на цей вид діяльності, назва державного органу, що видав ліцензію або інший документ та дата видачі ліцензії або іншого документа, оскільки депозитарна діяльність Центрального депозитарію, що здійнсює Публічне акціонерне товариство "Національний депозитарій України" не є ліцензійною.</w:t>
            </w:r>
          </w:p>
        </w:tc>
      </w:tr>
    </w:tbl>
    <w:p w:rsidR="00F067CD" w:rsidRPr="00F067CD" w:rsidRDefault="00F067CD" w:rsidP="00F067CD">
      <w:pPr>
        <w:spacing w:after="0" w:line="240" w:lineRule="auto"/>
        <w:rPr>
          <w:rFonts w:ascii="Times New Roman" w:eastAsia="Times New Roman" w:hAnsi="Times New Roman" w:cs="Times New Roman"/>
          <w:sz w:val="20"/>
          <w:szCs w:val="24"/>
          <w:lang w:val="uk-UA" w:eastAsia="uk-UA"/>
        </w:rPr>
      </w:pPr>
    </w:p>
    <w:p w:rsidR="00F067CD" w:rsidRPr="00F067CD" w:rsidRDefault="00F067CD" w:rsidP="00F067CD">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F067CD" w:rsidRPr="00F067CD" w:rsidTr="006822A6">
        <w:tc>
          <w:tcPr>
            <w:tcW w:w="3401" w:type="dxa"/>
            <w:shd w:val="clear" w:color="auto" w:fill="auto"/>
          </w:tcPr>
          <w:p w:rsidR="00F067CD" w:rsidRPr="00F067CD" w:rsidRDefault="00F067CD" w:rsidP="00F067CD">
            <w:pPr>
              <w:rPr>
                <w:b/>
                <w:szCs w:val="24"/>
                <w:lang w:val="uk-UA" w:eastAsia="uk-UA"/>
              </w:rPr>
            </w:pPr>
            <w:r w:rsidRPr="00F067CD">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F067CD" w:rsidRPr="00F067CD" w:rsidRDefault="00F067CD" w:rsidP="00F067CD">
            <w:pPr>
              <w:rPr>
                <w:szCs w:val="24"/>
                <w:lang w:val="uk-UA" w:eastAsia="uk-UA"/>
              </w:rPr>
            </w:pPr>
            <w:r w:rsidRPr="00F067CD">
              <w:rPr>
                <w:szCs w:val="24"/>
                <w:lang w:val="uk-UA" w:eastAsia="uk-UA"/>
              </w:rPr>
              <w:t>АКЦІОНЕРНЕ ТОВАРИСТВО КОМЕРЦІЙНИЙ БАНК "ПРИВАТБАНК"</w:t>
            </w:r>
          </w:p>
        </w:tc>
      </w:tr>
      <w:tr w:rsidR="00F067CD" w:rsidRPr="00F067CD" w:rsidTr="006822A6">
        <w:tc>
          <w:tcPr>
            <w:tcW w:w="3401" w:type="dxa"/>
            <w:shd w:val="clear" w:color="auto" w:fill="auto"/>
          </w:tcPr>
          <w:p w:rsidR="00F067CD" w:rsidRPr="00F067CD" w:rsidRDefault="00F067CD" w:rsidP="00F067CD">
            <w:pPr>
              <w:rPr>
                <w:b/>
                <w:szCs w:val="24"/>
                <w:lang w:val="uk-UA" w:eastAsia="uk-UA"/>
              </w:rPr>
            </w:pPr>
            <w:r w:rsidRPr="00F067CD">
              <w:rPr>
                <w:b/>
                <w:szCs w:val="24"/>
                <w:lang w:val="uk-UA" w:eastAsia="uk-UA"/>
              </w:rPr>
              <w:t>Організаційно-правова форма</w:t>
            </w:r>
          </w:p>
        </w:tc>
        <w:tc>
          <w:tcPr>
            <w:tcW w:w="6803" w:type="dxa"/>
            <w:shd w:val="clear" w:color="auto" w:fill="auto"/>
          </w:tcPr>
          <w:p w:rsidR="00F067CD" w:rsidRPr="00F067CD" w:rsidRDefault="00F067CD" w:rsidP="00F067CD">
            <w:pPr>
              <w:rPr>
                <w:szCs w:val="24"/>
                <w:lang w:val="uk-UA" w:eastAsia="uk-UA"/>
              </w:rPr>
            </w:pPr>
            <w:r w:rsidRPr="00F067CD">
              <w:rPr>
                <w:szCs w:val="24"/>
                <w:lang w:val="uk-UA" w:eastAsia="uk-UA"/>
              </w:rPr>
              <w:t>Акцiонерне товариство</w:t>
            </w:r>
          </w:p>
        </w:tc>
      </w:tr>
      <w:tr w:rsidR="00F067CD" w:rsidRPr="00F067CD" w:rsidTr="006822A6">
        <w:tc>
          <w:tcPr>
            <w:tcW w:w="3401" w:type="dxa"/>
            <w:shd w:val="clear" w:color="auto" w:fill="auto"/>
          </w:tcPr>
          <w:p w:rsidR="00F067CD" w:rsidRPr="00F067CD" w:rsidRDefault="00F067CD" w:rsidP="00F067CD">
            <w:pPr>
              <w:rPr>
                <w:b/>
                <w:szCs w:val="24"/>
                <w:lang w:val="uk-UA" w:eastAsia="uk-UA"/>
              </w:rPr>
            </w:pPr>
            <w:r w:rsidRPr="00F067CD">
              <w:rPr>
                <w:b/>
                <w:szCs w:val="24"/>
                <w:lang w:val="uk-UA" w:eastAsia="uk-UA"/>
              </w:rPr>
              <w:t>Ідентифікаційний код юридичної особи</w:t>
            </w:r>
          </w:p>
        </w:tc>
        <w:tc>
          <w:tcPr>
            <w:tcW w:w="6803" w:type="dxa"/>
            <w:shd w:val="clear" w:color="auto" w:fill="auto"/>
          </w:tcPr>
          <w:p w:rsidR="00F067CD" w:rsidRPr="00F067CD" w:rsidRDefault="00F067CD" w:rsidP="00F067CD">
            <w:pPr>
              <w:rPr>
                <w:szCs w:val="24"/>
                <w:lang w:val="uk-UA" w:eastAsia="uk-UA"/>
              </w:rPr>
            </w:pPr>
            <w:r w:rsidRPr="00F067CD">
              <w:rPr>
                <w:szCs w:val="24"/>
                <w:lang w:val="uk-UA" w:eastAsia="uk-UA"/>
              </w:rPr>
              <w:t>14360570</w:t>
            </w:r>
          </w:p>
        </w:tc>
      </w:tr>
      <w:tr w:rsidR="00F067CD" w:rsidRPr="00F067CD" w:rsidTr="006822A6">
        <w:tc>
          <w:tcPr>
            <w:tcW w:w="3401" w:type="dxa"/>
            <w:shd w:val="clear" w:color="auto" w:fill="auto"/>
          </w:tcPr>
          <w:p w:rsidR="00F067CD" w:rsidRPr="00F067CD" w:rsidRDefault="00F067CD" w:rsidP="00F067CD">
            <w:pPr>
              <w:rPr>
                <w:b/>
                <w:szCs w:val="24"/>
                <w:lang w:val="uk-UA" w:eastAsia="uk-UA"/>
              </w:rPr>
            </w:pPr>
            <w:r w:rsidRPr="00F067CD">
              <w:rPr>
                <w:b/>
                <w:szCs w:val="24"/>
                <w:lang w:val="uk-UA" w:eastAsia="uk-UA"/>
              </w:rPr>
              <w:t>Місцезнаходження</w:t>
            </w:r>
          </w:p>
        </w:tc>
        <w:tc>
          <w:tcPr>
            <w:tcW w:w="6803" w:type="dxa"/>
            <w:shd w:val="clear" w:color="auto" w:fill="auto"/>
          </w:tcPr>
          <w:p w:rsidR="00F067CD" w:rsidRPr="00F067CD" w:rsidRDefault="00F067CD" w:rsidP="00F067CD">
            <w:pPr>
              <w:rPr>
                <w:szCs w:val="24"/>
                <w:lang w:val="uk-UA" w:eastAsia="uk-UA"/>
              </w:rPr>
            </w:pPr>
            <w:r w:rsidRPr="00F067CD">
              <w:rPr>
                <w:szCs w:val="24"/>
                <w:lang w:val="uk-UA" w:eastAsia="uk-UA"/>
              </w:rPr>
              <w:t>01001 УКРАЇНА д/н м. Київ вул. Грушевського, 1 д</w:t>
            </w:r>
          </w:p>
        </w:tc>
      </w:tr>
      <w:tr w:rsidR="00F067CD" w:rsidRPr="00F067CD" w:rsidTr="006822A6">
        <w:tc>
          <w:tcPr>
            <w:tcW w:w="3401" w:type="dxa"/>
            <w:shd w:val="clear" w:color="auto" w:fill="auto"/>
          </w:tcPr>
          <w:p w:rsidR="00F067CD" w:rsidRPr="00F067CD" w:rsidRDefault="00F067CD" w:rsidP="00F067CD">
            <w:pPr>
              <w:rPr>
                <w:b/>
                <w:szCs w:val="24"/>
                <w:lang w:val="uk-UA" w:eastAsia="uk-UA"/>
              </w:rPr>
            </w:pPr>
            <w:r w:rsidRPr="00F067CD">
              <w:rPr>
                <w:b/>
                <w:szCs w:val="24"/>
                <w:lang w:val="uk-UA" w:eastAsia="uk-UA"/>
              </w:rPr>
              <w:t>Номер ліцензії або іншого документа на цей вид діяльності</w:t>
            </w:r>
          </w:p>
        </w:tc>
        <w:tc>
          <w:tcPr>
            <w:tcW w:w="6803" w:type="dxa"/>
            <w:shd w:val="clear" w:color="auto" w:fill="auto"/>
          </w:tcPr>
          <w:p w:rsidR="00F067CD" w:rsidRPr="00F067CD" w:rsidRDefault="00F067CD" w:rsidP="00F067CD">
            <w:pPr>
              <w:rPr>
                <w:szCs w:val="24"/>
                <w:lang w:val="uk-UA" w:eastAsia="uk-UA"/>
              </w:rPr>
            </w:pPr>
            <w:r w:rsidRPr="00F067CD">
              <w:rPr>
                <w:szCs w:val="24"/>
                <w:lang w:val="uk-UA" w:eastAsia="uk-UA"/>
              </w:rPr>
              <w:t>АЕ №263148</w:t>
            </w:r>
          </w:p>
        </w:tc>
      </w:tr>
      <w:tr w:rsidR="00F067CD" w:rsidRPr="00F067CD" w:rsidTr="006822A6">
        <w:tc>
          <w:tcPr>
            <w:tcW w:w="3401" w:type="dxa"/>
            <w:shd w:val="clear" w:color="auto" w:fill="auto"/>
          </w:tcPr>
          <w:p w:rsidR="00F067CD" w:rsidRPr="00F067CD" w:rsidRDefault="00F067CD" w:rsidP="00F067CD">
            <w:pPr>
              <w:rPr>
                <w:b/>
                <w:szCs w:val="24"/>
                <w:lang w:val="uk-UA" w:eastAsia="uk-UA"/>
              </w:rPr>
            </w:pPr>
            <w:r w:rsidRPr="00F067CD">
              <w:rPr>
                <w:b/>
                <w:szCs w:val="24"/>
                <w:lang w:val="uk-UA" w:eastAsia="uk-UA"/>
              </w:rPr>
              <w:t>Назва державного органу, що видав ліцензію або інший документ</w:t>
            </w:r>
          </w:p>
        </w:tc>
        <w:tc>
          <w:tcPr>
            <w:tcW w:w="6803" w:type="dxa"/>
            <w:shd w:val="clear" w:color="auto" w:fill="auto"/>
          </w:tcPr>
          <w:p w:rsidR="00F067CD" w:rsidRPr="00F067CD" w:rsidRDefault="00F067CD" w:rsidP="00F067CD">
            <w:pPr>
              <w:rPr>
                <w:szCs w:val="24"/>
                <w:lang w:val="uk-UA" w:eastAsia="uk-UA"/>
              </w:rPr>
            </w:pPr>
            <w:r w:rsidRPr="00F067CD">
              <w:rPr>
                <w:szCs w:val="24"/>
                <w:lang w:val="uk-UA" w:eastAsia="uk-UA"/>
              </w:rPr>
              <w:t>Національна комісія з цінних паперів та фондового ринку</w:t>
            </w:r>
          </w:p>
        </w:tc>
      </w:tr>
      <w:tr w:rsidR="00F067CD" w:rsidRPr="00F067CD" w:rsidTr="006822A6">
        <w:tc>
          <w:tcPr>
            <w:tcW w:w="3401" w:type="dxa"/>
            <w:shd w:val="clear" w:color="auto" w:fill="auto"/>
          </w:tcPr>
          <w:p w:rsidR="00F067CD" w:rsidRPr="00F067CD" w:rsidRDefault="00F067CD" w:rsidP="00F067CD">
            <w:pPr>
              <w:rPr>
                <w:b/>
                <w:szCs w:val="24"/>
                <w:lang w:val="uk-UA" w:eastAsia="uk-UA"/>
              </w:rPr>
            </w:pPr>
            <w:r w:rsidRPr="00F067CD">
              <w:rPr>
                <w:b/>
                <w:szCs w:val="24"/>
                <w:lang w:val="uk-UA" w:eastAsia="uk-UA"/>
              </w:rPr>
              <w:t>Дата видачі ліцензії або іншого документа</w:t>
            </w:r>
          </w:p>
        </w:tc>
        <w:tc>
          <w:tcPr>
            <w:tcW w:w="6803" w:type="dxa"/>
            <w:shd w:val="clear" w:color="auto" w:fill="auto"/>
          </w:tcPr>
          <w:p w:rsidR="00F067CD" w:rsidRPr="00F067CD" w:rsidRDefault="00F067CD" w:rsidP="00F067CD">
            <w:pPr>
              <w:rPr>
                <w:szCs w:val="24"/>
                <w:lang w:val="uk-UA" w:eastAsia="uk-UA"/>
              </w:rPr>
            </w:pPr>
            <w:r w:rsidRPr="00F067CD">
              <w:rPr>
                <w:szCs w:val="24"/>
                <w:lang w:val="uk-UA" w:eastAsia="uk-UA"/>
              </w:rPr>
              <w:t>12.06.2013</w:t>
            </w:r>
          </w:p>
        </w:tc>
      </w:tr>
      <w:tr w:rsidR="00F067CD" w:rsidRPr="00F067CD" w:rsidTr="006822A6">
        <w:tc>
          <w:tcPr>
            <w:tcW w:w="3401" w:type="dxa"/>
            <w:shd w:val="clear" w:color="auto" w:fill="auto"/>
          </w:tcPr>
          <w:p w:rsidR="00F067CD" w:rsidRPr="00F067CD" w:rsidRDefault="00F067CD" w:rsidP="00F067CD">
            <w:pPr>
              <w:rPr>
                <w:b/>
                <w:szCs w:val="24"/>
                <w:lang w:val="uk-UA" w:eastAsia="uk-UA"/>
              </w:rPr>
            </w:pPr>
            <w:r w:rsidRPr="00F067CD">
              <w:rPr>
                <w:b/>
                <w:szCs w:val="24"/>
                <w:lang w:val="uk-UA" w:eastAsia="uk-UA"/>
              </w:rPr>
              <w:t>Міжміський код та телефон</w:t>
            </w:r>
          </w:p>
        </w:tc>
        <w:tc>
          <w:tcPr>
            <w:tcW w:w="6803" w:type="dxa"/>
            <w:shd w:val="clear" w:color="auto" w:fill="auto"/>
          </w:tcPr>
          <w:p w:rsidR="00F067CD" w:rsidRPr="00F067CD" w:rsidRDefault="00F067CD" w:rsidP="00F067CD">
            <w:pPr>
              <w:rPr>
                <w:szCs w:val="24"/>
                <w:lang w:val="uk-UA" w:eastAsia="uk-UA"/>
              </w:rPr>
            </w:pPr>
            <w:r w:rsidRPr="00F067CD">
              <w:rPr>
                <w:szCs w:val="24"/>
                <w:lang w:val="uk-UA" w:eastAsia="uk-UA"/>
              </w:rPr>
              <w:t>(056) 716 53 30</w:t>
            </w:r>
          </w:p>
        </w:tc>
      </w:tr>
      <w:tr w:rsidR="00F067CD" w:rsidRPr="00F067CD" w:rsidTr="006822A6">
        <w:tc>
          <w:tcPr>
            <w:tcW w:w="3401" w:type="dxa"/>
            <w:shd w:val="clear" w:color="auto" w:fill="auto"/>
          </w:tcPr>
          <w:p w:rsidR="00F067CD" w:rsidRPr="00F067CD" w:rsidRDefault="00F067CD" w:rsidP="00F067CD">
            <w:pPr>
              <w:rPr>
                <w:b/>
                <w:szCs w:val="24"/>
                <w:lang w:val="uk-UA" w:eastAsia="uk-UA"/>
              </w:rPr>
            </w:pPr>
            <w:r w:rsidRPr="00F067CD">
              <w:rPr>
                <w:b/>
                <w:szCs w:val="24"/>
                <w:lang w:val="uk-UA" w:eastAsia="uk-UA"/>
              </w:rPr>
              <w:t>Факс</w:t>
            </w:r>
          </w:p>
        </w:tc>
        <w:tc>
          <w:tcPr>
            <w:tcW w:w="6803" w:type="dxa"/>
            <w:shd w:val="clear" w:color="auto" w:fill="auto"/>
          </w:tcPr>
          <w:p w:rsidR="00F067CD" w:rsidRPr="00F067CD" w:rsidRDefault="00F067CD" w:rsidP="00F067CD">
            <w:pPr>
              <w:rPr>
                <w:szCs w:val="24"/>
                <w:lang w:val="uk-UA" w:eastAsia="uk-UA"/>
              </w:rPr>
            </w:pPr>
            <w:r w:rsidRPr="00F067CD">
              <w:rPr>
                <w:szCs w:val="24"/>
                <w:lang w:val="uk-UA" w:eastAsia="uk-UA"/>
              </w:rPr>
              <w:t>(056) 716 33 64</w:t>
            </w:r>
          </w:p>
        </w:tc>
      </w:tr>
      <w:tr w:rsidR="00F067CD" w:rsidRPr="00F067CD" w:rsidTr="006822A6">
        <w:tc>
          <w:tcPr>
            <w:tcW w:w="3401" w:type="dxa"/>
            <w:shd w:val="clear" w:color="auto" w:fill="auto"/>
          </w:tcPr>
          <w:p w:rsidR="00F067CD" w:rsidRPr="00F067CD" w:rsidRDefault="00F067CD" w:rsidP="00F067CD">
            <w:pPr>
              <w:rPr>
                <w:b/>
                <w:szCs w:val="24"/>
                <w:lang w:val="uk-UA" w:eastAsia="uk-UA"/>
              </w:rPr>
            </w:pPr>
            <w:r w:rsidRPr="00F067CD">
              <w:rPr>
                <w:b/>
                <w:szCs w:val="24"/>
                <w:lang w:val="uk-UA" w:eastAsia="uk-UA"/>
              </w:rPr>
              <w:t>Вид діяльності</w:t>
            </w:r>
          </w:p>
        </w:tc>
        <w:tc>
          <w:tcPr>
            <w:tcW w:w="6803" w:type="dxa"/>
            <w:shd w:val="clear" w:color="auto" w:fill="auto"/>
          </w:tcPr>
          <w:p w:rsidR="00F067CD" w:rsidRPr="00F067CD" w:rsidRDefault="00F067CD" w:rsidP="00F067CD">
            <w:pPr>
              <w:rPr>
                <w:szCs w:val="24"/>
                <w:lang w:val="uk-UA" w:eastAsia="uk-UA"/>
              </w:rPr>
            </w:pPr>
            <w:r w:rsidRPr="00F067CD">
              <w:rPr>
                <w:szCs w:val="24"/>
                <w:lang w:val="uk-UA" w:eastAsia="uk-UA"/>
              </w:rPr>
              <w:t>Депозитарна діяльність депозитарної установи</w:t>
            </w:r>
          </w:p>
        </w:tc>
      </w:tr>
      <w:tr w:rsidR="00F067CD" w:rsidRPr="00F067CD" w:rsidTr="006822A6">
        <w:tc>
          <w:tcPr>
            <w:tcW w:w="3401" w:type="dxa"/>
            <w:shd w:val="clear" w:color="auto" w:fill="auto"/>
          </w:tcPr>
          <w:p w:rsidR="00F067CD" w:rsidRPr="00F067CD" w:rsidRDefault="00F067CD" w:rsidP="00F067CD">
            <w:pPr>
              <w:rPr>
                <w:b/>
                <w:szCs w:val="24"/>
                <w:lang w:val="uk-UA" w:eastAsia="uk-UA"/>
              </w:rPr>
            </w:pPr>
            <w:r w:rsidRPr="00F067CD">
              <w:rPr>
                <w:b/>
                <w:szCs w:val="24"/>
                <w:lang w:val="uk-UA" w:eastAsia="uk-UA"/>
              </w:rPr>
              <w:t>Опис</w:t>
            </w:r>
          </w:p>
        </w:tc>
        <w:tc>
          <w:tcPr>
            <w:tcW w:w="6803" w:type="dxa"/>
            <w:shd w:val="clear" w:color="auto" w:fill="auto"/>
          </w:tcPr>
          <w:p w:rsidR="00F067CD" w:rsidRPr="00F067CD" w:rsidRDefault="00F067CD" w:rsidP="00F067CD">
            <w:pPr>
              <w:rPr>
                <w:szCs w:val="24"/>
                <w:lang w:val="uk-UA" w:eastAsia="uk-UA"/>
              </w:rPr>
            </w:pPr>
            <w:r w:rsidRPr="00F067CD">
              <w:rPr>
                <w:szCs w:val="24"/>
                <w:lang w:val="uk-UA" w:eastAsia="uk-UA"/>
              </w:rPr>
              <w:t>Вид послуг, які надає особа- депозитарні послуги депозитарної установи</w:t>
            </w:r>
          </w:p>
        </w:tc>
      </w:tr>
    </w:tbl>
    <w:p w:rsidR="00F067CD" w:rsidRPr="00F067CD" w:rsidRDefault="00F067CD" w:rsidP="00F067CD">
      <w:pPr>
        <w:spacing w:after="0" w:line="240" w:lineRule="auto"/>
        <w:rPr>
          <w:rFonts w:ascii="Times New Roman" w:eastAsia="Times New Roman" w:hAnsi="Times New Roman" w:cs="Times New Roman"/>
          <w:sz w:val="20"/>
          <w:szCs w:val="24"/>
          <w:lang w:val="uk-UA" w:eastAsia="uk-UA"/>
        </w:rPr>
      </w:pPr>
    </w:p>
    <w:p w:rsidR="00F067CD" w:rsidRPr="00F067CD" w:rsidRDefault="00F067CD" w:rsidP="00F067CD">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4"/>
        <w:gridCol w:w="6754"/>
      </w:tblGrid>
      <w:tr w:rsidR="00F067CD" w:rsidRPr="00F067CD" w:rsidTr="006822A6">
        <w:tc>
          <w:tcPr>
            <w:tcW w:w="3401" w:type="dxa"/>
            <w:shd w:val="clear" w:color="auto" w:fill="auto"/>
          </w:tcPr>
          <w:p w:rsidR="00F067CD" w:rsidRPr="00F067CD" w:rsidRDefault="00F067CD" w:rsidP="00F067CD">
            <w:pPr>
              <w:rPr>
                <w:b/>
                <w:szCs w:val="24"/>
                <w:lang w:val="uk-UA" w:eastAsia="uk-UA"/>
              </w:rPr>
            </w:pPr>
            <w:r w:rsidRPr="00F067CD">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F067CD" w:rsidRPr="00F067CD" w:rsidRDefault="00F067CD" w:rsidP="00F067CD">
            <w:pPr>
              <w:rPr>
                <w:szCs w:val="24"/>
                <w:lang w:val="uk-UA" w:eastAsia="uk-UA"/>
              </w:rPr>
            </w:pPr>
            <w:r w:rsidRPr="00F067CD">
              <w:rPr>
                <w:szCs w:val="24"/>
                <w:lang w:val="uk-UA" w:eastAsia="uk-UA"/>
              </w:rPr>
              <w:t>ПРИВАТНА АУДИТОРСЬКА ФІРМА "ЛІНАРА-АУДИТ"</w:t>
            </w:r>
          </w:p>
        </w:tc>
      </w:tr>
      <w:tr w:rsidR="00F067CD" w:rsidRPr="00F067CD" w:rsidTr="006822A6">
        <w:tc>
          <w:tcPr>
            <w:tcW w:w="3401" w:type="dxa"/>
            <w:shd w:val="clear" w:color="auto" w:fill="auto"/>
          </w:tcPr>
          <w:p w:rsidR="00F067CD" w:rsidRPr="00F067CD" w:rsidRDefault="00F067CD" w:rsidP="00F067CD">
            <w:pPr>
              <w:rPr>
                <w:b/>
                <w:szCs w:val="24"/>
                <w:lang w:val="uk-UA" w:eastAsia="uk-UA"/>
              </w:rPr>
            </w:pPr>
            <w:r w:rsidRPr="00F067CD">
              <w:rPr>
                <w:b/>
                <w:szCs w:val="24"/>
                <w:lang w:val="uk-UA" w:eastAsia="uk-UA"/>
              </w:rPr>
              <w:t>Організаційно-правова форма</w:t>
            </w:r>
          </w:p>
        </w:tc>
        <w:tc>
          <w:tcPr>
            <w:tcW w:w="6803" w:type="dxa"/>
            <w:shd w:val="clear" w:color="auto" w:fill="auto"/>
          </w:tcPr>
          <w:p w:rsidR="00F067CD" w:rsidRPr="00F067CD" w:rsidRDefault="00F067CD" w:rsidP="00F067CD">
            <w:pPr>
              <w:rPr>
                <w:szCs w:val="24"/>
                <w:lang w:val="uk-UA" w:eastAsia="uk-UA"/>
              </w:rPr>
            </w:pPr>
            <w:r w:rsidRPr="00F067CD">
              <w:rPr>
                <w:szCs w:val="24"/>
                <w:lang w:val="uk-UA" w:eastAsia="uk-UA"/>
              </w:rPr>
              <w:t>Приватне пiдприємство</w:t>
            </w:r>
          </w:p>
        </w:tc>
      </w:tr>
      <w:tr w:rsidR="00F067CD" w:rsidRPr="00F067CD" w:rsidTr="006822A6">
        <w:tc>
          <w:tcPr>
            <w:tcW w:w="3401" w:type="dxa"/>
            <w:shd w:val="clear" w:color="auto" w:fill="auto"/>
          </w:tcPr>
          <w:p w:rsidR="00F067CD" w:rsidRPr="00F067CD" w:rsidRDefault="00F067CD" w:rsidP="00F067CD">
            <w:pPr>
              <w:rPr>
                <w:b/>
                <w:szCs w:val="24"/>
                <w:lang w:val="uk-UA" w:eastAsia="uk-UA"/>
              </w:rPr>
            </w:pPr>
            <w:r w:rsidRPr="00F067CD">
              <w:rPr>
                <w:b/>
                <w:szCs w:val="24"/>
                <w:lang w:val="uk-UA" w:eastAsia="uk-UA"/>
              </w:rPr>
              <w:t>Ідентифікаційний код юридичної особи</w:t>
            </w:r>
          </w:p>
        </w:tc>
        <w:tc>
          <w:tcPr>
            <w:tcW w:w="6803" w:type="dxa"/>
            <w:shd w:val="clear" w:color="auto" w:fill="auto"/>
          </w:tcPr>
          <w:p w:rsidR="00F067CD" w:rsidRPr="00F067CD" w:rsidRDefault="00F067CD" w:rsidP="00F067CD">
            <w:pPr>
              <w:rPr>
                <w:szCs w:val="24"/>
                <w:lang w:val="uk-UA" w:eastAsia="uk-UA"/>
              </w:rPr>
            </w:pPr>
            <w:r w:rsidRPr="00F067CD">
              <w:rPr>
                <w:szCs w:val="24"/>
                <w:lang w:val="uk-UA" w:eastAsia="uk-UA"/>
              </w:rPr>
              <w:t>22162298</w:t>
            </w:r>
          </w:p>
        </w:tc>
      </w:tr>
      <w:tr w:rsidR="00F067CD" w:rsidRPr="00F067CD" w:rsidTr="006822A6">
        <w:tc>
          <w:tcPr>
            <w:tcW w:w="3401" w:type="dxa"/>
            <w:shd w:val="clear" w:color="auto" w:fill="auto"/>
          </w:tcPr>
          <w:p w:rsidR="00F067CD" w:rsidRPr="00F067CD" w:rsidRDefault="00F067CD" w:rsidP="00F067CD">
            <w:pPr>
              <w:rPr>
                <w:b/>
                <w:szCs w:val="24"/>
                <w:lang w:val="uk-UA" w:eastAsia="uk-UA"/>
              </w:rPr>
            </w:pPr>
            <w:r w:rsidRPr="00F067CD">
              <w:rPr>
                <w:b/>
                <w:szCs w:val="24"/>
                <w:lang w:val="uk-UA" w:eastAsia="uk-UA"/>
              </w:rPr>
              <w:t>Місцезнаходження</w:t>
            </w:r>
          </w:p>
        </w:tc>
        <w:tc>
          <w:tcPr>
            <w:tcW w:w="6803" w:type="dxa"/>
            <w:shd w:val="clear" w:color="auto" w:fill="auto"/>
          </w:tcPr>
          <w:p w:rsidR="00F067CD" w:rsidRPr="00F067CD" w:rsidRDefault="00F067CD" w:rsidP="00F067CD">
            <w:pPr>
              <w:rPr>
                <w:szCs w:val="24"/>
                <w:lang w:val="uk-UA" w:eastAsia="uk-UA"/>
              </w:rPr>
            </w:pPr>
            <w:r w:rsidRPr="00F067CD">
              <w:rPr>
                <w:szCs w:val="24"/>
                <w:lang w:val="uk-UA" w:eastAsia="uk-UA"/>
              </w:rPr>
              <w:t>69091 УКРАЇНА д/н місто Запоріжжя ВУЛИЦЯ НИЖНЬОДНІПРОВСЬКА, будинок 14, квартира 24</w:t>
            </w:r>
          </w:p>
        </w:tc>
      </w:tr>
      <w:tr w:rsidR="00F067CD" w:rsidRPr="00F067CD" w:rsidTr="006822A6">
        <w:tc>
          <w:tcPr>
            <w:tcW w:w="3401" w:type="dxa"/>
            <w:shd w:val="clear" w:color="auto" w:fill="auto"/>
          </w:tcPr>
          <w:p w:rsidR="00F067CD" w:rsidRPr="00F067CD" w:rsidRDefault="00F067CD" w:rsidP="00F067CD">
            <w:pPr>
              <w:rPr>
                <w:b/>
                <w:szCs w:val="24"/>
                <w:lang w:val="uk-UA" w:eastAsia="uk-UA"/>
              </w:rPr>
            </w:pPr>
            <w:r w:rsidRPr="00F067CD">
              <w:rPr>
                <w:b/>
                <w:szCs w:val="24"/>
                <w:lang w:val="uk-UA" w:eastAsia="uk-UA"/>
              </w:rPr>
              <w:t>Номер ліцензії або іншого документа на цей вид діяльності</w:t>
            </w:r>
          </w:p>
        </w:tc>
        <w:tc>
          <w:tcPr>
            <w:tcW w:w="6803" w:type="dxa"/>
            <w:shd w:val="clear" w:color="auto" w:fill="auto"/>
          </w:tcPr>
          <w:p w:rsidR="00F067CD" w:rsidRPr="00F067CD" w:rsidRDefault="00F067CD" w:rsidP="00F067CD">
            <w:pPr>
              <w:rPr>
                <w:szCs w:val="24"/>
                <w:lang w:val="uk-UA" w:eastAsia="uk-UA"/>
              </w:rPr>
            </w:pPr>
            <w:r w:rsidRPr="00F067CD">
              <w:rPr>
                <w:szCs w:val="24"/>
                <w:lang w:val="uk-UA" w:eastAsia="uk-UA"/>
              </w:rPr>
              <w:t>0680</w:t>
            </w:r>
          </w:p>
        </w:tc>
      </w:tr>
      <w:tr w:rsidR="00F067CD" w:rsidRPr="00F067CD" w:rsidTr="006822A6">
        <w:tc>
          <w:tcPr>
            <w:tcW w:w="3401" w:type="dxa"/>
            <w:shd w:val="clear" w:color="auto" w:fill="auto"/>
          </w:tcPr>
          <w:p w:rsidR="00F067CD" w:rsidRPr="00F067CD" w:rsidRDefault="00F067CD" w:rsidP="00F067CD">
            <w:pPr>
              <w:rPr>
                <w:b/>
                <w:szCs w:val="24"/>
                <w:lang w:val="uk-UA" w:eastAsia="uk-UA"/>
              </w:rPr>
            </w:pPr>
            <w:r w:rsidRPr="00F067CD">
              <w:rPr>
                <w:b/>
                <w:szCs w:val="24"/>
                <w:lang w:val="uk-UA" w:eastAsia="uk-UA"/>
              </w:rPr>
              <w:t>Назва державного органу, що видав ліцензію або інший документ</w:t>
            </w:r>
          </w:p>
        </w:tc>
        <w:tc>
          <w:tcPr>
            <w:tcW w:w="6803" w:type="dxa"/>
            <w:shd w:val="clear" w:color="auto" w:fill="auto"/>
          </w:tcPr>
          <w:p w:rsidR="00F067CD" w:rsidRPr="00F067CD" w:rsidRDefault="00F067CD" w:rsidP="00F067CD">
            <w:pPr>
              <w:rPr>
                <w:szCs w:val="24"/>
                <w:lang w:val="uk-UA" w:eastAsia="uk-UA"/>
              </w:rPr>
            </w:pPr>
            <w:r w:rsidRPr="00F067CD">
              <w:rPr>
                <w:szCs w:val="24"/>
                <w:lang w:val="uk-UA" w:eastAsia="uk-UA"/>
              </w:rPr>
              <w:t>Аудитрська палата України</w:t>
            </w:r>
          </w:p>
        </w:tc>
      </w:tr>
      <w:tr w:rsidR="00F067CD" w:rsidRPr="00F067CD" w:rsidTr="006822A6">
        <w:tc>
          <w:tcPr>
            <w:tcW w:w="3401" w:type="dxa"/>
            <w:shd w:val="clear" w:color="auto" w:fill="auto"/>
          </w:tcPr>
          <w:p w:rsidR="00F067CD" w:rsidRPr="00F067CD" w:rsidRDefault="00F067CD" w:rsidP="00F067CD">
            <w:pPr>
              <w:rPr>
                <w:b/>
                <w:szCs w:val="24"/>
                <w:lang w:val="uk-UA" w:eastAsia="uk-UA"/>
              </w:rPr>
            </w:pPr>
            <w:r w:rsidRPr="00F067CD">
              <w:rPr>
                <w:b/>
                <w:szCs w:val="24"/>
                <w:lang w:val="uk-UA" w:eastAsia="uk-UA"/>
              </w:rPr>
              <w:t>Дата видачі ліцензії або іншого документа</w:t>
            </w:r>
          </w:p>
        </w:tc>
        <w:tc>
          <w:tcPr>
            <w:tcW w:w="6803" w:type="dxa"/>
            <w:shd w:val="clear" w:color="auto" w:fill="auto"/>
          </w:tcPr>
          <w:p w:rsidR="00F067CD" w:rsidRPr="00F067CD" w:rsidRDefault="00F067CD" w:rsidP="00F067CD">
            <w:pPr>
              <w:rPr>
                <w:szCs w:val="24"/>
                <w:lang w:val="uk-UA" w:eastAsia="uk-UA"/>
              </w:rPr>
            </w:pPr>
            <w:r w:rsidRPr="00F067CD">
              <w:rPr>
                <w:szCs w:val="24"/>
                <w:lang w:val="uk-UA" w:eastAsia="uk-UA"/>
              </w:rPr>
              <w:t>26.01.2001</w:t>
            </w:r>
          </w:p>
        </w:tc>
      </w:tr>
      <w:tr w:rsidR="00F067CD" w:rsidRPr="00F067CD" w:rsidTr="006822A6">
        <w:tc>
          <w:tcPr>
            <w:tcW w:w="3401" w:type="dxa"/>
            <w:shd w:val="clear" w:color="auto" w:fill="auto"/>
          </w:tcPr>
          <w:p w:rsidR="00F067CD" w:rsidRPr="00F067CD" w:rsidRDefault="00F067CD" w:rsidP="00F067CD">
            <w:pPr>
              <w:rPr>
                <w:b/>
                <w:szCs w:val="24"/>
                <w:lang w:val="uk-UA" w:eastAsia="uk-UA"/>
              </w:rPr>
            </w:pPr>
            <w:r w:rsidRPr="00F067CD">
              <w:rPr>
                <w:b/>
                <w:szCs w:val="24"/>
                <w:lang w:val="uk-UA" w:eastAsia="uk-UA"/>
              </w:rPr>
              <w:t>Міжміський код та телефон</w:t>
            </w:r>
          </w:p>
        </w:tc>
        <w:tc>
          <w:tcPr>
            <w:tcW w:w="6803" w:type="dxa"/>
            <w:shd w:val="clear" w:color="auto" w:fill="auto"/>
          </w:tcPr>
          <w:p w:rsidR="00F067CD" w:rsidRPr="00F067CD" w:rsidRDefault="00F067CD" w:rsidP="00F067CD">
            <w:pPr>
              <w:rPr>
                <w:szCs w:val="24"/>
                <w:lang w:val="uk-UA" w:eastAsia="uk-UA"/>
              </w:rPr>
            </w:pPr>
            <w:r w:rsidRPr="00F067CD">
              <w:rPr>
                <w:szCs w:val="24"/>
                <w:lang w:val="uk-UA" w:eastAsia="uk-UA"/>
              </w:rPr>
              <w:t>0612125633</w:t>
            </w:r>
          </w:p>
        </w:tc>
      </w:tr>
      <w:tr w:rsidR="00F067CD" w:rsidRPr="00F067CD" w:rsidTr="006822A6">
        <w:tc>
          <w:tcPr>
            <w:tcW w:w="3401" w:type="dxa"/>
            <w:shd w:val="clear" w:color="auto" w:fill="auto"/>
          </w:tcPr>
          <w:p w:rsidR="00F067CD" w:rsidRPr="00F067CD" w:rsidRDefault="00F067CD" w:rsidP="00F067CD">
            <w:pPr>
              <w:rPr>
                <w:b/>
                <w:szCs w:val="24"/>
                <w:lang w:val="uk-UA" w:eastAsia="uk-UA"/>
              </w:rPr>
            </w:pPr>
            <w:r w:rsidRPr="00F067CD">
              <w:rPr>
                <w:b/>
                <w:szCs w:val="24"/>
                <w:lang w:val="uk-UA" w:eastAsia="uk-UA"/>
              </w:rPr>
              <w:t>Факс</w:t>
            </w:r>
          </w:p>
        </w:tc>
        <w:tc>
          <w:tcPr>
            <w:tcW w:w="6803" w:type="dxa"/>
            <w:shd w:val="clear" w:color="auto" w:fill="auto"/>
          </w:tcPr>
          <w:p w:rsidR="00F067CD" w:rsidRPr="00F067CD" w:rsidRDefault="00F067CD" w:rsidP="00F067CD">
            <w:pPr>
              <w:rPr>
                <w:szCs w:val="24"/>
                <w:lang w:val="uk-UA" w:eastAsia="uk-UA"/>
              </w:rPr>
            </w:pPr>
            <w:r w:rsidRPr="00F067CD">
              <w:rPr>
                <w:szCs w:val="24"/>
                <w:lang w:val="uk-UA" w:eastAsia="uk-UA"/>
              </w:rPr>
              <w:t>0612125633</w:t>
            </w:r>
          </w:p>
        </w:tc>
      </w:tr>
      <w:tr w:rsidR="00F067CD" w:rsidRPr="00F067CD" w:rsidTr="006822A6">
        <w:tc>
          <w:tcPr>
            <w:tcW w:w="3401" w:type="dxa"/>
            <w:shd w:val="clear" w:color="auto" w:fill="auto"/>
          </w:tcPr>
          <w:p w:rsidR="00F067CD" w:rsidRPr="00F067CD" w:rsidRDefault="00F067CD" w:rsidP="00F067CD">
            <w:pPr>
              <w:rPr>
                <w:b/>
                <w:szCs w:val="24"/>
                <w:lang w:val="uk-UA" w:eastAsia="uk-UA"/>
              </w:rPr>
            </w:pPr>
            <w:r w:rsidRPr="00F067CD">
              <w:rPr>
                <w:b/>
                <w:szCs w:val="24"/>
                <w:lang w:val="uk-UA" w:eastAsia="uk-UA"/>
              </w:rPr>
              <w:t>Вид діяльності</w:t>
            </w:r>
          </w:p>
        </w:tc>
        <w:tc>
          <w:tcPr>
            <w:tcW w:w="6803" w:type="dxa"/>
            <w:shd w:val="clear" w:color="auto" w:fill="auto"/>
          </w:tcPr>
          <w:p w:rsidR="00F067CD" w:rsidRPr="00F067CD" w:rsidRDefault="00F067CD" w:rsidP="00F067CD">
            <w:pPr>
              <w:rPr>
                <w:szCs w:val="24"/>
                <w:lang w:val="uk-UA" w:eastAsia="uk-UA"/>
              </w:rPr>
            </w:pPr>
            <w:r w:rsidRPr="00F067CD">
              <w:rPr>
                <w:szCs w:val="24"/>
                <w:lang w:val="uk-UA" w:eastAsia="uk-UA"/>
              </w:rPr>
              <w:t>Аудитор (аудиторськa фiрмa), якa надає аудиторськi послуги емiтенту</w:t>
            </w:r>
          </w:p>
        </w:tc>
      </w:tr>
      <w:tr w:rsidR="00F067CD" w:rsidRPr="00F067CD" w:rsidTr="006822A6">
        <w:tc>
          <w:tcPr>
            <w:tcW w:w="3401" w:type="dxa"/>
            <w:shd w:val="clear" w:color="auto" w:fill="auto"/>
          </w:tcPr>
          <w:p w:rsidR="00F067CD" w:rsidRPr="00F067CD" w:rsidRDefault="00F067CD" w:rsidP="00F067CD">
            <w:pPr>
              <w:rPr>
                <w:b/>
                <w:szCs w:val="24"/>
                <w:lang w:val="uk-UA" w:eastAsia="uk-UA"/>
              </w:rPr>
            </w:pPr>
            <w:r w:rsidRPr="00F067CD">
              <w:rPr>
                <w:b/>
                <w:szCs w:val="24"/>
                <w:lang w:val="uk-UA" w:eastAsia="uk-UA"/>
              </w:rPr>
              <w:lastRenderedPageBreak/>
              <w:t>Опис</w:t>
            </w:r>
          </w:p>
        </w:tc>
        <w:tc>
          <w:tcPr>
            <w:tcW w:w="6803" w:type="dxa"/>
            <w:shd w:val="clear" w:color="auto" w:fill="auto"/>
          </w:tcPr>
          <w:p w:rsidR="00F067CD" w:rsidRPr="00F067CD" w:rsidRDefault="00F067CD" w:rsidP="00F067CD">
            <w:pPr>
              <w:rPr>
                <w:szCs w:val="24"/>
                <w:lang w:val="uk-UA" w:eastAsia="uk-UA"/>
              </w:rPr>
            </w:pPr>
            <w:r w:rsidRPr="00F067CD">
              <w:rPr>
                <w:szCs w:val="24"/>
                <w:lang w:val="uk-UA" w:eastAsia="uk-UA"/>
              </w:rPr>
              <w:t>Аудиторськa фiрмa надає аудиторські послуги щодо звіту про корпоративне управління</w:t>
            </w:r>
          </w:p>
        </w:tc>
      </w:tr>
    </w:tbl>
    <w:p w:rsidR="00F067CD" w:rsidRPr="00F067CD" w:rsidRDefault="00F067CD" w:rsidP="00F067CD">
      <w:pPr>
        <w:spacing w:after="0" w:line="240" w:lineRule="auto"/>
        <w:rPr>
          <w:rFonts w:ascii="Times New Roman" w:eastAsia="Times New Roman" w:hAnsi="Times New Roman" w:cs="Times New Roman"/>
          <w:sz w:val="20"/>
          <w:szCs w:val="24"/>
          <w:lang w:val="uk-UA" w:eastAsia="uk-UA"/>
        </w:rPr>
      </w:pPr>
    </w:p>
    <w:p w:rsidR="00F067CD" w:rsidRPr="00F067CD" w:rsidRDefault="00F067CD" w:rsidP="00F067CD">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7"/>
        <w:gridCol w:w="6751"/>
      </w:tblGrid>
      <w:tr w:rsidR="00F067CD" w:rsidRPr="00F067CD" w:rsidTr="006822A6">
        <w:tc>
          <w:tcPr>
            <w:tcW w:w="3401" w:type="dxa"/>
            <w:shd w:val="clear" w:color="auto" w:fill="auto"/>
          </w:tcPr>
          <w:p w:rsidR="00F067CD" w:rsidRPr="00F067CD" w:rsidRDefault="00F067CD" w:rsidP="00F067CD">
            <w:pPr>
              <w:rPr>
                <w:b/>
                <w:szCs w:val="24"/>
                <w:lang w:val="uk-UA" w:eastAsia="uk-UA"/>
              </w:rPr>
            </w:pPr>
            <w:r w:rsidRPr="00F067CD">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F067CD" w:rsidRPr="00F067CD" w:rsidRDefault="00F067CD" w:rsidP="00F067CD">
            <w:pPr>
              <w:rPr>
                <w:szCs w:val="24"/>
                <w:lang w:val="uk-UA" w:eastAsia="uk-UA"/>
              </w:rPr>
            </w:pPr>
            <w:r w:rsidRPr="00F067CD">
              <w:rPr>
                <w:szCs w:val="24"/>
                <w:lang w:val="uk-UA" w:eastAsia="uk-UA"/>
              </w:rPr>
              <w:t>ПУБЛІЧНЕ АКЦІОНЕРНЕ ТОВАРИСТВО "СТРАХОВА КОМПАНІЯ "КРАЇНА"</w:t>
            </w:r>
          </w:p>
        </w:tc>
      </w:tr>
      <w:tr w:rsidR="00F067CD" w:rsidRPr="00F067CD" w:rsidTr="006822A6">
        <w:tc>
          <w:tcPr>
            <w:tcW w:w="3401" w:type="dxa"/>
            <w:shd w:val="clear" w:color="auto" w:fill="auto"/>
          </w:tcPr>
          <w:p w:rsidR="00F067CD" w:rsidRPr="00F067CD" w:rsidRDefault="00F067CD" w:rsidP="00F067CD">
            <w:pPr>
              <w:rPr>
                <w:b/>
                <w:szCs w:val="24"/>
                <w:lang w:val="uk-UA" w:eastAsia="uk-UA"/>
              </w:rPr>
            </w:pPr>
            <w:r w:rsidRPr="00F067CD">
              <w:rPr>
                <w:b/>
                <w:szCs w:val="24"/>
                <w:lang w:val="uk-UA" w:eastAsia="uk-UA"/>
              </w:rPr>
              <w:t>Організаційно-правова форма</w:t>
            </w:r>
          </w:p>
        </w:tc>
        <w:tc>
          <w:tcPr>
            <w:tcW w:w="6803" w:type="dxa"/>
            <w:shd w:val="clear" w:color="auto" w:fill="auto"/>
          </w:tcPr>
          <w:p w:rsidR="00F067CD" w:rsidRPr="00F067CD" w:rsidRDefault="00F067CD" w:rsidP="00F067CD">
            <w:pPr>
              <w:rPr>
                <w:szCs w:val="24"/>
                <w:lang w:val="uk-UA" w:eastAsia="uk-UA"/>
              </w:rPr>
            </w:pPr>
            <w:r w:rsidRPr="00F067CD">
              <w:rPr>
                <w:szCs w:val="24"/>
                <w:lang w:val="uk-UA" w:eastAsia="uk-UA"/>
              </w:rPr>
              <w:t>Публiчне акцiонерне товариство</w:t>
            </w:r>
          </w:p>
        </w:tc>
      </w:tr>
      <w:tr w:rsidR="00F067CD" w:rsidRPr="00F067CD" w:rsidTr="006822A6">
        <w:tc>
          <w:tcPr>
            <w:tcW w:w="3401" w:type="dxa"/>
            <w:shd w:val="clear" w:color="auto" w:fill="auto"/>
          </w:tcPr>
          <w:p w:rsidR="00F067CD" w:rsidRPr="00F067CD" w:rsidRDefault="00F067CD" w:rsidP="00F067CD">
            <w:pPr>
              <w:rPr>
                <w:b/>
                <w:szCs w:val="24"/>
                <w:lang w:val="uk-UA" w:eastAsia="uk-UA"/>
              </w:rPr>
            </w:pPr>
            <w:r w:rsidRPr="00F067CD">
              <w:rPr>
                <w:b/>
                <w:szCs w:val="24"/>
                <w:lang w:val="uk-UA" w:eastAsia="uk-UA"/>
              </w:rPr>
              <w:t>Ідентифікаційний код юридичної особи</w:t>
            </w:r>
          </w:p>
        </w:tc>
        <w:tc>
          <w:tcPr>
            <w:tcW w:w="6803" w:type="dxa"/>
            <w:shd w:val="clear" w:color="auto" w:fill="auto"/>
          </w:tcPr>
          <w:p w:rsidR="00F067CD" w:rsidRPr="00F067CD" w:rsidRDefault="00F067CD" w:rsidP="00F067CD">
            <w:pPr>
              <w:rPr>
                <w:szCs w:val="24"/>
                <w:lang w:val="uk-UA" w:eastAsia="uk-UA"/>
              </w:rPr>
            </w:pPr>
            <w:r w:rsidRPr="00F067CD">
              <w:rPr>
                <w:szCs w:val="24"/>
                <w:lang w:val="uk-UA" w:eastAsia="uk-UA"/>
              </w:rPr>
              <w:t>20842474</w:t>
            </w:r>
          </w:p>
        </w:tc>
      </w:tr>
      <w:tr w:rsidR="00F067CD" w:rsidRPr="00F067CD" w:rsidTr="006822A6">
        <w:tc>
          <w:tcPr>
            <w:tcW w:w="3401" w:type="dxa"/>
            <w:shd w:val="clear" w:color="auto" w:fill="auto"/>
          </w:tcPr>
          <w:p w:rsidR="00F067CD" w:rsidRPr="00F067CD" w:rsidRDefault="00F067CD" w:rsidP="00F067CD">
            <w:pPr>
              <w:rPr>
                <w:b/>
                <w:szCs w:val="24"/>
                <w:lang w:val="uk-UA" w:eastAsia="uk-UA"/>
              </w:rPr>
            </w:pPr>
            <w:r w:rsidRPr="00F067CD">
              <w:rPr>
                <w:b/>
                <w:szCs w:val="24"/>
                <w:lang w:val="uk-UA" w:eastAsia="uk-UA"/>
              </w:rPr>
              <w:t>Місцезнаходження</w:t>
            </w:r>
          </w:p>
        </w:tc>
        <w:tc>
          <w:tcPr>
            <w:tcW w:w="6803" w:type="dxa"/>
            <w:shd w:val="clear" w:color="auto" w:fill="auto"/>
          </w:tcPr>
          <w:p w:rsidR="00F067CD" w:rsidRPr="00F067CD" w:rsidRDefault="00F067CD" w:rsidP="00F067CD">
            <w:pPr>
              <w:rPr>
                <w:szCs w:val="24"/>
                <w:lang w:val="uk-UA" w:eastAsia="uk-UA"/>
              </w:rPr>
            </w:pPr>
            <w:r w:rsidRPr="00F067CD">
              <w:rPr>
                <w:szCs w:val="24"/>
                <w:lang w:val="uk-UA" w:eastAsia="uk-UA"/>
              </w:rPr>
              <w:t>04176 УКРАЇНА д/н м. Київ ВУЛИЦЯ ЕЛЕКТРИКІВ, будинок 29А</w:t>
            </w:r>
          </w:p>
        </w:tc>
      </w:tr>
      <w:tr w:rsidR="00F067CD" w:rsidRPr="00F067CD" w:rsidTr="006822A6">
        <w:tc>
          <w:tcPr>
            <w:tcW w:w="3401" w:type="dxa"/>
            <w:shd w:val="clear" w:color="auto" w:fill="auto"/>
          </w:tcPr>
          <w:p w:rsidR="00F067CD" w:rsidRPr="00F067CD" w:rsidRDefault="00F067CD" w:rsidP="00F067CD">
            <w:pPr>
              <w:rPr>
                <w:b/>
                <w:szCs w:val="24"/>
                <w:lang w:val="uk-UA" w:eastAsia="uk-UA"/>
              </w:rPr>
            </w:pPr>
            <w:r w:rsidRPr="00F067CD">
              <w:rPr>
                <w:b/>
                <w:szCs w:val="24"/>
                <w:lang w:val="uk-UA" w:eastAsia="uk-UA"/>
              </w:rPr>
              <w:t>Номер ліцензії або іншого документа на цей вид діяльності</w:t>
            </w:r>
          </w:p>
        </w:tc>
        <w:tc>
          <w:tcPr>
            <w:tcW w:w="6803" w:type="dxa"/>
            <w:shd w:val="clear" w:color="auto" w:fill="auto"/>
          </w:tcPr>
          <w:p w:rsidR="00F067CD" w:rsidRPr="00F067CD" w:rsidRDefault="00F067CD" w:rsidP="00F067CD">
            <w:pPr>
              <w:rPr>
                <w:szCs w:val="24"/>
                <w:lang w:val="uk-UA" w:eastAsia="uk-UA"/>
              </w:rPr>
            </w:pPr>
            <w:r w:rsidRPr="00F067CD">
              <w:rPr>
                <w:szCs w:val="24"/>
                <w:lang w:val="uk-UA" w:eastAsia="uk-UA"/>
              </w:rPr>
              <w:t>АВ528592</w:t>
            </w:r>
          </w:p>
        </w:tc>
      </w:tr>
      <w:tr w:rsidR="00F067CD" w:rsidRPr="00F067CD" w:rsidTr="006822A6">
        <w:tc>
          <w:tcPr>
            <w:tcW w:w="3401" w:type="dxa"/>
            <w:shd w:val="clear" w:color="auto" w:fill="auto"/>
          </w:tcPr>
          <w:p w:rsidR="00F067CD" w:rsidRPr="00F067CD" w:rsidRDefault="00F067CD" w:rsidP="00F067CD">
            <w:pPr>
              <w:rPr>
                <w:b/>
                <w:szCs w:val="24"/>
                <w:lang w:val="uk-UA" w:eastAsia="uk-UA"/>
              </w:rPr>
            </w:pPr>
            <w:r w:rsidRPr="00F067CD">
              <w:rPr>
                <w:b/>
                <w:szCs w:val="24"/>
                <w:lang w:val="uk-UA" w:eastAsia="uk-UA"/>
              </w:rPr>
              <w:t>Назва державного органу, що видав ліцензію або інший документ</w:t>
            </w:r>
          </w:p>
        </w:tc>
        <w:tc>
          <w:tcPr>
            <w:tcW w:w="6803" w:type="dxa"/>
            <w:shd w:val="clear" w:color="auto" w:fill="auto"/>
          </w:tcPr>
          <w:p w:rsidR="00F067CD" w:rsidRPr="00F067CD" w:rsidRDefault="00F067CD" w:rsidP="00F067CD">
            <w:pPr>
              <w:rPr>
                <w:szCs w:val="24"/>
                <w:lang w:val="uk-UA" w:eastAsia="uk-UA"/>
              </w:rPr>
            </w:pPr>
            <w:r w:rsidRPr="00F067CD">
              <w:rPr>
                <w:szCs w:val="24"/>
                <w:lang w:val="uk-UA" w:eastAsia="uk-UA"/>
              </w:rPr>
              <w:t>Державна комісія</w:t>
            </w:r>
          </w:p>
        </w:tc>
      </w:tr>
      <w:tr w:rsidR="00F067CD" w:rsidRPr="00F067CD" w:rsidTr="006822A6">
        <w:tc>
          <w:tcPr>
            <w:tcW w:w="3401" w:type="dxa"/>
            <w:shd w:val="clear" w:color="auto" w:fill="auto"/>
          </w:tcPr>
          <w:p w:rsidR="00F067CD" w:rsidRPr="00F067CD" w:rsidRDefault="00F067CD" w:rsidP="00F067CD">
            <w:pPr>
              <w:rPr>
                <w:b/>
                <w:szCs w:val="24"/>
                <w:lang w:val="uk-UA" w:eastAsia="uk-UA"/>
              </w:rPr>
            </w:pPr>
            <w:r w:rsidRPr="00F067CD">
              <w:rPr>
                <w:b/>
                <w:szCs w:val="24"/>
                <w:lang w:val="uk-UA" w:eastAsia="uk-UA"/>
              </w:rPr>
              <w:t>Дата видачі ліцензії або іншого документа</w:t>
            </w:r>
          </w:p>
        </w:tc>
        <w:tc>
          <w:tcPr>
            <w:tcW w:w="6803" w:type="dxa"/>
            <w:shd w:val="clear" w:color="auto" w:fill="auto"/>
          </w:tcPr>
          <w:p w:rsidR="00F067CD" w:rsidRPr="00F067CD" w:rsidRDefault="00F067CD" w:rsidP="00F067CD">
            <w:pPr>
              <w:rPr>
                <w:szCs w:val="24"/>
                <w:lang w:val="uk-UA" w:eastAsia="uk-UA"/>
              </w:rPr>
            </w:pPr>
            <w:r w:rsidRPr="00F067CD">
              <w:rPr>
                <w:szCs w:val="24"/>
                <w:lang w:val="uk-UA" w:eastAsia="uk-UA"/>
              </w:rPr>
              <w:t>07.04.2010</w:t>
            </w:r>
          </w:p>
        </w:tc>
      </w:tr>
      <w:tr w:rsidR="00F067CD" w:rsidRPr="00F067CD" w:rsidTr="006822A6">
        <w:tc>
          <w:tcPr>
            <w:tcW w:w="3401" w:type="dxa"/>
            <w:shd w:val="clear" w:color="auto" w:fill="auto"/>
          </w:tcPr>
          <w:p w:rsidR="00F067CD" w:rsidRPr="00F067CD" w:rsidRDefault="00F067CD" w:rsidP="00F067CD">
            <w:pPr>
              <w:rPr>
                <w:b/>
                <w:szCs w:val="24"/>
                <w:lang w:val="uk-UA" w:eastAsia="uk-UA"/>
              </w:rPr>
            </w:pPr>
            <w:r w:rsidRPr="00F067CD">
              <w:rPr>
                <w:b/>
                <w:szCs w:val="24"/>
                <w:lang w:val="uk-UA" w:eastAsia="uk-UA"/>
              </w:rPr>
              <w:t>Міжміський код та телефон</w:t>
            </w:r>
          </w:p>
        </w:tc>
        <w:tc>
          <w:tcPr>
            <w:tcW w:w="6803" w:type="dxa"/>
            <w:shd w:val="clear" w:color="auto" w:fill="auto"/>
          </w:tcPr>
          <w:p w:rsidR="00F067CD" w:rsidRPr="00F067CD" w:rsidRDefault="00F067CD" w:rsidP="00F067CD">
            <w:pPr>
              <w:rPr>
                <w:szCs w:val="24"/>
                <w:lang w:val="uk-UA" w:eastAsia="uk-UA"/>
              </w:rPr>
            </w:pPr>
            <w:r w:rsidRPr="00F067CD">
              <w:rPr>
                <w:szCs w:val="24"/>
                <w:lang w:val="uk-UA" w:eastAsia="uk-UA"/>
              </w:rPr>
              <w:t>(0612) 325932</w:t>
            </w:r>
          </w:p>
        </w:tc>
      </w:tr>
      <w:tr w:rsidR="00F067CD" w:rsidRPr="00F067CD" w:rsidTr="006822A6">
        <w:tc>
          <w:tcPr>
            <w:tcW w:w="3401" w:type="dxa"/>
            <w:shd w:val="clear" w:color="auto" w:fill="auto"/>
          </w:tcPr>
          <w:p w:rsidR="00F067CD" w:rsidRPr="00F067CD" w:rsidRDefault="00F067CD" w:rsidP="00F067CD">
            <w:pPr>
              <w:rPr>
                <w:b/>
                <w:szCs w:val="24"/>
                <w:lang w:val="uk-UA" w:eastAsia="uk-UA"/>
              </w:rPr>
            </w:pPr>
            <w:r w:rsidRPr="00F067CD">
              <w:rPr>
                <w:b/>
                <w:szCs w:val="24"/>
                <w:lang w:val="uk-UA" w:eastAsia="uk-UA"/>
              </w:rPr>
              <w:t>Факс</w:t>
            </w:r>
          </w:p>
        </w:tc>
        <w:tc>
          <w:tcPr>
            <w:tcW w:w="6803" w:type="dxa"/>
            <w:shd w:val="clear" w:color="auto" w:fill="auto"/>
          </w:tcPr>
          <w:p w:rsidR="00F067CD" w:rsidRPr="00F067CD" w:rsidRDefault="00F067CD" w:rsidP="00F067CD">
            <w:pPr>
              <w:rPr>
                <w:szCs w:val="24"/>
                <w:lang w:val="uk-UA" w:eastAsia="uk-UA"/>
              </w:rPr>
            </w:pPr>
            <w:r w:rsidRPr="00F067CD">
              <w:rPr>
                <w:szCs w:val="24"/>
                <w:lang w:val="uk-UA" w:eastAsia="uk-UA"/>
              </w:rPr>
              <w:t>(0612) 325932</w:t>
            </w:r>
          </w:p>
        </w:tc>
      </w:tr>
      <w:tr w:rsidR="00F067CD" w:rsidRPr="00F067CD" w:rsidTr="006822A6">
        <w:tc>
          <w:tcPr>
            <w:tcW w:w="3401" w:type="dxa"/>
            <w:shd w:val="clear" w:color="auto" w:fill="auto"/>
          </w:tcPr>
          <w:p w:rsidR="00F067CD" w:rsidRPr="00F067CD" w:rsidRDefault="00F067CD" w:rsidP="00F067CD">
            <w:pPr>
              <w:rPr>
                <w:b/>
                <w:szCs w:val="24"/>
                <w:lang w:val="uk-UA" w:eastAsia="uk-UA"/>
              </w:rPr>
            </w:pPr>
            <w:r w:rsidRPr="00F067CD">
              <w:rPr>
                <w:b/>
                <w:szCs w:val="24"/>
                <w:lang w:val="uk-UA" w:eastAsia="uk-UA"/>
              </w:rPr>
              <w:t>Вид діяльності</w:t>
            </w:r>
          </w:p>
        </w:tc>
        <w:tc>
          <w:tcPr>
            <w:tcW w:w="6803" w:type="dxa"/>
            <w:shd w:val="clear" w:color="auto" w:fill="auto"/>
          </w:tcPr>
          <w:p w:rsidR="00F067CD" w:rsidRPr="00F067CD" w:rsidRDefault="00F067CD" w:rsidP="00F067CD">
            <w:pPr>
              <w:rPr>
                <w:szCs w:val="24"/>
                <w:lang w:val="uk-UA" w:eastAsia="uk-UA"/>
              </w:rPr>
            </w:pPr>
            <w:r w:rsidRPr="00F067CD">
              <w:rPr>
                <w:szCs w:val="24"/>
                <w:lang w:val="uk-UA" w:eastAsia="uk-UA"/>
              </w:rPr>
              <w:t>Юридична особа, яка надає страховi послуги емiтенту</w:t>
            </w:r>
          </w:p>
        </w:tc>
      </w:tr>
      <w:tr w:rsidR="00F067CD" w:rsidRPr="00F067CD" w:rsidTr="006822A6">
        <w:tc>
          <w:tcPr>
            <w:tcW w:w="3401" w:type="dxa"/>
            <w:shd w:val="clear" w:color="auto" w:fill="auto"/>
          </w:tcPr>
          <w:p w:rsidR="00F067CD" w:rsidRPr="00F067CD" w:rsidRDefault="00F067CD" w:rsidP="00F067CD">
            <w:pPr>
              <w:rPr>
                <w:b/>
                <w:szCs w:val="24"/>
                <w:lang w:val="uk-UA" w:eastAsia="uk-UA"/>
              </w:rPr>
            </w:pPr>
            <w:r w:rsidRPr="00F067CD">
              <w:rPr>
                <w:b/>
                <w:szCs w:val="24"/>
                <w:lang w:val="uk-UA" w:eastAsia="uk-UA"/>
              </w:rPr>
              <w:t>Опис</w:t>
            </w:r>
          </w:p>
        </w:tc>
        <w:tc>
          <w:tcPr>
            <w:tcW w:w="6803" w:type="dxa"/>
            <w:shd w:val="clear" w:color="auto" w:fill="auto"/>
          </w:tcPr>
          <w:p w:rsidR="00F067CD" w:rsidRPr="00F067CD" w:rsidRDefault="00F067CD" w:rsidP="00F067CD">
            <w:pPr>
              <w:rPr>
                <w:szCs w:val="24"/>
                <w:lang w:val="uk-UA" w:eastAsia="uk-UA"/>
              </w:rPr>
            </w:pPr>
            <w:r w:rsidRPr="00F067CD">
              <w:rPr>
                <w:szCs w:val="24"/>
                <w:lang w:val="uk-UA" w:eastAsia="uk-UA"/>
              </w:rPr>
              <w:t>Ліцензія серії АВ528592, АВ 528591, АВ528588, АВ533010, АВ553007, АВ553006 07.04.2010 р, 23.03.2010 р. особа надає послуги зі страхування</w:t>
            </w:r>
          </w:p>
        </w:tc>
      </w:tr>
    </w:tbl>
    <w:p w:rsidR="00F067CD" w:rsidRPr="00F067CD" w:rsidRDefault="00F067CD" w:rsidP="00F067CD">
      <w:pPr>
        <w:spacing w:after="0" w:line="240" w:lineRule="auto"/>
        <w:rPr>
          <w:rFonts w:ascii="Times New Roman" w:eastAsia="Times New Roman" w:hAnsi="Times New Roman" w:cs="Times New Roman"/>
          <w:sz w:val="20"/>
          <w:szCs w:val="24"/>
          <w:lang w:val="uk-UA" w:eastAsia="uk-UA"/>
        </w:rPr>
      </w:pPr>
    </w:p>
    <w:p w:rsidR="00F067CD" w:rsidRPr="00F067CD" w:rsidRDefault="00F067CD" w:rsidP="00F067CD">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F067CD" w:rsidRPr="00F067CD" w:rsidTr="006822A6">
        <w:tc>
          <w:tcPr>
            <w:tcW w:w="3401" w:type="dxa"/>
            <w:shd w:val="clear" w:color="auto" w:fill="auto"/>
          </w:tcPr>
          <w:p w:rsidR="00F067CD" w:rsidRPr="00F067CD" w:rsidRDefault="00F067CD" w:rsidP="00F067CD">
            <w:pPr>
              <w:rPr>
                <w:b/>
                <w:szCs w:val="24"/>
                <w:lang w:val="uk-UA" w:eastAsia="uk-UA"/>
              </w:rPr>
            </w:pPr>
            <w:r w:rsidRPr="00F067CD">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F067CD" w:rsidRPr="00F067CD" w:rsidRDefault="00F067CD" w:rsidP="00F067CD">
            <w:pPr>
              <w:rPr>
                <w:szCs w:val="24"/>
                <w:lang w:val="uk-UA" w:eastAsia="uk-UA"/>
              </w:rPr>
            </w:pPr>
            <w:r w:rsidRPr="00F067CD">
              <w:rPr>
                <w:szCs w:val="24"/>
                <w:lang w:val="uk-UA" w:eastAsia="uk-UA"/>
              </w:rPr>
              <w:t>ДУ "Агентство з розвитку інфраструктури фондового ринку України"</w:t>
            </w:r>
          </w:p>
        </w:tc>
      </w:tr>
      <w:tr w:rsidR="00F067CD" w:rsidRPr="00F067CD" w:rsidTr="006822A6">
        <w:tc>
          <w:tcPr>
            <w:tcW w:w="3401" w:type="dxa"/>
            <w:shd w:val="clear" w:color="auto" w:fill="auto"/>
          </w:tcPr>
          <w:p w:rsidR="00F067CD" w:rsidRPr="00F067CD" w:rsidRDefault="00F067CD" w:rsidP="00F067CD">
            <w:pPr>
              <w:rPr>
                <w:b/>
                <w:szCs w:val="24"/>
                <w:lang w:val="uk-UA" w:eastAsia="uk-UA"/>
              </w:rPr>
            </w:pPr>
            <w:r w:rsidRPr="00F067CD">
              <w:rPr>
                <w:b/>
                <w:szCs w:val="24"/>
                <w:lang w:val="uk-UA" w:eastAsia="uk-UA"/>
              </w:rPr>
              <w:t>Організаційно-правова форма</w:t>
            </w:r>
          </w:p>
        </w:tc>
        <w:tc>
          <w:tcPr>
            <w:tcW w:w="6803" w:type="dxa"/>
            <w:shd w:val="clear" w:color="auto" w:fill="auto"/>
          </w:tcPr>
          <w:p w:rsidR="00F067CD" w:rsidRPr="00F067CD" w:rsidRDefault="00F067CD" w:rsidP="00F067CD">
            <w:pPr>
              <w:rPr>
                <w:szCs w:val="24"/>
                <w:lang w:val="uk-UA" w:eastAsia="uk-UA"/>
              </w:rPr>
            </w:pPr>
            <w:r w:rsidRPr="00F067CD">
              <w:rPr>
                <w:szCs w:val="24"/>
                <w:lang w:val="uk-UA" w:eastAsia="uk-UA"/>
              </w:rPr>
              <w:t>Державна органiзацiя (установа, заклад)</w:t>
            </w:r>
          </w:p>
        </w:tc>
      </w:tr>
      <w:tr w:rsidR="00F067CD" w:rsidRPr="00F067CD" w:rsidTr="006822A6">
        <w:tc>
          <w:tcPr>
            <w:tcW w:w="3401" w:type="dxa"/>
            <w:shd w:val="clear" w:color="auto" w:fill="auto"/>
          </w:tcPr>
          <w:p w:rsidR="00F067CD" w:rsidRPr="00F067CD" w:rsidRDefault="00F067CD" w:rsidP="00F067CD">
            <w:pPr>
              <w:rPr>
                <w:b/>
                <w:szCs w:val="24"/>
                <w:lang w:val="uk-UA" w:eastAsia="uk-UA"/>
              </w:rPr>
            </w:pPr>
            <w:r w:rsidRPr="00F067CD">
              <w:rPr>
                <w:b/>
                <w:szCs w:val="24"/>
                <w:lang w:val="uk-UA" w:eastAsia="uk-UA"/>
              </w:rPr>
              <w:t>Ідентифікаційний код юридичної особи</w:t>
            </w:r>
          </w:p>
        </w:tc>
        <w:tc>
          <w:tcPr>
            <w:tcW w:w="6803" w:type="dxa"/>
            <w:shd w:val="clear" w:color="auto" w:fill="auto"/>
          </w:tcPr>
          <w:p w:rsidR="00F067CD" w:rsidRPr="00F067CD" w:rsidRDefault="00F067CD" w:rsidP="00F067CD">
            <w:pPr>
              <w:rPr>
                <w:szCs w:val="24"/>
                <w:lang w:val="uk-UA" w:eastAsia="uk-UA"/>
              </w:rPr>
            </w:pPr>
            <w:r w:rsidRPr="00F067CD">
              <w:rPr>
                <w:szCs w:val="24"/>
                <w:lang w:val="uk-UA" w:eastAsia="uk-UA"/>
              </w:rPr>
              <w:t>21676262</w:t>
            </w:r>
          </w:p>
        </w:tc>
      </w:tr>
      <w:tr w:rsidR="00F067CD" w:rsidRPr="00F067CD" w:rsidTr="006822A6">
        <w:tc>
          <w:tcPr>
            <w:tcW w:w="3401" w:type="dxa"/>
            <w:shd w:val="clear" w:color="auto" w:fill="auto"/>
          </w:tcPr>
          <w:p w:rsidR="00F067CD" w:rsidRPr="00F067CD" w:rsidRDefault="00F067CD" w:rsidP="00F067CD">
            <w:pPr>
              <w:rPr>
                <w:b/>
                <w:szCs w:val="24"/>
                <w:lang w:val="uk-UA" w:eastAsia="uk-UA"/>
              </w:rPr>
            </w:pPr>
            <w:r w:rsidRPr="00F067CD">
              <w:rPr>
                <w:b/>
                <w:szCs w:val="24"/>
                <w:lang w:val="uk-UA" w:eastAsia="uk-UA"/>
              </w:rPr>
              <w:t>Місцезнаходження</w:t>
            </w:r>
          </w:p>
        </w:tc>
        <w:tc>
          <w:tcPr>
            <w:tcW w:w="6803" w:type="dxa"/>
            <w:shd w:val="clear" w:color="auto" w:fill="auto"/>
          </w:tcPr>
          <w:p w:rsidR="00F067CD" w:rsidRPr="00F067CD" w:rsidRDefault="00F067CD" w:rsidP="00F067CD">
            <w:pPr>
              <w:rPr>
                <w:szCs w:val="24"/>
                <w:lang w:val="uk-UA" w:eastAsia="uk-UA"/>
              </w:rPr>
            </w:pPr>
            <w:r w:rsidRPr="00F067CD">
              <w:rPr>
                <w:szCs w:val="24"/>
                <w:lang w:val="uk-UA" w:eastAsia="uk-UA"/>
              </w:rPr>
              <w:t>01001 УКРАЇНА д/н м.Київ вул. Бориса Грінченка, 3, поверх 5</w:t>
            </w:r>
          </w:p>
        </w:tc>
      </w:tr>
      <w:tr w:rsidR="00F067CD" w:rsidRPr="00F067CD" w:rsidTr="006822A6">
        <w:tc>
          <w:tcPr>
            <w:tcW w:w="3401" w:type="dxa"/>
            <w:shd w:val="clear" w:color="auto" w:fill="auto"/>
          </w:tcPr>
          <w:p w:rsidR="00F067CD" w:rsidRPr="00F067CD" w:rsidRDefault="00F067CD" w:rsidP="00F067CD">
            <w:pPr>
              <w:rPr>
                <w:b/>
                <w:szCs w:val="24"/>
                <w:lang w:val="uk-UA" w:eastAsia="uk-UA"/>
              </w:rPr>
            </w:pPr>
            <w:r w:rsidRPr="00F067CD">
              <w:rPr>
                <w:b/>
                <w:szCs w:val="24"/>
                <w:lang w:val="uk-UA" w:eastAsia="uk-UA"/>
              </w:rPr>
              <w:t>Номер ліцензії або іншого документа на цей вид діяльності</w:t>
            </w:r>
          </w:p>
        </w:tc>
        <w:tc>
          <w:tcPr>
            <w:tcW w:w="6803" w:type="dxa"/>
            <w:shd w:val="clear" w:color="auto" w:fill="auto"/>
          </w:tcPr>
          <w:p w:rsidR="00F067CD" w:rsidRPr="00F067CD" w:rsidRDefault="00F067CD" w:rsidP="00F067CD">
            <w:pPr>
              <w:rPr>
                <w:szCs w:val="24"/>
                <w:lang w:val="uk-UA" w:eastAsia="uk-UA"/>
              </w:rPr>
            </w:pPr>
            <w:r w:rsidRPr="00F067CD">
              <w:rPr>
                <w:szCs w:val="24"/>
                <w:lang w:val="uk-UA" w:eastAsia="uk-UA"/>
              </w:rPr>
              <w:t>DR/00002/ARM</w:t>
            </w:r>
          </w:p>
        </w:tc>
      </w:tr>
      <w:tr w:rsidR="00F067CD" w:rsidRPr="00F067CD" w:rsidTr="006822A6">
        <w:tc>
          <w:tcPr>
            <w:tcW w:w="3401" w:type="dxa"/>
            <w:shd w:val="clear" w:color="auto" w:fill="auto"/>
          </w:tcPr>
          <w:p w:rsidR="00F067CD" w:rsidRPr="00F067CD" w:rsidRDefault="00F067CD" w:rsidP="00F067CD">
            <w:pPr>
              <w:rPr>
                <w:b/>
                <w:szCs w:val="24"/>
                <w:lang w:val="uk-UA" w:eastAsia="uk-UA"/>
              </w:rPr>
            </w:pPr>
            <w:r w:rsidRPr="00F067CD">
              <w:rPr>
                <w:b/>
                <w:szCs w:val="24"/>
                <w:lang w:val="uk-UA" w:eastAsia="uk-UA"/>
              </w:rPr>
              <w:t>Назва державного органу, що видав ліцензію або інший документ</w:t>
            </w:r>
          </w:p>
        </w:tc>
        <w:tc>
          <w:tcPr>
            <w:tcW w:w="6803" w:type="dxa"/>
            <w:shd w:val="clear" w:color="auto" w:fill="auto"/>
          </w:tcPr>
          <w:p w:rsidR="00F067CD" w:rsidRPr="00F067CD" w:rsidRDefault="00F067CD" w:rsidP="00F067CD">
            <w:pPr>
              <w:rPr>
                <w:szCs w:val="24"/>
                <w:lang w:val="uk-UA" w:eastAsia="uk-UA"/>
              </w:rPr>
            </w:pPr>
            <w:r w:rsidRPr="00F067CD">
              <w:rPr>
                <w:szCs w:val="24"/>
                <w:lang w:val="uk-UA" w:eastAsia="uk-UA"/>
              </w:rPr>
              <w:t>НКЦПФР</w:t>
            </w:r>
          </w:p>
        </w:tc>
      </w:tr>
      <w:tr w:rsidR="00F067CD" w:rsidRPr="00F067CD" w:rsidTr="006822A6">
        <w:tc>
          <w:tcPr>
            <w:tcW w:w="3401" w:type="dxa"/>
            <w:shd w:val="clear" w:color="auto" w:fill="auto"/>
          </w:tcPr>
          <w:p w:rsidR="00F067CD" w:rsidRPr="00F067CD" w:rsidRDefault="00F067CD" w:rsidP="00F067CD">
            <w:pPr>
              <w:rPr>
                <w:b/>
                <w:szCs w:val="24"/>
                <w:lang w:val="uk-UA" w:eastAsia="uk-UA"/>
              </w:rPr>
            </w:pPr>
            <w:r w:rsidRPr="00F067CD">
              <w:rPr>
                <w:b/>
                <w:szCs w:val="24"/>
                <w:lang w:val="uk-UA" w:eastAsia="uk-UA"/>
              </w:rPr>
              <w:t>Дата видачі ліцензії або іншого документа</w:t>
            </w:r>
          </w:p>
        </w:tc>
        <w:tc>
          <w:tcPr>
            <w:tcW w:w="6803" w:type="dxa"/>
            <w:shd w:val="clear" w:color="auto" w:fill="auto"/>
          </w:tcPr>
          <w:p w:rsidR="00F067CD" w:rsidRPr="00F067CD" w:rsidRDefault="00F067CD" w:rsidP="00F067CD">
            <w:pPr>
              <w:rPr>
                <w:szCs w:val="24"/>
                <w:lang w:val="uk-UA" w:eastAsia="uk-UA"/>
              </w:rPr>
            </w:pPr>
            <w:r w:rsidRPr="00F067CD">
              <w:rPr>
                <w:szCs w:val="24"/>
                <w:lang w:val="uk-UA" w:eastAsia="uk-UA"/>
              </w:rPr>
              <w:t>18.02.2019</w:t>
            </w:r>
          </w:p>
        </w:tc>
      </w:tr>
      <w:tr w:rsidR="00F067CD" w:rsidRPr="00F067CD" w:rsidTr="006822A6">
        <w:tc>
          <w:tcPr>
            <w:tcW w:w="3401" w:type="dxa"/>
            <w:shd w:val="clear" w:color="auto" w:fill="auto"/>
          </w:tcPr>
          <w:p w:rsidR="00F067CD" w:rsidRPr="00F067CD" w:rsidRDefault="00F067CD" w:rsidP="00F067CD">
            <w:pPr>
              <w:rPr>
                <w:b/>
                <w:szCs w:val="24"/>
                <w:lang w:val="uk-UA" w:eastAsia="uk-UA"/>
              </w:rPr>
            </w:pPr>
            <w:r w:rsidRPr="00F067CD">
              <w:rPr>
                <w:b/>
                <w:szCs w:val="24"/>
                <w:lang w:val="uk-UA" w:eastAsia="uk-UA"/>
              </w:rPr>
              <w:t>Міжміський код та телефон</w:t>
            </w:r>
          </w:p>
        </w:tc>
        <w:tc>
          <w:tcPr>
            <w:tcW w:w="6803" w:type="dxa"/>
            <w:shd w:val="clear" w:color="auto" w:fill="auto"/>
          </w:tcPr>
          <w:p w:rsidR="00F067CD" w:rsidRPr="00F067CD" w:rsidRDefault="00F067CD" w:rsidP="00F067CD">
            <w:pPr>
              <w:rPr>
                <w:szCs w:val="24"/>
                <w:lang w:val="uk-UA" w:eastAsia="uk-UA"/>
              </w:rPr>
            </w:pPr>
            <w:r w:rsidRPr="00F067CD">
              <w:rPr>
                <w:szCs w:val="24"/>
                <w:lang w:val="uk-UA" w:eastAsia="uk-UA"/>
              </w:rPr>
              <w:t>(044) 287-56-70</w:t>
            </w:r>
          </w:p>
        </w:tc>
      </w:tr>
      <w:tr w:rsidR="00F067CD" w:rsidRPr="00F067CD" w:rsidTr="006822A6">
        <w:tc>
          <w:tcPr>
            <w:tcW w:w="3401" w:type="dxa"/>
            <w:shd w:val="clear" w:color="auto" w:fill="auto"/>
          </w:tcPr>
          <w:p w:rsidR="00F067CD" w:rsidRPr="00F067CD" w:rsidRDefault="00F067CD" w:rsidP="00F067CD">
            <w:pPr>
              <w:rPr>
                <w:b/>
                <w:szCs w:val="24"/>
                <w:lang w:val="uk-UA" w:eastAsia="uk-UA"/>
              </w:rPr>
            </w:pPr>
            <w:r w:rsidRPr="00F067CD">
              <w:rPr>
                <w:b/>
                <w:szCs w:val="24"/>
                <w:lang w:val="uk-UA" w:eastAsia="uk-UA"/>
              </w:rPr>
              <w:t>Факс</w:t>
            </w:r>
          </w:p>
        </w:tc>
        <w:tc>
          <w:tcPr>
            <w:tcW w:w="6803" w:type="dxa"/>
            <w:shd w:val="clear" w:color="auto" w:fill="auto"/>
          </w:tcPr>
          <w:p w:rsidR="00F067CD" w:rsidRPr="00F067CD" w:rsidRDefault="00F067CD" w:rsidP="00F067CD">
            <w:pPr>
              <w:rPr>
                <w:szCs w:val="24"/>
                <w:lang w:val="uk-UA" w:eastAsia="uk-UA"/>
              </w:rPr>
            </w:pPr>
            <w:r w:rsidRPr="00F067CD">
              <w:rPr>
                <w:szCs w:val="24"/>
                <w:lang w:val="uk-UA" w:eastAsia="uk-UA"/>
              </w:rPr>
              <w:t>(044) 287-56-73</w:t>
            </w:r>
          </w:p>
        </w:tc>
      </w:tr>
      <w:tr w:rsidR="00F067CD" w:rsidRPr="00F067CD" w:rsidTr="006822A6">
        <w:tc>
          <w:tcPr>
            <w:tcW w:w="3401" w:type="dxa"/>
            <w:shd w:val="clear" w:color="auto" w:fill="auto"/>
          </w:tcPr>
          <w:p w:rsidR="00F067CD" w:rsidRPr="00F067CD" w:rsidRDefault="00F067CD" w:rsidP="00F067CD">
            <w:pPr>
              <w:rPr>
                <w:b/>
                <w:szCs w:val="24"/>
                <w:lang w:val="uk-UA" w:eastAsia="uk-UA"/>
              </w:rPr>
            </w:pPr>
            <w:r w:rsidRPr="00F067CD">
              <w:rPr>
                <w:b/>
                <w:szCs w:val="24"/>
                <w:lang w:val="uk-UA" w:eastAsia="uk-UA"/>
              </w:rPr>
              <w:t>Вид діяльності</w:t>
            </w:r>
          </w:p>
        </w:tc>
        <w:tc>
          <w:tcPr>
            <w:tcW w:w="6803" w:type="dxa"/>
            <w:shd w:val="clear" w:color="auto" w:fill="auto"/>
          </w:tcPr>
          <w:p w:rsidR="00F067CD" w:rsidRPr="00F067CD" w:rsidRDefault="00F067CD" w:rsidP="00F067CD">
            <w:pPr>
              <w:rPr>
                <w:szCs w:val="24"/>
                <w:lang w:val="uk-UA" w:eastAsia="uk-UA"/>
              </w:rPr>
            </w:pPr>
            <w:r w:rsidRPr="00F067CD">
              <w:rPr>
                <w:szCs w:val="24"/>
                <w:lang w:val="uk-UA" w:eastAsia="uk-UA"/>
              </w:rPr>
              <w:t>Діяльність з оприлюднення регульованої інформації від імені учасників фондового ринку; Діяльність з подання звітності та/або адміністративних даних до НКЦПФР</w:t>
            </w:r>
          </w:p>
        </w:tc>
      </w:tr>
      <w:tr w:rsidR="00F067CD" w:rsidRPr="00F067CD" w:rsidTr="006822A6">
        <w:tc>
          <w:tcPr>
            <w:tcW w:w="3401" w:type="dxa"/>
            <w:shd w:val="clear" w:color="auto" w:fill="auto"/>
          </w:tcPr>
          <w:p w:rsidR="00F067CD" w:rsidRPr="00F067CD" w:rsidRDefault="00F067CD" w:rsidP="00F067CD">
            <w:pPr>
              <w:rPr>
                <w:b/>
                <w:szCs w:val="24"/>
                <w:lang w:val="uk-UA" w:eastAsia="uk-UA"/>
              </w:rPr>
            </w:pPr>
            <w:r w:rsidRPr="00F067CD">
              <w:rPr>
                <w:b/>
                <w:szCs w:val="24"/>
                <w:lang w:val="uk-UA" w:eastAsia="uk-UA"/>
              </w:rPr>
              <w:t>Опис</w:t>
            </w:r>
          </w:p>
        </w:tc>
        <w:tc>
          <w:tcPr>
            <w:tcW w:w="6803" w:type="dxa"/>
            <w:shd w:val="clear" w:color="auto" w:fill="auto"/>
          </w:tcPr>
          <w:p w:rsidR="00F067CD" w:rsidRPr="00F067CD" w:rsidRDefault="00F067CD" w:rsidP="00F067CD">
            <w:pPr>
              <w:rPr>
                <w:szCs w:val="24"/>
                <w:lang w:val="uk-UA" w:eastAsia="uk-UA"/>
              </w:rPr>
            </w:pPr>
            <w:r w:rsidRPr="00F067CD">
              <w:rPr>
                <w:szCs w:val="24"/>
                <w:lang w:val="uk-UA" w:eastAsia="uk-UA"/>
              </w:rPr>
              <w:t>Подання звітності до НКЦПФР (ліцензія DR/00001/APA від 18.02.2019 р.) та оприлюднення регульованої інформації (ліцензія DR/00001/APA від 18.02.2019 р.)</w:t>
            </w:r>
          </w:p>
        </w:tc>
      </w:tr>
    </w:tbl>
    <w:p w:rsidR="00F067CD" w:rsidRPr="00F067CD" w:rsidRDefault="00F067CD" w:rsidP="00F067CD">
      <w:pPr>
        <w:spacing w:after="0" w:line="240" w:lineRule="auto"/>
        <w:rPr>
          <w:rFonts w:ascii="Times New Roman" w:eastAsia="Times New Roman" w:hAnsi="Times New Roman" w:cs="Times New Roman"/>
          <w:sz w:val="20"/>
          <w:szCs w:val="24"/>
          <w:lang w:val="uk-UA" w:eastAsia="uk-UA"/>
        </w:rPr>
      </w:pPr>
    </w:p>
    <w:p w:rsidR="00F067CD" w:rsidRPr="00F067CD" w:rsidRDefault="00F067CD" w:rsidP="00F067CD">
      <w:pPr>
        <w:spacing w:after="0" w:line="240" w:lineRule="auto"/>
        <w:rPr>
          <w:rFonts w:ascii="Times New Roman" w:eastAsia="Times New Roman" w:hAnsi="Times New Roman" w:cs="Times New Roman"/>
          <w:sz w:val="20"/>
          <w:szCs w:val="24"/>
          <w:lang w:val="uk-UA" w:eastAsia="uk-UA"/>
        </w:rPr>
      </w:pPr>
    </w:p>
    <w:p w:rsidR="00F067CD" w:rsidRPr="00F067CD" w:rsidRDefault="00F067CD" w:rsidP="00F067CD">
      <w:pPr>
        <w:spacing w:after="0" w:line="240" w:lineRule="auto"/>
        <w:rPr>
          <w:rFonts w:ascii="Times New Roman" w:eastAsia="Times New Roman" w:hAnsi="Times New Roman" w:cs="Times New Roman"/>
          <w:sz w:val="20"/>
          <w:szCs w:val="24"/>
          <w:lang w:val="uk-UA" w:eastAsia="uk-UA"/>
        </w:rPr>
      </w:pPr>
    </w:p>
    <w:p w:rsidR="00F067CD" w:rsidRDefault="00F067CD">
      <w:pPr>
        <w:sectPr w:rsidR="00F067CD" w:rsidSect="00F067CD">
          <w:pgSz w:w="11906" w:h="16838"/>
          <w:pgMar w:top="363" w:right="567" w:bottom="363" w:left="1417" w:header="709" w:footer="709" w:gutter="0"/>
          <w:cols w:space="708"/>
          <w:docGrid w:linePitch="360"/>
        </w:sectPr>
      </w:pPr>
    </w:p>
    <w:p w:rsidR="00F067CD" w:rsidRPr="00F067CD" w:rsidRDefault="00F067CD" w:rsidP="00F067CD">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F067CD" w:rsidRPr="00F067CD" w:rsidTr="006822A6">
        <w:tc>
          <w:tcPr>
            <w:tcW w:w="6082" w:type="dxa"/>
          </w:tcPr>
          <w:p w:rsidR="00F067CD" w:rsidRPr="00F067CD" w:rsidRDefault="00F067CD" w:rsidP="00F067CD">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F067CD" w:rsidRPr="00F067CD" w:rsidRDefault="00F067CD" w:rsidP="00F067CD">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sz w:val="18"/>
                <w:szCs w:val="18"/>
                <w:lang w:eastAsia="ru-RU"/>
              </w:rPr>
            </w:pPr>
            <w:r w:rsidRPr="00F067CD">
              <w:rPr>
                <w:rFonts w:ascii="Times New Roman" w:eastAsia="Times New Roman" w:hAnsi="Times New Roman" w:cs="Times New Roman"/>
                <w:sz w:val="18"/>
                <w:szCs w:val="18"/>
                <w:lang w:val="uk-UA" w:eastAsia="ru-RU"/>
              </w:rPr>
              <w:t>Коди</w:t>
            </w:r>
          </w:p>
        </w:tc>
      </w:tr>
      <w:tr w:rsidR="00F067CD" w:rsidRPr="00F067CD" w:rsidTr="006822A6">
        <w:tc>
          <w:tcPr>
            <w:tcW w:w="6082" w:type="dxa"/>
          </w:tcPr>
          <w:p w:rsidR="00F067CD" w:rsidRPr="00F067CD" w:rsidRDefault="00F067CD" w:rsidP="00F067CD">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F067CD" w:rsidRPr="00F067CD" w:rsidRDefault="00F067CD" w:rsidP="00F067CD">
            <w:pPr>
              <w:widowControl w:val="0"/>
              <w:spacing w:after="0" w:line="240" w:lineRule="auto"/>
              <w:jc w:val="center"/>
              <w:rPr>
                <w:rFonts w:ascii="Times New Roman" w:eastAsia="Times New Roman" w:hAnsi="Times New Roman" w:cs="Times New Roman"/>
                <w:sz w:val="16"/>
                <w:szCs w:val="16"/>
                <w:lang w:eastAsia="ru-RU"/>
              </w:rPr>
            </w:pPr>
            <w:r w:rsidRPr="00F067CD">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sz w:val="18"/>
                <w:szCs w:val="18"/>
                <w:lang w:val="en-US" w:eastAsia="ru-RU"/>
              </w:rPr>
            </w:pPr>
            <w:r w:rsidRPr="00F067CD">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F067CD" w:rsidRPr="00F067CD" w:rsidRDefault="00F067CD" w:rsidP="00F067CD">
            <w:pPr>
              <w:widowControl w:val="0"/>
              <w:spacing w:after="0" w:line="240" w:lineRule="auto"/>
              <w:rPr>
                <w:rFonts w:ascii="Times New Roman" w:eastAsia="Times New Roman" w:hAnsi="Times New Roman" w:cs="Times New Roman"/>
                <w:bCs/>
                <w:sz w:val="18"/>
                <w:szCs w:val="18"/>
                <w:lang w:val="en-US" w:eastAsia="ru-RU"/>
              </w:rPr>
            </w:pPr>
            <w:r w:rsidRPr="00F067CD">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F067CD" w:rsidRPr="00F067CD" w:rsidRDefault="00F067CD" w:rsidP="00F067CD">
            <w:pPr>
              <w:widowControl w:val="0"/>
              <w:spacing w:after="0" w:line="240" w:lineRule="auto"/>
              <w:rPr>
                <w:rFonts w:ascii="Times New Roman" w:eastAsia="Times New Roman" w:hAnsi="Times New Roman" w:cs="Times New Roman"/>
                <w:bCs/>
                <w:sz w:val="18"/>
                <w:szCs w:val="18"/>
                <w:lang w:val="en-US" w:eastAsia="ru-RU"/>
              </w:rPr>
            </w:pPr>
            <w:r w:rsidRPr="00F067CD">
              <w:rPr>
                <w:rFonts w:ascii="Times New Roman" w:eastAsia="Times New Roman" w:hAnsi="Times New Roman" w:cs="Times New Roman"/>
                <w:bCs/>
                <w:sz w:val="18"/>
                <w:szCs w:val="18"/>
                <w:lang w:val="en-US" w:eastAsia="ru-RU"/>
              </w:rPr>
              <w:t>01</w:t>
            </w:r>
          </w:p>
        </w:tc>
      </w:tr>
      <w:tr w:rsidR="00F067CD" w:rsidRPr="00F067CD" w:rsidTr="006822A6">
        <w:tc>
          <w:tcPr>
            <w:tcW w:w="6082" w:type="dxa"/>
          </w:tcPr>
          <w:p w:rsidR="00F067CD" w:rsidRPr="00F067CD" w:rsidRDefault="00F067CD" w:rsidP="00F067CD">
            <w:pPr>
              <w:widowControl w:val="0"/>
              <w:spacing w:after="0" w:line="240" w:lineRule="auto"/>
              <w:rPr>
                <w:rFonts w:ascii="Times New Roman" w:eastAsia="Times New Roman" w:hAnsi="Times New Roman" w:cs="Times New Roman"/>
                <w:sz w:val="18"/>
                <w:szCs w:val="18"/>
                <w:lang w:val="en-US" w:eastAsia="ru-RU"/>
              </w:rPr>
            </w:pPr>
            <w:r w:rsidRPr="00F067CD">
              <w:rPr>
                <w:rFonts w:ascii="Times New Roman" w:eastAsia="Times New Roman" w:hAnsi="Times New Roman" w:cs="Times New Roman"/>
                <w:sz w:val="18"/>
                <w:szCs w:val="18"/>
                <w:lang w:val="uk-UA" w:eastAsia="ru-RU"/>
              </w:rPr>
              <w:t xml:space="preserve">Підприємство  </w:t>
            </w:r>
            <w:r w:rsidRPr="00F067CD">
              <w:rPr>
                <w:rFonts w:ascii="Times New Roman" w:eastAsia="Times New Roman" w:hAnsi="Times New Roman" w:cs="Times New Roman"/>
                <w:sz w:val="18"/>
                <w:szCs w:val="18"/>
                <w:lang w:val="en-US" w:eastAsia="ru-RU"/>
              </w:rPr>
              <w:t xml:space="preserve"> </w:t>
            </w:r>
            <w:r w:rsidRPr="00F067CD">
              <w:rPr>
                <w:rFonts w:ascii="Times New Roman" w:eastAsia="Times New Roman" w:hAnsi="Times New Roman" w:cs="Times New Roman"/>
                <w:sz w:val="18"/>
                <w:szCs w:val="18"/>
                <w:u w:val="single"/>
                <w:lang w:val="en-US" w:eastAsia="ru-RU"/>
              </w:rPr>
              <w:t>ПРИВАТНЕ АКЦІОНЕРНЕ ТОВАРИСТВО "МИХАЙЛІВСЬКИЙ РАЙАГРОПОСТАЧ"</w:t>
            </w:r>
          </w:p>
        </w:tc>
        <w:tc>
          <w:tcPr>
            <w:tcW w:w="1956" w:type="dxa"/>
            <w:gridSpan w:val="3"/>
          </w:tcPr>
          <w:p w:rsidR="00F067CD" w:rsidRPr="00F067CD" w:rsidRDefault="00F067CD" w:rsidP="00F067CD">
            <w:pPr>
              <w:widowControl w:val="0"/>
              <w:spacing w:after="0" w:line="240" w:lineRule="auto"/>
              <w:rPr>
                <w:rFonts w:ascii="Times New Roman" w:eastAsia="Times New Roman" w:hAnsi="Times New Roman" w:cs="Times New Roman"/>
                <w:sz w:val="18"/>
                <w:szCs w:val="18"/>
                <w:lang w:eastAsia="ru-RU"/>
              </w:rPr>
            </w:pPr>
            <w:r w:rsidRPr="00F067CD">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sz w:val="18"/>
                <w:szCs w:val="18"/>
                <w:lang w:val="en-US" w:eastAsia="ru-RU"/>
              </w:rPr>
            </w:pPr>
            <w:r w:rsidRPr="00F067CD">
              <w:rPr>
                <w:rFonts w:ascii="Times New Roman" w:eastAsia="Times New Roman" w:hAnsi="Times New Roman" w:cs="Times New Roman"/>
                <w:sz w:val="18"/>
                <w:szCs w:val="18"/>
                <w:lang w:val="en-US" w:eastAsia="ru-RU"/>
              </w:rPr>
              <w:t>00903957</w:t>
            </w:r>
          </w:p>
        </w:tc>
      </w:tr>
      <w:tr w:rsidR="00F067CD" w:rsidRPr="00F067CD" w:rsidTr="006822A6">
        <w:trPr>
          <w:trHeight w:val="199"/>
        </w:trPr>
        <w:tc>
          <w:tcPr>
            <w:tcW w:w="6082" w:type="dxa"/>
          </w:tcPr>
          <w:p w:rsidR="00F067CD" w:rsidRPr="00F067CD" w:rsidRDefault="00F067CD" w:rsidP="00F067CD">
            <w:pPr>
              <w:widowControl w:val="0"/>
              <w:spacing w:after="0" w:line="240" w:lineRule="auto"/>
              <w:rPr>
                <w:rFonts w:ascii="Times New Roman" w:eastAsia="Times New Roman" w:hAnsi="Times New Roman" w:cs="Times New Roman"/>
                <w:sz w:val="18"/>
                <w:szCs w:val="18"/>
                <w:lang w:val="en-US" w:eastAsia="ru-RU"/>
              </w:rPr>
            </w:pPr>
            <w:r w:rsidRPr="00F067CD">
              <w:rPr>
                <w:rFonts w:ascii="Times New Roman" w:eastAsia="Times New Roman" w:hAnsi="Times New Roman" w:cs="Times New Roman"/>
                <w:sz w:val="18"/>
                <w:szCs w:val="18"/>
                <w:lang w:val="uk-UA" w:eastAsia="ru-RU"/>
              </w:rPr>
              <w:t xml:space="preserve">Територія </w:t>
            </w:r>
            <w:r w:rsidRPr="00F067CD">
              <w:rPr>
                <w:rFonts w:ascii="Times New Roman" w:eastAsia="Times New Roman" w:hAnsi="Times New Roman" w:cs="Times New Roman"/>
                <w:sz w:val="18"/>
                <w:szCs w:val="18"/>
                <w:lang w:val="en-US" w:eastAsia="ru-RU"/>
              </w:rPr>
              <w:t xml:space="preserve"> </w:t>
            </w:r>
            <w:r w:rsidRPr="00F067CD">
              <w:rPr>
                <w:rFonts w:ascii="Times New Roman" w:eastAsia="Times New Roman" w:hAnsi="Times New Roman" w:cs="Times New Roman"/>
                <w:sz w:val="18"/>
                <w:szCs w:val="18"/>
                <w:u w:val="single"/>
                <w:lang w:val="en-US" w:eastAsia="ru-RU"/>
              </w:rPr>
              <w:t>ЗАПОРIЗЬКА ОБЛАСТЬ</w:t>
            </w:r>
          </w:p>
        </w:tc>
        <w:tc>
          <w:tcPr>
            <w:tcW w:w="1956" w:type="dxa"/>
            <w:gridSpan w:val="3"/>
          </w:tcPr>
          <w:p w:rsidR="00F067CD" w:rsidRPr="00F067CD" w:rsidRDefault="00F067CD" w:rsidP="00F067CD">
            <w:pPr>
              <w:widowControl w:val="0"/>
              <w:spacing w:after="0" w:line="240" w:lineRule="auto"/>
              <w:rPr>
                <w:rFonts w:ascii="Times New Roman" w:eastAsia="Times New Roman" w:hAnsi="Times New Roman" w:cs="Times New Roman"/>
                <w:sz w:val="18"/>
                <w:szCs w:val="18"/>
                <w:lang w:eastAsia="ru-RU"/>
              </w:rPr>
            </w:pPr>
            <w:r w:rsidRPr="00F067CD">
              <w:rPr>
                <w:rFonts w:ascii="Times New Roman" w:eastAsia="Times New Roman" w:hAnsi="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sz w:val="18"/>
                <w:szCs w:val="18"/>
                <w:lang w:val="en-US" w:eastAsia="ru-RU"/>
              </w:rPr>
            </w:pPr>
            <w:r w:rsidRPr="00F067CD">
              <w:rPr>
                <w:rFonts w:ascii="Times New Roman" w:eastAsia="Times New Roman" w:hAnsi="Times New Roman" w:cs="Times New Roman"/>
                <w:sz w:val="18"/>
                <w:szCs w:val="18"/>
                <w:lang w:val="en-US" w:eastAsia="ru-RU"/>
              </w:rPr>
              <w:t>2323355400</w:t>
            </w:r>
          </w:p>
        </w:tc>
      </w:tr>
      <w:tr w:rsidR="00F067CD" w:rsidRPr="00F067CD" w:rsidTr="006822A6">
        <w:trPr>
          <w:trHeight w:val="199"/>
        </w:trPr>
        <w:tc>
          <w:tcPr>
            <w:tcW w:w="6082" w:type="dxa"/>
          </w:tcPr>
          <w:p w:rsidR="00F067CD" w:rsidRPr="00F067CD" w:rsidRDefault="00F067CD" w:rsidP="00F067CD">
            <w:pPr>
              <w:widowControl w:val="0"/>
              <w:spacing w:after="0" w:line="240" w:lineRule="auto"/>
              <w:rPr>
                <w:rFonts w:ascii="Times New Roman" w:eastAsia="Times New Roman" w:hAnsi="Times New Roman" w:cs="Times New Roman"/>
                <w:sz w:val="18"/>
                <w:szCs w:val="18"/>
                <w:lang w:eastAsia="ru-RU"/>
              </w:rPr>
            </w:pPr>
            <w:r w:rsidRPr="00F067CD">
              <w:rPr>
                <w:rFonts w:ascii="Times New Roman" w:eastAsia="Times New Roman" w:hAnsi="Times New Roman" w:cs="Times New Roman"/>
                <w:sz w:val="18"/>
                <w:szCs w:val="18"/>
                <w:lang w:val="uk-UA" w:eastAsia="ru-RU"/>
              </w:rPr>
              <w:t>Організаційно-правова форма господарювання</w:t>
            </w:r>
            <w:r w:rsidRPr="00F067CD">
              <w:rPr>
                <w:rFonts w:ascii="Times New Roman" w:eastAsia="Times New Roman" w:hAnsi="Times New Roman" w:cs="Times New Roman"/>
                <w:sz w:val="18"/>
                <w:szCs w:val="18"/>
                <w:lang w:eastAsia="ru-RU"/>
              </w:rPr>
              <w:t xml:space="preserve">  </w:t>
            </w:r>
            <w:r w:rsidRPr="00F067CD">
              <w:rPr>
                <w:rFonts w:ascii="Times New Roman" w:eastAsia="Times New Roman" w:hAnsi="Times New Roman" w:cs="Times New Roman"/>
                <w:sz w:val="18"/>
                <w:szCs w:val="18"/>
                <w:u w:val="single"/>
                <w:lang w:val="en-US" w:eastAsia="ru-RU"/>
              </w:rPr>
              <w:t>АКЦIОНЕРНЕ ТОВАРИСТВО</w:t>
            </w:r>
          </w:p>
        </w:tc>
        <w:tc>
          <w:tcPr>
            <w:tcW w:w="1956" w:type="dxa"/>
            <w:gridSpan w:val="3"/>
          </w:tcPr>
          <w:p w:rsidR="00F067CD" w:rsidRPr="00F067CD" w:rsidRDefault="00F067CD" w:rsidP="00F067CD">
            <w:pPr>
              <w:widowControl w:val="0"/>
              <w:spacing w:after="0" w:line="240" w:lineRule="auto"/>
              <w:rPr>
                <w:rFonts w:ascii="Times New Roman" w:eastAsia="Times New Roman" w:hAnsi="Times New Roman" w:cs="Times New Roman"/>
                <w:sz w:val="18"/>
                <w:szCs w:val="18"/>
                <w:lang w:val="uk-UA" w:eastAsia="ru-RU"/>
              </w:rPr>
            </w:pPr>
            <w:r w:rsidRPr="00F067CD">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sz w:val="18"/>
                <w:szCs w:val="18"/>
                <w:lang w:val="en-US" w:eastAsia="ru-RU"/>
              </w:rPr>
            </w:pPr>
            <w:r w:rsidRPr="00F067CD">
              <w:rPr>
                <w:rFonts w:ascii="Times New Roman" w:eastAsia="Times New Roman" w:hAnsi="Times New Roman" w:cs="Times New Roman"/>
                <w:sz w:val="18"/>
                <w:szCs w:val="18"/>
                <w:lang w:val="en-US" w:eastAsia="ru-RU"/>
              </w:rPr>
              <w:t>230</w:t>
            </w:r>
          </w:p>
        </w:tc>
      </w:tr>
      <w:tr w:rsidR="00F067CD" w:rsidRPr="00F067CD" w:rsidTr="006822A6">
        <w:tc>
          <w:tcPr>
            <w:tcW w:w="6082" w:type="dxa"/>
          </w:tcPr>
          <w:p w:rsidR="00F067CD" w:rsidRPr="00F067CD" w:rsidRDefault="00F067CD" w:rsidP="00F067CD">
            <w:pPr>
              <w:widowControl w:val="0"/>
              <w:spacing w:after="0" w:line="240" w:lineRule="auto"/>
              <w:rPr>
                <w:rFonts w:ascii="Times New Roman" w:eastAsia="Times New Roman" w:hAnsi="Times New Roman" w:cs="Times New Roman"/>
                <w:sz w:val="18"/>
                <w:szCs w:val="18"/>
                <w:lang w:val="en-US" w:eastAsia="ru-RU"/>
              </w:rPr>
            </w:pPr>
            <w:r w:rsidRPr="00F067CD">
              <w:rPr>
                <w:rFonts w:ascii="Times New Roman" w:eastAsia="Times New Roman" w:hAnsi="Times New Roman" w:cs="Times New Roman"/>
                <w:sz w:val="18"/>
                <w:szCs w:val="18"/>
                <w:lang w:eastAsia="ru-RU"/>
              </w:rPr>
              <w:t xml:space="preserve">Вид економічної діяльності </w:t>
            </w:r>
            <w:r w:rsidRPr="00F067CD">
              <w:rPr>
                <w:rFonts w:ascii="Times New Roman" w:eastAsia="Times New Roman" w:hAnsi="Times New Roman" w:cs="Times New Roman"/>
                <w:sz w:val="18"/>
                <w:szCs w:val="18"/>
                <w:lang w:val="en-US" w:eastAsia="ru-RU"/>
              </w:rPr>
              <w:t xml:space="preserve"> </w:t>
            </w:r>
            <w:r w:rsidRPr="00F067CD">
              <w:rPr>
                <w:rFonts w:ascii="Times New Roman" w:eastAsia="Times New Roman" w:hAnsi="Times New Roman" w:cs="Times New Roman"/>
                <w:sz w:val="18"/>
                <w:szCs w:val="18"/>
                <w:u w:val="single"/>
                <w:lang w:val="en-US" w:eastAsia="ru-RU"/>
              </w:rPr>
              <w:t>ОПТОВА ТОРГІВЛЯ ЗЕРНОМ, НЕОБРОБЛЕНИМ ТЮТЮНОМ, НАСІННЯМ І КОРМАМИ ДЛЯ ТВАРИН</w:t>
            </w:r>
          </w:p>
        </w:tc>
        <w:tc>
          <w:tcPr>
            <w:tcW w:w="1956" w:type="dxa"/>
            <w:gridSpan w:val="3"/>
            <w:tcBorders>
              <w:top w:val="nil"/>
              <w:left w:val="nil"/>
              <w:bottom w:val="nil"/>
              <w:right w:val="single" w:sz="4" w:space="0" w:color="auto"/>
            </w:tcBorders>
          </w:tcPr>
          <w:p w:rsidR="00F067CD" w:rsidRPr="00F067CD" w:rsidRDefault="00F067CD" w:rsidP="00F067CD">
            <w:pPr>
              <w:widowControl w:val="0"/>
              <w:spacing w:after="0" w:line="240" w:lineRule="auto"/>
              <w:rPr>
                <w:rFonts w:ascii="Times New Roman" w:eastAsia="Times New Roman" w:hAnsi="Times New Roman" w:cs="Times New Roman"/>
                <w:sz w:val="18"/>
                <w:szCs w:val="18"/>
                <w:lang w:eastAsia="ru-RU"/>
              </w:rPr>
            </w:pPr>
            <w:r w:rsidRPr="00F067CD">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sz w:val="18"/>
                <w:szCs w:val="18"/>
                <w:lang w:val="en-US" w:eastAsia="ru-RU"/>
              </w:rPr>
            </w:pPr>
            <w:r w:rsidRPr="00F067CD">
              <w:rPr>
                <w:rFonts w:ascii="Times New Roman" w:eastAsia="Times New Roman" w:hAnsi="Times New Roman" w:cs="Times New Roman"/>
                <w:sz w:val="18"/>
                <w:szCs w:val="18"/>
                <w:lang w:val="en-US" w:eastAsia="ru-RU"/>
              </w:rPr>
              <w:t>46.21</w:t>
            </w:r>
          </w:p>
        </w:tc>
      </w:tr>
      <w:tr w:rsidR="00F067CD" w:rsidRPr="00F067CD" w:rsidTr="006822A6">
        <w:tc>
          <w:tcPr>
            <w:tcW w:w="6082" w:type="dxa"/>
          </w:tcPr>
          <w:p w:rsidR="00F067CD" w:rsidRPr="00F067CD" w:rsidRDefault="00F067CD" w:rsidP="00F067CD">
            <w:pPr>
              <w:widowControl w:val="0"/>
              <w:spacing w:after="0" w:line="240" w:lineRule="auto"/>
              <w:rPr>
                <w:rFonts w:ascii="Times New Roman" w:eastAsia="Times New Roman" w:hAnsi="Times New Roman" w:cs="Times New Roman"/>
                <w:sz w:val="18"/>
                <w:szCs w:val="18"/>
                <w:lang w:eastAsia="ru-RU"/>
              </w:rPr>
            </w:pPr>
            <w:r w:rsidRPr="00F067CD">
              <w:rPr>
                <w:rFonts w:ascii="Times New Roman" w:eastAsia="Times New Roman" w:hAnsi="Times New Roman" w:cs="Times New Roman"/>
                <w:sz w:val="18"/>
                <w:szCs w:val="18"/>
                <w:lang w:eastAsia="ru-RU"/>
              </w:rPr>
              <w:t>Середн</w:t>
            </w:r>
            <w:r w:rsidRPr="00F067CD">
              <w:rPr>
                <w:rFonts w:ascii="Times New Roman" w:eastAsia="Times New Roman" w:hAnsi="Times New Roman" w:cs="Times New Roman"/>
                <w:sz w:val="18"/>
                <w:szCs w:val="18"/>
                <w:lang w:val="uk-UA" w:eastAsia="ru-RU"/>
              </w:rPr>
              <w:t>я кількість працівників</w:t>
            </w:r>
            <w:r w:rsidRPr="00F067CD">
              <w:rPr>
                <w:rFonts w:ascii="Times New Roman" w:eastAsia="Times New Roman" w:hAnsi="Times New Roman" w:cs="Times New Roman"/>
                <w:sz w:val="18"/>
                <w:szCs w:val="18"/>
                <w:lang w:eastAsia="ru-RU"/>
              </w:rPr>
              <w:t xml:space="preserve">  </w:t>
            </w:r>
            <w:r w:rsidRPr="00F067CD">
              <w:rPr>
                <w:rFonts w:ascii="Times New Roman" w:eastAsia="Times New Roman" w:hAnsi="Times New Roman" w:cs="Times New Roman"/>
                <w:sz w:val="18"/>
                <w:szCs w:val="18"/>
                <w:u w:val="single"/>
                <w:lang w:val="en-US" w:eastAsia="ru-RU"/>
              </w:rPr>
              <w:t>60</w:t>
            </w:r>
          </w:p>
        </w:tc>
        <w:tc>
          <w:tcPr>
            <w:tcW w:w="1956" w:type="dxa"/>
            <w:gridSpan w:val="3"/>
          </w:tcPr>
          <w:p w:rsidR="00F067CD" w:rsidRPr="00F067CD" w:rsidRDefault="00F067CD" w:rsidP="00F067CD">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Borders>
              <w:top w:val="single" w:sz="4"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sz w:val="18"/>
                <w:szCs w:val="18"/>
                <w:lang w:eastAsia="ru-RU"/>
              </w:rPr>
            </w:pPr>
          </w:p>
        </w:tc>
      </w:tr>
      <w:tr w:rsidR="00F067CD" w:rsidRPr="00F067CD" w:rsidTr="006822A6">
        <w:tc>
          <w:tcPr>
            <w:tcW w:w="6082" w:type="dxa"/>
          </w:tcPr>
          <w:p w:rsidR="00F067CD" w:rsidRPr="00F067CD" w:rsidRDefault="00F067CD" w:rsidP="00F067CD">
            <w:pPr>
              <w:widowControl w:val="0"/>
              <w:spacing w:after="0" w:line="240" w:lineRule="auto"/>
              <w:rPr>
                <w:rFonts w:ascii="Times New Roman" w:eastAsia="Times New Roman" w:hAnsi="Times New Roman" w:cs="Times New Roman"/>
                <w:sz w:val="18"/>
                <w:szCs w:val="18"/>
                <w:lang w:eastAsia="ru-RU"/>
              </w:rPr>
            </w:pPr>
            <w:r w:rsidRPr="00F067CD">
              <w:rPr>
                <w:rFonts w:ascii="Times New Roman" w:eastAsia="Times New Roman" w:hAnsi="Times New Roman" w:cs="Times New Roman"/>
                <w:sz w:val="18"/>
                <w:szCs w:val="18"/>
                <w:lang w:val="uk-UA" w:eastAsia="ru-RU"/>
              </w:rPr>
              <w:t>Одиниця виміру</w:t>
            </w:r>
            <w:r w:rsidRPr="00F067CD">
              <w:rPr>
                <w:rFonts w:ascii="Times New Roman" w:eastAsia="Times New Roman" w:hAnsi="Times New Roman" w:cs="Times New Roman"/>
                <w:noProof/>
                <w:sz w:val="18"/>
                <w:szCs w:val="18"/>
                <w:lang w:eastAsia="ru-RU"/>
              </w:rPr>
              <w:t xml:space="preserve"> :</w:t>
            </w:r>
            <w:r w:rsidRPr="00F067CD">
              <w:rPr>
                <w:rFonts w:ascii="Times New Roman" w:eastAsia="Times New Roman" w:hAnsi="Times New Roman" w:cs="Times New Roman"/>
                <w:sz w:val="18"/>
                <w:szCs w:val="18"/>
                <w:lang w:val="uk-UA" w:eastAsia="ru-RU"/>
              </w:rPr>
              <w:t xml:space="preserve"> тис. грн.</w:t>
            </w:r>
          </w:p>
        </w:tc>
        <w:tc>
          <w:tcPr>
            <w:tcW w:w="1956" w:type="dxa"/>
            <w:gridSpan w:val="3"/>
            <w:tcBorders>
              <w:top w:val="nil"/>
              <w:left w:val="nil"/>
              <w:bottom w:val="nil"/>
            </w:tcBorders>
          </w:tcPr>
          <w:p w:rsidR="00F067CD" w:rsidRPr="00F067CD" w:rsidRDefault="00F067CD" w:rsidP="00F067CD">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F067CD" w:rsidRPr="00F067CD" w:rsidRDefault="00F067CD" w:rsidP="00F067CD">
            <w:pPr>
              <w:widowControl w:val="0"/>
              <w:spacing w:after="0" w:line="240" w:lineRule="auto"/>
              <w:jc w:val="center"/>
              <w:rPr>
                <w:rFonts w:ascii="Times New Roman" w:eastAsia="Times New Roman" w:hAnsi="Times New Roman" w:cs="Times New Roman"/>
                <w:sz w:val="18"/>
                <w:szCs w:val="18"/>
                <w:lang w:eastAsia="ru-RU"/>
              </w:rPr>
            </w:pPr>
          </w:p>
        </w:tc>
      </w:tr>
      <w:tr w:rsidR="00F067CD" w:rsidRPr="00F067CD" w:rsidTr="006822A6">
        <w:tc>
          <w:tcPr>
            <w:tcW w:w="6082" w:type="dxa"/>
          </w:tcPr>
          <w:p w:rsidR="00F067CD" w:rsidRPr="00F067CD" w:rsidRDefault="00F067CD" w:rsidP="00F067CD">
            <w:pPr>
              <w:widowControl w:val="0"/>
              <w:spacing w:after="0" w:line="240" w:lineRule="auto"/>
              <w:rPr>
                <w:rFonts w:ascii="Times New Roman" w:eastAsia="Times New Roman" w:hAnsi="Times New Roman" w:cs="Times New Roman"/>
                <w:sz w:val="18"/>
                <w:szCs w:val="18"/>
                <w:lang w:val="en-US" w:eastAsia="ru-RU"/>
              </w:rPr>
            </w:pPr>
            <w:r w:rsidRPr="00F067CD">
              <w:rPr>
                <w:rFonts w:ascii="Times New Roman" w:eastAsia="Times New Roman" w:hAnsi="Times New Roman" w:cs="Times New Roman"/>
                <w:sz w:val="18"/>
                <w:szCs w:val="18"/>
                <w:lang w:eastAsia="ru-RU"/>
              </w:rPr>
              <w:t xml:space="preserve">Адреса </w:t>
            </w:r>
            <w:r w:rsidRPr="00F067CD">
              <w:rPr>
                <w:rFonts w:ascii="Times New Roman" w:eastAsia="Times New Roman" w:hAnsi="Times New Roman" w:cs="Times New Roman"/>
                <w:sz w:val="18"/>
                <w:szCs w:val="18"/>
                <w:u w:val="single"/>
                <w:lang w:val="en-US" w:eastAsia="ru-RU"/>
              </w:rPr>
              <w:t>72013 Запорiзька область Михайлiвський р-н селище мiського типу Пришиб ВУЛИЦЯ КООПЕРАТИВНА , будинок, т.06132)2-05-30</w:t>
            </w:r>
          </w:p>
          <w:p w:rsidR="00F067CD" w:rsidRPr="00F067CD" w:rsidRDefault="00F067CD" w:rsidP="00F067CD">
            <w:pPr>
              <w:widowControl w:val="0"/>
              <w:spacing w:after="0" w:line="240" w:lineRule="auto"/>
              <w:rPr>
                <w:rFonts w:ascii="Times New Roman" w:eastAsia="Times New Roman" w:hAnsi="Times New Roman" w:cs="Times New Roman"/>
                <w:sz w:val="18"/>
                <w:szCs w:val="18"/>
                <w:lang w:val="uk-UA" w:eastAsia="ru-RU"/>
              </w:rPr>
            </w:pPr>
          </w:p>
          <w:p w:rsidR="00F067CD" w:rsidRPr="00F067CD" w:rsidRDefault="00F067CD" w:rsidP="00F067CD">
            <w:pPr>
              <w:widowControl w:val="0"/>
              <w:spacing w:after="0" w:line="240" w:lineRule="auto"/>
              <w:rPr>
                <w:rFonts w:ascii="Times New Roman" w:eastAsia="Times New Roman" w:hAnsi="Times New Roman" w:cs="Times New Roman"/>
                <w:sz w:val="18"/>
                <w:szCs w:val="18"/>
                <w:lang w:eastAsia="ru-RU"/>
              </w:rPr>
            </w:pPr>
            <w:r w:rsidRPr="00F067CD">
              <w:rPr>
                <w:rFonts w:ascii="Times New Roman" w:eastAsia="Times New Roman" w:hAnsi="Times New Roman" w:cs="Times New Roman"/>
                <w:sz w:val="18"/>
                <w:szCs w:val="18"/>
                <w:lang w:val="uk-UA" w:eastAsia="ru-RU"/>
              </w:rPr>
              <w:t>Складено (зробити позначку "v" у відповідній клітинці):</w:t>
            </w:r>
          </w:p>
        </w:tc>
        <w:tc>
          <w:tcPr>
            <w:tcW w:w="1956" w:type="dxa"/>
            <w:gridSpan w:val="3"/>
          </w:tcPr>
          <w:p w:rsidR="00F067CD" w:rsidRPr="00F067CD" w:rsidRDefault="00F067CD" w:rsidP="00F067CD">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left w:val="nil"/>
              <w:right w:val="nil"/>
            </w:tcBorders>
          </w:tcPr>
          <w:p w:rsidR="00F067CD" w:rsidRPr="00F067CD" w:rsidRDefault="00F067CD" w:rsidP="00F067CD">
            <w:pPr>
              <w:widowControl w:val="0"/>
              <w:spacing w:after="0" w:line="240" w:lineRule="auto"/>
              <w:jc w:val="center"/>
              <w:rPr>
                <w:rFonts w:ascii="Times New Roman" w:eastAsia="Times New Roman" w:hAnsi="Times New Roman" w:cs="Times New Roman"/>
                <w:sz w:val="18"/>
                <w:szCs w:val="18"/>
                <w:lang w:eastAsia="ru-RU"/>
              </w:rPr>
            </w:pPr>
          </w:p>
        </w:tc>
      </w:tr>
      <w:tr w:rsidR="00F067CD" w:rsidRPr="00F067CD" w:rsidTr="006822A6">
        <w:trPr>
          <w:gridAfter w:val="4"/>
          <w:wAfter w:w="3260" w:type="dxa"/>
        </w:trPr>
        <w:tc>
          <w:tcPr>
            <w:tcW w:w="6082" w:type="dxa"/>
          </w:tcPr>
          <w:p w:rsidR="00F067CD" w:rsidRPr="00F067CD" w:rsidRDefault="00F067CD" w:rsidP="00F067CD">
            <w:pPr>
              <w:widowControl w:val="0"/>
              <w:spacing w:after="0" w:line="240" w:lineRule="auto"/>
              <w:rPr>
                <w:rFonts w:ascii="Times New Roman" w:eastAsia="Times New Roman" w:hAnsi="Times New Roman" w:cs="Times New Roman"/>
                <w:sz w:val="20"/>
                <w:szCs w:val="20"/>
                <w:lang w:eastAsia="ru-RU"/>
              </w:rPr>
            </w:pPr>
            <w:r w:rsidRPr="00F067CD">
              <w:rPr>
                <w:rFonts w:ascii="Times New Roman" w:eastAsia="Times New Roman" w:hAnsi="Times New Roman" w:cs="Times New Roman"/>
                <w:sz w:val="18"/>
                <w:szCs w:val="18"/>
                <w:lang w:eastAsia="ru-RU"/>
              </w:rPr>
              <w:t>за положеннями (стандартами) бухгалтерського обліку</w:t>
            </w:r>
          </w:p>
        </w:tc>
        <w:tc>
          <w:tcPr>
            <w:tcW w:w="297" w:type="dxa"/>
            <w:tcBorders>
              <w:left w:val="nil"/>
              <w:right w:val="single" w:sz="4" w:space="0" w:color="auto"/>
            </w:tcBorders>
          </w:tcPr>
          <w:p w:rsidR="00F067CD" w:rsidRPr="00F067CD" w:rsidRDefault="00F067CD" w:rsidP="00F067CD">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sz w:val="20"/>
                <w:szCs w:val="20"/>
                <w:lang w:val="en-US" w:eastAsia="ru-RU"/>
              </w:rPr>
            </w:pPr>
            <w:r w:rsidRPr="00F067CD">
              <w:rPr>
                <w:rFonts w:ascii="Times New Roman" w:eastAsia="Times New Roman" w:hAnsi="Times New Roman" w:cs="Times New Roman"/>
                <w:sz w:val="20"/>
                <w:szCs w:val="20"/>
                <w:lang w:val="en-US" w:eastAsia="ru-RU"/>
              </w:rPr>
              <w:t>V</w:t>
            </w:r>
          </w:p>
        </w:tc>
      </w:tr>
      <w:tr w:rsidR="00F067CD" w:rsidRPr="00F067CD" w:rsidTr="006822A6">
        <w:trPr>
          <w:gridAfter w:val="4"/>
          <w:wAfter w:w="3260" w:type="dxa"/>
        </w:trPr>
        <w:tc>
          <w:tcPr>
            <w:tcW w:w="6082" w:type="dxa"/>
          </w:tcPr>
          <w:p w:rsidR="00F067CD" w:rsidRPr="00F067CD" w:rsidRDefault="00F067CD" w:rsidP="00F067CD">
            <w:pPr>
              <w:widowControl w:val="0"/>
              <w:spacing w:after="0" w:line="240" w:lineRule="auto"/>
              <w:rPr>
                <w:rFonts w:ascii="Times New Roman" w:eastAsia="Times New Roman" w:hAnsi="Times New Roman" w:cs="Times New Roman"/>
                <w:sz w:val="20"/>
                <w:szCs w:val="20"/>
                <w:lang w:eastAsia="ru-RU"/>
              </w:rPr>
            </w:pPr>
            <w:r w:rsidRPr="00F067CD">
              <w:rPr>
                <w:rFonts w:ascii="Times New Roman" w:eastAsia="Times New Roman" w:hAnsi="Times New Roman" w:cs="Times New Roman"/>
                <w:sz w:val="18"/>
                <w:szCs w:val="18"/>
                <w:lang w:eastAsia="ru-RU"/>
              </w:rPr>
              <w:t>за міжнародними стандартами фінансової звітності</w:t>
            </w:r>
          </w:p>
        </w:tc>
        <w:tc>
          <w:tcPr>
            <w:tcW w:w="297" w:type="dxa"/>
            <w:tcBorders>
              <w:left w:val="nil"/>
              <w:right w:val="single" w:sz="4" w:space="0" w:color="auto"/>
            </w:tcBorders>
          </w:tcPr>
          <w:p w:rsidR="00F067CD" w:rsidRPr="00F067CD" w:rsidRDefault="00F067CD" w:rsidP="00F067CD">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sz w:val="20"/>
                <w:szCs w:val="20"/>
                <w:lang w:val="en-US" w:eastAsia="ru-RU"/>
              </w:rPr>
            </w:pPr>
            <w:r w:rsidRPr="00F067CD">
              <w:rPr>
                <w:rFonts w:ascii="Times New Roman" w:eastAsia="Times New Roman" w:hAnsi="Times New Roman" w:cs="Times New Roman"/>
                <w:sz w:val="20"/>
                <w:szCs w:val="20"/>
                <w:lang w:val="en-US" w:eastAsia="ru-RU"/>
              </w:rPr>
              <w:t xml:space="preserve"> </w:t>
            </w:r>
          </w:p>
        </w:tc>
      </w:tr>
    </w:tbl>
    <w:p w:rsidR="00F067CD" w:rsidRPr="00F067CD" w:rsidRDefault="00F067CD" w:rsidP="00F067CD">
      <w:pPr>
        <w:widowControl w:val="0"/>
        <w:spacing w:after="0" w:line="240" w:lineRule="auto"/>
        <w:jc w:val="center"/>
        <w:rPr>
          <w:rFonts w:ascii="Times New Roman" w:eastAsia="Times New Roman" w:hAnsi="Times New Roman" w:cs="Times New Roman"/>
          <w:b/>
          <w:bCs/>
          <w:lang w:val="uk-UA" w:eastAsia="ru-RU"/>
        </w:rPr>
      </w:pPr>
    </w:p>
    <w:p w:rsidR="00F067CD" w:rsidRPr="00F067CD" w:rsidRDefault="00F067CD" w:rsidP="00F067CD">
      <w:pPr>
        <w:widowControl w:val="0"/>
        <w:spacing w:after="0" w:line="240" w:lineRule="auto"/>
        <w:jc w:val="center"/>
        <w:rPr>
          <w:rFonts w:ascii="Times New Roman" w:eastAsia="Times New Roman" w:hAnsi="Times New Roman" w:cs="Times New Roman"/>
          <w:b/>
          <w:bCs/>
          <w:lang w:eastAsia="ru-RU"/>
        </w:rPr>
      </w:pPr>
      <w:r w:rsidRPr="00F067CD">
        <w:rPr>
          <w:rFonts w:ascii="Times New Roman" w:eastAsia="Times New Roman" w:hAnsi="Times New Roman" w:cs="Times New Roman"/>
          <w:b/>
          <w:bCs/>
          <w:lang w:val="en-US" w:eastAsia="ru-RU"/>
        </w:rPr>
        <w:t>Баланс</w:t>
      </w:r>
      <w:r w:rsidRPr="00F067CD">
        <w:rPr>
          <w:rFonts w:ascii="Times New Roman" w:eastAsia="Times New Roman" w:hAnsi="Times New Roman" w:cs="Times New Roman"/>
          <w:b/>
          <w:bCs/>
          <w:lang w:eastAsia="ru-RU"/>
        </w:rPr>
        <w:t xml:space="preserve"> ( Звіт про фінансовий стан ) на </w:t>
      </w:r>
      <w:r w:rsidRPr="00F067CD">
        <w:rPr>
          <w:rFonts w:ascii="Times New Roman" w:eastAsia="Times New Roman" w:hAnsi="Times New Roman" w:cs="Times New Roman"/>
          <w:b/>
          <w:bCs/>
          <w:lang w:val="en-US" w:eastAsia="ru-RU"/>
        </w:rPr>
        <w:t>"31" грудня 2020 р.</w:t>
      </w:r>
      <w:r w:rsidRPr="00F067CD">
        <w:rPr>
          <w:rFonts w:ascii="Times New Roman" w:eastAsia="Times New Roman" w:hAnsi="Times New Roman" w:cs="Times New Roman"/>
          <w:b/>
          <w:bCs/>
          <w:lang w:eastAsia="ru-RU"/>
        </w:rPr>
        <w:t xml:space="preserve"> </w:t>
      </w:r>
    </w:p>
    <w:p w:rsidR="00F067CD" w:rsidRPr="00F067CD" w:rsidRDefault="00F067CD" w:rsidP="00F067CD">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firstRow="1" w:lastRow="0" w:firstColumn="1" w:lastColumn="0" w:noHBand="0" w:noVBand="0"/>
      </w:tblPr>
      <w:tblGrid>
        <w:gridCol w:w="8640"/>
        <w:gridCol w:w="1107"/>
      </w:tblGrid>
      <w:tr w:rsidR="00F067CD" w:rsidRPr="00F067CD" w:rsidTr="006822A6">
        <w:trPr>
          <w:jc w:val="right"/>
        </w:trPr>
        <w:tc>
          <w:tcPr>
            <w:tcW w:w="8640" w:type="dxa"/>
            <w:tcBorders>
              <w:right w:val="single" w:sz="4" w:space="0" w:color="auto"/>
            </w:tcBorders>
            <w:vAlign w:val="center"/>
          </w:tcPr>
          <w:p w:rsidR="00F067CD" w:rsidRPr="00F067CD" w:rsidRDefault="00F067CD" w:rsidP="00F067CD">
            <w:pPr>
              <w:widowControl w:val="0"/>
              <w:spacing w:after="0" w:line="240" w:lineRule="auto"/>
              <w:rPr>
                <w:rFonts w:ascii="Times New Roman" w:eastAsia="Times New Roman" w:hAnsi="Times New Roman" w:cs="Times New Roman"/>
                <w:lang w:eastAsia="ru-RU"/>
              </w:rPr>
            </w:pPr>
            <w:r w:rsidRPr="00F067CD">
              <w:rPr>
                <w:rFonts w:ascii="Times New Roman" w:eastAsia="Times New Roman" w:hAnsi="Times New Roman" w:cs="Times New Roman"/>
                <w:lang w:eastAsia="ru-RU"/>
              </w:rPr>
              <w:t xml:space="preserve">                                                                    </w:t>
            </w:r>
            <w:r w:rsidRPr="00F067CD">
              <w:rPr>
                <w:rFonts w:ascii="Times New Roman" w:eastAsia="Times New Roman" w:hAnsi="Times New Roman" w:cs="Times New Roman"/>
                <w:lang w:val="en-US" w:eastAsia="ru-RU"/>
              </w:rPr>
              <w:t>Форма № 1</w:t>
            </w:r>
            <w:r w:rsidRPr="00F067CD">
              <w:rPr>
                <w:rFonts w:ascii="Times New Roman" w:eastAsia="Times New Roman" w:hAnsi="Times New Roman" w:cs="Times New Roman"/>
                <w:lang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F067CD" w:rsidRPr="00F067CD" w:rsidRDefault="00F067CD" w:rsidP="00F067CD">
            <w:pPr>
              <w:keepNext/>
              <w:keepLines/>
              <w:widowControl w:val="0"/>
              <w:suppressAutoHyphens/>
              <w:spacing w:after="0" w:line="240" w:lineRule="auto"/>
              <w:rPr>
                <w:rFonts w:ascii="Times New Roman" w:eastAsia="Times New Roman" w:hAnsi="Times New Roman" w:cs="Times New Roman"/>
                <w:lang w:val="en-US" w:eastAsia="ru-RU"/>
              </w:rPr>
            </w:pPr>
            <w:r w:rsidRPr="00F067CD">
              <w:rPr>
                <w:rFonts w:ascii="Times New Roman" w:eastAsia="Times New Roman" w:hAnsi="Times New Roman" w:cs="Times New Roman"/>
                <w:lang w:val="en-US" w:eastAsia="ru-RU"/>
              </w:rPr>
              <w:t>1801001</w:t>
            </w:r>
          </w:p>
        </w:tc>
      </w:tr>
    </w:tbl>
    <w:p w:rsidR="00F067CD" w:rsidRPr="00F067CD" w:rsidRDefault="00F067CD" w:rsidP="00F067CD">
      <w:pPr>
        <w:widowControl w:val="0"/>
        <w:spacing w:after="0" w:line="240" w:lineRule="auto"/>
        <w:jc w:val="center"/>
        <w:rPr>
          <w:rFonts w:ascii="Times New Roman" w:eastAsia="Times New Roman" w:hAnsi="Times New Roman" w:cs="Times New Roman"/>
          <w:b/>
          <w:bCs/>
          <w:sz w:val="10"/>
          <w:szCs w:val="10"/>
          <w:lang w:eastAsia="ru-RU"/>
        </w:rPr>
      </w:pPr>
    </w:p>
    <w:p w:rsidR="00F067CD" w:rsidRPr="00F067CD" w:rsidRDefault="00F067CD" w:rsidP="00F067CD">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F067CD" w:rsidRPr="00F067CD" w:rsidTr="006822A6">
        <w:tc>
          <w:tcPr>
            <w:tcW w:w="5107"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keepNext/>
              <w:spacing w:after="0" w:line="240" w:lineRule="auto"/>
              <w:jc w:val="center"/>
              <w:outlineLvl w:val="0"/>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val="uk-UA" w:eastAsia="ru-RU"/>
              </w:rPr>
            </w:pPr>
            <w:r w:rsidRPr="00F067CD">
              <w:rPr>
                <w:rFonts w:ascii="Times New Roman" w:eastAsia="Times New Roman" w:hAnsi="Times New Roman" w:cs="Times New Roman"/>
                <w:b/>
                <w:bCs/>
                <w:sz w:val="20"/>
                <w:szCs w:val="20"/>
                <w:lang w:eastAsia="ru-RU"/>
              </w:rPr>
              <w:t xml:space="preserve">На початок звітного </w:t>
            </w:r>
            <w:r w:rsidRPr="00F067CD">
              <w:rPr>
                <w:rFonts w:ascii="Times New Roman" w:eastAsia="Times New Roman" w:hAnsi="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На кінець звітного періоду</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val="en-US" w:eastAsia="ru-RU"/>
              </w:rPr>
              <w:t xml:space="preserve">                                                  </w:t>
            </w:r>
            <w:r w:rsidRPr="00F067CD">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4</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 xml:space="preserve">I. Необоротні активи </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Нематеріальні активи</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30082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28050</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80654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86158</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50572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58108</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Довгострокові фінансові інвестиції:</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які обліковуються за методом участі в капіталі інших підприємств</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15</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30097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28065</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 xml:space="preserve">II. Оборотні активи </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14153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11503</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146</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Товари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1104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14005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11357</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76105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66049</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Дебіторська заборгованість за розрахунками:</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за виданими авансами</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1302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2063</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153</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34</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Готівка</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1166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5</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Рахунки в банках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1167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20</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1409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1490</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93422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81292</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III. Необоротні активи, утримувані для продажу, та групи 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lastRenderedPageBreak/>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123519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109357</w:t>
            </w:r>
          </w:p>
        </w:tc>
      </w:tr>
    </w:tbl>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067CD">
        <w:rPr>
          <w:rFonts w:ascii="Times New Roman" w:eastAsia="Times New Roman" w:hAnsi="Times New Roman" w:cs="Times New Roman"/>
          <w:b/>
          <w:sz w:val="20"/>
          <w:szCs w:val="20"/>
          <w:lang w:val="en-US" w:eastAsia="ru-RU"/>
        </w:rPr>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F067CD" w:rsidRPr="00F067CD" w:rsidTr="006822A6">
        <w:tc>
          <w:tcPr>
            <w:tcW w:w="5107"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lastRenderedPageBreak/>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На кінець звітного періоду</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val="en-US" w:eastAsia="ru-RU"/>
              </w:rPr>
              <w:t xml:space="preserve">                                                   </w:t>
            </w:r>
            <w:r w:rsidRPr="00F067CD">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4</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І. Власний капітал</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 xml:space="preserve">Зареєстрований (пайовий) капітал </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915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915</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57700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57700</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151</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-3309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-3122</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55451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55644</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II. Довгострокові зобов'язання і забезпечення</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Відстрочені податкові зобов'язання</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IІІ. Поточні зобов'язання і забезпечення</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 xml:space="preserve">Короткострокові кредити банків </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9540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14460</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Поточна кредиторська заборгованість за:</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 xml:space="preserve">довгостроковими зобов'язаннями </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57784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39063</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9</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Поточна кредиторська заборгованість за розрахунками з учасниками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1640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189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181</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555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68068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53713</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ІV. Зобов'язання, пов'язані з необоротними активами,</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 xml:space="preserve"> утримуваними для продажу, та групами вибуття</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123519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109357</w:t>
            </w:r>
          </w:p>
        </w:tc>
      </w:tr>
    </w:tbl>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067CD">
        <w:rPr>
          <w:rFonts w:ascii="Courier New" w:eastAsia="Times New Roman" w:hAnsi="Courier New" w:cs="Courier New"/>
          <w:sz w:val="20"/>
          <w:szCs w:val="20"/>
          <w:lang w:val="en-US" w:eastAsia="ru-RU"/>
        </w:rPr>
        <w:t>д/н</w:t>
      </w:r>
    </w:p>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F067CD" w:rsidRPr="00F067CD" w:rsidTr="006822A6">
        <w:tc>
          <w:tcPr>
            <w:tcW w:w="2943"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067CD">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067CD">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067CD">
              <w:rPr>
                <w:rFonts w:ascii="Times New Roman" w:eastAsia="Times New Roman" w:hAnsi="Times New Roman" w:cs="Times New Roman"/>
                <w:b/>
                <w:sz w:val="20"/>
                <w:szCs w:val="20"/>
                <w:lang w:val="en-US" w:eastAsia="ru-RU"/>
              </w:rPr>
              <w:t>Спiцина Юлiя Олександрiвна</w:t>
            </w:r>
          </w:p>
        </w:tc>
      </w:tr>
      <w:tr w:rsidR="00F067CD" w:rsidRPr="00F067CD" w:rsidTr="006822A6">
        <w:tc>
          <w:tcPr>
            <w:tcW w:w="2943"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067CD">
              <w:rPr>
                <w:rFonts w:ascii="Times New Roman" w:eastAsia="Times New Roman" w:hAnsi="Times New Roman" w:cs="Times New Roman"/>
                <w:b/>
                <w:color w:val="000000"/>
                <w:sz w:val="16"/>
                <w:szCs w:val="16"/>
                <w:lang w:val="en-US" w:eastAsia="ru-RU"/>
              </w:rPr>
              <w:t>(</w:t>
            </w:r>
            <w:r w:rsidRPr="00F067CD">
              <w:rPr>
                <w:rFonts w:ascii="Times New Roman" w:eastAsia="Times New Roman" w:hAnsi="Times New Roman" w:cs="Times New Roman"/>
                <w:b/>
                <w:color w:val="000000"/>
                <w:sz w:val="16"/>
                <w:szCs w:val="16"/>
                <w:lang w:eastAsia="ru-RU"/>
              </w:rPr>
              <w:t>підпис</w:t>
            </w:r>
            <w:r w:rsidRPr="00F067CD">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F067CD" w:rsidRPr="00F067CD" w:rsidTr="006822A6">
        <w:tc>
          <w:tcPr>
            <w:tcW w:w="2943"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F067CD" w:rsidRPr="00F067CD" w:rsidTr="006822A6">
        <w:tc>
          <w:tcPr>
            <w:tcW w:w="2943"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067CD">
              <w:rPr>
                <w:rFonts w:ascii="Times New Roman" w:eastAsia="Times New Roman" w:hAnsi="Times New Roman" w:cs="Times New Roman"/>
                <w:b/>
                <w:sz w:val="20"/>
                <w:szCs w:val="20"/>
                <w:lang w:eastAsia="ru-RU"/>
              </w:rPr>
              <w:t>Головний бухгалтер</w:t>
            </w:r>
            <w:r w:rsidRPr="00F067CD">
              <w:rPr>
                <w:rFonts w:ascii="Times New Roman" w:eastAsia="Times New Roman" w:hAnsi="Times New Roman" w:cs="Times New Roman"/>
                <w:b/>
                <w:color w:val="000000"/>
                <w:sz w:val="20"/>
                <w:szCs w:val="20"/>
                <w:lang w:eastAsia="ru-RU"/>
              </w:rPr>
              <w:t xml:space="preserve"> </w:t>
            </w:r>
            <w:r w:rsidRPr="00F067CD">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067CD">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067CD">
              <w:rPr>
                <w:rFonts w:ascii="Times New Roman" w:eastAsia="Times New Roman" w:hAnsi="Times New Roman" w:cs="Times New Roman"/>
                <w:b/>
                <w:sz w:val="20"/>
                <w:szCs w:val="20"/>
                <w:lang w:val="en-US" w:eastAsia="ru-RU"/>
              </w:rPr>
              <w:t>Мелешкова Тетяна Анатоліївна</w:t>
            </w:r>
          </w:p>
        </w:tc>
      </w:tr>
      <w:tr w:rsidR="00F067CD" w:rsidRPr="00F067CD" w:rsidTr="006822A6">
        <w:tc>
          <w:tcPr>
            <w:tcW w:w="2943"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067CD">
              <w:rPr>
                <w:rFonts w:ascii="Times New Roman" w:eastAsia="Times New Roman" w:hAnsi="Times New Roman" w:cs="Times New Roman"/>
                <w:b/>
                <w:color w:val="000000"/>
                <w:sz w:val="16"/>
                <w:szCs w:val="16"/>
                <w:lang w:val="en-US" w:eastAsia="ru-RU"/>
              </w:rPr>
              <w:t>(</w:t>
            </w:r>
            <w:r w:rsidRPr="00F067CD">
              <w:rPr>
                <w:rFonts w:ascii="Times New Roman" w:eastAsia="Times New Roman" w:hAnsi="Times New Roman" w:cs="Times New Roman"/>
                <w:b/>
                <w:color w:val="000000"/>
                <w:sz w:val="16"/>
                <w:szCs w:val="16"/>
                <w:lang w:eastAsia="ru-RU"/>
              </w:rPr>
              <w:t>підпис</w:t>
            </w:r>
            <w:r w:rsidRPr="00F067CD">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067CD" w:rsidRDefault="00F067CD">
      <w:pPr>
        <w:sectPr w:rsidR="00F067CD" w:rsidSect="00F067CD">
          <w:pgSz w:w="11906" w:h="16838"/>
          <w:pgMar w:top="363" w:right="567" w:bottom="363" w:left="1417" w:header="708" w:footer="708" w:gutter="0"/>
          <w:cols w:space="708"/>
          <w:docGrid w:linePitch="360"/>
        </w:sectPr>
      </w:pPr>
    </w:p>
    <w:p w:rsidR="00F067CD" w:rsidRPr="00F067CD" w:rsidRDefault="00F067CD" w:rsidP="00F067CD">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F067CD" w:rsidRPr="00F067CD" w:rsidTr="006822A6">
        <w:tc>
          <w:tcPr>
            <w:tcW w:w="6082" w:type="dxa"/>
          </w:tcPr>
          <w:p w:rsidR="00F067CD" w:rsidRPr="00F067CD" w:rsidRDefault="00F067CD" w:rsidP="00F067CD">
            <w:pPr>
              <w:widowControl w:val="0"/>
              <w:spacing w:after="0" w:line="240" w:lineRule="auto"/>
              <w:rPr>
                <w:rFonts w:ascii="Times New Roman" w:eastAsia="Times New Roman" w:hAnsi="Times New Roman" w:cs="Times New Roman"/>
                <w:sz w:val="18"/>
                <w:szCs w:val="18"/>
                <w:lang w:eastAsia="ru-RU"/>
              </w:rPr>
            </w:pPr>
          </w:p>
        </w:tc>
        <w:tc>
          <w:tcPr>
            <w:tcW w:w="1956" w:type="dxa"/>
          </w:tcPr>
          <w:p w:rsidR="00F067CD" w:rsidRPr="00F067CD" w:rsidRDefault="00F067CD" w:rsidP="00F067CD">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sz w:val="18"/>
                <w:szCs w:val="18"/>
                <w:lang w:eastAsia="ru-RU"/>
              </w:rPr>
            </w:pPr>
            <w:r w:rsidRPr="00F067CD">
              <w:rPr>
                <w:rFonts w:ascii="Times New Roman" w:eastAsia="Times New Roman" w:hAnsi="Times New Roman" w:cs="Times New Roman"/>
                <w:sz w:val="18"/>
                <w:szCs w:val="18"/>
                <w:lang w:val="uk-UA" w:eastAsia="ru-RU"/>
              </w:rPr>
              <w:t>Коди</w:t>
            </w:r>
          </w:p>
        </w:tc>
      </w:tr>
      <w:tr w:rsidR="00F067CD" w:rsidRPr="00F067CD" w:rsidTr="006822A6">
        <w:tc>
          <w:tcPr>
            <w:tcW w:w="6082" w:type="dxa"/>
          </w:tcPr>
          <w:p w:rsidR="00F067CD" w:rsidRPr="00F067CD" w:rsidRDefault="00F067CD" w:rsidP="00F067CD">
            <w:pPr>
              <w:widowControl w:val="0"/>
              <w:spacing w:after="0" w:line="240" w:lineRule="auto"/>
              <w:rPr>
                <w:rFonts w:ascii="Times New Roman" w:eastAsia="Times New Roman" w:hAnsi="Times New Roman" w:cs="Times New Roman"/>
                <w:sz w:val="18"/>
                <w:szCs w:val="18"/>
                <w:lang w:eastAsia="ru-RU"/>
              </w:rPr>
            </w:pPr>
          </w:p>
        </w:tc>
        <w:tc>
          <w:tcPr>
            <w:tcW w:w="1956" w:type="dxa"/>
          </w:tcPr>
          <w:p w:rsidR="00F067CD" w:rsidRPr="00F067CD" w:rsidRDefault="00F067CD" w:rsidP="00F067CD">
            <w:pPr>
              <w:widowControl w:val="0"/>
              <w:spacing w:after="0" w:line="240" w:lineRule="auto"/>
              <w:jc w:val="center"/>
              <w:rPr>
                <w:rFonts w:ascii="Times New Roman" w:eastAsia="Times New Roman" w:hAnsi="Times New Roman" w:cs="Times New Roman"/>
                <w:sz w:val="16"/>
                <w:szCs w:val="16"/>
                <w:lang w:eastAsia="ru-RU"/>
              </w:rPr>
            </w:pPr>
            <w:r w:rsidRPr="00F067CD">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sz w:val="18"/>
                <w:szCs w:val="18"/>
                <w:lang w:val="en-US" w:eastAsia="ru-RU"/>
              </w:rPr>
            </w:pPr>
            <w:r w:rsidRPr="00F067CD">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F067CD" w:rsidRPr="00F067CD" w:rsidRDefault="00F067CD" w:rsidP="00F067CD">
            <w:pPr>
              <w:widowControl w:val="0"/>
              <w:spacing w:after="0" w:line="240" w:lineRule="auto"/>
              <w:rPr>
                <w:rFonts w:ascii="Times New Roman" w:eastAsia="Times New Roman" w:hAnsi="Times New Roman" w:cs="Times New Roman"/>
                <w:bCs/>
                <w:sz w:val="18"/>
                <w:szCs w:val="18"/>
                <w:lang w:val="en-US" w:eastAsia="ru-RU"/>
              </w:rPr>
            </w:pPr>
            <w:r w:rsidRPr="00F067CD">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F067CD" w:rsidRPr="00F067CD" w:rsidRDefault="00F067CD" w:rsidP="00F067CD">
            <w:pPr>
              <w:widowControl w:val="0"/>
              <w:spacing w:after="0" w:line="240" w:lineRule="auto"/>
              <w:rPr>
                <w:rFonts w:ascii="Times New Roman" w:eastAsia="Times New Roman" w:hAnsi="Times New Roman" w:cs="Times New Roman"/>
                <w:bCs/>
                <w:sz w:val="18"/>
                <w:szCs w:val="18"/>
                <w:lang w:val="en-US" w:eastAsia="ru-RU"/>
              </w:rPr>
            </w:pPr>
            <w:r w:rsidRPr="00F067CD">
              <w:rPr>
                <w:rFonts w:ascii="Times New Roman" w:eastAsia="Times New Roman" w:hAnsi="Times New Roman" w:cs="Times New Roman"/>
                <w:bCs/>
                <w:sz w:val="18"/>
                <w:szCs w:val="18"/>
                <w:lang w:val="en-US" w:eastAsia="ru-RU"/>
              </w:rPr>
              <w:t>01</w:t>
            </w:r>
          </w:p>
        </w:tc>
      </w:tr>
      <w:tr w:rsidR="00F067CD" w:rsidRPr="00F067CD" w:rsidTr="006822A6">
        <w:tc>
          <w:tcPr>
            <w:tcW w:w="6082" w:type="dxa"/>
          </w:tcPr>
          <w:p w:rsidR="00F067CD" w:rsidRPr="00F067CD" w:rsidRDefault="00F067CD" w:rsidP="00F067CD">
            <w:pPr>
              <w:widowControl w:val="0"/>
              <w:spacing w:after="0" w:line="240" w:lineRule="auto"/>
              <w:rPr>
                <w:rFonts w:ascii="Times New Roman" w:eastAsia="Times New Roman" w:hAnsi="Times New Roman" w:cs="Times New Roman"/>
                <w:sz w:val="20"/>
                <w:szCs w:val="20"/>
                <w:lang w:val="en-US" w:eastAsia="ru-RU"/>
              </w:rPr>
            </w:pPr>
            <w:r w:rsidRPr="00F067CD">
              <w:rPr>
                <w:rFonts w:ascii="Times New Roman" w:eastAsia="Times New Roman" w:hAnsi="Times New Roman" w:cs="Times New Roman"/>
                <w:sz w:val="20"/>
                <w:szCs w:val="20"/>
                <w:lang w:val="uk-UA" w:eastAsia="ru-RU"/>
              </w:rPr>
              <w:t xml:space="preserve">Підприємство  </w:t>
            </w:r>
            <w:r w:rsidRPr="00F067CD">
              <w:rPr>
                <w:rFonts w:ascii="Times New Roman" w:eastAsia="Times New Roman" w:hAnsi="Times New Roman" w:cs="Times New Roman"/>
                <w:sz w:val="20"/>
                <w:szCs w:val="20"/>
                <w:lang w:val="en-US" w:eastAsia="ru-RU"/>
              </w:rPr>
              <w:t xml:space="preserve"> </w:t>
            </w:r>
            <w:r w:rsidRPr="00F067CD">
              <w:rPr>
                <w:rFonts w:ascii="Times New Roman" w:eastAsia="Times New Roman" w:hAnsi="Times New Roman" w:cs="Times New Roman"/>
                <w:sz w:val="20"/>
                <w:szCs w:val="20"/>
                <w:u w:val="single"/>
                <w:lang w:val="en-US" w:eastAsia="ru-RU"/>
              </w:rPr>
              <w:t>ПРИВАТНЕ АКЦІОНЕРНЕ ТОВАРИСТВО "МИХАЙЛІВСЬКИЙ РАЙАГРОПОСТАЧ"</w:t>
            </w:r>
          </w:p>
        </w:tc>
        <w:tc>
          <w:tcPr>
            <w:tcW w:w="1956" w:type="dxa"/>
          </w:tcPr>
          <w:p w:rsidR="00F067CD" w:rsidRPr="00F067CD" w:rsidRDefault="00F067CD" w:rsidP="00F067CD">
            <w:pPr>
              <w:widowControl w:val="0"/>
              <w:spacing w:after="0" w:line="240" w:lineRule="auto"/>
              <w:rPr>
                <w:rFonts w:ascii="Times New Roman" w:eastAsia="Times New Roman" w:hAnsi="Times New Roman" w:cs="Times New Roman"/>
                <w:sz w:val="18"/>
                <w:szCs w:val="18"/>
                <w:lang w:eastAsia="ru-RU"/>
              </w:rPr>
            </w:pPr>
            <w:r w:rsidRPr="00F067CD">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sz w:val="18"/>
                <w:szCs w:val="18"/>
                <w:lang w:val="en-US" w:eastAsia="ru-RU"/>
              </w:rPr>
            </w:pPr>
            <w:r w:rsidRPr="00F067CD">
              <w:rPr>
                <w:rFonts w:ascii="Times New Roman" w:eastAsia="Times New Roman" w:hAnsi="Times New Roman" w:cs="Times New Roman"/>
                <w:sz w:val="18"/>
                <w:szCs w:val="18"/>
                <w:lang w:val="en-US" w:eastAsia="ru-RU"/>
              </w:rPr>
              <w:t>00903957</w:t>
            </w:r>
          </w:p>
        </w:tc>
      </w:tr>
    </w:tbl>
    <w:p w:rsidR="00F067CD" w:rsidRPr="00F067CD" w:rsidRDefault="00F067CD" w:rsidP="00F067CD">
      <w:pPr>
        <w:widowControl w:val="0"/>
        <w:spacing w:after="0" w:line="240" w:lineRule="auto"/>
        <w:jc w:val="center"/>
        <w:rPr>
          <w:rFonts w:ascii="Times New Roman" w:eastAsia="Times New Roman" w:hAnsi="Times New Roman" w:cs="Times New Roman"/>
          <w:b/>
          <w:bCs/>
          <w:lang w:val="uk-UA" w:eastAsia="ru-RU"/>
        </w:rPr>
      </w:pPr>
    </w:p>
    <w:p w:rsidR="00F067CD" w:rsidRPr="00F067CD" w:rsidRDefault="00F067CD" w:rsidP="00F067CD">
      <w:pPr>
        <w:widowControl w:val="0"/>
        <w:spacing w:after="0" w:line="240" w:lineRule="auto"/>
        <w:jc w:val="center"/>
        <w:rPr>
          <w:rFonts w:ascii="Times New Roman" w:eastAsia="Times New Roman" w:hAnsi="Times New Roman" w:cs="Times New Roman"/>
          <w:b/>
          <w:bCs/>
          <w:lang w:val="en-US" w:eastAsia="ru-RU"/>
        </w:rPr>
      </w:pPr>
      <w:r w:rsidRPr="00F067CD">
        <w:rPr>
          <w:rFonts w:ascii="Times New Roman" w:eastAsia="Times New Roman" w:hAnsi="Times New Roman" w:cs="Times New Roman"/>
          <w:b/>
          <w:bCs/>
          <w:lang w:val="en-US" w:eastAsia="ru-RU"/>
        </w:rPr>
        <w:t>Звіт про фінансові результати</w:t>
      </w:r>
      <w:r w:rsidRPr="00F067CD">
        <w:rPr>
          <w:rFonts w:ascii="Times New Roman" w:eastAsia="Times New Roman" w:hAnsi="Times New Roman" w:cs="Times New Roman"/>
          <w:b/>
          <w:bCs/>
          <w:lang w:val="uk-UA" w:eastAsia="ru-RU"/>
        </w:rPr>
        <w:t xml:space="preserve"> ( </w:t>
      </w:r>
      <w:r w:rsidRPr="00F067CD">
        <w:rPr>
          <w:rFonts w:ascii="Times New Roman" w:eastAsia="Times New Roman" w:hAnsi="Times New Roman" w:cs="Times New Roman"/>
          <w:b/>
          <w:bCs/>
          <w:color w:val="000000"/>
          <w:lang w:val="uk-UA" w:eastAsia="ru-RU"/>
        </w:rPr>
        <w:t>Звіт про сукупний дохід</w:t>
      </w:r>
      <w:r w:rsidRPr="00F067CD">
        <w:rPr>
          <w:rFonts w:ascii="Times New Roman" w:eastAsia="Times New Roman" w:hAnsi="Times New Roman" w:cs="Times New Roman"/>
          <w:bCs/>
          <w:color w:val="000000"/>
          <w:sz w:val="20"/>
          <w:szCs w:val="20"/>
          <w:lang w:val="uk-UA" w:eastAsia="ru-RU"/>
        </w:rPr>
        <w:t xml:space="preserve"> </w:t>
      </w:r>
      <w:r w:rsidRPr="00F067CD">
        <w:rPr>
          <w:rFonts w:ascii="Times New Roman" w:eastAsia="Times New Roman" w:hAnsi="Times New Roman" w:cs="Times New Roman"/>
          <w:b/>
          <w:bCs/>
          <w:lang w:val="uk-UA" w:eastAsia="ru-RU"/>
        </w:rPr>
        <w:t xml:space="preserve">) </w:t>
      </w:r>
    </w:p>
    <w:p w:rsidR="00F067CD" w:rsidRPr="00F067CD" w:rsidRDefault="00F067CD" w:rsidP="00F067CD">
      <w:pPr>
        <w:widowControl w:val="0"/>
        <w:spacing w:after="0" w:line="240" w:lineRule="auto"/>
        <w:jc w:val="center"/>
        <w:rPr>
          <w:rFonts w:ascii="Times New Roman" w:eastAsia="Times New Roman" w:hAnsi="Times New Roman" w:cs="Times New Roman"/>
          <w:b/>
          <w:bCs/>
          <w:lang w:val="uk-UA" w:eastAsia="ru-RU"/>
        </w:rPr>
      </w:pPr>
      <w:r w:rsidRPr="00F067CD">
        <w:rPr>
          <w:rFonts w:ascii="Times New Roman" w:eastAsia="Times New Roman" w:hAnsi="Times New Roman" w:cs="Times New Roman"/>
          <w:b/>
          <w:bCs/>
          <w:lang w:val="en-US" w:eastAsia="ru-RU"/>
        </w:rPr>
        <w:t>з</w:t>
      </w:r>
      <w:r w:rsidRPr="00F067CD">
        <w:rPr>
          <w:rFonts w:ascii="Times New Roman" w:eastAsia="Times New Roman" w:hAnsi="Times New Roman" w:cs="Times New Roman"/>
          <w:b/>
          <w:bCs/>
          <w:lang w:val="uk-UA" w:eastAsia="ru-RU"/>
        </w:rPr>
        <w:t xml:space="preserve">а </w:t>
      </w:r>
      <w:r w:rsidRPr="00F067CD">
        <w:rPr>
          <w:rFonts w:ascii="Times New Roman" w:eastAsia="Times New Roman" w:hAnsi="Times New Roman" w:cs="Times New Roman"/>
          <w:b/>
          <w:bCs/>
          <w:lang w:val="en-US" w:eastAsia="ru-RU"/>
        </w:rPr>
        <w:t>2020 рік</w:t>
      </w:r>
      <w:r w:rsidRPr="00F067CD">
        <w:rPr>
          <w:rFonts w:ascii="Times New Roman" w:eastAsia="Times New Roman" w:hAnsi="Times New Roman" w:cs="Times New Roman"/>
          <w:b/>
          <w:bCs/>
          <w:lang w:val="uk-UA" w:eastAsia="ru-RU"/>
        </w:rPr>
        <w:t xml:space="preserve"> </w:t>
      </w:r>
    </w:p>
    <w:p w:rsidR="00F067CD" w:rsidRPr="00F067CD" w:rsidRDefault="00F067CD" w:rsidP="00F067CD">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F067CD" w:rsidRPr="00F067CD" w:rsidTr="006822A6">
        <w:trPr>
          <w:jc w:val="right"/>
        </w:trPr>
        <w:tc>
          <w:tcPr>
            <w:tcW w:w="8613" w:type="dxa"/>
            <w:tcBorders>
              <w:right w:val="single" w:sz="4" w:space="0" w:color="auto"/>
            </w:tcBorders>
            <w:vAlign w:val="center"/>
          </w:tcPr>
          <w:p w:rsidR="00F067CD" w:rsidRPr="00F067CD" w:rsidRDefault="00F067CD" w:rsidP="00F067CD">
            <w:pPr>
              <w:widowControl w:val="0"/>
              <w:spacing w:after="0" w:line="240" w:lineRule="auto"/>
              <w:rPr>
                <w:rFonts w:ascii="Times New Roman" w:eastAsia="Times New Roman" w:hAnsi="Times New Roman" w:cs="Times New Roman"/>
                <w:lang w:eastAsia="ru-RU"/>
              </w:rPr>
            </w:pPr>
            <w:r w:rsidRPr="00F067CD">
              <w:rPr>
                <w:rFonts w:ascii="Times New Roman" w:eastAsia="Times New Roman" w:hAnsi="Times New Roman" w:cs="Times New Roman"/>
                <w:lang w:val="uk-UA" w:eastAsia="ru-RU"/>
              </w:rPr>
              <w:t xml:space="preserve">                                                                    </w:t>
            </w:r>
            <w:r w:rsidRPr="00F067CD">
              <w:rPr>
                <w:rFonts w:ascii="Times New Roman" w:eastAsia="Times New Roman" w:hAnsi="Times New Roman" w:cs="Times New Roman"/>
                <w:lang w:val="en-US" w:eastAsia="ru-RU"/>
              </w:rPr>
              <w:t>Форма № 2</w:t>
            </w:r>
            <w:r w:rsidRPr="00F067CD">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F067CD" w:rsidRPr="00F067CD" w:rsidRDefault="00F067CD" w:rsidP="00F067CD">
            <w:pPr>
              <w:keepNext/>
              <w:keepLines/>
              <w:widowControl w:val="0"/>
              <w:suppressAutoHyphens/>
              <w:spacing w:after="0" w:line="240" w:lineRule="auto"/>
              <w:rPr>
                <w:rFonts w:ascii="Times New Roman" w:eastAsia="Times New Roman" w:hAnsi="Times New Roman" w:cs="Times New Roman"/>
                <w:lang w:val="en-US" w:eastAsia="ru-RU"/>
              </w:rPr>
            </w:pPr>
            <w:r w:rsidRPr="00F067CD">
              <w:rPr>
                <w:rFonts w:ascii="Times New Roman" w:eastAsia="Times New Roman" w:hAnsi="Times New Roman" w:cs="Times New Roman"/>
                <w:lang w:val="en-US" w:eastAsia="ru-RU"/>
              </w:rPr>
              <w:t>1801003</w:t>
            </w:r>
          </w:p>
        </w:tc>
      </w:tr>
    </w:tbl>
    <w:p w:rsidR="00F067CD" w:rsidRPr="00F067CD" w:rsidRDefault="00F067CD" w:rsidP="00F067CD">
      <w:pPr>
        <w:widowControl w:val="0"/>
        <w:spacing w:after="0" w:line="240" w:lineRule="auto"/>
        <w:jc w:val="center"/>
        <w:rPr>
          <w:rFonts w:ascii="Times New Roman" w:eastAsia="Times New Roman" w:hAnsi="Times New Roman" w:cs="Times New Roman"/>
          <w:b/>
          <w:bCs/>
          <w:sz w:val="10"/>
          <w:szCs w:val="10"/>
          <w:lang w:eastAsia="ru-RU"/>
        </w:rPr>
      </w:pPr>
    </w:p>
    <w:p w:rsidR="00F067CD" w:rsidRPr="00F067CD" w:rsidRDefault="00F067CD" w:rsidP="00F067CD">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F067CD">
        <w:rPr>
          <w:rFonts w:ascii="Times New Roman CYR" w:eastAsia="Times New Roman" w:hAnsi="Times New Roman CYR" w:cs="Times New Roman CYR"/>
          <w:b/>
          <w:bCs/>
          <w:color w:val="000000"/>
          <w:lang w:val="uk-UA" w:eastAsia="ru-RU"/>
        </w:rPr>
        <w:t>І. ФІНАНСОВІ РЕЗУЛЬТАТИ</w:t>
      </w:r>
    </w:p>
    <w:p w:rsidR="00F067CD" w:rsidRPr="00F067CD" w:rsidRDefault="00F067CD" w:rsidP="00F067CD">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F067CD" w:rsidRPr="00F067CD" w:rsidTr="006822A6">
        <w:tc>
          <w:tcPr>
            <w:tcW w:w="5107"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keepNext/>
              <w:spacing w:after="0" w:line="240" w:lineRule="auto"/>
              <w:jc w:val="center"/>
              <w:outlineLvl w:val="0"/>
              <w:rPr>
                <w:rFonts w:ascii="Times New Roman" w:eastAsia="Times New Roman" w:hAnsi="Times New Roman" w:cs="Times New Roman"/>
                <w:b/>
                <w:bCs/>
                <w:sz w:val="20"/>
                <w:szCs w:val="20"/>
                <w:lang w:val="uk-UA" w:eastAsia="ru-RU"/>
              </w:rPr>
            </w:pPr>
            <w:r w:rsidRPr="00F067CD">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val="uk-UA" w:eastAsia="ru-RU"/>
              </w:rPr>
            </w:pPr>
            <w:r w:rsidRPr="00F067CD">
              <w:rPr>
                <w:rFonts w:ascii="Times New Roman" w:eastAsia="Times New Roman" w:hAnsi="Times New Roman" w:cs="Times New Roman"/>
                <w:b/>
                <w:bCs/>
                <w:sz w:val="20"/>
                <w:szCs w:val="20"/>
                <w:lang w:val="uk-UA" w:eastAsia="ru-RU"/>
              </w:rPr>
              <w:t>За</w:t>
            </w:r>
            <w:r w:rsidRPr="00F067CD">
              <w:rPr>
                <w:rFonts w:ascii="Times New Roman" w:eastAsia="Times New Roman" w:hAnsi="Times New Roman" w:cs="Times New Roman"/>
                <w:b/>
                <w:bCs/>
                <w:sz w:val="20"/>
                <w:szCs w:val="20"/>
                <w:lang w:eastAsia="ru-RU"/>
              </w:rPr>
              <w:t xml:space="preserve"> звітн</w:t>
            </w:r>
            <w:r w:rsidRPr="00F067CD">
              <w:rPr>
                <w:rFonts w:ascii="Times New Roman" w:eastAsia="Times New Roman" w:hAnsi="Times New Roman" w:cs="Times New Roman"/>
                <w:b/>
                <w:bCs/>
                <w:sz w:val="20"/>
                <w:szCs w:val="20"/>
                <w:lang w:val="uk-UA" w:eastAsia="ru-RU"/>
              </w:rPr>
              <w:t>ий</w:t>
            </w:r>
            <w:r w:rsidRPr="00F067CD">
              <w:rPr>
                <w:rFonts w:ascii="Times New Roman" w:eastAsia="Times New Roman" w:hAnsi="Times New Roman" w:cs="Times New Roman"/>
                <w:b/>
                <w:bCs/>
                <w:sz w:val="20"/>
                <w:szCs w:val="20"/>
                <w:lang w:eastAsia="ru-RU"/>
              </w:rPr>
              <w:t xml:space="preserve"> </w:t>
            </w:r>
            <w:r w:rsidRPr="00F067CD">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color w:val="000000"/>
                <w:sz w:val="20"/>
                <w:szCs w:val="20"/>
                <w:lang w:val="uk-UA" w:eastAsia="ru-RU"/>
              </w:rPr>
              <w:t>За аналогічний</w:t>
            </w:r>
            <w:r w:rsidRPr="00F067CD">
              <w:rPr>
                <w:rFonts w:ascii="Times New Roman" w:eastAsia="Times New Roman" w:hAnsi="Times New Roman" w:cs="Times New Roman"/>
                <w:b/>
                <w:color w:val="000000"/>
                <w:sz w:val="20"/>
                <w:szCs w:val="20"/>
                <w:lang w:val="uk-UA" w:eastAsia="ru-RU"/>
              </w:rPr>
              <w:br/>
              <w:t>період попереднього року</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4</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197463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165045</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(161406)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(135259)</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Валовий:  </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36057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29786</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30682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13107</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(6766)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(6834)</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(28837)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(25419)</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(31408)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(13629)</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Фінансовий результат від операційної діяльності:  </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(2989)</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2192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4019</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1242</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(1892)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(1746)</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(215)</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Фінансовий результат до оподаткування:</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311</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-42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-193</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Чистий фінансовий результат:  </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193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118</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bl>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F067CD" w:rsidRPr="00F067CD" w:rsidRDefault="00F067CD" w:rsidP="00F067CD">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F067CD">
        <w:rPr>
          <w:rFonts w:ascii="Times New Roman CYR" w:eastAsia="Times New Roman" w:hAnsi="Times New Roman CYR" w:cs="Times New Roman CYR"/>
          <w:b/>
          <w:bCs/>
          <w:color w:val="000000"/>
          <w:lang w:val="uk-UA" w:eastAsia="ru-RU"/>
        </w:rPr>
        <w:t xml:space="preserve">II. </w:t>
      </w:r>
      <w:r w:rsidRPr="00F067CD">
        <w:rPr>
          <w:rFonts w:ascii="Times New Roman CYR" w:eastAsia="Times New Roman" w:hAnsi="Times New Roman CYR" w:cs="Times New Roman CYR"/>
          <w:b/>
          <w:bCs/>
          <w:lang w:val="uk-UA" w:eastAsia="ru-RU"/>
        </w:rPr>
        <w:t>СУКУПНИЙ ДОХІД</w:t>
      </w:r>
    </w:p>
    <w:p w:rsidR="00F067CD" w:rsidRPr="00F067CD" w:rsidRDefault="00F067CD" w:rsidP="00F067CD">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F067CD" w:rsidRPr="00F067CD" w:rsidTr="006822A6">
        <w:tc>
          <w:tcPr>
            <w:tcW w:w="5107"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keepNext/>
              <w:spacing w:after="0" w:line="240" w:lineRule="auto"/>
              <w:jc w:val="center"/>
              <w:outlineLvl w:val="0"/>
              <w:rPr>
                <w:rFonts w:ascii="Times New Roman" w:eastAsia="Times New Roman" w:hAnsi="Times New Roman" w:cs="Times New Roman"/>
                <w:b/>
                <w:bCs/>
                <w:sz w:val="20"/>
                <w:szCs w:val="20"/>
                <w:lang w:val="uk-UA" w:eastAsia="ru-RU"/>
              </w:rPr>
            </w:pPr>
            <w:r w:rsidRPr="00F067CD">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val="uk-UA" w:eastAsia="ru-RU"/>
              </w:rPr>
            </w:pPr>
            <w:r w:rsidRPr="00F067CD">
              <w:rPr>
                <w:rFonts w:ascii="Times New Roman" w:eastAsia="Times New Roman" w:hAnsi="Times New Roman" w:cs="Times New Roman"/>
                <w:b/>
                <w:bCs/>
                <w:sz w:val="20"/>
                <w:szCs w:val="20"/>
                <w:lang w:val="uk-UA" w:eastAsia="ru-RU"/>
              </w:rPr>
              <w:t>За</w:t>
            </w:r>
            <w:r w:rsidRPr="00F067CD">
              <w:rPr>
                <w:rFonts w:ascii="Times New Roman" w:eastAsia="Times New Roman" w:hAnsi="Times New Roman" w:cs="Times New Roman"/>
                <w:b/>
                <w:bCs/>
                <w:sz w:val="20"/>
                <w:szCs w:val="20"/>
                <w:lang w:eastAsia="ru-RU"/>
              </w:rPr>
              <w:t xml:space="preserve"> звітн</w:t>
            </w:r>
            <w:r w:rsidRPr="00F067CD">
              <w:rPr>
                <w:rFonts w:ascii="Times New Roman" w:eastAsia="Times New Roman" w:hAnsi="Times New Roman" w:cs="Times New Roman"/>
                <w:b/>
                <w:bCs/>
                <w:sz w:val="20"/>
                <w:szCs w:val="20"/>
                <w:lang w:val="uk-UA" w:eastAsia="ru-RU"/>
              </w:rPr>
              <w:t>ий</w:t>
            </w:r>
            <w:r w:rsidRPr="00F067CD">
              <w:rPr>
                <w:rFonts w:ascii="Times New Roman" w:eastAsia="Times New Roman" w:hAnsi="Times New Roman" w:cs="Times New Roman"/>
                <w:b/>
                <w:bCs/>
                <w:sz w:val="20"/>
                <w:szCs w:val="20"/>
                <w:lang w:eastAsia="ru-RU"/>
              </w:rPr>
              <w:t xml:space="preserve"> </w:t>
            </w:r>
            <w:r w:rsidRPr="00F067CD">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color w:val="000000"/>
                <w:sz w:val="20"/>
                <w:szCs w:val="20"/>
                <w:lang w:val="uk-UA" w:eastAsia="ru-RU"/>
              </w:rPr>
              <w:t>За аналогічний</w:t>
            </w:r>
            <w:r w:rsidRPr="00F067CD">
              <w:rPr>
                <w:rFonts w:ascii="Times New Roman" w:eastAsia="Times New Roman" w:hAnsi="Times New Roman" w:cs="Times New Roman"/>
                <w:b/>
                <w:color w:val="000000"/>
                <w:sz w:val="20"/>
                <w:szCs w:val="20"/>
                <w:lang w:val="uk-UA" w:eastAsia="ru-RU"/>
              </w:rPr>
              <w:br/>
              <w:t>період попереднього року</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4</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193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118</w:t>
            </w:r>
          </w:p>
        </w:tc>
      </w:tr>
    </w:tbl>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F067CD">
        <w:rPr>
          <w:rFonts w:ascii="Times New Roman" w:eastAsia="Times New Roman" w:hAnsi="Times New Roman" w:cs="Times New Roman"/>
          <w:b/>
          <w:sz w:val="20"/>
          <w:szCs w:val="20"/>
          <w:lang w:val="en-US" w:eastAsia="ru-RU"/>
        </w:rPr>
        <w:br w:type="page"/>
      </w:r>
    </w:p>
    <w:p w:rsidR="00F067CD" w:rsidRPr="00F067CD" w:rsidRDefault="00F067CD" w:rsidP="00F067CD">
      <w:pPr>
        <w:keepNext/>
        <w:widowControl w:val="0"/>
        <w:spacing w:after="0" w:line="240" w:lineRule="auto"/>
        <w:jc w:val="center"/>
        <w:outlineLvl w:val="2"/>
        <w:rPr>
          <w:rFonts w:ascii="Times New Roman CYR" w:eastAsia="Times New Roman" w:hAnsi="Times New Roman CYR" w:cs="Times New Roman CYR"/>
          <w:b/>
          <w:bCs/>
          <w:lang w:val="uk-UA" w:eastAsia="ru-RU"/>
        </w:rPr>
      </w:pPr>
      <w:r w:rsidRPr="00F067CD">
        <w:rPr>
          <w:rFonts w:ascii="Times New Roman CYR" w:eastAsia="Times New Roman" w:hAnsi="Times New Roman CYR" w:cs="Times New Roman CYR"/>
          <w:b/>
          <w:bCs/>
          <w:lang w:val="en-US" w:eastAsia="ru-RU"/>
        </w:rPr>
        <w:lastRenderedPageBreak/>
        <w:t xml:space="preserve">III. </w:t>
      </w:r>
      <w:r w:rsidRPr="00F067CD">
        <w:rPr>
          <w:rFonts w:ascii="Times New Roman CYR" w:eastAsia="Times New Roman" w:hAnsi="Times New Roman CYR" w:cs="Times New Roman CYR"/>
          <w:b/>
          <w:bCs/>
          <w:lang w:val="uk-UA" w:eastAsia="ru-RU"/>
        </w:rPr>
        <w:t>ЕЛЕМЕНТИ ОПЕРАЦІЙНИХ ВИТРАТ</w:t>
      </w:r>
    </w:p>
    <w:p w:rsidR="00F067CD" w:rsidRPr="00F067CD" w:rsidRDefault="00F067CD" w:rsidP="00F067CD">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F067CD" w:rsidRPr="00F067CD" w:rsidTr="006822A6">
        <w:tc>
          <w:tcPr>
            <w:tcW w:w="5107"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F067CD">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val="uk-UA" w:eastAsia="ru-RU"/>
              </w:rPr>
              <w:t>За</w:t>
            </w:r>
            <w:r w:rsidRPr="00F067CD">
              <w:rPr>
                <w:rFonts w:ascii="Times New Roman" w:eastAsia="Times New Roman" w:hAnsi="Times New Roman" w:cs="Times New Roman"/>
                <w:b/>
                <w:bCs/>
                <w:sz w:val="20"/>
                <w:szCs w:val="20"/>
                <w:lang w:eastAsia="ru-RU"/>
              </w:rPr>
              <w:t xml:space="preserve"> звітн</w:t>
            </w:r>
            <w:r w:rsidRPr="00F067CD">
              <w:rPr>
                <w:rFonts w:ascii="Times New Roman" w:eastAsia="Times New Roman" w:hAnsi="Times New Roman" w:cs="Times New Roman"/>
                <w:b/>
                <w:bCs/>
                <w:sz w:val="20"/>
                <w:szCs w:val="20"/>
                <w:lang w:val="uk-UA" w:eastAsia="ru-RU"/>
              </w:rPr>
              <w:t>ий</w:t>
            </w:r>
            <w:r w:rsidRPr="00F067CD">
              <w:rPr>
                <w:rFonts w:ascii="Times New Roman" w:eastAsia="Times New Roman" w:hAnsi="Times New Roman" w:cs="Times New Roman"/>
                <w:b/>
                <w:bCs/>
                <w:sz w:val="20"/>
                <w:szCs w:val="20"/>
                <w:lang w:eastAsia="ru-RU"/>
              </w:rPr>
              <w:t xml:space="preserve"> </w:t>
            </w:r>
            <w:r w:rsidRPr="00F067CD">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color w:val="000000"/>
                <w:sz w:val="20"/>
                <w:szCs w:val="20"/>
                <w:lang w:val="uk-UA" w:eastAsia="ru-RU"/>
              </w:rPr>
              <w:t>За аналогічний</w:t>
            </w:r>
            <w:r w:rsidRPr="00F067CD">
              <w:rPr>
                <w:rFonts w:ascii="Times New Roman" w:eastAsia="Times New Roman" w:hAnsi="Times New Roman" w:cs="Times New Roman"/>
                <w:b/>
                <w:color w:val="000000"/>
                <w:sz w:val="20"/>
                <w:szCs w:val="20"/>
                <w:lang w:val="uk-UA" w:eastAsia="ru-RU"/>
              </w:rPr>
              <w:br/>
              <w:t>період попереднього року</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4</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
                <w:bCs/>
                <w:sz w:val="20"/>
                <w:szCs w:val="20"/>
                <w:lang w:val="en-US" w:eastAsia="ru-RU"/>
              </w:rPr>
            </w:pPr>
            <w:r w:rsidRPr="00F067CD">
              <w:rPr>
                <w:rFonts w:ascii="Times New Roman" w:eastAsia="Times New Roman" w:hAnsi="Times New Roman" w:cs="Times New Roman"/>
                <w:sz w:val="20"/>
                <w:szCs w:val="20"/>
                <w:lang w:val="uk-UA"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uk-UA" w:eastAsia="ru-RU"/>
              </w:rPr>
              <w:t>20044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uk-UA" w:eastAsia="ru-RU"/>
              </w:rPr>
              <w:t>18467</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
                <w:bCs/>
                <w:sz w:val="20"/>
                <w:szCs w:val="20"/>
                <w:lang w:val="en-US" w:eastAsia="ru-RU"/>
              </w:rPr>
            </w:pPr>
            <w:r w:rsidRPr="00F067CD">
              <w:rPr>
                <w:rFonts w:ascii="Times New Roman" w:eastAsia="Times New Roman" w:hAnsi="Times New Roman" w:cs="Times New Roman"/>
                <w:sz w:val="20"/>
                <w:szCs w:val="20"/>
                <w:lang w:val="uk-UA"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uk-UA" w:eastAsia="ru-RU"/>
              </w:rPr>
              <w:t>6630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uk-UA" w:eastAsia="ru-RU"/>
              </w:rPr>
              <w:t>4357</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
                <w:bCs/>
                <w:sz w:val="20"/>
                <w:szCs w:val="20"/>
                <w:lang w:val="en-US" w:eastAsia="ru-RU"/>
              </w:rPr>
            </w:pPr>
            <w:r w:rsidRPr="00F067CD">
              <w:rPr>
                <w:rFonts w:ascii="Times New Roman" w:eastAsia="Times New Roman" w:hAnsi="Times New Roman" w:cs="Times New Roman"/>
                <w:sz w:val="20"/>
                <w:szCs w:val="20"/>
                <w:lang w:val="uk-UA"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uk-UA" w:eastAsia="ru-RU"/>
              </w:rPr>
              <w:t>1405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uk-UA" w:eastAsia="ru-RU"/>
              </w:rPr>
              <w:t>1073</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sz w:val="20"/>
                <w:szCs w:val="20"/>
                <w:lang w:val="uk-UA" w:eastAsia="ru-RU"/>
              </w:rPr>
            </w:pPr>
            <w:r w:rsidRPr="00F067CD">
              <w:rPr>
                <w:rFonts w:ascii="Times New Roman" w:eastAsia="Times New Roman" w:hAnsi="Times New Roman" w:cs="Times New Roman"/>
                <w:sz w:val="20"/>
                <w:szCs w:val="20"/>
                <w:lang w:val="uk-UA"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uk-UA" w:eastAsia="ru-RU"/>
              </w:rPr>
              <w:t>7973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uk-UA" w:eastAsia="ru-RU"/>
              </w:rPr>
              <w:t>8720</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sz w:val="20"/>
                <w:szCs w:val="20"/>
                <w:lang w:val="uk-UA" w:eastAsia="ru-RU"/>
              </w:rPr>
            </w:pPr>
            <w:r w:rsidRPr="00F067CD">
              <w:rPr>
                <w:rFonts w:ascii="Times New Roman" w:eastAsia="Times New Roman" w:hAnsi="Times New Roman" w:cs="Times New Roman"/>
                <w:sz w:val="20"/>
                <w:szCs w:val="20"/>
                <w:lang w:val="uk-UA"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uk-UA" w:eastAsia="ru-RU"/>
              </w:rPr>
              <w:t>31408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uk-UA" w:eastAsia="ru-RU"/>
              </w:rPr>
              <w:t>13629</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sz w:val="20"/>
                <w:szCs w:val="20"/>
                <w:lang w:val="uk-UA" w:eastAsia="ru-RU"/>
              </w:rPr>
            </w:pPr>
            <w:r w:rsidRPr="00F067CD">
              <w:rPr>
                <w:rFonts w:ascii="Times New Roman" w:eastAsia="Times New Roman" w:hAnsi="Times New Roman" w:cs="Times New Roman"/>
                <w:b/>
                <w:sz w:val="20"/>
                <w:szCs w:val="20"/>
                <w:lang w:val="uk-UA"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uk-UA" w:eastAsia="ru-RU"/>
              </w:rPr>
              <w:t>67460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uk-UA" w:eastAsia="ru-RU"/>
              </w:rPr>
              <w:t>46246</w:t>
            </w:r>
          </w:p>
        </w:tc>
      </w:tr>
    </w:tbl>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F067CD" w:rsidRPr="00F067CD" w:rsidRDefault="00F067CD" w:rsidP="00F067CD">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F067CD">
        <w:rPr>
          <w:rFonts w:ascii="Times New Roman CYR" w:eastAsia="Times New Roman" w:hAnsi="Times New Roman CYR" w:cs="Times New Roman CYR"/>
          <w:b/>
          <w:bCs/>
          <w:color w:val="000000"/>
          <w:lang w:val="uk-UA" w:eastAsia="ru-RU"/>
        </w:rPr>
        <w:t>ІV.</w:t>
      </w:r>
      <w:r w:rsidRPr="00F067CD">
        <w:rPr>
          <w:rFonts w:ascii="Times New Roman CYR" w:eastAsia="Times New Roman" w:hAnsi="Times New Roman CYR" w:cs="Times New Roman CYR"/>
          <w:b/>
          <w:bCs/>
          <w:color w:val="000000"/>
          <w:lang w:eastAsia="ru-RU"/>
        </w:rPr>
        <w:t xml:space="preserve"> </w:t>
      </w:r>
      <w:r w:rsidRPr="00F067CD">
        <w:rPr>
          <w:rFonts w:ascii="Times New Roman CYR" w:eastAsia="Times New Roman" w:hAnsi="Times New Roman CYR" w:cs="Times New Roman CYR"/>
          <w:b/>
          <w:bCs/>
          <w:color w:val="000000"/>
          <w:lang w:val="uk-UA" w:eastAsia="ru-RU"/>
        </w:rPr>
        <w:t xml:space="preserve"> РОЗРАХУНОК ПОКАЗНИКІВ ПРИБУТКОВОСТІ АКЦІЙ</w:t>
      </w:r>
    </w:p>
    <w:p w:rsidR="00F067CD" w:rsidRPr="00F067CD" w:rsidRDefault="00F067CD" w:rsidP="00F067CD">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F067CD" w:rsidRPr="00F067CD" w:rsidTr="006822A6">
        <w:tc>
          <w:tcPr>
            <w:tcW w:w="5107"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F067CD">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val="uk-UA" w:eastAsia="ru-RU"/>
              </w:rPr>
              <w:t>За</w:t>
            </w:r>
            <w:r w:rsidRPr="00F067CD">
              <w:rPr>
                <w:rFonts w:ascii="Times New Roman" w:eastAsia="Times New Roman" w:hAnsi="Times New Roman" w:cs="Times New Roman"/>
                <w:b/>
                <w:bCs/>
                <w:sz w:val="20"/>
                <w:szCs w:val="20"/>
                <w:lang w:eastAsia="ru-RU"/>
              </w:rPr>
              <w:t xml:space="preserve"> звітн</w:t>
            </w:r>
            <w:r w:rsidRPr="00F067CD">
              <w:rPr>
                <w:rFonts w:ascii="Times New Roman" w:eastAsia="Times New Roman" w:hAnsi="Times New Roman" w:cs="Times New Roman"/>
                <w:b/>
                <w:bCs/>
                <w:sz w:val="20"/>
                <w:szCs w:val="20"/>
                <w:lang w:val="uk-UA" w:eastAsia="ru-RU"/>
              </w:rPr>
              <w:t>ий</w:t>
            </w:r>
            <w:r w:rsidRPr="00F067CD">
              <w:rPr>
                <w:rFonts w:ascii="Times New Roman" w:eastAsia="Times New Roman" w:hAnsi="Times New Roman" w:cs="Times New Roman"/>
                <w:b/>
                <w:bCs/>
                <w:sz w:val="20"/>
                <w:szCs w:val="20"/>
                <w:lang w:eastAsia="ru-RU"/>
              </w:rPr>
              <w:t xml:space="preserve"> </w:t>
            </w:r>
            <w:r w:rsidRPr="00F067CD">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color w:val="000000"/>
                <w:sz w:val="20"/>
                <w:szCs w:val="20"/>
                <w:lang w:val="uk-UA" w:eastAsia="ru-RU"/>
              </w:rPr>
              <w:t>За аналогічний</w:t>
            </w:r>
            <w:r w:rsidRPr="00F067CD">
              <w:rPr>
                <w:rFonts w:ascii="Times New Roman" w:eastAsia="Times New Roman" w:hAnsi="Times New Roman" w:cs="Times New Roman"/>
                <w:b/>
                <w:color w:val="000000"/>
                <w:sz w:val="20"/>
                <w:szCs w:val="20"/>
                <w:lang w:val="uk-UA" w:eastAsia="ru-RU"/>
              </w:rPr>
              <w:br/>
              <w:t>період попереднього року</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4</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
                <w:bCs/>
                <w:sz w:val="20"/>
                <w:szCs w:val="20"/>
                <w:lang w:val="en-US" w:eastAsia="ru-RU"/>
              </w:rPr>
            </w:pPr>
            <w:r w:rsidRPr="00F067CD">
              <w:rPr>
                <w:rFonts w:ascii="Times New Roman" w:eastAsia="Times New Roman" w:hAnsi="Times New Roman" w:cs="Times New Roman"/>
                <w:color w:val="000000"/>
                <w:sz w:val="20"/>
                <w:szCs w:val="20"/>
                <w:lang w:val="uk-UA"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uk-UA" w:eastAsia="ru-RU"/>
              </w:rPr>
              <w:t>1144040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uk-UA" w:eastAsia="ru-RU"/>
              </w:rPr>
              <w:t>1144040</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color w:val="000000"/>
                <w:sz w:val="20"/>
                <w:szCs w:val="20"/>
                <w:lang w:val="uk-UA"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uk-UA" w:eastAsia="ru-RU"/>
              </w:rPr>
              <w:t>1144040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uk-UA" w:eastAsia="ru-RU"/>
              </w:rPr>
              <w:t>1144040</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color w:val="000000"/>
                <w:sz w:val="20"/>
                <w:szCs w:val="20"/>
                <w:lang w:val="uk-UA"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uk-UA" w:eastAsia="ru-RU"/>
              </w:rPr>
              <w:t>0.16870040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uk-UA" w:eastAsia="ru-RU"/>
              </w:rPr>
              <w:t>0.10314320</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sz w:val="20"/>
                <w:szCs w:val="20"/>
                <w:lang w:val="uk-UA" w:eastAsia="ru-RU"/>
              </w:rPr>
            </w:pPr>
            <w:r w:rsidRPr="00F067CD">
              <w:rPr>
                <w:rFonts w:ascii="Times New Roman" w:eastAsia="Times New Roman" w:hAnsi="Times New Roman" w:cs="Times New Roman"/>
                <w:color w:val="000000"/>
                <w:sz w:val="20"/>
                <w:szCs w:val="20"/>
                <w:lang w:val="uk-UA"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uk-UA" w:eastAsia="ru-RU"/>
              </w:rPr>
              <w:t>0.16870040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uk-UA" w:eastAsia="ru-RU"/>
              </w:rPr>
              <w:t>0.10314320</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sz w:val="20"/>
                <w:szCs w:val="20"/>
                <w:lang w:val="uk-UA" w:eastAsia="ru-RU"/>
              </w:rPr>
            </w:pPr>
            <w:r w:rsidRPr="00F067CD">
              <w:rPr>
                <w:rFonts w:ascii="Times New Roman" w:eastAsia="Times New Roman" w:hAnsi="Times New Roman" w:cs="Times New Roman"/>
                <w:color w:val="000000"/>
                <w:sz w:val="20"/>
                <w:szCs w:val="20"/>
                <w:lang w:val="uk-UA"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uk-UA" w:eastAsia="ru-RU"/>
              </w:rPr>
              <w:t>--</w:t>
            </w:r>
          </w:p>
        </w:tc>
      </w:tr>
    </w:tbl>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067CD">
        <w:rPr>
          <w:rFonts w:ascii="Courier New" w:eastAsia="Times New Roman" w:hAnsi="Courier New" w:cs="Courier New"/>
          <w:sz w:val="20"/>
          <w:szCs w:val="20"/>
          <w:lang w:val="en-US" w:eastAsia="ru-RU"/>
        </w:rPr>
        <w:t>д/н</w:t>
      </w:r>
    </w:p>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F067CD" w:rsidRPr="00F067CD" w:rsidTr="006822A6">
        <w:tc>
          <w:tcPr>
            <w:tcW w:w="2943"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067CD">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067CD">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067CD">
              <w:rPr>
                <w:rFonts w:ascii="Times New Roman" w:eastAsia="Times New Roman" w:hAnsi="Times New Roman" w:cs="Times New Roman"/>
                <w:b/>
                <w:sz w:val="20"/>
                <w:szCs w:val="20"/>
                <w:lang w:val="en-US" w:eastAsia="ru-RU"/>
              </w:rPr>
              <w:t>Спiцина Юлiя Олександрiвна</w:t>
            </w:r>
          </w:p>
        </w:tc>
      </w:tr>
      <w:tr w:rsidR="00F067CD" w:rsidRPr="00F067CD" w:rsidTr="006822A6">
        <w:tc>
          <w:tcPr>
            <w:tcW w:w="2943"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067CD">
              <w:rPr>
                <w:rFonts w:ascii="Times New Roman" w:eastAsia="Times New Roman" w:hAnsi="Times New Roman" w:cs="Times New Roman"/>
                <w:b/>
                <w:color w:val="000000"/>
                <w:sz w:val="16"/>
                <w:szCs w:val="16"/>
                <w:lang w:val="en-US" w:eastAsia="ru-RU"/>
              </w:rPr>
              <w:t>(</w:t>
            </w:r>
            <w:r w:rsidRPr="00F067CD">
              <w:rPr>
                <w:rFonts w:ascii="Times New Roman" w:eastAsia="Times New Roman" w:hAnsi="Times New Roman" w:cs="Times New Roman"/>
                <w:b/>
                <w:color w:val="000000"/>
                <w:sz w:val="16"/>
                <w:szCs w:val="16"/>
                <w:lang w:eastAsia="ru-RU"/>
              </w:rPr>
              <w:t>підпис</w:t>
            </w:r>
            <w:r w:rsidRPr="00F067CD">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F067CD" w:rsidRPr="00F067CD" w:rsidTr="006822A6">
        <w:tc>
          <w:tcPr>
            <w:tcW w:w="2943"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F067CD" w:rsidRPr="00F067CD" w:rsidTr="006822A6">
        <w:tc>
          <w:tcPr>
            <w:tcW w:w="2943"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067CD">
              <w:rPr>
                <w:rFonts w:ascii="Times New Roman" w:eastAsia="Times New Roman" w:hAnsi="Times New Roman" w:cs="Times New Roman"/>
                <w:b/>
                <w:sz w:val="20"/>
                <w:szCs w:val="20"/>
                <w:lang w:eastAsia="ru-RU"/>
              </w:rPr>
              <w:t>Головний бухгалтер</w:t>
            </w:r>
            <w:r w:rsidRPr="00F067CD">
              <w:rPr>
                <w:rFonts w:ascii="Times New Roman" w:eastAsia="Times New Roman" w:hAnsi="Times New Roman" w:cs="Times New Roman"/>
                <w:b/>
                <w:color w:val="000000"/>
                <w:sz w:val="20"/>
                <w:szCs w:val="20"/>
                <w:lang w:eastAsia="ru-RU"/>
              </w:rPr>
              <w:t xml:space="preserve"> </w:t>
            </w:r>
            <w:r w:rsidRPr="00F067CD">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067CD">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067CD">
              <w:rPr>
                <w:rFonts w:ascii="Times New Roman" w:eastAsia="Times New Roman" w:hAnsi="Times New Roman" w:cs="Times New Roman"/>
                <w:b/>
                <w:sz w:val="20"/>
                <w:szCs w:val="20"/>
                <w:lang w:val="en-US" w:eastAsia="ru-RU"/>
              </w:rPr>
              <w:t>Мелешкова Тетяна Анатоліївна</w:t>
            </w:r>
          </w:p>
        </w:tc>
      </w:tr>
      <w:tr w:rsidR="00F067CD" w:rsidRPr="00F067CD" w:rsidTr="006822A6">
        <w:trPr>
          <w:trHeight w:val="70"/>
        </w:trPr>
        <w:tc>
          <w:tcPr>
            <w:tcW w:w="2943"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067CD">
              <w:rPr>
                <w:rFonts w:ascii="Times New Roman" w:eastAsia="Times New Roman" w:hAnsi="Times New Roman" w:cs="Times New Roman"/>
                <w:b/>
                <w:color w:val="000000"/>
                <w:sz w:val="16"/>
                <w:szCs w:val="16"/>
                <w:lang w:val="en-US" w:eastAsia="ru-RU"/>
              </w:rPr>
              <w:t>(</w:t>
            </w:r>
            <w:r w:rsidRPr="00F067CD">
              <w:rPr>
                <w:rFonts w:ascii="Times New Roman" w:eastAsia="Times New Roman" w:hAnsi="Times New Roman" w:cs="Times New Roman"/>
                <w:b/>
                <w:color w:val="000000"/>
                <w:sz w:val="16"/>
                <w:szCs w:val="16"/>
                <w:lang w:eastAsia="ru-RU"/>
              </w:rPr>
              <w:t>підпис</w:t>
            </w:r>
            <w:r w:rsidRPr="00F067CD">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067CD" w:rsidRDefault="00F067CD">
      <w:pPr>
        <w:sectPr w:rsidR="00F067CD" w:rsidSect="00F067CD">
          <w:pgSz w:w="11906" w:h="16838"/>
          <w:pgMar w:top="363" w:right="567" w:bottom="363" w:left="1417" w:header="708" w:footer="708" w:gutter="0"/>
          <w:cols w:space="708"/>
          <w:docGrid w:linePitch="360"/>
        </w:sectPr>
      </w:pPr>
    </w:p>
    <w:p w:rsidR="00F067CD" w:rsidRPr="00F067CD" w:rsidRDefault="00F067CD" w:rsidP="00F067CD">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F067CD" w:rsidRPr="00F067CD" w:rsidTr="006822A6">
        <w:tc>
          <w:tcPr>
            <w:tcW w:w="6082" w:type="dxa"/>
          </w:tcPr>
          <w:p w:rsidR="00F067CD" w:rsidRPr="00F067CD" w:rsidRDefault="00F067CD" w:rsidP="00F067CD">
            <w:pPr>
              <w:widowControl w:val="0"/>
              <w:spacing w:after="0" w:line="240" w:lineRule="auto"/>
              <w:rPr>
                <w:rFonts w:ascii="Times New Roman" w:eastAsia="Times New Roman" w:hAnsi="Times New Roman" w:cs="Times New Roman"/>
                <w:sz w:val="18"/>
                <w:szCs w:val="18"/>
                <w:lang w:eastAsia="ru-RU"/>
              </w:rPr>
            </w:pPr>
          </w:p>
        </w:tc>
        <w:tc>
          <w:tcPr>
            <w:tcW w:w="1956" w:type="dxa"/>
          </w:tcPr>
          <w:p w:rsidR="00F067CD" w:rsidRPr="00F067CD" w:rsidRDefault="00F067CD" w:rsidP="00F067CD">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sz w:val="18"/>
                <w:szCs w:val="18"/>
                <w:lang w:eastAsia="ru-RU"/>
              </w:rPr>
            </w:pPr>
            <w:r w:rsidRPr="00F067CD">
              <w:rPr>
                <w:rFonts w:ascii="Times New Roman" w:eastAsia="Times New Roman" w:hAnsi="Times New Roman" w:cs="Times New Roman"/>
                <w:sz w:val="18"/>
                <w:szCs w:val="18"/>
                <w:lang w:val="uk-UA" w:eastAsia="ru-RU"/>
              </w:rPr>
              <w:t>Коди</w:t>
            </w:r>
          </w:p>
        </w:tc>
      </w:tr>
      <w:tr w:rsidR="00F067CD" w:rsidRPr="00F067CD" w:rsidTr="006822A6">
        <w:tc>
          <w:tcPr>
            <w:tcW w:w="6082" w:type="dxa"/>
          </w:tcPr>
          <w:p w:rsidR="00F067CD" w:rsidRPr="00F067CD" w:rsidRDefault="00F067CD" w:rsidP="00F067CD">
            <w:pPr>
              <w:widowControl w:val="0"/>
              <w:spacing w:after="0" w:line="240" w:lineRule="auto"/>
              <w:rPr>
                <w:rFonts w:ascii="Times New Roman" w:eastAsia="Times New Roman" w:hAnsi="Times New Roman" w:cs="Times New Roman"/>
                <w:sz w:val="18"/>
                <w:szCs w:val="18"/>
                <w:lang w:eastAsia="ru-RU"/>
              </w:rPr>
            </w:pPr>
          </w:p>
        </w:tc>
        <w:tc>
          <w:tcPr>
            <w:tcW w:w="1956" w:type="dxa"/>
          </w:tcPr>
          <w:p w:rsidR="00F067CD" w:rsidRPr="00F067CD" w:rsidRDefault="00F067CD" w:rsidP="00F067CD">
            <w:pPr>
              <w:widowControl w:val="0"/>
              <w:spacing w:after="0" w:line="240" w:lineRule="auto"/>
              <w:jc w:val="center"/>
              <w:rPr>
                <w:rFonts w:ascii="Times New Roman" w:eastAsia="Times New Roman" w:hAnsi="Times New Roman" w:cs="Times New Roman"/>
                <w:sz w:val="16"/>
                <w:szCs w:val="16"/>
                <w:lang w:eastAsia="ru-RU"/>
              </w:rPr>
            </w:pPr>
            <w:r w:rsidRPr="00F067CD">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sz w:val="18"/>
                <w:szCs w:val="18"/>
                <w:lang w:val="en-US" w:eastAsia="ru-RU"/>
              </w:rPr>
            </w:pPr>
            <w:r w:rsidRPr="00F067CD">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F067CD" w:rsidRPr="00F067CD" w:rsidRDefault="00F067CD" w:rsidP="00F067CD">
            <w:pPr>
              <w:widowControl w:val="0"/>
              <w:spacing w:after="0" w:line="240" w:lineRule="auto"/>
              <w:rPr>
                <w:rFonts w:ascii="Times New Roman" w:eastAsia="Times New Roman" w:hAnsi="Times New Roman" w:cs="Times New Roman"/>
                <w:bCs/>
                <w:sz w:val="18"/>
                <w:szCs w:val="18"/>
                <w:lang w:val="en-US" w:eastAsia="ru-RU"/>
              </w:rPr>
            </w:pPr>
            <w:r w:rsidRPr="00F067CD">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F067CD" w:rsidRPr="00F067CD" w:rsidRDefault="00F067CD" w:rsidP="00F067CD">
            <w:pPr>
              <w:widowControl w:val="0"/>
              <w:spacing w:after="0" w:line="240" w:lineRule="auto"/>
              <w:rPr>
                <w:rFonts w:ascii="Times New Roman" w:eastAsia="Times New Roman" w:hAnsi="Times New Roman" w:cs="Times New Roman"/>
                <w:bCs/>
                <w:sz w:val="18"/>
                <w:szCs w:val="18"/>
                <w:lang w:val="en-US" w:eastAsia="ru-RU"/>
              </w:rPr>
            </w:pPr>
            <w:r w:rsidRPr="00F067CD">
              <w:rPr>
                <w:rFonts w:ascii="Times New Roman" w:eastAsia="Times New Roman" w:hAnsi="Times New Roman" w:cs="Times New Roman"/>
                <w:bCs/>
                <w:sz w:val="18"/>
                <w:szCs w:val="18"/>
                <w:lang w:val="en-US" w:eastAsia="ru-RU"/>
              </w:rPr>
              <w:t>01</w:t>
            </w:r>
          </w:p>
        </w:tc>
      </w:tr>
      <w:tr w:rsidR="00F067CD" w:rsidRPr="00F067CD" w:rsidTr="006822A6">
        <w:tc>
          <w:tcPr>
            <w:tcW w:w="6082" w:type="dxa"/>
          </w:tcPr>
          <w:p w:rsidR="00F067CD" w:rsidRPr="00F067CD" w:rsidRDefault="00F067CD" w:rsidP="00F067CD">
            <w:pPr>
              <w:widowControl w:val="0"/>
              <w:spacing w:after="0" w:line="240" w:lineRule="auto"/>
              <w:rPr>
                <w:rFonts w:ascii="Times New Roman" w:eastAsia="Times New Roman" w:hAnsi="Times New Roman" w:cs="Times New Roman"/>
                <w:sz w:val="18"/>
                <w:szCs w:val="18"/>
                <w:lang w:val="en-US" w:eastAsia="ru-RU"/>
              </w:rPr>
            </w:pPr>
            <w:r w:rsidRPr="00F067CD">
              <w:rPr>
                <w:rFonts w:ascii="Times New Roman" w:eastAsia="Times New Roman" w:hAnsi="Times New Roman" w:cs="Times New Roman"/>
                <w:sz w:val="18"/>
                <w:szCs w:val="18"/>
                <w:lang w:val="uk-UA" w:eastAsia="ru-RU"/>
              </w:rPr>
              <w:t xml:space="preserve">Підприємство  </w:t>
            </w:r>
            <w:r w:rsidRPr="00F067CD">
              <w:rPr>
                <w:rFonts w:ascii="Times New Roman" w:eastAsia="Times New Roman" w:hAnsi="Times New Roman" w:cs="Times New Roman"/>
                <w:sz w:val="18"/>
                <w:szCs w:val="18"/>
                <w:lang w:val="en-US" w:eastAsia="ru-RU"/>
              </w:rPr>
              <w:t xml:space="preserve"> </w:t>
            </w:r>
            <w:r w:rsidRPr="00F067CD">
              <w:rPr>
                <w:rFonts w:ascii="Times New Roman" w:eastAsia="Times New Roman" w:hAnsi="Times New Roman" w:cs="Times New Roman"/>
                <w:sz w:val="18"/>
                <w:szCs w:val="18"/>
                <w:u w:val="single"/>
                <w:lang w:val="en-US" w:eastAsia="ru-RU"/>
              </w:rPr>
              <w:t>ПРИВАТНЕ АКЦІОНЕРНЕ ТОВАРИСТВО "МИХАЙЛІВСЬКИЙ РАЙАГРОПОСТАЧ"</w:t>
            </w:r>
          </w:p>
        </w:tc>
        <w:tc>
          <w:tcPr>
            <w:tcW w:w="1956" w:type="dxa"/>
          </w:tcPr>
          <w:p w:rsidR="00F067CD" w:rsidRPr="00F067CD" w:rsidRDefault="00F067CD" w:rsidP="00F067CD">
            <w:pPr>
              <w:widowControl w:val="0"/>
              <w:spacing w:after="0" w:line="240" w:lineRule="auto"/>
              <w:rPr>
                <w:rFonts w:ascii="Times New Roman" w:eastAsia="Times New Roman" w:hAnsi="Times New Roman" w:cs="Times New Roman"/>
                <w:sz w:val="18"/>
                <w:szCs w:val="18"/>
                <w:lang w:eastAsia="ru-RU"/>
              </w:rPr>
            </w:pPr>
            <w:r w:rsidRPr="00F067CD">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sz w:val="18"/>
                <w:szCs w:val="18"/>
                <w:lang w:val="en-US" w:eastAsia="ru-RU"/>
              </w:rPr>
            </w:pPr>
            <w:r w:rsidRPr="00F067CD">
              <w:rPr>
                <w:rFonts w:ascii="Times New Roman" w:eastAsia="Times New Roman" w:hAnsi="Times New Roman" w:cs="Times New Roman"/>
                <w:sz w:val="18"/>
                <w:szCs w:val="18"/>
                <w:lang w:val="en-US" w:eastAsia="ru-RU"/>
              </w:rPr>
              <w:t>00903957</w:t>
            </w:r>
          </w:p>
        </w:tc>
      </w:tr>
    </w:tbl>
    <w:p w:rsidR="00F067CD" w:rsidRPr="00F067CD" w:rsidRDefault="00F067CD" w:rsidP="00F067CD">
      <w:pPr>
        <w:widowControl w:val="0"/>
        <w:spacing w:after="0" w:line="240" w:lineRule="auto"/>
        <w:jc w:val="center"/>
        <w:rPr>
          <w:rFonts w:ascii="Times New Roman" w:eastAsia="Times New Roman" w:hAnsi="Times New Roman" w:cs="Times New Roman"/>
          <w:b/>
          <w:bCs/>
          <w:lang w:val="uk-UA" w:eastAsia="ru-RU"/>
        </w:rPr>
      </w:pPr>
    </w:p>
    <w:p w:rsidR="00F067CD" w:rsidRPr="00F067CD" w:rsidRDefault="00F067CD" w:rsidP="00F067CD">
      <w:pPr>
        <w:widowControl w:val="0"/>
        <w:spacing w:after="0" w:line="240" w:lineRule="auto"/>
        <w:jc w:val="center"/>
        <w:rPr>
          <w:rFonts w:ascii="Times New Roman" w:eastAsia="Times New Roman" w:hAnsi="Times New Roman" w:cs="Times New Roman"/>
          <w:b/>
          <w:bCs/>
          <w:lang w:eastAsia="ru-RU"/>
        </w:rPr>
      </w:pPr>
      <w:r w:rsidRPr="00F067CD">
        <w:rPr>
          <w:rFonts w:ascii="Times New Roman" w:eastAsia="Times New Roman" w:hAnsi="Times New Roman" w:cs="Times New Roman"/>
          <w:b/>
          <w:bCs/>
          <w:lang w:val="en-US" w:eastAsia="ru-RU"/>
        </w:rPr>
        <w:t>Звіт</w:t>
      </w:r>
      <w:r w:rsidRPr="00F067CD">
        <w:rPr>
          <w:rFonts w:ascii="Times New Roman" w:eastAsia="Times New Roman" w:hAnsi="Times New Roman" w:cs="Times New Roman"/>
          <w:b/>
          <w:bCs/>
          <w:lang w:val="uk-UA" w:eastAsia="ru-RU"/>
        </w:rPr>
        <w:t xml:space="preserve"> про рух грошових коштів ( за прямим методом )</w:t>
      </w:r>
    </w:p>
    <w:p w:rsidR="00F067CD" w:rsidRPr="00F067CD" w:rsidRDefault="00F067CD" w:rsidP="00F067CD">
      <w:pPr>
        <w:widowControl w:val="0"/>
        <w:spacing w:after="0" w:line="240" w:lineRule="auto"/>
        <w:jc w:val="center"/>
        <w:rPr>
          <w:rFonts w:ascii="Times New Roman" w:eastAsia="Times New Roman" w:hAnsi="Times New Roman" w:cs="Times New Roman"/>
          <w:b/>
          <w:bCs/>
          <w:lang w:val="uk-UA" w:eastAsia="ru-RU"/>
        </w:rPr>
      </w:pPr>
      <w:r w:rsidRPr="00F067CD">
        <w:rPr>
          <w:rFonts w:ascii="Times New Roman" w:eastAsia="Times New Roman" w:hAnsi="Times New Roman" w:cs="Times New Roman"/>
          <w:b/>
          <w:bCs/>
          <w:lang w:val="en-US" w:eastAsia="ru-RU"/>
        </w:rPr>
        <w:t>з</w:t>
      </w:r>
      <w:r w:rsidRPr="00F067CD">
        <w:rPr>
          <w:rFonts w:ascii="Times New Roman" w:eastAsia="Times New Roman" w:hAnsi="Times New Roman" w:cs="Times New Roman"/>
          <w:b/>
          <w:bCs/>
          <w:lang w:val="uk-UA" w:eastAsia="ru-RU"/>
        </w:rPr>
        <w:t xml:space="preserve">а </w:t>
      </w:r>
      <w:r w:rsidRPr="00F067CD">
        <w:rPr>
          <w:rFonts w:ascii="Times New Roman" w:eastAsia="Times New Roman" w:hAnsi="Times New Roman" w:cs="Times New Roman"/>
          <w:b/>
          <w:bCs/>
          <w:lang w:val="en-US" w:eastAsia="ru-RU"/>
        </w:rPr>
        <w:t>2020 рік</w:t>
      </w:r>
      <w:r w:rsidRPr="00F067CD">
        <w:rPr>
          <w:rFonts w:ascii="Times New Roman" w:eastAsia="Times New Roman" w:hAnsi="Times New Roman" w:cs="Times New Roman"/>
          <w:b/>
          <w:bCs/>
          <w:lang w:val="uk-UA" w:eastAsia="ru-RU"/>
        </w:rPr>
        <w:t xml:space="preserve"> </w:t>
      </w:r>
    </w:p>
    <w:p w:rsidR="00F067CD" w:rsidRPr="00F067CD" w:rsidRDefault="00F067CD" w:rsidP="00F067CD">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F067CD" w:rsidRPr="00F067CD" w:rsidTr="006822A6">
        <w:trPr>
          <w:jc w:val="right"/>
        </w:trPr>
        <w:tc>
          <w:tcPr>
            <w:tcW w:w="8613" w:type="dxa"/>
            <w:tcBorders>
              <w:right w:val="single" w:sz="4" w:space="0" w:color="auto"/>
            </w:tcBorders>
            <w:vAlign w:val="center"/>
          </w:tcPr>
          <w:p w:rsidR="00F067CD" w:rsidRPr="00F067CD" w:rsidRDefault="00F067CD" w:rsidP="00F067CD">
            <w:pPr>
              <w:widowControl w:val="0"/>
              <w:spacing w:after="0" w:line="240" w:lineRule="auto"/>
              <w:rPr>
                <w:rFonts w:ascii="Times New Roman" w:eastAsia="Times New Roman" w:hAnsi="Times New Roman" w:cs="Times New Roman"/>
                <w:lang w:eastAsia="ru-RU"/>
              </w:rPr>
            </w:pPr>
            <w:r w:rsidRPr="00F067CD">
              <w:rPr>
                <w:rFonts w:ascii="Times New Roman" w:eastAsia="Times New Roman" w:hAnsi="Times New Roman" w:cs="Times New Roman"/>
                <w:lang w:val="uk-UA" w:eastAsia="ru-RU"/>
              </w:rPr>
              <w:t xml:space="preserve">                                                                    </w:t>
            </w:r>
            <w:r w:rsidRPr="00F067CD">
              <w:rPr>
                <w:rFonts w:ascii="Times New Roman" w:eastAsia="Times New Roman" w:hAnsi="Times New Roman" w:cs="Times New Roman"/>
                <w:lang w:val="en-US" w:eastAsia="ru-RU"/>
              </w:rPr>
              <w:t>Форма № 3</w:t>
            </w:r>
            <w:r w:rsidRPr="00F067CD">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F067CD" w:rsidRPr="00F067CD" w:rsidRDefault="00F067CD" w:rsidP="00F067CD">
            <w:pPr>
              <w:keepNext/>
              <w:keepLines/>
              <w:widowControl w:val="0"/>
              <w:suppressAutoHyphens/>
              <w:spacing w:after="0" w:line="240" w:lineRule="auto"/>
              <w:rPr>
                <w:rFonts w:ascii="Times New Roman" w:eastAsia="Times New Roman" w:hAnsi="Times New Roman" w:cs="Times New Roman"/>
                <w:lang w:val="en-US" w:eastAsia="ru-RU"/>
              </w:rPr>
            </w:pPr>
            <w:r w:rsidRPr="00F067CD">
              <w:rPr>
                <w:rFonts w:ascii="Times New Roman" w:eastAsia="Times New Roman" w:hAnsi="Times New Roman" w:cs="Times New Roman"/>
                <w:lang w:val="en-US" w:eastAsia="ru-RU"/>
              </w:rPr>
              <w:t>1801004</w:t>
            </w:r>
          </w:p>
        </w:tc>
      </w:tr>
    </w:tbl>
    <w:p w:rsidR="00F067CD" w:rsidRPr="00F067CD" w:rsidRDefault="00F067CD" w:rsidP="00F067CD">
      <w:pPr>
        <w:widowControl w:val="0"/>
        <w:spacing w:after="0" w:line="240" w:lineRule="auto"/>
        <w:jc w:val="center"/>
        <w:rPr>
          <w:rFonts w:ascii="Times New Roman" w:eastAsia="Times New Roman" w:hAnsi="Times New Roman" w:cs="Times New Roman"/>
          <w:b/>
          <w:bCs/>
          <w:sz w:val="10"/>
          <w:szCs w:val="10"/>
          <w:lang w:eastAsia="ru-RU"/>
        </w:rPr>
      </w:pPr>
    </w:p>
    <w:p w:rsidR="00F067CD" w:rsidRPr="00F067CD" w:rsidRDefault="00F067CD" w:rsidP="00F067CD">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F067CD" w:rsidRPr="00F067CD" w:rsidTr="006822A6">
        <w:tc>
          <w:tcPr>
            <w:tcW w:w="5107"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keepNext/>
              <w:spacing w:after="0" w:line="240" w:lineRule="auto"/>
              <w:jc w:val="center"/>
              <w:outlineLvl w:val="0"/>
              <w:rPr>
                <w:rFonts w:ascii="Times New Roman" w:eastAsia="Times New Roman" w:hAnsi="Times New Roman" w:cs="Times New Roman"/>
                <w:b/>
                <w:bCs/>
                <w:sz w:val="20"/>
                <w:szCs w:val="20"/>
                <w:lang w:val="uk-UA" w:eastAsia="ru-RU"/>
              </w:rPr>
            </w:pPr>
            <w:r w:rsidRPr="00F067CD">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val="uk-UA" w:eastAsia="ru-RU"/>
              </w:rPr>
            </w:pPr>
            <w:r w:rsidRPr="00F067CD">
              <w:rPr>
                <w:rFonts w:ascii="Times New Roman" w:eastAsia="Times New Roman" w:hAnsi="Times New Roman" w:cs="Times New Roman"/>
                <w:b/>
                <w:bCs/>
                <w:sz w:val="20"/>
                <w:szCs w:val="20"/>
                <w:lang w:val="uk-UA" w:eastAsia="ru-RU"/>
              </w:rPr>
              <w:t>За</w:t>
            </w:r>
            <w:r w:rsidRPr="00F067CD">
              <w:rPr>
                <w:rFonts w:ascii="Times New Roman" w:eastAsia="Times New Roman" w:hAnsi="Times New Roman" w:cs="Times New Roman"/>
                <w:b/>
                <w:bCs/>
                <w:sz w:val="20"/>
                <w:szCs w:val="20"/>
                <w:lang w:eastAsia="ru-RU"/>
              </w:rPr>
              <w:t xml:space="preserve"> звітн</w:t>
            </w:r>
            <w:r w:rsidRPr="00F067CD">
              <w:rPr>
                <w:rFonts w:ascii="Times New Roman" w:eastAsia="Times New Roman" w:hAnsi="Times New Roman" w:cs="Times New Roman"/>
                <w:b/>
                <w:bCs/>
                <w:sz w:val="20"/>
                <w:szCs w:val="20"/>
                <w:lang w:val="uk-UA" w:eastAsia="ru-RU"/>
              </w:rPr>
              <w:t>ий</w:t>
            </w:r>
            <w:r w:rsidRPr="00F067CD">
              <w:rPr>
                <w:rFonts w:ascii="Times New Roman" w:eastAsia="Times New Roman" w:hAnsi="Times New Roman" w:cs="Times New Roman"/>
                <w:b/>
                <w:bCs/>
                <w:sz w:val="20"/>
                <w:szCs w:val="20"/>
                <w:lang w:eastAsia="ru-RU"/>
              </w:rPr>
              <w:t xml:space="preserve"> </w:t>
            </w:r>
            <w:r w:rsidRPr="00F067CD">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color w:val="000000"/>
                <w:sz w:val="20"/>
                <w:szCs w:val="20"/>
                <w:lang w:val="uk-UA" w:eastAsia="ru-RU"/>
              </w:rPr>
              <w:t>За аналогічний</w:t>
            </w:r>
            <w:r w:rsidRPr="00F067CD">
              <w:rPr>
                <w:rFonts w:ascii="Times New Roman" w:eastAsia="Times New Roman" w:hAnsi="Times New Roman" w:cs="Times New Roman"/>
                <w:b/>
                <w:color w:val="000000"/>
                <w:sz w:val="20"/>
                <w:szCs w:val="20"/>
                <w:lang w:val="uk-UA" w:eastAsia="ru-RU"/>
              </w:rPr>
              <w:br/>
              <w:t>період попереднього року</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4</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І. Рух коштів у результаті операційної діяльності</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Надходження від:</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240433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177442</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Надходження авансів від покупців і замовників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7897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1361</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Надходження від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2257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3198</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31471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12915</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Витрачання на оплату:</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(236898)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(176945)</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(5313)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(3638)</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(1399)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(950)</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(1591)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(1424)</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Зобов'язання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3116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(42)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(193)</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(1549)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(1231)</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Витрачання на оплату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(4178)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(1520)</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(33213)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(15545)</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-534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-5106</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II. Рух коштів у результаті інвестиційної діяльності</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Надходження від реалізації:</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1490</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Надходження від отриманих:</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2188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4405</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Витрачання на придбання:</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(7131)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(3336)</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-4653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2559</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III. Рух коштів у результаті фінансової діяльності</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Надходження від:</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177170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125609</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Витрачання на:</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172250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123375</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 xml:space="preserve">Чистий рух коштів від фінансової </w:t>
            </w:r>
            <w:bookmarkStart w:id="4" w:name="_GoBack"/>
            <w:bookmarkEnd w:id="4"/>
            <w:r w:rsidRPr="00F067CD">
              <w:rPr>
                <w:rFonts w:ascii="Times New Roman" w:eastAsia="Times New Roman" w:hAnsi="Times New Roman" w:cs="Times New Roman"/>
                <w:bCs/>
                <w:sz w:val="20"/>
                <w:szCs w:val="20"/>
                <w:lang w:eastAsia="ru-RU"/>
              </w:rPr>
              <w:t>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4920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2234</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-267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-313</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614</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301</w:t>
            </w:r>
          </w:p>
        </w:tc>
      </w:tr>
    </w:tbl>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067CD">
        <w:rPr>
          <w:rFonts w:ascii="Courier New" w:eastAsia="Times New Roman" w:hAnsi="Courier New" w:cs="Courier New"/>
          <w:sz w:val="20"/>
          <w:szCs w:val="20"/>
          <w:lang w:val="en-US" w:eastAsia="ru-RU"/>
        </w:rPr>
        <w:t>д/н</w:t>
      </w:r>
    </w:p>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F067CD" w:rsidRPr="00F067CD" w:rsidTr="006822A6">
        <w:tc>
          <w:tcPr>
            <w:tcW w:w="3085"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067CD">
              <w:rPr>
                <w:rFonts w:ascii="Times New Roman" w:eastAsia="Times New Roman" w:hAnsi="Times New Roman" w:cs="Times New Roman"/>
                <w:b/>
                <w:sz w:val="20"/>
                <w:szCs w:val="20"/>
                <w:lang w:val="en-US" w:eastAsia="ru-RU"/>
              </w:rPr>
              <w:t>Директор</w:t>
            </w:r>
          </w:p>
        </w:tc>
        <w:tc>
          <w:tcPr>
            <w:tcW w:w="2623" w:type="dxa"/>
            <w:shd w:val="clear" w:color="auto" w:fill="auto"/>
            <w:vAlign w:val="center"/>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067CD">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067CD">
              <w:rPr>
                <w:rFonts w:ascii="Times New Roman" w:eastAsia="Times New Roman" w:hAnsi="Times New Roman" w:cs="Times New Roman"/>
                <w:b/>
                <w:sz w:val="20"/>
                <w:szCs w:val="20"/>
                <w:lang w:val="en-US" w:eastAsia="ru-RU"/>
              </w:rPr>
              <w:t>Спiцина Юлiя Олександрiвна</w:t>
            </w:r>
          </w:p>
        </w:tc>
      </w:tr>
      <w:tr w:rsidR="00F067CD" w:rsidRPr="00F067CD" w:rsidTr="006822A6">
        <w:tc>
          <w:tcPr>
            <w:tcW w:w="3085"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067CD">
              <w:rPr>
                <w:rFonts w:ascii="Times New Roman" w:eastAsia="Times New Roman" w:hAnsi="Times New Roman" w:cs="Times New Roman"/>
                <w:b/>
                <w:color w:val="000000"/>
                <w:sz w:val="16"/>
                <w:szCs w:val="16"/>
                <w:lang w:val="en-US" w:eastAsia="ru-RU"/>
              </w:rPr>
              <w:t>(</w:t>
            </w:r>
            <w:r w:rsidRPr="00F067CD">
              <w:rPr>
                <w:rFonts w:ascii="Times New Roman" w:eastAsia="Times New Roman" w:hAnsi="Times New Roman" w:cs="Times New Roman"/>
                <w:b/>
                <w:color w:val="000000"/>
                <w:sz w:val="16"/>
                <w:szCs w:val="16"/>
                <w:lang w:eastAsia="ru-RU"/>
              </w:rPr>
              <w:t>підпис</w:t>
            </w:r>
            <w:r w:rsidRPr="00F067CD">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F067CD" w:rsidRPr="00F067CD" w:rsidTr="006822A6">
        <w:tc>
          <w:tcPr>
            <w:tcW w:w="3085"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F067CD" w:rsidRPr="00F067CD" w:rsidTr="006822A6">
        <w:tc>
          <w:tcPr>
            <w:tcW w:w="3085"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067CD">
              <w:rPr>
                <w:rFonts w:ascii="Times New Roman" w:eastAsia="Times New Roman" w:hAnsi="Times New Roman" w:cs="Times New Roman"/>
                <w:b/>
                <w:sz w:val="20"/>
                <w:szCs w:val="20"/>
                <w:lang w:eastAsia="ru-RU"/>
              </w:rPr>
              <w:t>Головний бухгалтер</w:t>
            </w:r>
            <w:r w:rsidRPr="00F067CD">
              <w:rPr>
                <w:rFonts w:ascii="Times New Roman" w:eastAsia="Times New Roman" w:hAnsi="Times New Roman" w:cs="Times New Roman"/>
                <w:b/>
                <w:color w:val="000000"/>
                <w:sz w:val="20"/>
                <w:szCs w:val="20"/>
                <w:lang w:eastAsia="ru-RU"/>
              </w:rPr>
              <w:t xml:space="preserve"> </w:t>
            </w:r>
            <w:r w:rsidRPr="00F067CD">
              <w:rPr>
                <w:rFonts w:ascii="Times New Roman" w:eastAsia="Times New Roman" w:hAnsi="Times New Roman" w:cs="Times New Roman"/>
                <w:b/>
                <w:color w:val="000000"/>
                <w:sz w:val="20"/>
                <w:szCs w:val="20"/>
                <w:lang w:val="uk-UA" w:eastAsia="ru-RU"/>
              </w:rPr>
              <w:t xml:space="preserve">   </w:t>
            </w:r>
          </w:p>
        </w:tc>
        <w:tc>
          <w:tcPr>
            <w:tcW w:w="2623" w:type="dxa"/>
            <w:shd w:val="clear" w:color="auto" w:fill="auto"/>
            <w:vAlign w:val="center"/>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067CD">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067CD">
              <w:rPr>
                <w:rFonts w:ascii="Times New Roman" w:eastAsia="Times New Roman" w:hAnsi="Times New Roman" w:cs="Times New Roman"/>
                <w:b/>
                <w:sz w:val="20"/>
                <w:szCs w:val="20"/>
                <w:lang w:val="en-US" w:eastAsia="ru-RU"/>
              </w:rPr>
              <w:t>Мелешкова Тетяна Анатолiївна</w:t>
            </w:r>
          </w:p>
        </w:tc>
      </w:tr>
      <w:tr w:rsidR="00F067CD" w:rsidRPr="00F067CD" w:rsidTr="006822A6">
        <w:tc>
          <w:tcPr>
            <w:tcW w:w="3085"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067CD">
              <w:rPr>
                <w:rFonts w:ascii="Times New Roman" w:eastAsia="Times New Roman" w:hAnsi="Times New Roman" w:cs="Times New Roman"/>
                <w:b/>
                <w:color w:val="000000"/>
                <w:sz w:val="16"/>
                <w:szCs w:val="16"/>
                <w:lang w:val="en-US" w:eastAsia="ru-RU"/>
              </w:rPr>
              <w:t>(</w:t>
            </w:r>
            <w:r w:rsidRPr="00F067CD">
              <w:rPr>
                <w:rFonts w:ascii="Times New Roman" w:eastAsia="Times New Roman" w:hAnsi="Times New Roman" w:cs="Times New Roman"/>
                <w:b/>
                <w:color w:val="000000"/>
                <w:sz w:val="16"/>
                <w:szCs w:val="16"/>
                <w:lang w:eastAsia="ru-RU"/>
              </w:rPr>
              <w:t>підпис</w:t>
            </w:r>
            <w:r w:rsidRPr="00F067CD">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067CD" w:rsidRDefault="00F067CD">
      <w:pPr>
        <w:sectPr w:rsidR="00F067CD" w:rsidSect="00F067CD">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F067CD" w:rsidRPr="00F067CD" w:rsidTr="006822A6">
        <w:tc>
          <w:tcPr>
            <w:tcW w:w="6082" w:type="dxa"/>
          </w:tcPr>
          <w:p w:rsidR="00F067CD" w:rsidRPr="00F067CD" w:rsidRDefault="00F067CD" w:rsidP="00F067CD">
            <w:pPr>
              <w:widowControl w:val="0"/>
              <w:spacing w:after="0" w:line="240" w:lineRule="auto"/>
              <w:rPr>
                <w:rFonts w:ascii="Times New Roman" w:eastAsia="Times New Roman" w:hAnsi="Times New Roman" w:cs="Times New Roman"/>
                <w:sz w:val="18"/>
                <w:szCs w:val="18"/>
                <w:lang w:eastAsia="ru-RU"/>
              </w:rPr>
            </w:pPr>
          </w:p>
        </w:tc>
        <w:tc>
          <w:tcPr>
            <w:tcW w:w="1956" w:type="dxa"/>
          </w:tcPr>
          <w:p w:rsidR="00F067CD" w:rsidRPr="00F067CD" w:rsidRDefault="00F067CD" w:rsidP="00F067CD">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sz w:val="18"/>
                <w:szCs w:val="18"/>
                <w:lang w:eastAsia="ru-RU"/>
              </w:rPr>
            </w:pPr>
            <w:r w:rsidRPr="00F067CD">
              <w:rPr>
                <w:rFonts w:ascii="Times New Roman" w:eastAsia="Times New Roman" w:hAnsi="Times New Roman" w:cs="Times New Roman"/>
                <w:sz w:val="18"/>
                <w:szCs w:val="18"/>
                <w:lang w:val="uk-UA" w:eastAsia="ru-RU"/>
              </w:rPr>
              <w:t>Коди</w:t>
            </w:r>
          </w:p>
        </w:tc>
      </w:tr>
      <w:tr w:rsidR="00F067CD" w:rsidRPr="00F067CD" w:rsidTr="006822A6">
        <w:tc>
          <w:tcPr>
            <w:tcW w:w="6082" w:type="dxa"/>
          </w:tcPr>
          <w:p w:rsidR="00F067CD" w:rsidRPr="00F067CD" w:rsidRDefault="00F067CD" w:rsidP="00F067CD">
            <w:pPr>
              <w:widowControl w:val="0"/>
              <w:spacing w:after="0" w:line="240" w:lineRule="auto"/>
              <w:rPr>
                <w:rFonts w:ascii="Times New Roman" w:eastAsia="Times New Roman" w:hAnsi="Times New Roman" w:cs="Times New Roman"/>
                <w:sz w:val="18"/>
                <w:szCs w:val="18"/>
                <w:lang w:eastAsia="ru-RU"/>
              </w:rPr>
            </w:pPr>
          </w:p>
        </w:tc>
        <w:tc>
          <w:tcPr>
            <w:tcW w:w="1956" w:type="dxa"/>
          </w:tcPr>
          <w:p w:rsidR="00F067CD" w:rsidRPr="00F067CD" w:rsidRDefault="00F067CD" w:rsidP="00F067CD">
            <w:pPr>
              <w:widowControl w:val="0"/>
              <w:spacing w:after="0" w:line="240" w:lineRule="auto"/>
              <w:jc w:val="center"/>
              <w:rPr>
                <w:rFonts w:ascii="Times New Roman" w:eastAsia="Times New Roman" w:hAnsi="Times New Roman" w:cs="Times New Roman"/>
                <w:sz w:val="16"/>
                <w:szCs w:val="16"/>
                <w:lang w:eastAsia="ru-RU"/>
              </w:rPr>
            </w:pPr>
            <w:r w:rsidRPr="00F067CD">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sz w:val="18"/>
                <w:szCs w:val="18"/>
                <w:lang w:val="en-US" w:eastAsia="ru-RU"/>
              </w:rPr>
            </w:pPr>
            <w:r w:rsidRPr="00F067CD">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F067CD" w:rsidRPr="00F067CD" w:rsidRDefault="00F067CD" w:rsidP="00F067CD">
            <w:pPr>
              <w:widowControl w:val="0"/>
              <w:spacing w:after="0" w:line="240" w:lineRule="auto"/>
              <w:rPr>
                <w:rFonts w:ascii="Times New Roman" w:eastAsia="Times New Roman" w:hAnsi="Times New Roman" w:cs="Times New Roman"/>
                <w:bCs/>
                <w:sz w:val="18"/>
                <w:szCs w:val="18"/>
                <w:lang w:val="en-US" w:eastAsia="ru-RU"/>
              </w:rPr>
            </w:pPr>
            <w:r w:rsidRPr="00F067CD">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F067CD" w:rsidRPr="00F067CD" w:rsidRDefault="00F067CD" w:rsidP="00F067CD">
            <w:pPr>
              <w:widowControl w:val="0"/>
              <w:spacing w:after="0" w:line="240" w:lineRule="auto"/>
              <w:rPr>
                <w:rFonts w:ascii="Times New Roman" w:eastAsia="Times New Roman" w:hAnsi="Times New Roman" w:cs="Times New Roman"/>
                <w:bCs/>
                <w:sz w:val="18"/>
                <w:szCs w:val="18"/>
                <w:lang w:val="en-US" w:eastAsia="ru-RU"/>
              </w:rPr>
            </w:pPr>
            <w:r w:rsidRPr="00F067CD">
              <w:rPr>
                <w:rFonts w:ascii="Times New Roman" w:eastAsia="Times New Roman" w:hAnsi="Times New Roman" w:cs="Times New Roman"/>
                <w:bCs/>
                <w:sz w:val="18"/>
                <w:szCs w:val="18"/>
                <w:lang w:val="en-US" w:eastAsia="ru-RU"/>
              </w:rPr>
              <w:t>01</w:t>
            </w:r>
          </w:p>
        </w:tc>
      </w:tr>
      <w:tr w:rsidR="00F067CD" w:rsidRPr="00F067CD" w:rsidTr="006822A6">
        <w:tc>
          <w:tcPr>
            <w:tcW w:w="6082" w:type="dxa"/>
          </w:tcPr>
          <w:p w:rsidR="00F067CD" w:rsidRPr="00F067CD" w:rsidRDefault="00F067CD" w:rsidP="00F067CD">
            <w:pPr>
              <w:widowControl w:val="0"/>
              <w:spacing w:after="0" w:line="240" w:lineRule="auto"/>
              <w:rPr>
                <w:rFonts w:ascii="Times New Roman" w:eastAsia="Times New Roman" w:hAnsi="Times New Roman" w:cs="Times New Roman"/>
                <w:sz w:val="20"/>
                <w:szCs w:val="20"/>
                <w:lang w:val="en-US" w:eastAsia="ru-RU"/>
              </w:rPr>
            </w:pPr>
            <w:r w:rsidRPr="00F067CD">
              <w:rPr>
                <w:rFonts w:ascii="Times New Roman" w:eastAsia="Times New Roman" w:hAnsi="Times New Roman" w:cs="Times New Roman"/>
                <w:sz w:val="20"/>
                <w:szCs w:val="20"/>
                <w:lang w:val="uk-UA" w:eastAsia="ru-RU"/>
              </w:rPr>
              <w:t xml:space="preserve">Підприємство  </w:t>
            </w:r>
            <w:r w:rsidRPr="00F067CD">
              <w:rPr>
                <w:rFonts w:ascii="Times New Roman" w:eastAsia="Times New Roman" w:hAnsi="Times New Roman" w:cs="Times New Roman"/>
                <w:sz w:val="20"/>
                <w:szCs w:val="20"/>
                <w:lang w:val="en-US" w:eastAsia="ru-RU"/>
              </w:rPr>
              <w:t xml:space="preserve"> </w:t>
            </w:r>
            <w:r w:rsidRPr="00F067CD">
              <w:rPr>
                <w:rFonts w:ascii="Times New Roman" w:eastAsia="Times New Roman" w:hAnsi="Times New Roman" w:cs="Times New Roman"/>
                <w:sz w:val="20"/>
                <w:szCs w:val="20"/>
                <w:u w:val="single"/>
                <w:lang w:val="en-US" w:eastAsia="ru-RU"/>
              </w:rPr>
              <w:t>ПРИВАТНЕ АКЦІОНЕРНЕ ТОВАРИСТВО "МИХАЙЛІВСЬКИЙ РАЙАГРОПОСТАЧ"</w:t>
            </w:r>
          </w:p>
        </w:tc>
        <w:tc>
          <w:tcPr>
            <w:tcW w:w="1956" w:type="dxa"/>
          </w:tcPr>
          <w:p w:rsidR="00F067CD" w:rsidRPr="00F067CD" w:rsidRDefault="00F067CD" w:rsidP="00F067CD">
            <w:pPr>
              <w:widowControl w:val="0"/>
              <w:spacing w:after="0" w:line="240" w:lineRule="auto"/>
              <w:rPr>
                <w:rFonts w:ascii="Times New Roman" w:eastAsia="Times New Roman" w:hAnsi="Times New Roman" w:cs="Times New Roman"/>
                <w:sz w:val="18"/>
                <w:szCs w:val="18"/>
                <w:lang w:eastAsia="ru-RU"/>
              </w:rPr>
            </w:pPr>
            <w:r w:rsidRPr="00F067CD">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sz w:val="18"/>
                <w:szCs w:val="18"/>
                <w:lang w:val="en-US" w:eastAsia="ru-RU"/>
              </w:rPr>
            </w:pPr>
            <w:r w:rsidRPr="00F067CD">
              <w:rPr>
                <w:rFonts w:ascii="Times New Roman" w:eastAsia="Times New Roman" w:hAnsi="Times New Roman" w:cs="Times New Roman"/>
                <w:sz w:val="18"/>
                <w:szCs w:val="18"/>
                <w:lang w:val="en-US" w:eastAsia="ru-RU"/>
              </w:rPr>
              <w:t>00903957</w:t>
            </w:r>
          </w:p>
        </w:tc>
      </w:tr>
    </w:tbl>
    <w:p w:rsidR="00F067CD" w:rsidRPr="00F067CD" w:rsidRDefault="00F067CD" w:rsidP="00F067CD">
      <w:pPr>
        <w:widowControl w:val="0"/>
        <w:spacing w:after="0" w:line="240" w:lineRule="auto"/>
        <w:jc w:val="center"/>
        <w:rPr>
          <w:rFonts w:ascii="Times New Roman" w:eastAsia="Times New Roman" w:hAnsi="Times New Roman" w:cs="Times New Roman"/>
          <w:b/>
          <w:bCs/>
          <w:lang w:val="uk-UA" w:eastAsia="ru-RU"/>
        </w:rPr>
      </w:pPr>
    </w:p>
    <w:p w:rsidR="00F067CD" w:rsidRPr="00F067CD" w:rsidRDefault="00F067CD" w:rsidP="00F067CD">
      <w:pPr>
        <w:widowControl w:val="0"/>
        <w:spacing w:after="0" w:line="240" w:lineRule="auto"/>
        <w:jc w:val="center"/>
        <w:rPr>
          <w:rFonts w:ascii="Times New Roman" w:eastAsia="Times New Roman" w:hAnsi="Times New Roman" w:cs="Times New Roman"/>
          <w:b/>
          <w:bCs/>
          <w:lang w:eastAsia="ru-RU"/>
        </w:rPr>
      </w:pPr>
      <w:r w:rsidRPr="00F067CD">
        <w:rPr>
          <w:rFonts w:ascii="Times New Roman" w:eastAsia="Times New Roman" w:hAnsi="Times New Roman" w:cs="Times New Roman"/>
          <w:b/>
          <w:bCs/>
          <w:lang w:val="en-US" w:eastAsia="ru-RU"/>
        </w:rPr>
        <w:t>Звіт</w:t>
      </w:r>
      <w:r w:rsidRPr="00F067CD">
        <w:rPr>
          <w:rFonts w:ascii="Times New Roman" w:eastAsia="Times New Roman" w:hAnsi="Times New Roman" w:cs="Times New Roman"/>
          <w:b/>
          <w:bCs/>
          <w:lang w:val="uk-UA" w:eastAsia="ru-RU"/>
        </w:rPr>
        <w:t xml:space="preserve"> про власний капітал</w:t>
      </w:r>
    </w:p>
    <w:p w:rsidR="00F067CD" w:rsidRPr="00F067CD" w:rsidRDefault="00F067CD" w:rsidP="00F067CD">
      <w:pPr>
        <w:widowControl w:val="0"/>
        <w:spacing w:after="0" w:line="240" w:lineRule="auto"/>
        <w:jc w:val="center"/>
        <w:rPr>
          <w:rFonts w:ascii="Times New Roman" w:eastAsia="Times New Roman" w:hAnsi="Times New Roman" w:cs="Times New Roman"/>
          <w:b/>
          <w:bCs/>
          <w:lang w:val="uk-UA" w:eastAsia="ru-RU"/>
        </w:rPr>
      </w:pPr>
      <w:r w:rsidRPr="00F067CD">
        <w:rPr>
          <w:rFonts w:ascii="Times New Roman" w:eastAsia="Times New Roman" w:hAnsi="Times New Roman" w:cs="Times New Roman"/>
          <w:b/>
          <w:bCs/>
          <w:lang w:val="en-US" w:eastAsia="ru-RU"/>
        </w:rPr>
        <w:t>з</w:t>
      </w:r>
      <w:r w:rsidRPr="00F067CD">
        <w:rPr>
          <w:rFonts w:ascii="Times New Roman" w:eastAsia="Times New Roman" w:hAnsi="Times New Roman" w:cs="Times New Roman"/>
          <w:b/>
          <w:bCs/>
          <w:lang w:val="uk-UA" w:eastAsia="ru-RU"/>
        </w:rPr>
        <w:t xml:space="preserve">а </w:t>
      </w:r>
      <w:r w:rsidRPr="00F067CD">
        <w:rPr>
          <w:rFonts w:ascii="Times New Roman" w:eastAsia="Times New Roman" w:hAnsi="Times New Roman" w:cs="Times New Roman"/>
          <w:b/>
          <w:bCs/>
          <w:lang w:val="en-US" w:eastAsia="ru-RU"/>
        </w:rPr>
        <w:t>2020 рік</w:t>
      </w:r>
      <w:r w:rsidRPr="00F067CD">
        <w:rPr>
          <w:rFonts w:ascii="Times New Roman" w:eastAsia="Times New Roman" w:hAnsi="Times New Roman" w:cs="Times New Roman"/>
          <w:b/>
          <w:bCs/>
          <w:lang w:val="uk-UA" w:eastAsia="ru-RU"/>
        </w:rPr>
        <w:t xml:space="preserve"> </w:t>
      </w:r>
    </w:p>
    <w:p w:rsidR="00F067CD" w:rsidRPr="00F067CD" w:rsidRDefault="00F067CD" w:rsidP="00F067CD">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F067CD" w:rsidRPr="00F067CD" w:rsidTr="006822A6">
        <w:trPr>
          <w:jc w:val="right"/>
        </w:trPr>
        <w:tc>
          <w:tcPr>
            <w:tcW w:w="8613" w:type="dxa"/>
            <w:tcBorders>
              <w:right w:val="single" w:sz="4" w:space="0" w:color="auto"/>
            </w:tcBorders>
            <w:vAlign w:val="center"/>
          </w:tcPr>
          <w:p w:rsidR="00F067CD" w:rsidRPr="00F067CD" w:rsidRDefault="00F067CD" w:rsidP="00F067CD">
            <w:pPr>
              <w:widowControl w:val="0"/>
              <w:spacing w:after="0" w:line="240" w:lineRule="auto"/>
              <w:rPr>
                <w:rFonts w:ascii="Times New Roman" w:eastAsia="Times New Roman" w:hAnsi="Times New Roman" w:cs="Times New Roman"/>
                <w:lang w:eastAsia="ru-RU"/>
              </w:rPr>
            </w:pPr>
            <w:r w:rsidRPr="00F067CD">
              <w:rPr>
                <w:rFonts w:ascii="Times New Roman" w:eastAsia="Times New Roman" w:hAnsi="Times New Roman" w:cs="Times New Roman"/>
                <w:lang w:val="uk-UA" w:eastAsia="ru-RU"/>
              </w:rPr>
              <w:t xml:space="preserve">                                                                    </w:t>
            </w:r>
            <w:r w:rsidRPr="00F067CD">
              <w:rPr>
                <w:rFonts w:ascii="Times New Roman" w:eastAsia="Times New Roman" w:hAnsi="Times New Roman" w:cs="Times New Roman"/>
                <w:lang w:val="en-US" w:eastAsia="ru-RU"/>
              </w:rPr>
              <w:t>Форма № 4</w:t>
            </w:r>
            <w:r w:rsidRPr="00F067CD">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F067CD" w:rsidRPr="00F067CD" w:rsidRDefault="00F067CD" w:rsidP="00F067CD">
            <w:pPr>
              <w:keepNext/>
              <w:keepLines/>
              <w:widowControl w:val="0"/>
              <w:suppressAutoHyphens/>
              <w:spacing w:after="0" w:line="240" w:lineRule="auto"/>
              <w:rPr>
                <w:rFonts w:ascii="Times New Roman" w:eastAsia="Times New Roman" w:hAnsi="Times New Roman" w:cs="Times New Roman"/>
                <w:lang w:val="en-US" w:eastAsia="ru-RU"/>
              </w:rPr>
            </w:pPr>
            <w:r w:rsidRPr="00F067CD">
              <w:rPr>
                <w:rFonts w:ascii="Times New Roman" w:eastAsia="Times New Roman" w:hAnsi="Times New Roman" w:cs="Times New Roman"/>
                <w:lang w:val="en-US" w:eastAsia="ru-RU"/>
              </w:rPr>
              <w:t>1801005</w:t>
            </w:r>
          </w:p>
        </w:tc>
      </w:tr>
    </w:tbl>
    <w:p w:rsidR="00F067CD" w:rsidRPr="00F067CD" w:rsidRDefault="00F067CD" w:rsidP="00F067CD">
      <w:pPr>
        <w:widowControl w:val="0"/>
        <w:spacing w:after="0" w:line="240" w:lineRule="auto"/>
        <w:jc w:val="center"/>
        <w:rPr>
          <w:rFonts w:ascii="Times New Roman" w:eastAsia="Times New Roman" w:hAnsi="Times New Roman" w:cs="Times New Roman"/>
          <w:b/>
          <w:bCs/>
          <w:sz w:val="10"/>
          <w:szCs w:val="10"/>
          <w:lang w:eastAsia="ru-RU"/>
        </w:rPr>
      </w:pPr>
    </w:p>
    <w:p w:rsidR="00F067CD" w:rsidRPr="00F067CD" w:rsidRDefault="00F067CD" w:rsidP="00F067CD">
      <w:pPr>
        <w:widowControl w:val="0"/>
        <w:spacing w:after="0" w:line="240" w:lineRule="auto"/>
        <w:jc w:val="center"/>
        <w:rPr>
          <w:rFonts w:ascii="Times New Roman" w:eastAsia="Times New Roman" w:hAnsi="Times New Roman" w:cs="Times New Roman"/>
          <w:b/>
          <w:bCs/>
          <w:sz w:val="10"/>
          <w:szCs w:val="10"/>
          <w:lang w:val="uk-UA"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F067CD" w:rsidRPr="00F067CD" w:rsidTr="006822A6">
        <w:trPr>
          <w:trHeight w:val="345"/>
        </w:trPr>
        <w:tc>
          <w:tcPr>
            <w:tcW w:w="2506" w:type="dxa"/>
            <w:tcBorders>
              <w:left w:val="single" w:sz="6" w:space="0" w:color="auto"/>
              <w:bottom w:val="single" w:sz="6" w:space="0" w:color="auto"/>
              <w:right w:val="single" w:sz="6" w:space="0" w:color="auto"/>
            </w:tcBorders>
            <w:vAlign w:val="center"/>
          </w:tcPr>
          <w:p w:rsidR="00F067CD" w:rsidRPr="00F067CD" w:rsidRDefault="00F067CD" w:rsidP="00F067CD">
            <w:pPr>
              <w:keepNext/>
              <w:spacing w:after="0" w:line="240" w:lineRule="auto"/>
              <w:jc w:val="center"/>
              <w:outlineLvl w:val="0"/>
              <w:rPr>
                <w:rFonts w:ascii="Times New Roman" w:eastAsia="Times New Roman" w:hAnsi="Times New Roman" w:cs="Times New Roman"/>
                <w:b/>
                <w:bCs/>
                <w:sz w:val="20"/>
                <w:szCs w:val="20"/>
                <w:lang w:val="uk-UA" w:eastAsia="ru-RU"/>
              </w:rPr>
            </w:pPr>
            <w:r w:rsidRPr="00F067CD">
              <w:rPr>
                <w:rFonts w:ascii="Times New Roman CYR" w:eastAsia="Times New Roman" w:hAnsi="Times New Roman CYR" w:cs="Times New Roman CYR"/>
                <w:b/>
                <w:bCs/>
                <w:sz w:val="20"/>
                <w:szCs w:val="20"/>
                <w:lang w:val="uk-UA" w:eastAsia="ru-RU"/>
              </w:rPr>
              <w:t>Стаття</w:t>
            </w:r>
          </w:p>
        </w:tc>
        <w:tc>
          <w:tcPr>
            <w:tcW w:w="630" w:type="dxa"/>
            <w:tcBorders>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val="uk-UA" w:eastAsia="ru-RU"/>
              </w:rPr>
            </w:pPr>
            <w:r w:rsidRPr="00F067CD">
              <w:rPr>
                <w:rFonts w:ascii="Times New Roman" w:eastAsia="Times New Roman" w:hAnsi="Times New Roman" w:cs="Times New Roman"/>
                <w:b/>
                <w:bCs/>
                <w:sz w:val="20"/>
                <w:szCs w:val="20"/>
                <w:lang w:val="uk-UA"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color w:val="000000"/>
                <w:sz w:val="20"/>
                <w:szCs w:val="20"/>
                <w:lang w:val="uk-UA" w:eastAsia="ru-RU"/>
              </w:rPr>
            </w:pPr>
            <w:r w:rsidRPr="00F067CD">
              <w:rPr>
                <w:rFonts w:ascii="Times New Roman" w:eastAsia="Times New Roman" w:hAnsi="Times New Roman" w:cs="Times New Roman"/>
                <w:b/>
                <w:color w:val="000000"/>
                <w:sz w:val="20"/>
                <w:szCs w:val="20"/>
                <w:lang w:val="uk-UA" w:eastAsia="ru-RU"/>
              </w:rPr>
              <w:t>Зареєст-рований (пайовий)</w:t>
            </w:r>
          </w:p>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val="uk-UA" w:eastAsia="ru-RU"/>
              </w:rPr>
            </w:pPr>
            <w:r w:rsidRPr="00F067CD">
              <w:rPr>
                <w:rFonts w:ascii="Times New Roman" w:eastAsia="Times New Roman" w:hAnsi="Times New Roman" w:cs="Times New Roman"/>
                <w:b/>
                <w:color w:val="000000"/>
                <w:sz w:val="20"/>
                <w:szCs w:val="20"/>
                <w:lang w:val="uk-UA"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val="uk-UA" w:eastAsia="ru-RU"/>
              </w:rPr>
            </w:pPr>
            <w:r w:rsidRPr="00F067CD">
              <w:rPr>
                <w:rFonts w:ascii="Times New Roman" w:eastAsia="Times New Roman" w:hAnsi="Times New Roman" w:cs="Times New Roman"/>
                <w:b/>
                <w:color w:val="000000"/>
                <w:sz w:val="20"/>
                <w:szCs w:val="20"/>
                <w:lang w:val="uk-UA"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color w:val="000000"/>
                <w:sz w:val="20"/>
                <w:szCs w:val="20"/>
                <w:lang w:val="uk-UA" w:eastAsia="ru-RU"/>
              </w:rPr>
            </w:pPr>
            <w:r w:rsidRPr="00F067CD">
              <w:rPr>
                <w:rFonts w:ascii="Times New Roman" w:eastAsia="Times New Roman" w:hAnsi="Times New Roman" w:cs="Times New Roman"/>
                <w:b/>
                <w:color w:val="000000"/>
                <w:sz w:val="20"/>
                <w:szCs w:val="20"/>
                <w:lang w:val="uk-UA"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sz w:val="20"/>
                <w:szCs w:val="20"/>
                <w:lang w:val="uk-UA" w:eastAsia="ru-RU"/>
              </w:rPr>
            </w:pPr>
            <w:r w:rsidRPr="00F067CD">
              <w:rPr>
                <w:rFonts w:ascii="Times New Roman" w:eastAsia="Times New Roman" w:hAnsi="Times New Roman" w:cs="Times New Roman"/>
                <w:b/>
                <w:color w:val="000000"/>
                <w:sz w:val="20"/>
                <w:szCs w:val="20"/>
                <w:lang w:val="uk-UA"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color w:val="000000"/>
                <w:sz w:val="20"/>
                <w:szCs w:val="20"/>
                <w:lang w:val="uk-UA" w:eastAsia="ru-RU"/>
              </w:rPr>
            </w:pPr>
            <w:r w:rsidRPr="00F067CD">
              <w:rPr>
                <w:rFonts w:ascii="Times New Roman" w:eastAsia="Times New Roman" w:hAnsi="Times New Roman" w:cs="Times New Roman"/>
                <w:b/>
                <w:color w:val="000000"/>
                <w:sz w:val="20"/>
                <w:szCs w:val="20"/>
                <w:lang w:val="uk-UA" w:eastAsia="ru-RU"/>
              </w:rPr>
              <w:t>Нероз-</w:t>
            </w:r>
          </w:p>
          <w:p w:rsidR="00F067CD" w:rsidRPr="00F067CD" w:rsidRDefault="00F067CD" w:rsidP="00F067CD">
            <w:pPr>
              <w:widowControl w:val="0"/>
              <w:spacing w:after="0" w:line="240" w:lineRule="auto"/>
              <w:jc w:val="center"/>
              <w:rPr>
                <w:rFonts w:ascii="Times New Roman" w:eastAsia="Times New Roman" w:hAnsi="Times New Roman" w:cs="Times New Roman"/>
                <w:b/>
                <w:color w:val="000000"/>
                <w:sz w:val="20"/>
                <w:szCs w:val="20"/>
                <w:lang w:val="uk-UA" w:eastAsia="ru-RU"/>
              </w:rPr>
            </w:pPr>
            <w:r w:rsidRPr="00F067CD">
              <w:rPr>
                <w:rFonts w:ascii="Times New Roman" w:eastAsia="Times New Roman" w:hAnsi="Times New Roman" w:cs="Times New Roman"/>
                <w:b/>
                <w:color w:val="000000"/>
                <w:sz w:val="20"/>
                <w:szCs w:val="20"/>
                <w:lang w:val="uk-UA" w:eastAsia="ru-RU"/>
              </w:rPr>
              <w:t>поділе-</w:t>
            </w:r>
          </w:p>
          <w:p w:rsidR="00F067CD" w:rsidRPr="00F067CD" w:rsidRDefault="00F067CD" w:rsidP="00F067CD">
            <w:pPr>
              <w:widowControl w:val="0"/>
              <w:spacing w:after="0" w:line="240" w:lineRule="auto"/>
              <w:jc w:val="center"/>
              <w:rPr>
                <w:rFonts w:ascii="Times New Roman" w:eastAsia="Times New Roman" w:hAnsi="Times New Roman" w:cs="Times New Roman"/>
                <w:b/>
                <w:sz w:val="20"/>
                <w:szCs w:val="20"/>
                <w:lang w:val="uk-UA" w:eastAsia="ru-RU"/>
              </w:rPr>
            </w:pPr>
            <w:r w:rsidRPr="00F067CD">
              <w:rPr>
                <w:rFonts w:ascii="Times New Roman" w:eastAsia="Times New Roman" w:hAnsi="Times New Roman" w:cs="Times New Roman"/>
                <w:b/>
                <w:color w:val="000000"/>
                <w:sz w:val="20"/>
                <w:szCs w:val="20"/>
                <w:lang w:val="uk-UA" w:eastAsia="ru-RU"/>
              </w:rPr>
              <w:t>ний прибуток</w:t>
            </w:r>
            <w:r w:rsidRPr="00F067CD">
              <w:rPr>
                <w:rFonts w:ascii="Times New Roman" w:eastAsia="Times New Roman" w:hAnsi="Times New Roman" w:cs="Times New Roman"/>
                <w:b/>
                <w:lang w:eastAsia="ru-RU"/>
              </w:rPr>
              <w:t xml:space="preserve"> </w:t>
            </w:r>
            <w:r w:rsidRPr="00F067CD">
              <w:rPr>
                <w:rFonts w:ascii="Times New Roman" w:eastAsia="Times New Roman" w:hAnsi="Times New Roman" w:cs="Times New Roman"/>
                <w:b/>
                <w:color w:val="000000"/>
                <w:sz w:val="20"/>
                <w:szCs w:val="20"/>
                <w:lang w:val="uk-UA"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sz w:val="20"/>
                <w:szCs w:val="20"/>
                <w:lang w:val="uk-UA" w:eastAsia="ru-RU"/>
              </w:rPr>
            </w:pPr>
            <w:r w:rsidRPr="00F067CD">
              <w:rPr>
                <w:rFonts w:ascii="Times New Roman" w:eastAsia="Times New Roman" w:hAnsi="Times New Roman" w:cs="Times New Roman"/>
                <w:b/>
                <w:color w:val="000000"/>
                <w:sz w:val="20"/>
                <w:szCs w:val="20"/>
                <w:lang w:val="uk-UA"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color w:val="000000"/>
                <w:sz w:val="20"/>
                <w:szCs w:val="20"/>
                <w:lang w:val="uk-UA" w:eastAsia="ru-RU"/>
              </w:rPr>
            </w:pPr>
            <w:r w:rsidRPr="00F067CD">
              <w:rPr>
                <w:rFonts w:ascii="Times New Roman" w:eastAsia="Times New Roman" w:hAnsi="Times New Roman" w:cs="Times New Roman"/>
                <w:b/>
                <w:color w:val="000000"/>
                <w:sz w:val="20"/>
                <w:szCs w:val="20"/>
                <w:lang w:val="uk-UA" w:eastAsia="ru-RU"/>
              </w:rPr>
              <w:t>Вилу</w:t>
            </w:r>
            <w:r w:rsidRPr="00F067CD">
              <w:rPr>
                <w:rFonts w:ascii="Times New Roman" w:eastAsia="Times New Roman" w:hAnsi="Times New Roman" w:cs="Times New Roman"/>
                <w:b/>
                <w:color w:val="000000"/>
                <w:sz w:val="20"/>
                <w:szCs w:val="20"/>
                <w:lang w:val="en-US" w:eastAsia="ru-RU"/>
              </w:rPr>
              <w:t>-</w:t>
            </w:r>
            <w:r w:rsidRPr="00F067CD">
              <w:rPr>
                <w:rFonts w:ascii="Times New Roman" w:eastAsia="Times New Roman" w:hAnsi="Times New Roman" w:cs="Times New Roman"/>
                <w:b/>
                <w:color w:val="000000"/>
                <w:sz w:val="20"/>
                <w:szCs w:val="20"/>
                <w:lang w:val="uk-UA" w:eastAsia="ru-RU"/>
              </w:rPr>
              <w:t>чений капітал</w:t>
            </w:r>
          </w:p>
        </w:tc>
        <w:tc>
          <w:tcPr>
            <w:tcW w:w="898" w:type="dxa"/>
            <w:tcBorders>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sz w:val="20"/>
                <w:szCs w:val="20"/>
                <w:lang w:val="uk-UA" w:eastAsia="ru-RU"/>
              </w:rPr>
            </w:pPr>
            <w:r w:rsidRPr="00F067CD">
              <w:rPr>
                <w:rFonts w:ascii="Times New Roman" w:eastAsia="Times New Roman" w:hAnsi="Times New Roman" w:cs="Times New Roman"/>
                <w:b/>
                <w:sz w:val="20"/>
                <w:szCs w:val="20"/>
                <w:lang w:val="uk-UA" w:eastAsia="ru-RU"/>
              </w:rPr>
              <w:t>Всього</w:t>
            </w:r>
          </w:p>
        </w:tc>
      </w:tr>
      <w:tr w:rsidR="00F067CD" w:rsidRPr="00F067CD" w:rsidTr="006822A6">
        <w:tc>
          <w:tcPr>
            <w:tcW w:w="2506"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val="uk-UA" w:eastAsia="ru-RU"/>
              </w:rPr>
            </w:pPr>
            <w:r w:rsidRPr="00F067CD">
              <w:rPr>
                <w:rFonts w:ascii="Times New Roman" w:eastAsia="Times New Roman" w:hAnsi="Times New Roman" w:cs="Times New Roman"/>
                <w:b/>
                <w:bCs/>
                <w:sz w:val="20"/>
                <w:szCs w:val="20"/>
                <w:lang w:val="uk-UA"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val="uk-UA" w:eastAsia="ru-RU"/>
              </w:rPr>
            </w:pPr>
            <w:r w:rsidRPr="00F067CD">
              <w:rPr>
                <w:rFonts w:ascii="Times New Roman" w:eastAsia="Times New Roman" w:hAnsi="Times New Roman" w:cs="Times New Roman"/>
                <w:b/>
                <w:bCs/>
                <w:sz w:val="20"/>
                <w:szCs w:val="20"/>
                <w:lang w:val="uk-UA"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val="uk-UA" w:eastAsia="ru-RU"/>
              </w:rPr>
            </w:pPr>
            <w:r w:rsidRPr="00F067CD">
              <w:rPr>
                <w:rFonts w:ascii="Times New Roman" w:eastAsia="Times New Roman" w:hAnsi="Times New Roman" w:cs="Times New Roman"/>
                <w:b/>
                <w:bCs/>
                <w:sz w:val="20"/>
                <w:szCs w:val="20"/>
                <w:lang w:val="uk-UA"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val="uk-UA" w:eastAsia="ru-RU"/>
              </w:rPr>
            </w:pPr>
            <w:r w:rsidRPr="00F067CD">
              <w:rPr>
                <w:rFonts w:ascii="Times New Roman" w:eastAsia="Times New Roman" w:hAnsi="Times New Roman" w:cs="Times New Roman"/>
                <w:b/>
                <w:bCs/>
                <w:sz w:val="20"/>
                <w:szCs w:val="20"/>
                <w:lang w:val="uk-UA"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val="uk-UA" w:eastAsia="ru-RU"/>
              </w:rPr>
            </w:pPr>
            <w:r w:rsidRPr="00F067CD">
              <w:rPr>
                <w:rFonts w:ascii="Times New Roman" w:eastAsia="Times New Roman" w:hAnsi="Times New Roman" w:cs="Times New Roman"/>
                <w:b/>
                <w:bCs/>
                <w:sz w:val="20"/>
                <w:szCs w:val="20"/>
                <w:lang w:val="uk-UA"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val="uk-UA" w:eastAsia="ru-RU"/>
              </w:rPr>
            </w:pPr>
            <w:r w:rsidRPr="00F067CD">
              <w:rPr>
                <w:rFonts w:ascii="Times New Roman" w:eastAsia="Times New Roman" w:hAnsi="Times New Roman" w:cs="Times New Roman"/>
                <w:b/>
                <w:bCs/>
                <w:sz w:val="20"/>
                <w:szCs w:val="20"/>
                <w:lang w:val="uk-UA"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val="uk-UA" w:eastAsia="ru-RU"/>
              </w:rPr>
            </w:pPr>
            <w:r w:rsidRPr="00F067CD">
              <w:rPr>
                <w:rFonts w:ascii="Times New Roman" w:eastAsia="Times New Roman" w:hAnsi="Times New Roman" w:cs="Times New Roman"/>
                <w:b/>
                <w:bCs/>
                <w:sz w:val="20"/>
                <w:szCs w:val="20"/>
                <w:lang w:val="uk-UA" w:eastAsia="ru-RU"/>
              </w:rPr>
              <w:t>10</w:t>
            </w:r>
          </w:p>
        </w:tc>
      </w:tr>
      <w:tr w:rsidR="00F067CD" w:rsidRPr="00F067CD" w:rsidTr="006822A6">
        <w:tc>
          <w:tcPr>
            <w:tcW w:w="2506"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915</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57700</w:t>
            </w:r>
          </w:p>
        </w:tc>
        <w:tc>
          <w:tcPr>
            <w:tcW w:w="898"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145</w:t>
            </w:r>
          </w:p>
        </w:tc>
        <w:tc>
          <w:tcPr>
            <w:tcW w:w="959"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-3309</w:t>
            </w:r>
          </w:p>
        </w:tc>
        <w:tc>
          <w:tcPr>
            <w:tcW w:w="83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55451</w:t>
            </w:r>
          </w:p>
        </w:tc>
      </w:tr>
      <w:tr w:rsidR="00F067CD" w:rsidRPr="00F067CD" w:rsidTr="006822A6">
        <w:tc>
          <w:tcPr>
            <w:tcW w:w="2506"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Коригування:</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r>
      <w:tr w:rsidR="00F067CD" w:rsidRPr="00F067CD" w:rsidTr="006822A6">
        <w:tc>
          <w:tcPr>
            <w:tcW w:w="2506"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r>
      <w:tr w:rsidR="00F067CD" w:rsidRPr="00F067CD" w:rsidTr="006822A6">
        <w:tc>
          <w:tcPr>
            <w:tcW w:w="2506"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r>
      <w:tr w:rsidR="00F067CD" w:rsidRPr="00F067CD" w:rsidTr="006822A6">
        <w:tc>
          <w:tcPr>
            <w:tcW w:w="2506"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915</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57700</w:t>
            </w:r>
          </w:p>
        </w:tc>
        <w:tc>
          <w:tcPr>
            <w:tcW w:w="898"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145</w:t>
            </w:r>
          </w:p>
        </w:tc>
        <w:tc>
          <w:tcPr>
            <w:tcW w:w="959"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-3309</w:t>
            </w:r>
          </w:p>
        </w:tc>
        <w:tc>
          <w:tcPr>
            <w:tcW w:w="83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55451</w:t>
            </w:r>
          </w:p>
        </w:tc>
      </w:tr>
      <w:tr w:rsidR="00F067CD" w:rsidRPr="00F067CD" w:rsidTr="006822A6">
        <w:tc>
          <w:tcPr>
            <w:tcW w:w="2506"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193</w:t>
            </w:r>
          </w:p>
        </w:tc>
        <w:tc>
          <w:tcPr>
            <w:tcW w:w="83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193</w:t>
            </w:r>
          </w:p>
        </w:tc>
      </w:tr>
      <w:tr w:rsidR="00F067CD" w:rsidRPr="00F067CD" w:rsidTr="006822A6">
        <w:tc>
          <w:tcPr>
            <w:tcW w:w="2506"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r>
      <w:tr w:rsidR="00F067CD" w:rsidRPr="00F067CD" w:rsidTr="006822A6">
        <w:tc>
          <w:tcPr>
            <w:tcW w:w="2506"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Розподіл прибутку:</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r>
      <w:tr w:rsidR="00F067CD" w:rsidRPr="00F067CD" w:rsidTr="006822A6">
        <w:tc>
          <w:tcPr>
            <w:tcW w:w="2506"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r>
      <w:tr w:rsidR="00F067CD" w:rsidRPr="00F067CD" w:rsidTr="006822A6">
        <w:tc>
          <w:tcPr>
            <w:tcW w:w="2506"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-6</w:t>
            </w:r>
          </w:p>
        </w:tc>
        <w:tc>
          <w:tcPr>
            <w:tcW w:w="83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r>
      <w:tr w:rsidR="00F067CD" w:rsidRPr="00F067CD" w:rsidTr="006822A6">
        <w:tc>
          <w:tcPr>
            <w:tcW w:w="2506"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r>
      <w:tr w:rsidR="00F067CD" w:rsidRPr="00F067CD" w:rsidTr="006822A6">
        <w:tc>
          <w:tcPr>
            <w:tcW w:w="2506"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r>
      <w:tr w:rsidR="00F067CD" w:rsidRPr="00F067CD" w:rsidTr="006822A6">
        <w:tc>
          <w:tcPr>
            <w:tcW w:w="2506"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r>
      <w:tr w:rsidR="00F067CD" w:rsidRPr="00F067CD" w:rsidTr="006822A6">
        <w:tc>
          <w:tcPr>
            <w:tcW w:w="2506"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r>
      <w:tr w:rsidR="00F067CD" w:rsidRPr="00F067CD" w:rsidTr="006822A6">
        <w:tc>
          <w:tcPr>
            <w:tcW w:w="2506"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r>
      <w:tr w:rsidR="00F067CD" w:rsidRPr="00F067CD" w:rsidTr="006822A6">
        <w:tc>
          <w:tcPr>
            <w:tcW w:w="2506"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r>
      <w:tr w:rsidR="00F067CD" w:rsidRPr="00F067CD" w:rsidTr="006822A6">
        <w:tc>
          <w:tcPr>
            <w:tcW w:w="2506"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r>
      <w:tr w:rsidR="00F067CD" w:rsidRPr="00F067CD" w:rsidTr="006822A6">
        <w:tc>
          <w:tcPr>
            <w:tcW w:w="2506"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187</w:t>
            </w:r>
          </w:p>
        </w:tc>
        <w:tc>
          <w:tcPr>
            <w:tcW w:w="83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193</w:t>
            </w:r>
          </w:p>
        </w:tc>
      </w:tr>
      <w:tr w:rsidR="00F067CD" w:rsidRPr="00F067CD" w:rsidTr="006822A6">
        <w:tc>
          <w:tcPr>
            <w:tcW w:w="2506"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915</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57700</w:t>
            </w:r>
          </w:p>
        </w:tc>
        <w:tc>
          <w:tcPr>
            <w:tcW w:w="898"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151</w:t>
            </w:r>
          </w:p>
        </w:tc>
        <w:tc>
          <w:tcPr>
            <w:tcW w:w="959"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-3122</w:t>
            </w:r>
          </w:p>
        </w:tc>
        <w:tc>
          <w:tcPr>
            <w:tcW w:w="83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55644</w:t>
            </w:r>
          </w:p>
        </w:tc>
      </w:tr>
    </w:tbl>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067CD">
        <w:rPr>
          <w:rFonts w:ascii="Courier New" w:eastAsia="Times New Roman" w:hAnsi="Courier New" w:cs="Courier New"/>
          <w:sz w:val="20"/>
          <w:szCs w:val="20"/>
          <w:lang w:val="en-US" w:eastAsia="ru-RU"/>
        </w:rPr>
        <w:t>д/н</w:t>
      </w:r>
    </w:p>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F067CD" w:rsidRPr="00F067CD" w:rsidTr="006822A6">
        <w:tc>
          <w:tcPr>
            <w:tcW w:w="3227"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067CD">
              <w:rPr>
                <w:rFonts w:ascii="Times New Roman" w:eastAsia="Times New Roman" w:hAnsi="Times New Roman" w:cs="Times New Roman"/>
                <w:b/>
                <w:sz w:val="20"/>
                <w:szCs w:val="20"/>
                <w:lang w:val="en-US" w:eastAsia="ru-RU"/>
              </w:rPr>
              <w:t>Директор</w:t>
            </w:r>
          </w:p>
        </w:tc>
        <w:tc>
          <w:tcPr>
            <w:tcW w:w="2481" w:type="dxa"/>
            <w:shd w:val="clear" w:color="auto" w:fill="auto"/>
            <w:vAlign w:val="center"/>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067CD">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067CD">
              <w:rPr>
                <w:rFonts w:ascii="Times New Roman" w:eastAsia="Times New Roman" w:hAnsi="Times New Roman" w:cs="Times New Roman"/>
                <w:b/>
                <w:sz w:val="20"/>
                <w:szCs w:val="20"/>
                <w:lang w:val="en-US" w:eastAsia="ru-RU"/>
              </w:rPr>
              <w:t>Спiцина Юлiя Олександрiвна</w:t>
            </w:r>
          </w:p>
        </w:tc>
      </w:tr>
      <w:tr w:rsidR="00F067CD" w:rsidRPr="00F067CD" w:rsidTr="006822A6">
        <w:tc>
          <w:tcPr>
            <w:tcW w:w="3227"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067CD">
              <w:rPr>
                <w:rFonts w:ascii="Times New Roman" w:eastAsia="Times New Roman" w:hAnsi="Times New Roman" w:cs="Times New Roman"/>
                <w:b/>
                <w:color w:val="000000"/>
                <w:sz w:val="16"/>
                <w:szCs w:val="16"/>
                <w:lang w:val="en-US" w:eastAsia="ru-RU"/>
              </w:rPr>
              <w:t>(</w:t>
            </w:r>
            <w:r w:rsidRPr="00F067CD">
              <w:rPr>
                <w:rFonts w:ascii="Times New Roman" w:eastAsia="Times New Roman" w:hAnsi="Times New Roman" w:cs="Times New Roman"/>
                <w:b/>
                <w:color w:val="000000"/>
                <w:sz w:val="16"/>
                <w:szCs w:val="16"/>
                <w:lang w:eastAsia="ru-RU"/>
              </w:rPr>
              <w:t>підпис</w:t>
            </w:r>
            <w:r w:rsidRPr="00F067CD">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F067CD" w:rsidRPr="00F067CD" w:rsidTr="006822A6">
        <w:tc>
          <w:tcPr>
            <w:tcW w:w="3227"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F067CD" w:rsidRPr="00F067CD" w:rsidTr="006822A6">
        <w:tc>
          <w:tcPr>
            <w:tcW w:w="3227"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067CD">
              <w:rPr>
                <w:rFonts w:ascii="Times New Roman" w:eastAsia="Times New Roman" w:hAnsi="Times New Roman" w:cs="Times New Roman"/>
                <w:b/>
                <w:sz w:val="20"/>
                <w:szCs w:val="20"/>
                <w:lang w:eastAsia="ru-RU"/>
              </w:rPr>
              <w:t>Головний бухгалтер</w:t>
            </w:r>
            <w:r w:rsidRPr="00F067CD">
              <w:rPr>
                <w:rFonts w:ascii="Times New Roman" w:eastAsia="Times New Roman" w:hAnsi="Times New Roman" w:cs="Times New Roman"/>
                <w:b/>
                <w:color w:val="000000"/>
                <w:sz w:val="20"/>
                <w:szCs w:val="20"/>
                <w:lang w:eastAsia="ru-RU"/>
              </w:rPr>
              <w:t xml:space="preserve"> </w:t>
            </w:r>
            <w:r w:rsidRPr="00F067CD">
              <w:rPr>
                <w:rFonts w:ascii="Times New Roman" w:eastAsia="Times New Roman" w:hAnsi="Times New Roman" w:cs="Times New Roman"/>
                <w:b/>
                <w:color w:val="000000"/>
                <w:sz w:val="20"/>
                <w:szCs w:val="20"/>
                <w:lang w:val="uk-UA" w:eastAsia="ru-RU"/>
              </w:rPr>
              <w:t xml:space="preserve">   </w:t>
            </w:r>
          </w:p>
        </w:tc>
        <w:tc>
          <w:tcPr>
            <w:tcW w:w="2481" w:type="dxa"/>
            <w:shd w:val="clear" w:color="auto" w:fill="auto"/>
            <w:vAlign w:val="center"/>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067CD">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067CD">
              <w:rPr>
                <w:rFonts w:ascii="Times New Roman" w:eastAsia="Times New Roman" w:hAnsi="Times New Roman" w:cs="Times New Roman"/>
                <w:b/>
                <w:sz w:val="20"/>
                <w:szCs w:val="20"/>
                <w:lang w:val="en-US" w:eastAsia="ru-RU"/>
              </w:rPr>
              <w:t>Мелешкова Тетяна Анатолiївна</w:t>
            </w:r>
          </w:p>
        </w:tc>
      </w:tr>
      <w:tr w:rsidR="00F067CD" w:rsidRPr="00F067CD" w:rsidTr="006822A6">
        <w:tc>
          <w:tcPr>
            <w:tcW w:w="3227"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067CD">
              <w:rPr>
                <w:rFonts w:ascii="Times New Roman" w:eastAsia="Times New Roman" w:hAnsi="Times New Roman" w:cs="Times New Roman"/>
                <w:b/>
                <w:color w:val="000000"/>
                <w:sz w:val="16"/>
                <w:szCs w:val="16"/>
                <w:lang w:val="en-US" w:eastAsia="ru-RU"/>
              </w:rPr>
              <w:t>(</w:t>
            </w:r>
            <w:r w:rsidRPr="00F067CD">
              <w:rPr>
                <w:rFonts w:ascii="Times New Roman" w:eastAsia="Times New Roman" w:hAnsi="Times New Roman" w:cs="Times New Roman"/>
                <w:b/>
                <w:color w:val="000000"/>
                <w:sz w:val="16"/>
                <w:szCs w:val="16"/>
                <w:lang w:eastAsia="ru-RU"/>
              </w:rPr>
              <w:t>підпис</w:t>
            </w:r>
            <w:r w:rsidRPr="00F067CD">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067CD" w:rsidRDefault="00F067CD">
      <w:pPr>
        <w:sectPr w:rsidR="00F067CD" w:rsidSect="00F067CD">
          <w:pgSz w:w="11906" w:h="16838"/>
          <w:pgMar w:top="363" w:right="567" w:bottom="363" w:left="1417" w:header="708" w:footer="708" w:gutter="0"/>
          <w:cols w:space="708"/>
          <w:docGrid w:linePitch="360"/>
        </w:sectPr>
      </w:pPr>
    </w:p>
    <w:p w:rsidR="00F067CD" w:rsidRPr="00F067CD" w:rsidRDefault="00F067CD" w:rsidP="00F067CD">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F067CD" w:rsidRPr="00F067CD" w:rsidTr="006822A6">
        <w:tc>
          <w:tcPr>
            <w:tcW w:w="6082" w:type="dxa"/>
          </w:tcPr>
          <w:p w:rsidR="00F067CD" w:rsidRPr="00F067CD" w:rsidRDefault="00F067CD" w:rsidP="00F067CD">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F067CD" w:rsidRPr="00F067CD" w:rsidRDefault="00F067CD" w:rsidP="00F067CD">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sz w:val="18"/>
                <w:szCs w:val="18"/>
                <w:lang w:eastAsia="ru-RU"/>
              </w:rPr>
            </w:pPr>
            <w:r w:rsidRPr="00F067CD">
              <w:rPr>
                <w:rFonts w:ascii="Times New Roman" w:eastAsia="Times New Roman" w:hAnsi="Times New Roman" w:cs="Times New Roman"/>
                <w:sz w:val="18"/>
                <w:szCs w:val="18"/>
                <w:lang w:val="uk-UA" w:eastAsia="ru-RU"/>
              </w:rPr>
              <w:t>Коди</w:t>
            </w:r>
          </w:p>
        </w:tc>
      </w:tr>
      <w:tr w:rsidR="00F067CD" w:rsidRPr="00F067CD" w:rsidTr="006822A6">
        <w:tc>
          <w:tcPr>
            <w:tcW w:w="6082" w:type="dxa"/>
          </w:tcPr>
          <w:p w:rsidR="00F067CD" w:rsidRPr="00F067CD" w:rsidRDefault="00F067CD" w:rsidP="00F067CD">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F067CD" w:rsidRPr="00F067CD" w:rsidRDefault="00F067CD" w:rsidP="00F067CD">
            <w:pPr>
              <w:widowControl w:val="0"/>
              <w:spacing w:after="0" w:line="240" w:lineRule="auto"/>
              <w:jc w:val="center"/>
              <w:rPr>
                <w:rFonts w:ascii="Times New Roman" w:eastAsia="Times New Roman" w:hAnsi="Times New Roman" w:cs="Times New Roman"/>
                <w:sz w:val="16"/>
                <w:szCs w:val="16"/>
                <w:lang w:eastAsia="ru-RU"/>
              </w:rPr>
            </w:pPr>
            <w:r w:rsidRPr="00F067CD">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sz w:val="18"/>
                <w:szCs w:val="18"/>
                <w:lang w:val="en-US" w:eastAsia="ru-RU"/>
              </w:rPr>
            </w:pPr>
            <w:r w:rsidRPr="00F067CD">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F067CD" w:rsidRPr="00F067CD" w:rsidRDefault="00F067CD" w:rsidP="00F067CD">
            <w:pPr>
              <w:widowControl w:val="0"/>
              <w:spacing w:after="0" w:line="240" w:lineRule="auto"/>
              <w:rPr>
                <w:rFonts w:ascii="Times New Roman" w:eastAsia="Times New Roman" w:hAnsi="Times New Roman" w:cs="Times New Roman"/>
                <w:bCs/>
                <w:sz w:val="18"/>
                <w:szCs w:val="18"/>
                <w:lang w:val="en-US" w:eastAsia="ru-RU"/>
              </w:rPr>
            </w:pPr>
            <w:r w:rsidRPr="00F067CD">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F067CD" w:rsidRPr="00F067CD" w:rsidRDefault="00F067CD" w:rsidP="00F067CD">
            <w:pPr>
              <w:widowControl w:val="0"/>
              <w:spacing w:after="0" w:line="240" w:lineRule="auto"/>
              <w:rPr>
                <w:rFonts w:ascii="Times New Roman" w:eastAsia="Times New Roman" w:hAnsi="Times New Roman" w:cs="Times New Roman"/>
                <w:bCs/>
                <w:sz w:val="18"/>
                <w:szCs w:val="18"/>
                <w:lang w:val="en-US" w:eastAsia="ru-RU"/>
              </w:rPr>
            </w:pPr>
            <w:r w:rsidRPr="00F067CD">
              <w:rPr>
                <w:rFonts w:ascii="Times New Roman" w:eastAsia="Times New Roman" w:hAnsi="Times New Roman" w:cs="Times New Roman"/>
                <w:bCs/>
                <w:sz w:val="18"/>
                <w:szCs w:val="18"/>
                <w:lang w:val="en-US" w:eastAsia="ru-RU"/>
              </w:rPr>
              <w:t>01</w:t>
            </w:r>
          </w:p>
        </w:tc>
      </w:tr>
      <w:tr w:rsidR="00F067CD" w:rsidRPr="00F067CD" w:rsidTr="006822A6">
        <w:tc>
          <w:tcPr>
            <w:tcW w:w="6082" w:type="dxa"/>
          </w:tcPr>
          <w:p w:rsidR="00F067CD" w:rsidRPr="00F067CD" w:rsidRDefault="00F067CD" w:rsidP="00F067CD">
            <w:pPr>
              <w:widowControl w:val="0"/>
              <w:spacing w:after="0" w:line="240" w:lineRule="auto"/>
              <w:rPr>
                <w:rFonts w:ascii="Times New Roman" w:eastAsia="Times New Roman" w:hAnsi="Times New Roman" w:cs="Times New Roman"/>
                <w:sz w:val="18"/>
                <w:szCs w:val="18"/>
                <w:lang w:val="en-US" w:eastAsia="ru-RU"/>
              </w:rPr>
            </w:pPr>
            <w:r w:rsidRPr="00F067CD">
              <w:rPr>
                <w:rFonts w:ascii="Times New Roman" w:eastAsia="Times New Roman" w:hAnsi="Times New Roman" w:cs="Times New Roman"/>
                <w:sz w:val="18"/>
                <w:szCs w:val="18"/>
                <w:lang w:val="uk-UA" w:eastAsia="ru-RU"/>
              </w:rPr>
              <w:t xml:space="preserve">Підприємство  </w:t>
            </w:r>
            <w:r w:rsidRPr="00F067CD">
              <w:rPr>
                <w:rFonts w:ascii="Times New Roman" w:eastAsia="Times New Roman" w:hAnsi="Times New Roman" w:cs="Times New Roman"/>
                <w:sz w:val="18"/>
                <w:szCs w:val="18"/>
                <w:lang w:val="en-US" w:eastAsia="ru-RU"/>
              </w:rPr>
              <w:t xml:space="preserve"> </w:t>
            </w:r>
            <w:r w:rsidRPr="00F067CD">
              <w:rPr>
                <w:rFonts w:ascii="Times New Roman" w:eastAsia="Times New Roman" w:hAnsi="Times New Roman" w:cs="Times New Roman"/>
                <w:sz w:val="18"/>
                <w:szCs w:val="18"/>
                <w:u w:val="single"/>
                <w:lang w:val="en-US" w:eastAsia="ru-RU"/>
              </w:rPr>
              <w:t>ПРИВАТНЕ АКЦІОНЕРНЕ ТОВАРИСТВО "МИХАЙЛІВСЬКИЙ РАЙАГРОПОСТАЧ"</w:t>
            </w:r>
          </w:p>
        </w:tc>
        <w:tc>
          <w:tcPr>
            <w:tcW w:w="1956" w:type="dxa"/>
            <w:gridSpan w:val="3"/>
          </w:tcPr>
          <w:p w:rsidR="00F067CD" w:rsidRPr="00F067CD" w:rsidRDefault="00F067CD" w:rsidP="00F067CD">
            <w:pPr>
              <w:widowControl w:val="0"/>
              <w:spacing w:after="0" w:line="240" w:lineRule="auto"/>
              <w:rPr>
                <w:rFonts w:ascii="Times New Roman" w:eastAsia="Times New Roman" w:hAnsi="Times New Roman" w:cs="Times New Roman"/>
                <w:sz w:val="18"/>
                <w:szCs w:val="18"/>
                <w:lang w:eastAsia="ru-RU"/>
              </w:rPr>
            </w:pPr>
            <w:r w:rsidRPr="00F067CD">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sz w:val="18"/>
                <w:szCs w:val="18"/>
                <w:lang w:val="en-US" w:eastAsia="ru-RU"/>
              </w:rPr>
            </w:pPr>
            <w:r w:rsidRPr="00F067CD">
              <w:rPr>
                <w:rFonts w:ascii="Times New Roman" w:eastAsia="Times New Roman" w:hAnsi="Times New Roman" w:cs="Times New Roman"/>
                <w:sz w:val="18"/>
                <w:szCs w:val="18"/>
                <w:lang w:val="en-US" w:eastAsia="ru-RU"/>
              </w:rPr>
              <w:t>00903957</w:t>
            </w:r>
          </w:p>
        </w:tc>
      </w:tr>
      <w:tr w:rsidR="00F067CD" w:rsidRPr="00F067CD" w:rsidTr="006822A6">
        <w:trPr>
          <w:trHeight w:val="199"/>
        </w:trPr>
        <w:tc>
          <w:tcPr>
            <w:tcW w:w="6082" w:type="dxa"/>
          </w:tcPr>
          <w:p w:rsidR="00F067CD" w:rsidRPr="00F067CD" w:rsidRDefault="00F067CD" w:rsidP="00F067CD">
            <w:pPr>
              <w:widowControl w:val="0"/>
              <w:spacing w:after="0" w:line="240" w:lineRule="auto"/>
              <w:rPr>
                <w:rFonts w:ascii="Times New Roman" w:eastAsia="Times New Roman" w:hAnsi="Times New Roman" w:cs="Times New Roman"/>
                <w:sz w:val="18"/>
                <w:szCs w:val="18"/>
                <w:lang w:val="en-US" w:eastAsia="ru-RU"/>
              </w:rPr>
            </w:pPr>
            <w:r w:rsidRPr="00F067CD">
              <w:rPr>
                <w:rFonts w:ascii="Times New Roman" w:eastAsia="Times New Roman" w:hAnsi="Times New Roman" w:cs="Times New Roman"/>
                <w:sz w:val="18"/>
                <w:szCs w:val="18"/>
                <w:lang w:val="uk-UA" w:eastAsia="ru-RU"/>
              </w:rPr>
              <w:t xml:space="preserve">Територія </w:t>
            </w:r>
            <w:r w:rsidRPr="00F067CD">
              <w:rPr>
                <w:rFonts w:ascii="Times New Roman" w:eastAsia="Times New Roman" w:hAnsi="Times New Roman" w:cs="Times New Roman"/>
                <w:sz w:val="18"/>
                <w:szCs w:val="18"/>
                <w:lang w:val="en-US" w:eastAsia="ru-RU"/>
              </w:rPr>
              <w:t xml:space="preserve"> </w:t>
            </w:r>
            <w:r w:rsidRPr="00F067CD">
              <w:rPr>
                <w:rFonts w:ascii="Times New Roman" w:eastAsia="Times New Roman" w:hAnsi="Times New Roman" w:cs="Times New Roman"/>
                <w:sz w:val="18"/>
                <w:szCs w:val="18"/>
                <w:u w:val="single"/>
                <w:lang w:val="en-US" w:eastAsia="ru-RU"/>
              </w:rPr>
              <w:t>ЗАПОРIЗЬКА ОБЛАСТЬ</w:t>
            </w:r>
          </w:p>
        </w:tc>
        <w:tc>
          <w:tcPr>
            <w:tcW w:w="1956" w:type="dxa"/>
            <w:gridSpan w:val="3"/>
          </w:tcPr>
          <w:p w:rsidR="00F067CD" w:rsidRPr="00F067CD" w:rsidRDefault="00F067CD" w:rsidP="00F067CD">
            <w:pPr>
              <w:widowControl w:val="0"/>
              <w:spacing w:after="0" w:line="240" w:lineRule="auto"/>
              <w:rPr>
                <w:rFonts w:ascii="Times New Roman" w:eastAsia="Times New Roman" w:hAnsi="Times New Roman" w:cs="Times New Roman"/>
                <w:sz w:val="18"/>
                <w:szCs w:val="18"/>
                <w:lang w:eastAsia="ru-RU"/>
              </w:rPr>
            </w:pPr>
            <w:r w:rsidRPr="00F067CD">
              <w:rPr>
                <w:rFonts w:ascii="Times New Roman" w:eastAsia="Times New Roman" w:hAnsi="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sz w:val="18"/>
                <w:szCs w:val="18"/>
                <w:lang w:val="en-US" w:eastAsia="ru-RU"/>
              </w:rPr>
            </w:pPr>
            <w:r w:rsidRPr="00F067CD">
              <w:rPr>
                <w:rFonts w:ascii="Times New Roman" w:eastAsia="Times New Roman" w:hAnsi="Times New Roman" w:cs="Times New Roman"/>
                <w:sz w:val="18"/>
                <w:szCs w:val="18"/>
                <w:lang w:val="en-US" w:eastAsia="ru-RU"/>
              </w:rPr>
              <w:t>2323355400</w:t>
            </w:r>
          </w:p>
        </w:tc>
      </w:tr>
      <w:tr w:rsidR="00F067CD" w:rsidRPr="00F067CD" w:rsidTr="006822A6">
        <w:trPr>
          <w:trHeight w:val="199"/>
        </w:trPr>
        <w:tc>
          <w:tcPr>
            <w:tcW w:w="6082" w:type="dxa"/>
          </w:tcPr>
          <w:p w:rsidR="00F067CD" w:rsidRPr="00F067CD" w:rsidRDefault="00F067CD" w:rsidP="00F067CD">
            <w:pPr>
              <w:widowControl w:val="0"/>
              <w:spacing w:after="0" w:line="240" w:lineRule="auto"/>
              <w:rPr>
                <w:rFonts w:ascii="Times New Roman" w:eastAsia="Times New Roman" w:hAnsi="Times New Roman" w:cs="Times New Roman"/>
                <w:sz w:val="18"/>
                <w:szCs w:val="18"/>
                <w:lang w:eastAsia="ru-RU"/>
              </w:rPr>
            </w:pPr>
            <w:r w:rsidRPr="00F067CD">
              <w:rPr>
                <w:rFonts w:ascii="Times New Roman" w:eastAsia="Times New Roman" w:hAnsi="Times New Roman" w:cs="Times New Roman"/>
                <w:sz w:val="18"/>
                <w:szCs w:val="18"/>
                <w:lang w:val="uk-UA" w:eastAsia="ru-RU"/>
              </w:rPr>
              <w:t>Організаційно-правова форма господарювання</w:t>
            </w:r>
            <w:r w:rsidRPr="00F067CD">
              <w:rPr>
                <w:rFonts w:ascii="Times New Roman" w:eastAsia="Times New Roman" w:hAnsi="Times New Roman" w:cs="Times New Roman"/>
                <w:sz w:val="18"/>
                <w:szCs w:val="18"/>
                <w:lang w:eastAsia="ru-RU"/>
              </w:rPr>
              <w:t xml:space="preserve">  </w:t>
            </w:r>
            <w:r w:rsidRPr="00F067CD">
              <w:rPr>
                <w:rFonts w:ascii="Times New Roman" w:eastAsia="Times New Roman" w:hAnsi="Times New Roman" w:cs="Times New Roman"/>
                <w:sz w:val="18"/>
                <w:szCs w:val="18"/>
                <w:u w:val="single"/>
                <w:lang w:val="en-US" w:eastAsia="ru-RU"/>
              </w:rPr>
              <w:t>АКЦIОНЕРНЕ ТОВАРИСТВО</w:t>
            </w:r>
          </w:p>
        </w:tc>
        <w:tc>
          <w:tcPr>
            <w:tcW w:w="1956" w:type="dxa"/>
            <w:gridSpan w:val="3"/>
          </w:tcPr>
          <w:p w:rsidR="00F067CD" w:rsidRPr="00F067CD" w:rsidRDefault="00F067CD" w:rsidP="00F067CD">
            <w:pPr>
              <w:widowControl w:val="0"/>
              <w:spacing w:after="0" w:line="240" w:lineRule="auto"/>
              <w:rPr>
                <w:rFonts w:ascii="Times New Roman" w:eastAsia="Times New Roman" w:hAnsi="Times New Roman" w:cs="Times New Roman"/>
                <w:sz w:val="18"/>
                <w:szCs w:val="18"/>
                <w:lang w:val="uk-UA" w:eastAsia="ru-RU"/>
              </w:rPr>
            </w:pPr>
            <w:r w:rsidRPr="00F067CD">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sz w:val="18"/>
                <w:szCs w:val="18"/>
                <w:lang w:val="en-US" w:eastAsia="ru-RU"/>
              </w:rPr>
            </w:pPr>
            <w:r w:rsidRPr="00F067CD">
              <w:rPr>
                <w:rFonts w:ascii="Times New Roman" w:eastAsia="Times New Roman" w:hAnsi="Times New Roman" w:cs="Times New Roman"/>
                <w:sz w:val="18"/>
                <w:szCs w:val="18"/>
                <w:lang w:val="en-US" w:eastAsia="ru-RU"/>
              </w:rPr>
              <w:t>230</w:t>
            </w:r>
          </w:p>
        </w:tc>
      </w:tr>
      <w:tr w:rsidR="00F067CD" w:rsidRPr="00F067CD" w:rsidTr="006822A6">
        <w:tc>
          <w:tcPr>
            <w:tcW w:w="6082" w:type="dxa"/>
          </w:tcPr>
          <w:p w:rsidR="00F067CD" w:rsidRPr="00F067CD" w:rsidRDefault="00F067CD" w:rsidP="00F067CD">
            <w:pPr>
              <w:widowControl w:val="0"/>
              <w:spacing w:after="0" w:line="240" w:lineRule="auto"/>
              <w:rPr>
                <w:rFonts w:ascii="Times New Roman" w:eastAsia="Times New Roman" w:hAnsi="Times New Roman" w:cs="Times New Roman"/>
                <w:sz w:val="18"/>
                <w:szCs w:val="18"/>
                <w:lang w:val="en-US" w:eastAsia="ru-RU"/>
              </w:rPr>
            </w:pPr>
            <w:r w:rsidRPr="00F067CD">
              <w:rPr>
                <w:rFonts w:ascii="Times New Roman" w:eastAsia="Times New Roman" w:hAnsi="Times New Roman" w:cs="Times New Roman"/>
                <w:sz w:val="18"/>
                <w:szCs w:val="18"/>
                <w:lang w:eastAsia="ru-RU"/>
              </w:rPr>
              <w:t xml:space="preserve">Вид економічної діяльності </w:t>
            </w:r>
            <w:r w:rsidRPr="00F067CD">
              <w:rPr>
                <w:rFonts w:ascii="Times New Roman" w:eastAsia="Times New Roman" w:hAnsi="Times New Roman" w:cs="Times New Roman"/>
                <w:sz w:val="18"/>
                <w:szCs w:val="18"/>
                <w:lang w:val="en-US" w:eastAsia="ru-RU"/>
              </w:rPr>
              <w:t xml:space="preserve"> </w:t>
            </w:r>
            <w:r w:rsidRPr="00F067CD">
              <w:rPr>
                <w:rFonts w:ascii="Times New Roman" w:eastAsia="Times New Roman" w:hAnsi="Times New Roman" w:cs="Times New Roman"/>
                <w:sz w:val="18"/>
                <w:szCs w:val="18"/>
                <w:u w:val="single"/>
                <w:lang w:val="en-US" w:eastAsia="ru-RU"/>
              </w:rPr>
              <w:t>ОПТОВА ТОРГІВЛЯ ЗЕРНОМ, НЕОБРОБЛЕНИМ ТЮТЮНОМ, НАСІННЯМ І КОРМАМИ ДЛЯ ТВАРИН</w:t>
            </w:r>
          </w:p>
        </w:tc>
        <w:tc>
          <w:tcPr>
            <w:tcW w:w="1956" w:type="dxa"/>
            <w:gridSpan w:val="3"/>
            <w:tcBorders>
              <w:top w:val="nil"/>
              <w:left w:val="nil"/>
              <w:bottom w:val="nil"/>
              <w:right w:val="single" w:sz="4" w:space="0" w:color="auto"/>
            </w:tcBorders>
          </w:tcPr>
          <w:p w:rsidR="00F067CD" w:rsidRPr="00F067CD" w:rsidRDefault="00F067CD" w:rsidP="00F067CD">
            <w:pPr>
              <w:widowControl w:val="0"/>
              <w:spacing w:after="0" w:line="240" w:lineRule="auto"/>
              <w:rPr>
                <w:rFonts w:ascii="Times New Roman" w:eastAsia="Times New Roman" w:hAnsi="Times New Roman" w:cs="Times New Roman"/>
                <w:sz w:val="18"/>
                <w:szCs w:val="18"/>
                <w:lang w:eastAsia="ru-RU"/>
              </w:rPr>
            </w:pPr>
            <w:r w:rsidRPr="00F067CD">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sz w:val="18"/>
                <w:szCs w:val="18"/>
                <w:lang w:val="en-US" w:eastAsia="ru-RU"/>
              </w:rPr>
            </w:pPr>
            <w:r w:rsidRPr="00F067CD">
              <w:rPr>
                <w:rFonts w:ascii="Times New Roman" w:eastAsia="Times New Roman" w:hAnsi="Times New Roman" w:cs="Times New Roman"/>
                <w:sz w:val="18"/>
                <w:szCs w:val="18"/>
                <w:lang w:val="en-US" w:eastAsia="ru-RU"/>
              </w:rPr>
              <w:t>46.21</w:t>
            </w:r>
          </w:p>
        </w:tc>
      </w:tr>
      <w:tr w:rsidR="00F067CD" w:rsidRPr="00F067CD" w:rsidTr="006822A6">
        <w:tc>
          <w:tcPr>
            <w:tcW w:w="6082" w:type="dxa"/>
          </w:tcPr>
          <w:p w:rsidR="00F067CD" w:rsidRPr="00F067CD" w:rsidRDefault="00F067CD" w:rsidP="00F067CD">
            <w:pPr>
              <w:widowControl w:val="0"/>
              <w:spacing w:after="0" w:line="240" w:lineRule="auto"/>
              <w:rPr>
                <w:rFonts w:ascii="Times New Roman" w:eastAsia="Times New Roman" w:hAnsi="Times New Roman" w:cs="Times New Roman"/>
                <w:sz w:val="18"/>
                <w:szCs w:val="18"/>
                <w:lang w:eastAsia="ru-RU"/>
              </w:rPr>
            </w:pPr>
            <w:r w:rsidRPr="00F067CD">
              <w:rPr>
                <w:rFonts w:ascii="Times New Roman" w:eastAsia="Times New Roman" w:hAnsi="Times New Roman" w:cs="Times New Roman"/>
                <w:sz w:val="18"/>
                <w:szCs w:val="18"/>
                <w:lang w:eastAsia="ru-RU"/>
              </w:rPr>
              <w:t>Середн</w:t>
            </w:r>
            <w:r w:rsidRPr="00F067CD">
              <w:rPr>
                <w:rFonts w:ascii="Times New Roman" w:eastAsia="Times New Roman" w:hAnsi="Times New Roman" w:cs="Times New Roman"/>
                <w:sz w:val="18"/>
                <w:szCs w:val="18"/>
                <w:lang w:val="uk-UA" w:eastAsia="ru-RU"/>
              </w:rPr>
              <w:t>я кількість працівників</w:t>
            </w:r>
            <w:r w:rsidRPr="00F067CD">
              <w:rPr>
                <w:rFonts w:ascii="Times New Roman" w:eastAsia="Times New Roman" w:hAnsi="Times New Roman" w:cs="Times New Roman"/>
                <w:sz w:val="18"/>
                <w:szCs w:val="18"/>
                <w:lang w:eastAsia="ru-RU"/>
              </w:rPr>
              <w:t xml:space="preserve">  </w:t>
            </w:r>
            <w:r w:rsidRPr="00F067CD">
              <w:rPr>
                <w:rFonts w:ascii="Times New Roman" w:eastAsia="Times New Roman" w:hAnsi="Times New Roman" w:cs="Times New Roman"/>
                <w:sz w:val="18"/>
                <w:szCs w:val="18"/>
                <w:u w:val="single"/>
                <w:lang w:val="en-US" w:eastAsia="ru-RU"/>
              </w:rPr>
              <w:t>96</w:t>
            </w:r>
          </w:p>
        </w:tc>
        <w:tc>
          <w:tcPr>
            <w:tcW w:w="1956" w:type="dxa"/>
            <w:gridSpan w:val="3"/>
          </w:tcPr>
          <w:p w:rsidR="00F067CD" w:rsidRPr="00F067CD" w:rsidRDefault="00F067CD" w:rsidP="00F067CD">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Borders>
              <w:top w:val="single" w:sz="4"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sz w:val="18"/>
                <w:szCs w:val="18"/>
                <w:lang w:eastAsia="ru-RU"/>
              </w:rPr>
            </w:pPr>
          </w:p>
        </w:tc>
      </w:tr>
      <w:tr w:rsidR="00F067CD" w:rsidRPr="00F067CD" w:rsidTr="006822A6">
        <w:tc>
          <w:tcPr>
            <w:tcW w:w="6082" w:type="dxa"/>
          </w:tcPr>
          <w:p w:rsidR="00F067CD" w:rsidRPr="00F067CD" w:rsidRDefault="00F067CD" w:rsidP="00F067CD">
            <w:pPr>
              <w:widowControl w:val="0"/>
              <w:spacing w:after="0" w:line="240" w:lineRule="auto"/>
              <w:rPr>
                <w:rFonts w:ascii="Times New Roman" w:eastAsia="Times New Roman" w:hAnsi="Times New Roman" w:cs="Times New Roman"/>
                <w:sz w:val="18"/>
                <w:szCs w:val="18"/>
                <w:lang w:eastAsia="ru-RU"/>
              </w:rPr>
            </w:pPr>
            <w:r w:rsidRPr="00F067CD">
              <w:rPr>
                <w:rFonts w:ascii="Times New Roman" w:eastAsia="Times New Roman" w:hAnsi="Times New Roman" w:cs="Times New Roman"/>
                <w:sz w:val="18"/>
                <w:szCs w:val="18"/>
                <w:lang w:val="uk-UA" w:eastAsia="ru-RU"/>
              </w:rPr>
              <w:t>Одиниця виміру</w:t>
            </w:r>
            <w:r w:rsidRPr="00F067CD">
              <w:rPr>
                <w:rFonts w:ascii="Times New Roman" w:eastAsia="Times New Roman" w:hAnsi="Times New Roman" w:cs="Times New Roman"/>
                <w:noProof/>
                <w:sz w:val="18"/>
                <w:szCs w:val="18"/>
                <w:lang w:eastAsia="ru-RU"/>
              </w:rPr>
              <w:t xml:space="preserve"> :</w:t>
            </w:r>
            <w:r w:rsidRPr="00F067CD">
              <w:rPr>
                <w:rFonts w:ascii="Times New Roman" w:eastAsia="Times New Roman" w:hAnsi="Times New Roman" w:cs="Times New Roman"/>
                <w:sz w:val="18"/>
                <w:szCs w:val="18"/>
                <w:lang w:val="uk-UA" w:eastAsia="ru-RU"/>
              </w:rPr>
              <w:t xml:space="preserve"> тис. грн.</w:t>
            </w:r>
          </w:p>
        </w:tc>
        <w:tc>
          <w:tcPr>
            <w:tcW w:w="1956" w:type="dxa"/>
            <w:gridSpan w:val="3"/>
            <w:tcBorders>
              <w:top w:val="nil"/>
              <w:left w:val="nil"/>
              <w:bottom w:val="nil"/>
            </w:tcBorders>
          </w:tcPr>
          <w:p w:rsidR="00F067CD" w:rsidRPr="00F067CD" w:rsidRDefault="00F067CD" w:rsidP="00F067CD">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F067CD" w:rsidRPr="00F067CD" w:rsidRDefault="00F067CD" w:rsidP="00F067CD">
            <w:pPr>
              <w:widowControl w:val="0"/>
              <w:spacing w:after="0" w:line="240" w:lineRule="auto"/>
              <w:jc w:val="center"/>
              <w:rPr>
                <w:rFonts w:ascii="Times New Roman" w:eastAsia="Times New Roman" w:hAnsi="Times New Roman" w:cs="Times New Roman"/>
                <w:sz w:val="18"/>
                <w:szCs w:val="18"/>
                <w:lang w:eastAsia="ru-RU"/>
              </w:rPr>
            </w:pPr>
          </w:p>
        </w:tc>
      </w:tr>
      <w:tr w:rsidR="00F067CD" w:rsidRPr="00F067CD" w:rsidTr="006822A6">
        <w:tc>
          <w:tcPr>
            <w:tcW w:w="6082" w:type="dxa"/>
          </w:tcPr>
          <w:p w:rsidR="00F067CD" w:rsidRPr="00F067CD" w:rsidRDefault="00F067CD" w:rsidP="00F067CD">
            <w:pPr>
              <w:widowControl w:val="0"/>
              <w:spacing w:after="0" w:line="240" w:lineRule="auto"/>
              <w:rPr>
                <w:rFonts w:ascii="Times New Roman" w:eastAsia="Times New Roman" w:hAnsi="Times New Roman" w:cs="Times New Roman"/>
                <w:sz w:val="18"/>
                <w:szCs w:val="18"/>
                <w:lang w:val="en-US" w:eastAsia="ru-RU"/>
              </w:rPr>
            </w:pPr>
            <w:r w:rsidRPr="00F067CD">
              <w:rPr>
                <w:rFonts w:ascii="Times New Roman" w:eastAsia="Times New Roman" w:hAnsi="Times New Roman" w:cs="Times New Roman"/>
                <w:sz w:val="18"/>
                <w:szCs w:val="18"/>
                <w:lang w:eastAsia="ru-RU"/>
              </w:rPr>
              <w:t xml:space="preserve">Адреса </w:t>
            </w:r>
            <w:r w:rsidRPr="00F067CD">
              <w:rPr>
                <w:rFonts w:ascii="Times New Roman" w:eastAsia="Times New Roman" w:hAnsi="Times New Roman" w:cs="Times New Roman"/>
                <w:sz w:val="18"/>
                <w:szCs w:val="18"/>
                <w:u w:val="single"/>
                <w:lang w:val="en-US" w:eastAsia="ru-RU"/>
              </w:rPr>
              <w:t>72013 Запорiзька область Михайлiвський р-н селище мiського типу Пришиб ВУЛИЦЯ КООПЕРАТИВНА , будинок, т.06132)2-05-30</w:t>
            </w:r>
          </w:p>
          <w:p w:rsidR="00F067CD" w:rsidRPr="00F067CD" w:rsidRDefault="00F067CD" w:rsidP="00F067CD">
            <w:pPr>
              <w:widowControl w:val="0"/>
              <w:spacing w:after="0" w:line="240" w:lineRule="auto"/>
              <w:rPr>
                <w:rFonts w:ascii="Times New Roman" w:eastAsia="Times New Roman" w:hAnsi="Times New Roman" w:cs="Times New Roman"/>
                <w:sz w:val="18"/>
                <w:szCs w:val="18"/>
                <w:lang w:val="uk-UA" w:eastAsia="ru-RU"/>
              </w:rPr>
            </w:pPr>
          </w:p>
          <w:p w:rsidR="00F067CD" w:rsidRPr="00F067CD" w:rsidRDefault="00F067CD" w:rsidP="00F067CD">
            <w:pPr>
              <w:widowControl w:val="0"/>
              <w:spacing w:after="0" w:line="240" w:lineRule="auto"/>
              <w:rPr>
                <w:rFonts w:ascii="Times New Roman" w:eastAsia="Times New Roman" w:hAnsi="Times New Roman" w:cs="Times New Roman"/>
                <w:sz w:val="18"/>
                <w:szCs w:val="18"/>
                <w:lang w:eastAsia="ru-RU"/>
              </w:rPr>
            </w:pPr>
            <w:r w:rsidRPr="00F067CD">
              <w:rPr>
                <w:rFonts w:ascii="Times New Roman" w:eastAsia="Times New Roman" w:hAnsi="Times New Roman" w:cs="Times New Roman"/>
                <w:sz w:val="18"/>
                <w:szCs w:val="18"/>
                <w:lang w:val="uk-UA" w:eastAsia="ru-RU"/>
              </w:rPr>
              <w:t>Складено (зробити позначку "v" у відповідній клітинці):</w:t>
            </w:r>
          </w:p>
        </w:tc>
        <w:tc>
          <w:tcPr>
            <w:tcW w:w="1956" w:type="dxa"/>
            <w:gridSpan w:val="3"/>
          </w:tcPr>
          <w:p w:rsidR="00F067CD" w:rsidRPr="00F067CD" w:rsidRDefault="00F067CD" w:rsidP="00F067CD">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left w:val="nil"/>
              <w:right w:val="nil"/>
            </w:tcBorders>
          </w:tcPr>
          <w:p w:rsidR="00F067CD" w:rsidRPr="00F067CD" w:rsidRDefault="00F067CD" w:rsidP="00F067CD">
            <w:pPr>
              <w:widowControl w:val="0"/>
              <w:spacing w:after="0" w:line="240" w:lineRule="auto"/>
              <w:jc w:val="center"/>
              <w:rPr>
                <w:rFonts w:ascii="Times New Roman" w:eastAsia="Times New Roman" w:hAnsi="Times New Roman" w:cs="Times New Roman"/>
                <w:sz w:val="18"/>
                <w:szCs w:val="18"/>
                <w:lang w:eastAsia="ru-RU"/>
              </w:rPr>
            </w:pPr>
          </w:p>
        </w:tc>
      </w:tr>
      <w:tr w:rsidR="00F067CD" w:rsidRPr="00F067CD" w:rsidTr="006822A6">
        <w:trPr>
          <w:gridAfter w:val="4"/>
          <w:wAfter w:w="3260" w:type="dxa"/>
        </w:trPr>
        <w:tc>
          <w:tcPr>
            <w:tcW w:w="6082" w:type="dxa"/>
          </w:tcPr>
          <w:p w:rsidR="00F067CD" w:rsidRPr="00F067CD" w:rsidRDefault="00F067CD" w:rsidP="00F067CD">
            <w:pPr>
              <w:widowControl w:val="0"/>
              <w:spacing w:after="0" w:line="240" w:lineRule="auto"/>
              <w:rPr>
                <w:rFonts w:ascii="Times New Roman" w:eastAsia="Times New Roman" w:hAnsi="Times New Roman" w:cs="Times New Roman"/>
                <w:sz w:val="20"/>
                <w:szCs w:val="20"/>
                <w:lang w:eastAsia="ru-RU"/>
              </w:rPr>
            </w:pPr>
            <w:r w:rsidRPr="00F067CD">
              <w:rPr>
                <w:rFonts w:ascii="Times New Roman" w:eastAsia="Times New Roman" w:hAnsi="Times New Roman" w:cs="Times New Roman"/>
                <w:sz w:val="18"/>
                <w:szCs w:val="18"/>
                <w:lang w:eastAsia="ru-RU"/>
              </w:rPr>
              <w:t>за положеннями (стандартами) бухгалтерського обліку</w:t>
            </w:r>
          </w:p>
        </w:tc>
        <w:tc>
          <w:tcPr>
            <w:tcW w:w="297" w:type="dxa"/>
            <w:tcBorders>
              <w:left w:val="nil"/>
              <w:right w:val="single" w:sz="4" w:space="0" w:color="auto"/>
            </w:tcBorders>
          </w:tcPr>
          <w:p w:rsidR="00F067CD" w:rsidRPr="00F067CD" w:rsidRDefault="00F067CD" w:rsidP="00F067CD">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sz w:val="20"/>
                <w:szCs w:val="20"/>
                <w:lang w:val="en-US" w:eastAsia="ru-RU"/>
              </w:rPr>
            </w:pPr>
            <w:r w:rsidRPr="00F067CD">
              <w:rPr>
                <w:rFonts w:ascii="Times New Roman" w:eastAsia="Times New Roman" w:hAnsi="Times New Roman" w:cs="Times New Roman"/>
                <w:sz w:val="20"/>
                <w:szCs w:val="20"/>
                <w:lang w:val="en-US" w:eastAsia="ru-RU"/>
              </w:rPr>
              <w:t>V</w:t>
            </w:r>
          </w:p>
        </w:tc>
      </w:tr>
      <w:tr w:rsidR="00F067CD" w:rsidRPr="00F067CD" w:rsidTr="006822A6">
        <w:trPr>
          <w:gridAfter w:val="4"/>
          <w:wAfter w:w="3260" w:type="dxa"/>
        </w:trPr>
        <w:tc>
          <w:tcPr>
            <w:tcW w:w="6082" w:type="dxa"/>
          </w:tcPr>
          <w:p w:rsidR="00F067CD" w:rsidRPr="00F067CD" w:rsidRDefault="00F067CD" w:rsidP="00F067CD">
            <w:pPr>
              <w:widowControl w:val="0"/>
              <w:spacing w:after="0" w:line="240" w:lineRule="auto"/>
              <w:rPr>
                <w:rFonts w:ascii="Times New Roman" w:eastAsia="Times New Roman" w:hAnsi="Times New Roman" w:cs="Times New Roman"/>
                <w:sz w:val="20"/>
                <w:szCs w:val="20"/>
                <w:lang w:eastAsia="ru-RU"/>
              </w:rPr>
            </w:pPr>
            <w:r w:rsidRPr="00F067CD">
              <w:rPr>
                <w:rFonts w:ascii="Times New Roman" w:eastAsia="Times New Roman" w:hAnsi="Times New Roman" w:cs="Times New Roman"/>
                <w:sz w:val="18"/>
                <w:szCs w:val="18"/>
                <w:lang w:eastAsia="ru-RU"/>
              </w:rPr>
              <w:t>за міжнародними стандартами фінансової звітності</w:t>
            </w:r>
          </w:p>
        </w:tc>
        <w:tc>
          <w:tcPr>
            <w:tcW w:w="297" w:type="dxa"/>
            <w:tcBorders>
              <w:left w:val="nil"/>
              <w:right w:val="single" w:sz="4" w:space="0" w:color="auto"/>
            </w:tcBorders>
          </w:tcPr>
          <w:p w:rsidR="00F067CD" w:rsidRPr="00F067CD" w:rsidRDefault="00F067CD" w:rsidP="00F067CD">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sz w:val="20"/>
                <w:szCs w:val="20"/>
                <w:lang w:val="en-US" w:eastAsia="ru-RU"/>
              </w:rPr>
            </w:pPr>
            <w:r w:rsidRPr="00F067CD">
              <w:rPr>
                <w:rFonts w:ascii="Times New Roman" w:eastAsia="Times New Roman" w:hAnsi="Times New Roman" w:cs="Times New Roman"/>
                <w:sz w:val="20"/>
                <w:szCs w:val="20"/>
                <w:lang w:val="en-US" w:eastAsia="ru-RU"/>
              </w:rPr>
              <w:t xml:space="preserve"> </w:t>
            </w:r>
          </w:p>
        </w:tc>
      </w:tr>
    </w:tbl>
    <w:p w:rsidR="00F067CD" w:rsidRPr="00F067CD" w:rsidRDefault="00F067CD" w:rsidP="00F067CD">
      <w:pPr>
        <w:widowControl w:val="0"/>
        <w:spacing w:after="0" w:line="240" w:lineRule="auto"/>
        <w:jc w:val="center"/>
        <w:rPr>
          <w:rFonts w:ascii="Times New Roman" w:eastAsia="Times New Roman" w:hAnsi="Times New Roman" w:cs="Times New Roman"/>
          <w:b/>
          <w:bCs/>
          <w:lang w:val="uk-UA" w:eastAsia="ru-RU"/>
        </w:rPr>
      </w:pPr>
    </w:p>
    <w:p w:rsidR="00F067CD" w:rsidRPr="00F067CD" w:rsidRDefault="00F067CD" w:rsidP="00F067CD">
      <w:pPr>
        <w:widowControl w:val="0"/>
        <w:spacing w:after="0" w:line="240" w:lineRule="auto"/>
        <w:jc w:val="center"/>
        <w:rPr>
          <w:rFonts w:ascii="Times New Roman" w:eastAsia="Times New Roman" w:hAnsi="Times New Roman" w:cs="Times New Roman"/>
          <w:b/>
          <w:bCs/>
          <w:lang w:eastAsia="ru-RU"/>
        </w:rPr>
      </w:pPr>
      <w:r w:rsidRPr="00F067CD">
        <w:rPr>
          <w:rFonts w:ascii="Times New Roman" w:eastAsia="Times New Roman" w:hAnsi="Times New Roman" w:cs="Times New Roman"/>
          <w:b/>
          <w:bCs/>
          <w:lang w:val="en-US" w:eastAsia="ru-RU"/>
        </w:rPr>
        <w:t>Консолідований баланс</w:t>
      </w:r>
      <w:r w:rsidRPr="00F067CD">
        <w:rPr>
          <w:rFonts w:ascii="Times New Roman" w:eastAsia="Times New Roman" w:hAnsi="Times New Roman" w:cs="Times New Roman"/>
          <w:b/>
          <w:bCs/>
          <w:lang w:eastAsia="ru-RU"/>
        </w:rPr>
        <w:t xml:space="preserve"> ( Звіт про фінансовий стан ) на </w:t>
      </w:r>
      <w:r w:rsidRPr="00F067CD">
        <w:rPr>
          <w:rFonts w:ascii="Times New Roman" w:eastAsia="Times New Roman" w:hAnsi="Times New Roman" w:cs="Times New Roman"/>
          <w:b/>
          <w:bCs/>
          <w:lang w:val="en-US" w:eastAsia="ru-RU"/>
        </w:rPr>
        <w:t>"31" грудня 2020 р.</w:t>
      </w:r>
      <w:r w:rsidRPr="00F067CD">
        <w:rPr>
          <w:rFonts w:ascii="Times New Roman" w:eastAsia="Times New Roman" w:hAnsi="Times New Roman" w:cs="Times New Roman"/>
          <w:b/>
          <w:bCs/>
          <w:lang w:eastAsia="ru-RU"/>
        </w:rPr>
        <w:t xml:space="preserve"> </w:t>
      </w:r>
    </w:p>
    <w:p w:rsidR="00F067CD" w:rsidRPr="00F067CD" w:rsidRDefault="00F067CD" w:rsidP="00F067CD">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firstRow="1" w:lastRow="0" w:firstColumn="1" w:lastColumn="0" w:noHBand="0" w:noVBand="0"/>
      </w:tblPr>
      <w:tblGrid>
        <w:gridCol w:w="8640"/>
        <w:gridCol w:w="1107"/>
      </w:tblGrid>
      <w:tr w:rsidR="00F067CD" w:rsidRPr="00F067CD" w:rsidTr="006822A6">
        <w:trPr>
          <w:jc w:val="right"/>
        </w:trPr>
        <w:tc>
          <w:tcPr>
            <w:tcW w:w="8640" w:type="dxa"/>
            <w:tcBorders>
              <w:right w:val="single" w:sz="4" w:space="0" w:color="auto"/>
            </w:tcBorders>
            <w:vAlign w:val="center"/>
          </w:tcPr>
          <w:p w:rsidR="00F067CD" w:rsidRPr="00F067CD" w:rsidRDefault="00F067CD" w:rsidP="00F067CD">
            <w:pPr>
              <w:widowControl w:val="0"/>
              <w:spacing w:after="0" w:line="240" w:lineRule="auto"/>
              <w:rPr>
                <w:rFonts w:ascii="Times New Roman" w:eastAsia="Times New Roman" w:hAnsi="Times New Roman" w:cs="Times New Roman"/>
                <w:lang w:eastAsia="ru-RU"/>
              </w:rPr>
            </w:pPr>
            <w:r w:rsidRPr="00F067CD">
              <w:rPr>
                <w:rFonts w:ascii="Times New Roman" w:eastAsia="Times New Roman" w:hAnsi="Times New Roman" w:cs="Times New Roman"/>
                <w:lang w:eastAsia="ru-RU"/>
              </w:rPr>
              <w:t xml:space="preserve">                                                                    </w:t>
            </w:r>
            <w:r w:rsidRPr="00F067CD">
              <w:rPr>
                <w:rFonts w:ascii="Times New Roman" w:eastAsia="Times New Roman" w:hAnsi="Times New Roman" w:cs="Times New Roman"/>
                <w:lang w:val="en-US" w:eastAsia="ru-RU"/>
              </w:rPr>
              <w:t>Форма № 1-к</w:t>
            </w:r>
            <w:r w:rsidRPr="00F067CD">
              <w:rPr>
                <w:rFonts w:ascii="Times New Roman" w:eastAsia="Times New Roman" w:hAnsi="Times New Roman" w:cs="Times New Roman"/>
                <w:lang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F067CD" w:rsidRPr="00F067CD" w:rsidRDefault="00F067CD" w:rsidP="00F067CD">
            <w:pPr>
              <w:keepNext/>
              <w:keepLines/>
              <w:widowControl w:val="0"/>
              <w:suppressAutoHyphens/>
              <w:spacing w:after="0" w:line="240" w:lineRule="auto"/>
              <w:rPr>
                <w:rFonts w:ascii="Times New Roman" w:eastAsia="Times New Roman" w:hAnsi="Times New Roman" w:cs="Times New Roman"/>
                <w:lang w:val="en-US" w:eastAsia="ru-RU"/>
              </w:rPr>
            </w:pPr>
            <w:r w:rsidRPr="00F067CD">
              <w:rPr>
                <w:rFonts w:ascii="Times New Roman" w:eastAsia="Times New Roman" w:hAnsi="Times New Roman" w:cs="Times New Roman"/>
                <w:lang w:val="en-US" w:eastAsia="ru-RU"/>
              </w:rPr>
              <w:t>1801007</w:t>
            </w:r>
          </w:p>
        </w:tc>
      </w:tr>
    </w:tbl>
    <w:p w:rsidR="00F067CD" w:rsidRPr="00F067CD" w:rsidRDefault="00F067CD" w:rsidP="00F067CD">
      <w:pPr>
        <w:widowControl w:val="0"/>
        <w:spacing w:after="0" w:line="240" w:lineRule="auto"/>
        <w:jc w:val="center"/>
        <w:rPr>
          <w:rFonts w:ascii="Times New Roman" w:eastAsia="Times New Roman" w:hAnsi="Times New Roman" w:cs="Times New Roman"/>
          <w:b/>
          <w:bCs/>
          <w:sz w:val="10"/>
          <w:szCs w:val="10"/>
          <w:lang w:eastAsia="ru-RU"/>
        </w:rPr>
      </w:pPr>
    </w:p>
    <w:p w:rsidR="00F067CD" w:rsidRPr="00F067CD" w:rsidRDefault="00F067CD" w:rsidP="00F067CD">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F067CD" w:rsidRPr="00F067CD" w:rsidTr="006822A6">
        <w:tc>
          <w:tcPr>
            <w:tcW w:w="5107"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keepNext/>
              <w:spacing w:after="0" w:line="240" w:lineRule="auto"/>
              <w:jc w:val="center"/>
              <w:outlineLvl w:val="0"/>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val="uk-UA" w:eastAsia="ru-RU"/>
              </w:rPr>
            </w:pPr>
            <w:r w:rsidRPr="00F067CD">
              <w:rPr>
                <w:rFonts w:ascii="Times New Roman" w:eastAsia="Times New Roman" w:hAnsi="Times New Roman" w:cs="Times New Roman"/>
                <w:b/>
                <w:bCs/>
                <w:sz w:val="20"/>
                <w:szCs w:val="20"/>
                <w:lang w:eastAsia="ru-RU"/>
              </w:rPr>
              <w:t xml:space="preserve">На початок звітного </w:t>
            </w:r>
            <w:r w:rsidRPr="00F067CD">
              <w:rPr>
                <w:rFonts w:ascii="Times New Roman" w:eastAsia="Times New Roman" w:hAnsi="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На кінець звітного періоду</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val="en-US" w:eastAsia="ru-RU"/>
              </w:rPr>
              <w:t xml:space="preserve">                                                  </w:t>
            </w:r>
            <w:r w:rsidRPr="00F067CD">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4</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 xml:space="preserve">I. Необоротні активи </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Нематеріальні активи</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35176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32874</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89769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96275</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54593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63401</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Довгострокові фінансові інвестиції:</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які обліковуються за методом участі в капіталі інших підприємств</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15</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Гудвіл при консолідації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1055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35191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32889</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 xml:space="preserve">II. Оборотні активи </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47813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48030</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9873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10278</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Незавершене виробництво</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1102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5999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7901</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Готова продукція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1103</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17936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18494</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Товари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1104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14005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11357</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135566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117183</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Дебіторська заборгованість за розрахунками:</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за виданими авансами</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1557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2334</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224</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563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62</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Готівка</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1166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5</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Рахунки в банках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1167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552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48</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1409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1490</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lastRenderedPageBreak/>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187124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169323</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III. Необоротні активи, утримувані для продажу, та групи 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222315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202212</w:t>
            </w:r>
          </w:p>
        </w:tc>
      </w:tr>
    </w:tbl>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067CD">
        <w:rPr>
          <w:rFonts w:ascii="Times New Roman" w:eastAsia="Times New Roman" w:hAnsi="Times New Roman" w:cs="Times New Roman"/>
          <w:b/>
          <w:sz w:val="20"/>
          <w:szCs w:val="20"/>
          <w:lang w:val="en-US" w:eastAsia="ru-RU"/>
        </w:rPr>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F067CD" w:rsidRPr="00F067CD" w:rsidTr="006822A6">
        <w:tc>
          <w:tcPr>
            <w:tcW w:w="5107"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lastRenderedPageBreak/>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На кінець звітного періоду</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val="en-US" w:eastAsia="ru-RU"/>
              </w:rPr>
              <w:t xml:space="preserve">                                                   </w:t>
            </w:r>
            <w:r w:rsidRPr="00F067CD">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4</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І. Власний капітал</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 xml:space="preserve">Зареєстрований (пайовий) капітал </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925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925</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133960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134157</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9393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9439</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-2520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-2723</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Неконтрольована частка</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1490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141758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141798</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II. Довгострокові зобов'язання і забезпечення</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Відстрочені податкові зобов'язання</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IІІ. Поточні зобов'язання і забезпечення</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 xml:space="preserve">Короткострокові кредити банків </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9540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14460</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Поточна кредиторська заборгованість за:</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 xml:space="preserve">довгостроковими зобов'язаннями </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66555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45419</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2082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345</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9</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Поточна кредиторська заборгованість за розрахунками з учасниками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1640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1825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181</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555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80557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60414</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ІV. Зобов'язання, пов'язані з необоротними активами,</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 xml:space="preserve"> утримуваними для продажу, та групами вибуття</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222315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202212</w:t>
            </w:r>
          </w:p>
        </w:tc>
      </w:tr>
    </w:tbl>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067CD">
        <w:rPr>
          <w:rFonts w:ascii="Courier New" w:eastAsia="Times New Roman" w:hAnsi="Courier New" w:cs="Courier New"/>
          <w:sz w:val="20"/>
          <w:szCs w:val="20"/>
          <w:lang w:val="en-US" w:eastAsia="ru-RU"/>
        </w:rPr>
        <w:t>д/н</w:t>
      </w:r>
    </w:p>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F067CD" w:rsidRPr="00F067CD" w:rsidTr="006822A6">
        <w:tc>
          <w:tcPr>
            <w:tcW w:w="2943"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067CD">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067CD">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067CD">
              <w:rPr>
                <w:rFonts w:ascii="Times New Roman" w:eastAsia="Times New Roman" w:hAnsi="Times New Roman" w:cs="Times New Roman"/>
                <w:b/>
                <w:sz w:val="20"/>
                <w:szCs w:val="20"/>
                <w:lang w:val="en-US" w:eastAsia="ru-RU"/>
              </w:rPr>
              <w:t>Спiцина Юлiя Олександрiвна</w:t>
            </w:r>
          </w:p>
        </w:tc>
      </w:tr>
      <w:tr w:rsidR="00F067CD" w:rsidRPr="00F067CD" w:rsidTr="006822A6">
        <w:tc>
          <w:tcPr>
            <w:tcW w:w="2943"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067CD">
              <w:rPr>
                <w:rFonts w:ascii="Times New Roman" w:eastAsia="Times New Roman" w:hAnsi="Times New Roman" w:cs="Times New Roman"/>
                <w:b/>
                <w:color w:val="000000"/>
                <w:sz w:val="16"/>
                <w:szCs w:val="16"/>
                <w:lang w:val="en-US" w:eastAsia="ru-RU"/>
              </w:rPr>
              <w:t>(</w:t>
            </w:r>
            <w:r w:rsidRPr="00F067CD">
              <w:rPr>
                <w:rFonts w:ascii="Times New Roman" w:eastAsia="Times New Roman" w:hAnsi="Times New Roman" w:cs="Times New Roman"/>
                <w:b/>
                <w:color w:val="000000"/>
                <w:sz w:val="16"/>
                <w:szCs w:val="16"/>
                <w:lang w:eastAsia="ru-RU"/>
              </w:rPr>
              <w:t>підпис</w:t>
            </w:r>
            <w:r w:rsidRPr="00F067CD">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F067CD" w:rsidRPr="00F067CD" w:rsidTr="006822A6">
        <w:tc>
          <w:tcPr>
            <w:tcW w:w="2943"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F067CD" w:rsidRPr="00F067CD" w:rsidTr="006822A6">
        <w:tc>
          <w:tcPr>
            <w:tcW w:w="2943"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067CD">
              <w:rPr>
                <w:rFonts w:ascii="Times New Roman" w:eastAsia="Times New Roman" w:hAnsi="Times New Roman" w:cs="Times New Roman"/>
                <w:b/>
                <w:sz w:val="20"/>
                <w:szCs w:val="20"/>
                <w:lang w:eastAsia="ru-RU"/>
              </w:rPr>
              <w:t>Головний бухгалтер</w:t>
            </w:r>
            <w:r w:rsidRPr="00F067CD">
              <w:rPr>
                <w:rFonts w:ascii="Times New Roman" w:eastAsia="Times New Roman" w:hAnsi="Times New Roman" w:cs="Times New Roman"/>
                <w:b/>
                <w:color w:val="000000"/>
                <w:sz w:val="20"/>
                <w:szCs w:val="20"/>
                <w:lang w:eastAsia="ru-RU"/>
              </w:rPr>
              <w:t xml:space="preserve"> </w:t>
            </w:r>
            <w:r w:rsidRPr="00F067CD">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067CD">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067CD">
              <w:rPr>
                <w:rFonts w:ascii="Times New Roman" w:eastAsia="Times New Roman" w:hAnsi="Times New Roman" w:cs="Times New Roman"/>
                <w:b/>
                <w:sz w:val="20"/>
                <w:szCs w:val="20"/>
                <w:lang w:val="en-US" w:eastAsia="ru-RU"/>
              </w:rPr>
              <w:t>Мелешкова Тетяна Анатоліївна</w:t>
            </w:r>
          </w:p>
        </w:tc>
      </w:tr>
      <w:tr w:rsidR="00F067CD" w:rsidRPr="00F067CD" w:rsidTr="006822A6">
        <w:tc>
          <w:tcPr>
            <w:tcW w:w="2943"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067CD">
              <w:rPr>
                <w:rFonts w:ascii="Times New Roman" w:eastAsia="Times New Roman" w:hAnsi="Times New Roman" w:cs="Times New Roman"/>
                <w:b/>
                <w:color w:val="000000"/>
                <w:sz w:val="16"/>
                <w:szCs w:val="16"/>
                <w:lang w:val="en-US" w:eastAsia="ru-RU"/>
              </w:rPr>
              <w:t>(</w:t>
            </w:r>
            <w:r w:rsidRPr="00F067CD">
              <w:rPr>
                <w:rFonts w:ascii="Times New Roman" w:eastAsia="Times New Roman" w:hAnsi="Times New Roman" w:cs="Times New Roman"/>
                <w:b/>
                <w:color w:val="000000"/>
                <w:sz w:val="16"/>
                <w:szCs w:val="16"/>
                <w:lang w:eastAsia="ru-RU"/>
              </w:rPr>
              <w:t>підпис</w:t>
            </w:r>
            <w:r w:rsidRPr="00F067CD">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067CD" w:rsidRDefault="00F067CD">
      <w:pPr>
        <w:sectPr w:rsidR="00F067CD" w:rsidSect="00F067CD">
          <w:pgSz w:w="11906" w:h="16838"/>
          <w:pgMar w:top="363" w:right="567" w:bottom="363" w:left="1417" w:header="708" w:footer="708" w:gutter="0"/>
          <w:cols w:space="708"/>
          <w:docGrid w:linePitch="360"/>
        </w:sectPr>
      </w:pPr>
    </w:p>
    <w:p w:rsidR="00F067CD" w:rsidRPr="00F067CD" w:rsidRDefault="00F067CD" w:rsidP="00F067CD">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F067CD" w:rsidRPr="00F067CD" w:rsidTr="006822A6">
        <w:tc>
          <w:tcPr>
            <w:tcW w:w="6082" w:type="dxa"/>
          </w:tcPr>
          <w:p w:rsidR="00F067CD" w:rsidRPr="00F067CD" w:rsidRDefault="00F067CD" w:rsidP="00F067CD">
            <w:pPr>
              <w:widowControl w:val="0"/>
              <w:spacing w:after="0" w:line="240" w:lineRule="auto"/>
              <w:rPr>
                <w:rFonts w:ascii="Times New Roman" w:eastAsia="Times New Roman" w:hAnsi="Times New Roman" w:cs="Times New Roman"/>
                <w:sz w:val="18"/>
                <w:szCs w:val="18"/>
                <w:lang w:eastAsia="ru-RU"/>
              </w:rPr>
            </w:pPr>
          </w:p>
        </w:tc>
        <w:tc>
          <w:tcPr>
            <w:tcW w:w="1956" w:type="dxa"/>
          </w:tcPr>
          <w:p w:rsidR="00F067CD" w:rsidRPr="00F067CD" w:rsidRDefault="00F067CD" w:rsidP="00F067CD">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sz w:val="18"/>
                <w:szCs w:val="18"/>
                <w:lang w:eastAsia="ru-RU"/>
              </w:rPr>
            </w:pPr>
            <w:r w:rsidRPr="00F067CD">
              <w:rPr>
                <w:rFonts w:ascii="Times New Roman" w:eastAsia="Times New Roman" w:hAnsi="Times New Roman" w:cs="Times New Roman"/>
                <w:sz w:val="18"/>
                <w:szCs w:val="18"/>
                <w:lang w:val="uk-UA" w:eastAsia="ru-RU"/>
              </w:rPr>
              <w:t>Коди</w:t>
            </w:r>
          </w:p>
        </w:tc>
      </w:tr>
      <w:tr w:rsidR="00F067CD" w:rsidRPr="00F067CD" w:rsidTr="006822A6">
        <w:tc>
          <w:tcPr>
            <w:tcW w:w="6082" w:type="dxa"/>
          </w:tcPr>
          <w:p w:rsidR="00F067CD" w:rsidRPr="00F067CD" w:rsidRDefault="00F067CD" w:rsidP="00F067CD">
            <w:pPr>
              <w:widowControl w:val="0"/>
              <w:spacing w:after="0" w:line="240" w:lineRule="auto"/>
              <w:rPr>
                <w:rFonts w:ascii="Times New Roman" w:eastAsia="Times New Roman" w:hAnsi="Times New Roman" w:cs="Times New Roman"/>
                <w:sz w:val="18"/>
                <w:szCs w:val="18"/>
                <w:lang w:eastAsia="ru-RU"/>
              </w:rPr>
            </w:pPr>
          </w:p>
        </w:tc>
        <w:tc>
          <w:tcPr>
            <w:tcW w:w="1956" w:type="dxa"/>
          </w:tcPr>
          <w:p w:rsidR="00F067CD" w:rsidRPr="00F067CD" w:rsidRDefault="00F067CD" w:rsidP="00F067CD">
            <w:pPr>
              <w:widowControl w:val="0"/>
              <w:spacing w:after="0" w:line="240" w:lineRule="auto"/>
              <w:jc w:val="center"/>
              <w:rPr>
                <w:rFonts w:ascii="Times New Roman" w:eastAsia="Times New Roman" w:hAnsi="Times New Roman" w:cs="Times New Roman"/>
                <w:sz w:val="16"/>
                <w:szCs w:val="16"/>
                <w:lang w:eastAsia="ru-RU"/>
              </w:rPr>
            </w:pPr>
            <w:r w:rsidRPr="00F067CD">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sz w:val="18"/>
                <w:szCs w:val="18"/>
                <w:lang w:val="en-US" w:eastAsia="ru-RU"/>
              </w:rPr>
            </w:pPr>
            <w:r w:rsidRPr="00F067CD">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F067CD" w:rsidRPr="00F067CD" w:rsidRDefault="00F067CD" w:rsidP="00F067CD">
            <w:pPr>
              <w:widowControl w:val="0"/>
              <w:spacing w:after="0" w:line="240" w:lineRule="auto"/>
              <w:rPr>
                <w:rFonts w:ascii="Times New Roman" w:eastAsia="Times New Roman" w:hAnsi="Times New Roman" w:cs="Times New Roman"/>
                <w:bCs/>
                <w:sz w:val="18"/>
                <w:szCs w:val="18"/>
                <w:lang w:val="en-US" w:eastAsia="ru-RU"/>
              </w:rPr>
            </w:pPr>
            <w:r w:rsidRPr="00F067CD">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F067CD" w:rsidRPr="00F067CD" w:rsidRDefault="00F067CD" w:rsidP="00F067CD">
            <w:pPr>
              <w:widowControl w:val="0"/>
              <w:spacing w:after="0" w:line="240" w:lineRule="auto"/>
              <w:rPr>
                <w:rFonts w:ascii="Times New Roman" w:eastAsia="Times New Roman" w:hAnsi="Times New Roman" w:cs="Times New Roman"/>
                <w:bCs/>
                <w:sz w:val="18"/>
                <w:szCs w:val="18"/>
                <w:lang w:val="en-US" w:eastAsia="ru-RU"/>
              </w:rPr>
            </w:pPr>
            <w:r w:rsidRPr="00F067CD">
              <w:rPr>
                <w:rFonts w:ascii="Times New Roman" w:eastAsia="Times New Roman" w:hAnsi="Times New Roman" w:cs="Times New Roman"/>
                <w:bCs/>
                <w:sz w:val="18"/>
                <w:szCs w:val="18"/>
                <w:lang w:val="en-US" w:eastAsia="ru-RU"/>
              </w:rPr>
              <w:t>01</w:t>
            </w:r>
          </w:p>
        </w:tc>
      </w:tr>
      <w:tr w:rsidR="00F067CD" w:rsidRPr="00F067CD" w:rsidTr="006822A6">
        <w:tc>
          <w:tcPr>
            <w:tcW w:w="6082" w:type="dxa"/>
          </w:tcPr>
          <w:p w:rsidR="00F067CD" w:rsidRPr="00F067CD" w:rsidRDefault="00F067CD" w:rsidP="00F067CD">
            <w:pPr>
              <w:widowControl w:val="0"/>
              <w:spacing w:after="0" w:line="240" w:lineRule="auto"/>
              <w:rPr>
                <w:rFonts w:ascii="Times New Roman" w:eastAsia="Times New Roman" w:hAnsi="Times New Roman" w:cs="Times New Roman"/>
                <w:sz w:val="20"/>
                <w:szCs w:val="20"/>
                <w:lang w:val="en-US" w:eastAsia="ru-RU"/>
              </w:rPr>
            </w:pPr>
            <w:r w:rsidRPr="00F067CD">
              <w:rPr>
                <w:rFonts w:ascii="Times New Roman" w:eastAsia="Times New Roman" w:hAnsi="Times New Roman" w:cs="Times New Roman"/>
                <w:sz w:val="20"/>
                <w:szCs w:val="20"/>
                <w:lang w:val="uk-UA" w:eastAsia="ru-RU"/>
              </w:rPr>
              <w:t xml:space="preserve">Підприємство  </w:t>
            </w:r>
            <w:r w:rsidRPr="00F067CD">
              <w:rPr>
                <w:rFonts w:ascii="Times New Roman" w:eastAsia="Times New Roman" w:hAnsi="Times New Roman" w:cs="Times New Roman"/>
                <w:sz w:val="20"/>
                <w:szCs w:val="20"/>
                <w:lang w:val="en-US" w:eastAsia="ru-RU"/>
              </w:rPr>
              <w:t xml:space="preserve"> </w:t>
            </w:r>
            <w:r w:rsidRPr="00F067CD">
              <w:rPr>
                <w:rFonts w:ascii="Times New Roman" w:eastAsia="Times New Roman" w:hAnsi="Times New Roman" w:cs="Times New Roman"/>
                <w:sz w:val="20"/>
                <w:szCs w:val="20"/>
                <w:u w:val="single"/>
                <w:lang w:val="en-US" w:eastAsia="ru-RU"/>
              </w:rPr>
              <w:t>ПРИВАТНЕ АКЦІОНЕРНЕ ТОВАРИСТВО "МИХАЙЛІВСЬКИЙ РАЙАГРОПОСТАЧ"</w:t>
            </w:r>
          </w:p>
        </w:tc>
        <w:tc>
          <w:tcPr>
            <w:tcW w:w="1956" w:type="dxa"/>
          </w:tcPr>
          <w:p w:rsidR="00F067CD" w:rsidRPr="00F067CD" w:rsidRDefault="00F067CD" w:rsidP="00F067CD">
            <w:pPr>
              <w:widowControl w:val="0"/>
              <w:spacing w:after="0" w:line="240" w:lineRule="auto"/>
              <w:rPr>
                <w:rFonts w:ascii="Times New Roman" w:eastAsia="Times New Roman" w:hAnsi="Times New Roman" w:cs="Times New Roman"/>
                <w:sz w:val="18"/>
                <w:szCs w:val="18"/>
                <w:lang w:eastAsia="ru-RU"/>
              </w:rPr>
            </w:pPr>
            <w:r w:rsidRPr="00F067CD">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sz w:val="18"/>
                <w:szCs w:val="18"/>
                <w:lang w:val="en-US" w:eastAsia="ru-RU"/>
              </w:rPr>
            </w:pPr>
            <w:r w:rsidRPr="00F067CD">
              <w:rPr>
                <w:rFonts w:ascii="Times New Roman" w:eastAsia="Times New Roman" w:hAnsi="Times New Roman" w:cs="Times New Roman"/>
                <w:sz w:val="18"/>
                <w:szCs w:val="18"/>
                <w:lang w:val="en-US" w:eastAsia="ru-RU"/>
              </w:rPr>
              <w:t>00903957</w:t>
            </w:r>
          </w:p>
        </w:tc>
      </w:tr>
    </w:tbl>
    <w:p w:rsidR="00F067CD" w:rsidRPr="00F067CD" w:rsidRDefault="00F067CD" w:rsidP="00F067CD">
      <w:pPr>
        <w:widowControl w:val="0"/>
        <w:spacing w:after="0" w:line="240" w:lineRule="auto"/>
        <w:jc w:val="center"/>
        <w:rPr>
          <w:rFonts w:ascii="Times New Roman" w:eastAsia="Times New Roman" w:hAnsi="Times New Roman" w:cs="Times New Roman"/>
          <w:b/>
          <w:bCs/>
          <w:lang w:val="uk-UA" w:eastAsia="ru-RU"/>
        </w:rPr>
      </w:pPr>
    </w:p>
    <w:p w:rsidR="00F067CD" w:rsidRPr="00F067CD" w:rsidRDefault="00F067CD" w:rsidP="00F067CD">
      <w:pPr>
        <w:widowControl w:val="0"/>
        <w:spacing w:after="0" w:line="240" w:lineRule="auto"/>
        <w:jc w:val="center"/>
        <w:rPr>
          <w:rFonts w:ascii="Times New Roman" w:eastAsia="Times New Roman" w:hAnsi="Times New Roman" w:cs="Times New Roman"/>
          <w:b/>
          <w:bCs/>
          <w:lang w:val="en-US" w:eastAsia="ru-RU"/>
        </w:rPr>
      </w:pPr>
      <w:r w:rsidRPr="00F067CD">
        <w:rPr>
          <w:rFonts w:ascii="Times New Roman" w:eastAsia="Times New Roman" w:hAnsi="Times New Roman" w:cs="Times New Roman"/>
          <w:b/>
          <w:bCs/>
          <w:lang w:val="en-US" w:eastAsia="ru-RU"/>
        </w:rPr>
        <w:t>Консолідований звіт про фінансові результати</w:t>
      </w:r>
      <w:r w:rsidRPr="00F067CD">
        <w:rPr>
          <w:rFonts w:ascii="Times New Roman" w:eastAsia="Times New Roman" w:hAnsi="Times New Roman" w:cs="Times New Roman"/>
          <w:b/>
          <w:bCs/>
          <w:lang w:val="uk-UA" w:eastAsia="ru-RU"/>
        </w:rPr>
        <w:t xml:space="preserve"> ( </w:t>
      </w:r>
      <w:r w:rsidRPr="00F067CD">
        <w:rPr>
          <w:rFonts w:ascii="Times New Roman" w:eastAsia="Times New Roman" w:hAnsi="Times New Roman" w:cs="Times New Roman"/>
          <w:b/>
          <w:bCs/>
          <w:color w:val="000000"/>
          <w:lang w:val="uk-UA" w:eastAsia="ru-RU"/>
        </w:rPr>
        <w:t>Звіт про сукупний дохід</w:t>
      </w:r>
      <w:r w:rsidRPr="00F067CD">
        <w:rPr>
          <w:rFonts w:ascii="Times New Roman" w:eastAsia="Times New Roman" w:hAnsi="Times New Roman" w:cs="Times New Roman"/>
          <w:bCs/>
          <w:color w:val="000000"/>
          <w:sz w:val="20"/>
          <w:szCs w:val="20"/>
          <w:lang w:val="uk-UA" w:eastAsia="ru-RU"/>
        </w:rPr>
        <w:t xml:space="preserve"> </w:t>
      </w:r>
      <w:r w:rsidRPr="00F067CD">
        <w:rPr>
          <w:rFonts w:ascii="Times New Roman" w:eastAsia="Times New Roman" w:hAnsi="Times New Roman" w:cs="Times New Roman"/>
          <w:b/>
          <w:bCs/>
          <w:lang w:val="uk-UA" w:eastAsia="ru-RU"/>
        </w:rPr>
        <w:t xml:space="preserve">) </w:t>
      </w:r>
    </w:p>
    <w:p w:rsidR="00F067CD" w:rsidRPr="00F067CD" w:rsidRDefault="00F067CD" w:rsidP="00F067CD">
      <w:pPr>
        <w:widowControl w:val="0"/>
        <w:spacing w:after="0" w:line="240" w:lineRule="auto"/>
        <w:jc w:val="center"/>
        <w:rPr>
          <w:rFonts w:ascii="Times New Roman" w:eastAsia="Times New Roman" w:hAnsi="Times New Roman" w:cs="Times New Roman"/>
          <w:b/>
          <w:bCs/>
          <w:lang w:val="uk-UA" w:eastAsia="ru-RU"/>
        </w:rPr>
      </w:pPr>
      <w:r w:rsidRPr="00F067CD">
        <w:rPr>
          <w:rFonts w:ascii="Times New Roman" w:eastAsia="Times New Roman" w:hAnsi="Times New Roman" w:cs="Times New Roman"/>
          <w:b/>
          <w:bCs/>
          <w:lang w:val="en-US" w:eastAsia="ru-RU"/>
        </w:rPr>
        <w:t>з</w:t>
      </w:r>
      <w:r w:rsidRPr="00F067CD">
        <w:rPr>
          <w:rFonts w:ascii="Times New Roman" w:eastAsia="Times New Roman" w:hAnsi="Times New Roman" w:cs="Times New Roman"/>
          <w:b/>
          <w:bCs/>
          <w:lang w:val="uk-UA" w:eastAsia="ru-RU"/>
        </w:rPr>
        <w:t xml:space="preserve">а </w:t>
      </w:r>
      <w:r w:rsidRPr="00F067CD">
        <w:rPr>
          <w:rFonts w:ascii="Times New Roman" w:eastAsia="Times New Roman" w:hAnsi="Times New Roman" w:cs="Times New Roman"/>
          <w:b/>
          <w:bCs/>
          <w:lang w:val="en-US" w:eastAsia="ru-RU"/>
        </w:rPr>
        <w:t>2020 рік</w:t>
      </w:r>
      <w:r w:rsidRPr="00F067CD">
        <w:rPr>
          <w:rFonts w:ascii="Times New Roman" w:eastAsia="Times New Roman" w:hAnsi="Times New Roman" w:cs="Times New Roman"/>
          <w:b/>
          <w:bCs/>
          <w:lang w:val="uk-UA" w:eastAsia="ru-RU"/>
        </w:rPr>
        <w:t xml:space="preserve"> </w:t>
      </w:r>
    </w:p>
    <w:p w:rsidR="00F067CD" w:rsidRPr="00F067CD" w:rsidRDefault="00F067CD" w:rsidP="00F067CD">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F067CD" w:rsidRPr="00F067CD" w:rsidTr="006822A6">
        <w:trPr>
          <w:jc w:val="right"/>
        </w:trPr>
        <w:tc>
          <w:tcPr>
            <w:tcW w:w="8613" w:type="dxa"/>
            <w:tcBorders>
              <w:right w:val="single" w:sz="4" w:space="0" w:color="auto"/>
            </w:tcBorders>
            <w:vAlign w:val="center"/>
          </w:tcPr>
          <w:p w:rsidR="00F067CD" w:rsidRPr="00F067CD" w:rsidRDefault="00F067CD" w:rsidP="00F067CD">
            <w:pPr>
              <w:widowControl w:val="0"/>
              <w:spacing w:after="0" w:line="240" w:lineRule="auto"/>
              <w:rPr>
                <w:rFonts w:ascii="Times New Roman" w:eastAsia="Times New Roman" w:hAnsi="Times New Roman" w:cs="Times New Roman"/>
                <w:lang w:eastAsia="ru-RU"/>
              </w:rPr>
            </w:pPr>
            <w:r w:rsidRPr="00F067CD">
              <w:rPr>
                <w:rFonts w:ascii="Times New Roman" w:eastAsia="Times New Roman" w:hAnsi="Times New Roman" w:cs="Times New Roman"/>
                <w:lang w:val="uk-UA" w:eastAsia="ru-RU"/>
              </w:rPr>
              <w:t xml:space="preserve">                                                                    </w:t>
            </w:r>
            <w:r w:rsidRPr="00F067CD">
              <w:rPr>
                <w:rFonts w:ascii="Times New Roman" w:eastAsia="Times New Roman" w:hAnsi="Times New Roman" w:cs="Times New Roman"/>
                <w:lang w:val="en-US" w:eastAsia="ru-RU"/>
              </w:rPr>
              <w:t>Форма № 2-к</w:t>
            </w:r>
            <w:r w:rsidRPr="00F067CD">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F067CD" w:rsidRPr="00F067CD" w:rsidRDefault="00F067CD" w:rsidP="00F067CD">
            <w:pPr>
              <w:keepNext/>
              <w:keepLines/>
              <w:widowControl w:val="0"/>
              <w:suppressAutoHyphens/>
              <w:spacing w:after="0" w:line="240" w:lineRule="auto"/>
              <w:rPr>
                <w:rFonts w:ascii="Times New Roman" w:eastAsia="Times New Roman" w:hAnsi="Times New Roman" w:cs="Times New Roman"/>
                <w:lang w:val="en-US" w:eastAsia="ru-RU"/>
              </w:rPr>
            </w:pPr>
            <w:r w:rsidRPr="00F067CD">
              <w:rPr>
                <w:rFonts w:ascii="Times New Roman" w:eastAsia="Times New Roman" w:hAnsi="Times New Roman" w:cs="Times New Roman"/>
                <w:lang w:val="en-US" w:eastAsia="ru-RU"/>
              </w:rPr>
              <w:t>1801008</w:t>
            </w:r>
          </w:p>
        </w:tc>
      </w:tr>
    </w:tbl>
    <w:p w:rsidR="00F067CD" w:rsidRPr="00F067CD" w:rsidRDefault="00F067CD" w:rsidP="00F067CD">
      <w:pPr>
        <w:widowControl w:val="0"/>
        <w:spacing w:after="0" w:line="240" w:lineRule="auto"/>
        <w:jc w:val="center"/>
        <w:rPr>
          <w:rFonts w:ascii="Times New Roman" w:eastAsia="Times New Roman" w:hAnsi="Times New Roman" w:cs="Times New Roman"/>
          <w:b/>
          <w:bCs/>
          <w:sz w:val="10"/>
          <w:szCs w:val="10"/>
          <w:lang w:eastAsia="ru-RU"/>
        </w:rPr>
      </w:pPr>
    </w:p>
    <w:p w:rsidR="00F067CD" w:rsidRPr="00F067CD" w:rsidRDefault="00F067CD" w:rsidP="00F067CD">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F067CD">
        <w:rPr>
          <w:rFonts w:ascii="Times New Roman CYR" w:eastAsia="Times New Roman" w:hAnsi="Times New Roman CYR" w:cs="Times New Roman CYR"/>
          <w:b/>
          <w:bCs/>
          <w:color w:val="000000"/>
          <w:lang w:val="uk-UA" w:eastAsia="ru-RU"/>
        </w:rPr>
        <w:t>І. ФІНАНСОВІ РЕЗУЛЬТАТИ</w:t>
      </w:r>
    </w:p>
    <w:p w:rsidR="00F067CD" w:rsidRPr="00F067CD" w:rsidRDefault="00F067CD" w:rsidP="00F067CD">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F067CD" w:rsidRPr="00F067CD" w:rsidTr="006822A6">
        <w:tc>
          <w:tcPr>
            <w:tcW w:w="5107"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keepNext/>
              <w:spacing w:after="0" w:line="240" w:lineRule="auto"/>
              <w:jc w:val="center"/>
              <w:outlineLvl w:val="0"/>
              <w:rPr>
                <w:rFonts w:ascii="Times New Roman" w:eastAsia="Times New Roman" w:hAnsi="Times New Roman" w:cs="Times New Roman"/>
                <w:b/>
                <w:bCs/>
                <w:sz w:val="20"/>
                <w:szCs w:val="20"/>
                <w:lang w:val="uk-UA" w:eastAsia="ru-RU"/>
              </w:rPr>
            </w:pPr>
            <w:r w:rsidRPr="00F067CD">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val="uk-UA" w:eastAsia="ru-RU"/>
              </w:rPr>
            </w:pPr>
            <w:r w:rsidRPr="00F067CD">
              <w:rPr>
                <w:rFonts w:ascii="Times New Roman" w:eastAsia="Times New Roman" w:hAnsi="Times New Roman" w:cs="Times New Roman"/>
                <w:b/>
                <w:bCs/>
                <w:sz w:val="20"/>
                <w:szCs w:val="20"/>
                <w:lang w:val="uk-UA" w:eastAsia="ru-RU"/>
              </w:rPr>
              <w:t>За</w:t>
            </w:r>
            <w:r w:rsidRPr="00F067CD">
              <w:rPr>
                <w:rFonts w:ascii="Times New Roman" w:eastAsia="Times New Roman" w:hAnsi="Times New Roman" w:cs="Times New Roman"/>
                <w:b/>
                <w:bCs/>
                <w:sz w:val="20"/>
                <w:szCs w:val="20"/>
                <w:lang w:eastAsia="ru-RU"/>
              </w:rPr>
              <w:t xml:space="preserve"> звітн</w:t>
            </w:r>
            <w:r w:rsidRPr="00F067CD">
              <w:rPr>
                <w:rFonts w:ascii="Times New Roman" w:eastAsia="Times New Roman" w:hAnsi="Times New Roman" w:cs="Times New Roman"/>
                <w:b/>
                <w:bCs/>
                <w:sz w:val="20"/>
                <w:szCs w:val="20"/>
                <w:lang w:val="uk-UA" w:eastAsia="ru-RU"/>
              </w:rPr>
              <w:t>ий</w:t>
            </w:r>
            <w:r w:rsidRPr="00F067CD">
              <w:rPr>
                <w:rFonts w:ascii="Times New Roman" w:eastAsia="Times New Roman" w:hAnsi="Times New Roman" w:cs="Times New Roman"/>
                <w:b/>
                <w:bCs/>
                <w:sz w:val="20"/>
                <w:szCs w:val="20"/>
                <w:lang w:eastAsia="ru-RU"/>
              </w:rPr>
              <w:t xml:space="preserve"> </w:t>
            </w:r>
            <w:r w:rsidRPr="00F067CD">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color w:val="000000"/>
                <w:sz w:val="20"/>
                <w:szCs w:val="20"/>
                <w:lang w:val="uk-UA" w:eastAsia="ru-RU"/>
              </w:rPr>
              <w:t>За аналогічний</w:t>
            </w:r>
            <w:r w:rsidRPr="00F067CD">
              <w:rPr>
                <w:rFonts w:ascii="Times New Roman" w:eastAsia="Times New Roman" w:hAnsi="Times New Roman" w:cs="Times New Roman"/>
                <w:b/>
                <w:color w:val="000000"/>
                <w:sz w:val="20"/>
                <w:szCs w:val="20"/>
                <w:lang w:val="uk-UA" w:eastAsia="ru-RU"/>
              </w:rPr>
              <w:br/>
              <w:t>період попереднього року</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4</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233198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210994</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(195429)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(178357)</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Валовий:  </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37769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32637</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30776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13110</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(7555)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(7311)</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(28901)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(25419)</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(31937)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(15232)</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Фінансовий результат від операційної діяльності:  </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(2215)</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2194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4021</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1384</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(1892)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(1746)</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(61)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(344)</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Фінансовий результат до оподаткування:</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634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1100</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-42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-193</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Чистий фінансовий результат:  </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592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907</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bl>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F067CD" w:rsidRPr="00F067CD" w:rsidRDefault="00F067CD" w:rsidP="00F067CD">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F067CD">
        <w:rPr>
          <w:rFonts w:ascii="Times New Roman CYR" w:eastAsia="Times New Roman" w:hAnsi="Times New Roman CYR" w:cs="Times New Roman CYR"/>
          <w:b/>
          <w:bCs/>
          <w:color w:val="000000"/>
          <w:lang w:val="uk-UA" w:eastAsia="ru-RU"/>
        </w:rPr>
        <w:t xml:space="preserve">II. </w:t>
      </w:r>
      <w:r w:rsidRPr="00F067CD">
        <w:rPr>
          <w:rFonts w:ascii="Times New Roman CYR" w:eastAsia="Times New Roman" w:hAnsi="Times New Roman CYR" w:cs="Times New Roman CYR"/>
          <w:b/>
          <w:bCs/>
          <w:lang w:val="uk-UA" w:eastAsia="ru-RU"/>
        </w:rPr>
        <w:t>СУКУПНИЙ ДОХІД</w:t>
      </w:r>
    </w:p>
    <w:p w:rsidR="00F067CD" w:rsidRPr="00F067CD" w:rsidRDefault="00F067CD" w:rsidP="00F067CD">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F067CD" w:rsidRPr="00F067CD" w:rsidTr="006822A6">
        <w:tc>
          <w:tcPr>
            <w:tcW w:w="5107"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keepNext/>
              <w:spacing w:after="0" w:line="240" w:lineRule="auto"/>
              <w:jc w:val="center"/>
              <w:outlineLvl w:val="0"/>
              <w:rPr>
                <w:rFonts w:ascii="Times New Roman" w:eastAsia="Times New Roman" w:hAnsi="Times New Roman" w:cs="Times New Roman"/>
                <w:b/>
                <w:bCs/>
                <w:sz w:val="20"/>
                <w:szCs w:val="20"/>
                <w:lang w:val="uk-UA" w:eastAsia="ru-RU"/>
              </w:rPr>
            </w:pPr>
            <w:r w:rsidRPr="00F067CD">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val="uk-UA" w:eastAsia="ru-RU"/>
              </w:rPr>
            </w:pPr>
            <w:r w:rsidRPr="00F067CD">
              <w:rPr>
                <w:rFonts w:ascii="Times New Roman" w:eastAsia="Times New Roman" w:hAnsi="Times New Roman" w:cs="Times New Roman"/>
                <w:b/>
                <w:bCs/>
                <w:sz w:val="20"/>
                <w:szCs w:val="20"/>
                <w:lang w:val="uk-UA" w:eastAsia="ru-RU"/>
              </w:rPr>
              <w:t>За</w:t>
            </w:r>
            <w:r w:rsidRPr="00F067CD">
              <w:rPr>
                <w:rFonts w:ascii="Times New Roman" w:eastAsia="Times New Roman" w:hAnsi="Times New Roman" w:cs="Times New Roman"/>
                <w:b/>
                <w:bCs/>
                <w:sz w:val="20"/>
                <w:szCs w:val="20"/>
                <w:lang w:eastAsia="ru-RU"/>
              </w:rPr>
              <w:t xml:space="preserve"> звітн</w:t>
            </w:r>
            <w:r w:rsidRPr="00F067CD">
              <w:rPr>
                <w:rFonts w:ascii="Times New Roman" w:eastAsia="Times New Roman" w:hAnsi="Times New Roman" w:cs="Times New Roman"/>
                <w:b/>
                <w:bCs/>
                <w:sz w:val="20"/>
                <w:szCs w:val="20"/>
                <w:lang w:val="uk-UA" w:eastAsia="ru-RU"/>
              </w:rPr>
              <w:t>ий</w:t>
            </w:r>
            <w:r w:rsidRPr="00F067CD">
              <w:rPr>
                <w:rFonts w:ascii="Times New Roman" w:eastAsia="Times New Roman" w:hAnsi="Times New Roman" w:cs="Times New Roman"/>
                <w:b/>
                <w:bCs/>
                <w:sz w:val="20"/>
                <w:szCs w:val="20"/>
                <w:lang w:eastAsia="ru-RU"/>
              </w:rPr>
              <w:t xml:space="preserve"> </w:t>
            </w:r>
            <w:r w:rsidRPr="00F067CD">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color w:val="000000"/>
                <w:sz w:val="20"/>
                <w:szCs w:val="20"/>
                <w:lang w:val="uk-UA" w:eastAsia="ru-RU"/>
              </w:rPr>
              <w:t>За аналогічний</w:t>
            </w:r>
            <w:r w:rsidRPr="00F067CD">
              <w:rPr>
                <w:rFonts w:ascii="Times New Roman" w:eastAsia="Times New Roman" w:hAnsi="Times New Roman" w:cs="Times New Roman"/>
                <w:b/>
                <w:color w:val="000000"/>
                <w:sz w:val="20"/>
                <w:szCs w:val="20"/>
                <w:lang w:val="uk-UA" w:eastAsia="ru-RU"/>
              </w:rPr>
              <w:br/>
              <w:t>період попереднього року</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4</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592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907</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Чистий прибуток (збиток), що належить:</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власникам материнської компанії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2470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неконтрольованій частці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2475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Сукупний дохід, що належить:</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lastRenderedPageBreak/>
              <w:t>власникам материнської компанії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lastRenderedPageBreak/>
              <w:t>2480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lastRenderedPageBreak/>
              <w:t>неконтрольованій частці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2485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bl>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F067CD">
        <w:rPr>
          <w:rFonts w:ascii="Times New Roman" w:eastAsia="Times New Roman" w:hAnsi="Times New Roman" w:cs="Times New Roman"/>
          <w:b/>
          <w:sz w:val="20"/>
          <w:szCs w:val="20"/>
          <w:lang w:val="en-US" w:eastAsia="ru-RU"/>
        </w:rPr>
        <w:br w:type="page"/>
      </w:r>
    </w:p>
    <w:p w:rsidR="00F067CD" w:rsidRPr="00F067CD" w:rsidRDefault="00F067CD" w:rsidP="00F067CD">
      <w:pPr>
        <w:keepNext/>
        <w:widowControl w:val="0"/>
        <w:spacing w:after="0" w:line="240" w:lineRule="auto"/>
        <w:jc w:val="center"/>
        <w:outlineLvl w:val="2"/>
        <w:rPr>
          <w:rFonts w:ascii="Times New Roman CYR" w:eastAsia="Times New Roman" w:hAnsi="Times New Roman CYR" w:cs="Times New Roman CYR"/>
          <w:b/>
          <w:bCs/>
          <w:lang w:val="uk-UA" w:eastAsia="ru-RU"/>
        </w:rPr>
      </w:pPr>
      <w:r w:rsidRPr="00F067CD">
        <w:rPr>
          <w:rFonts w:ascii="Times New Roman CYR" w:eastAsia="Times New Roman" w:hAnsi="Times New Roman CYR" w:cs="Times New Roman CYR"/>
          <w:b/>
          <w:bCs/>
          <w:lang w:val="en-US" w:eastAsia="ru-RU"/>
        </w:rPr>
        <w:lastRenderedPageBreak/>
        <w:t xml:space="preserve">III. </w:t>
      </w:r>
      <w:r w:rsidRPr="00F067CD">
        <w:rPr>
          <w:rFonts w:ascii="Times New Roman CYR" w:eastAsia="Times New Roman" w:hAnsi="Times New Roman CYR" w:cs="Times New Roman CYR"/>
          <w:b/>
          <w:bCs/>
          <w:lang w:val="uk-UA" w:eastAsia="ru-RU"/>
        </w:rPr>
        <w:t>ЕЛЕМЕНТИ ОПЕРАЦІЙНИХ ВИТРАТ</w:t>
      </w:r>
    </w:p>
    <w:p w:rsidR="00F067CD" w:rsidRPr="00F067CD" w:rsidRDefault="00F067CD" w:rsidP="00F067CD">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F067CD" w:rsidRPr="00F067CD" w:rsidTr="006822A6">
        <w:tc>
          <w:tcPr>
            <w:tcW w:w="5107"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F067CD">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val="uk-UA" w:eastAsia="ru-RU"/>
              </w:rPr>
              <w:t>За</w:t>
            </w:r>
            <w:r w:rsidRPr="00F067CD">
              <w:rPr>
                <w:rFonts w:ascii="Times New Roman" w:eastAsia="Times New Roman" w:hAnsi="Times New Roman" w:cs="Times New Roman"/>
                <w:b/>
                <w:bCs/>
                <w:sz w:val="20"/>
                <w:szCs w:val="20"/>
                <w:lang w:eastAsia="ru-RU"/>
              </w:rPr>
              <w:t xml:space="preserve"> звітн</w:t>
            </w:r>
            <w:r w:rsidRPr="00F067CD">
              <w:rPr>
                <w:rFonts w:ascii="Times New Roman" w:eastAsia="Times New Roman" w:hAnsi="Times New Roman" w:cs="Times New Roman"/>
                <w:b/>
                <w:bCs/>
                <w:sz w:val="20"/>
                <w:szCs w:val="20"/>
                <w:lang w:val="uk-UA" w:eastAsia="ru-RU"/>
              </w:rPr>
              <w:t>ий</w:t>
            </w:r>
            <w:r w:rsidRPr="00F067CD">
              <w:rPr>
                <w:rFonts w:ascii="Times New Roman" w:eastAsia="Times New Roman" w:hAnsi="Times New Roman" w:cs="Times New Roman"/>
                <w:b/>
                <w:bCs/>
                <w:sz w:val="20"/>
                <w:szCs w:val="20"/>
                <w:lang w:eastAsia="ru-RU"/>
              </w:rPr>
              <w:t xml:space="preserve"> </w:t>
            </w:r>
            <w:r w:rsidRPr="00F067CD">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color w:val="000000"/>
                <w:sz w:val="20"/>
                <w:szCs w:val="20"/>
                <w:lang w:val="uk-UA" w:eastAsia="ru-RU"/>
              </w:rPr>
              <w:t>За аналогічний</w:t>
            </w:r>
            <w:r w:rsidRPr="00F067CD">
              <w:rPr>
                <w:rFonts w:ascii="Times New Roman" w:eastAsia="Times New Roman" w:hAnsi="Times New Roman" w:cs="Times New Roman"/>
                <w:b/>
                <w:color w:val="000000"/>
                <w:sz w:val="20"/>
                <w:szCs w:val="20"/>
                <w:lang w:val="uk-UA" w:eastAsia="ru-RU"/>
              </w:rPr>
              <w:br/>
              <w:t>період попереднього року</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4</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
                <w:bCs/>
                <w:sz w:val="20"/>
                <w:szCs w:val="20"/>
                <w:lang w:val="en-US" w:eastAsia="ru-RU"/>
              </w:rPr>
            </w:pPr>
            <w:r w:rsidRPr="00F067CD">
              <w:rPr>
                <w:rFonts w:ascii="Times New Roman" w:eastAsia="Times New Roman" w:hAnsi="Times New Roman" w:cs="Times New Roman"/>
                <w:sz w:val="20"/>
                <w:szCs w:val="20"/>
                <w:lang w:val="uk-UA"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uk-UA" w:eastAsia="ru-RU"/>
              </w:rPr>
              <w:t>57909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uk-UA" w:eastAsia="ru-RU"/>
              </w:rPr>
              <w:t>44421</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
                <w:bCs/>
                <w:sz w:val="20"/>
                <w:szCs w:val="20"/>
                <w:lang w:val="en-US" w:eastAsia="ru-RU"/>
              </w:rPr>
            </w:pPr>
            <w:r w:rsidRPr="00F067CD">
              <w:rPr>
                <w:rFonts w:ascii="Times New Roman" w:eastAsia="Times New Roman" w:hAnsi="Times New Roman" w:cs="Times New Roman"/>
                <w:sz w:val="20"/>
                <w:szCs w:val="20"/>
                <w:lang w:val="uk-UA"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uk-UA" w:eastAsia="ru-RU"/>
              </w:rPr>
              <w:t>10313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uk-UA" w:eastAsia="ru-RU"/>
              </w:rPr>
              <w:t>7475</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
                <w:bCs/>
                <w:sz w:val="20"/>
                <w:szCs w:val="20"/>
                <w:lang w:val="en-US" w:eastAsia="ru-RU"/>
              </w:rPr>
            </w:pPr>
            <w:r w:rsidRPr="00F067CD">
              <w:rPr>
                <w:rFonts w:ascii="Times New Roman" w:eastAsia="Times New Roman" w:hAnsi="Times New Roman" w:cs="Times New Roman"/>
                <w:sz w:val="20"/>
                <w:szCs w:val="20"/>
                <w:lang w:val="uk-UA"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uk-UA" w:eastAsia="ru-RU"/>
              </w:rPr>
              <w:t>2205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uk-UA" w:eastAsia="ru-RU"/>
              </w:rPr>
              <w:t>1750</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sz w:val="20"/>
                <w:szCs w:val="20"/>
                <w:lang w:val="uk-UA" w:eastAsia="ru-RU"/>
              </w:rPr>
            </w:pPr>
            <w:r w:rsidRPr="00F067CD">
              <w:rPr>
                <w:rFonts w:ascii="Times New Roman" w:eastAsia="Times New Roman" w:hAnsi="Times New Roman" w:cs="Times New Roman"/>
                <w:sz w:val="20"/>
                <w:szCs w:val="20"/>
                <w:lang w:val="uk-UA"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uk-UA" w:eastAsia="ru-RU"/>
              </w:rPr>
              <w:t>9245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uk-UA" w:eastAsia="ru-RU"/>
              </w:rPr>
              <w:t>9920</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sz w:val="20"/>
                <w:szCs w:val="20"/>
                <w:lang w:val="uk-UA" w:eastAsia="ru-RU"/>
              </w:rPr>
            </w:pPr>
            <w:r w:rsidRPr="00F067CD">
              <w:rPr>
                <w:rFonts w:ascii="Times New Roman" w:eastAsia="Times New Roman" w:hAnsi="Times New Roman" w:cs="Times New Roman"/>
                <w:sz w:val="20"/>
                <w:szCs w:val="20"/>
                <w:lang w:val="uk-UA"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uk-UA" w:eastAsia="ru-RU"/>
              </w:rPr>
              <w:t>51081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uk-UA" w:eastAsia="ru-RU"/>
              </w:rPr>
              <w:t>24406</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sz w:val="20"/>
                <w:szCs w:val="20"/>
                <w:lang w:val="uk-UA" w:eastAsia="ru-RU"/>
              </w:rPr>
            </w:pPr>
            <w:r w:rsidRPr="00F067CD">
              <w:rPr>
                <w:rFonts w:ascii="Times New Roman" w:eastAsia="Times New Roman" w:hAnsi="Times New Roman" w:cs="Times New Roman"/>
                <w:b/>
                <w:sz w:val="20"/>
                <w:szCs w:val="20"/>
                <w:lang w:val="uk-UA"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uk-UA" w:eastAsia="ru-RU"/>
              </w:rPr>
              <w:t>130753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uk-UA" w:eastAsia="ru-RU"/>
              </w:rPr>
              <w:t>87972</w:t>
            </w:r>
          </w:p>
        </w:tc>
      </w:tr>
    </w:tbl>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F067CD" w:rsidRPr="00F067CD" w:rsidRDefault="00F067CD" w:rsidP="00F067CD">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F067CD">
        <w:rPr>
          <w:rFonts w:ascii="Times New Roman CYR" w:eastAsia="Times New Roman" w:hAnsi="Times New Roman CYR" w:cs="Times New Roman CYR"/>
          <w:b/>
          <w:bCs/>
          <w:color w:val="000000"/>
          <w:lang w:val="uk-UA" w:eastAsia="ru-RU"/>
        </w:rPr>
        <w:t>ІV.</w:t>
      </w:r>
      <w:r w:rsidRPr="00F067CD">
        <w:rPr>
          <w:rFonts w:ascii="Times New Roman CYR" w:eastAsia="Times New Roman" w:hAnsi="Times New Roman CYR" w:cs="Times New Roman CYR"/>
          <w:b/>
          <w:bCs/>
          <w:color w:val="000000"/>
          <w:lang w:eastAsia="ru-RU"/>
        </w:rPr>
        <w:t xml:space="preserve"> </w:t>
      </w:r>
      <w:r w:rsidRPr="00F067CD">
        <w:rPr>
          <w:rFonts w:ascii="Times New Roman CYR" w:eastAsia="Times New Roman" w:hAnsi="Times New Roman CYR" w:cs="Times New Roman CYR"/>
          <w:b/>
          <w:bCs/>
          <w:color w:val="000000"/>
          <w:lang w:val="uk-UA" w:eastAsia="ru-RU"/>
        </w:rPr>
        <w:t xml:space="preserve"> РОЗРАХУНОК ПОКАЗНИКІВ ПРИБУТКОВОСТІ АКЦІЙ</w:t>
      </w:r>
    </w:p>
    <w:p w:rsidR="00F067CD" w:rsidRPr="00F067CD" w:rsidRDefault="00F067CD" w:rsidP="00F067CD">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F067CD" w:rsidRPr="00F067CD" w:rsidTr="006822A6">
        <w:tc>
          <w:tcPr>
            <w:tcW w:w="5107"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F067CD">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val="uk-UA" w:eastAsia="ru-RU"/>
              </w:rPr>
              <w:t>За</w:t>
            </w:r>
            <w:r w:rsidRPr="00F067CD">
              <w:rPr>
                <w:rFonts w:ascii="Times New Roman" w:eastAsia="Times New Roman" w:hAnsi="Times New Roman" w:cs="Times New Roman"/>
                <w:b/>
                <w:bCs/>
                <w:sz w:val="20"/>
                <w:szCs w:val="20"/>
                <w:lang w:eastAsia="ru-RU"/>
              </w:rPr>
              <w:t xml:space="preserve"> звітн</w:t>
            </w:r>
            <w:r w:rsidRPr="00F067CD">
              <w:rPr>
                <w:rFonts w:ascii="Times New Roman" w:eastAsia="Times New Roman" w:hAnsi="Times New Roman" w:cs="Times New Roman"/>
                <w:b/>
                <w:bCs/>
                <w:sz w:val="20"/>
                <w:szCs w:val="20"/>
                <w:lang w:val="uk-UA" w:eastAsia="ru-RU"/>
              </w:rPr>
              <w:t>ий</w:t>
            </w:r>
            <w:r w:rsidRPr="00F067CD">
              <w:rPr>
                <w:rFonts w:ascii="Times New Roman" w:eastAsia="Times New Roman" w:hAnsi="Times New Roman" w:cs="Times New Roman"/>
                <w:b/>
                <w:bCs/>
                <w:sz w:val="20"/>
                <w:szCs w:val="20"/>
                <w:lang w:eastAsia="ru-RU"/>
              </w:rPr>
              <w:t xml:space="preserve"> </w:t>
            </w:r>
            <w:r w:rsidRPr="00F067CD">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color w:val="000000"/>
                <w:sz w:val="20"/>
                <w:szCs w:val="20"/>
                <w:lang w:val="uk-UA" w:eastAsia="ru-RU"/>
              </w:rPr>
              <w:t>За аналогічний</w:t>
            </w:r>
            <w:r w:rsidRPr="00F067CD">
              <w:rPr>
                <w:rFonts w:ascii="Times New Roman" w:eastAsia="Times New Roman" w:hAnsi="Times New Roman" w:cs="Times New Roman"/>
                <w:b/>
                <w:color w:val="000000"/>
                <w:sz w:val="20"/>
                <w:szCs w:val="20"/>
                <w:lang w:val="uk-UA" w:eastAsia="ru-RU"/>
              </w:rPr>
              <w:br/>
              <w:t>період попереднього року</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4</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
                <w:bCs/>
                <w:sz w:val="20"/>
                <w:szCs w:val="20"/>
                <w:lang w:val="en-US" w:eastAsia="ru-RU"/>
              </w:rPr>
            </w:pPr>
            <w:r w:rsidRPr="00F067CD">
              <w:rPr>
                <w:rFonts w:ascii="Times New Roman" w:eastAsia="Times New Roman" w:hAnsi="Times New Roman" w:cs="Times New Roman"/>
                <w:color w:val="000000"/>
                <w:sz w:val="20"/>
                <w:szCs w:val="20"/>
                <w:lang w:val="uk-UA"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uk-UA" w:eastAsia="ru-RU"/>
              </w:rPr>
              <w:t>1144040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uk-UA" w:eastAsia="ru-RU"/>
              </w:rPr>
              <w:t>1144040</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color w:val="000000"/>
                <w:sz w:val="20"/>
                <w:szCs w:val="20"/>
                <w:lang w:val="uk-UA"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uk-UA" w:eastAsia="ru-RU"/>
              </w:rPr>
              <w:t>1144040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uk-UA" w:eastAsia="ru-RU"/>
              </w:rPr>
              <w:t>1144040</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color w:val="000000"/>
                <w:sz w:val="20"/>
                <w:szCs w:val="20"/>
                <w:lang w:val="uk-UA"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uk-UA" w:eastAsia="ru-RU"/>
              </w:rPr>
              <w:t>0.51746000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uk-UA" w:eastAsia="ru-RU"/>
              </w:rPr>
              <w:t>0.79280000</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sz w:val="20"/>
                <w:szCs w:val="20"/>
                <w:lang w:val="uk-UA" w:eastAsia="ru-RU"/>
              </w:rPr>
            </w:pPr>
            <w:r w:rsidRPr="00F067CD">
              <w:rPr>
                <w:rFonts w:ascii="Times New Roman" w:eastAsia="Times New Roman" w:hAnsi="Times New Roman" w:cs="Times New Roman"/>
                <w:color w:val="000000"/>
                <w:sz w:val="20"/>
                <w:szCs w:val="20"/>
                <w:lang w:val="uk-UA"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uk-UA" w:eastAsia="ru-RU"/>
              </w:rPr>
              <w:t>0.51746000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uk-UA" w:eastAsia="ru-RU"/>
              </w:rPr>
              <w:t>0.79280000</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sz w:val="20"/>
                <w:szCs w:val="20"/>
                <w:lang w:val="uk-UA" w:eastAsia="ru-RU"/>
              </w:rPr>
            </w:pPr>
            <w:r w:rsidRPr="00F067CD">
              <w:rPr>
                <w:rFonts w:ascii="Times New Roman" w:eastAsia="Times New Roman" w:hAnsi="Times New Roman" w:cs="Times New Roman"/>
                <w:color w:val="000000"/>
                <w:sz w:val="20"/>
                <w:szCs w:val="20"/>
                <w:lang w:val="uk-UA"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uk-UA" w:eastAsia="ru-RU"/>
              </w:rPr>
              <w:t>--</w:t>
            </w:r>
          </w:p>
        </w:tc>
      </w:tr>
    </w:tbl>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067CD">
        <w:rPr>
          <w:rFonts w:ascii="Courier New" w:eastAsia="Times New Roman" w:hAnsi="Courier New" w:cs="Courier New"/>
          <w:sz w:val="20"/>
          <w:szCs w:val="20"/>
          <w:lang w:val="en-US" w:eastAsia="ru-RU"/>
        </w:rPr>
        <w:t>д/н</w:t>
      </w:r>
    </w:p>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F067CD" w:rsidRPr="00F067CD" w:rsidTr="006822A6">
        <w:tc>
          <w:tcPr>
            <w:tcW w:w="2943"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067CD">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067CD">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067CD">
              <w:rPr>
                <w:rFonts w:ascii="Times New Roman" w:eastAsia="Times New Roman" w:hAnsi="Times New Roman" w:cs="Times New Roman"/>
                <w:b/>
                <w:sz w:val="20"/>
                <w:szCs w:val="20"/>
                <w:lang w:val="en-US" w:eastAsia="ru-RU"/>
              </w:rPr>
              <w:t>Спiцина Юлiя Олександрiвна</w:t>
            </w:r>
          </w:p>
        </w:tc>
      </w:tr>
      <w:tr w:rsidR="00F067CD" w:rsidRPr="00F067CD" w:rsidTr="006822A6">
        <w:tc>
          <w:tcPr>
            <w:tcW w:w="2943"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067CD">
              <w:rPr>
                <w:rFonts w:ascii="Times New Roman" w:eastAsia="Times New Roman" w:hAnsi="Times New Roman" w:cs="Times New Roman"/>
                <w:b/>
                <w:color w:val="000000"/>
                <w:sz w:val="16"/>
                <w:szCs w:val="16"/>
                <w:lang w:val="en-US" w:eastAsia="ru-RU"/>
              </w:rPr>
              <w:t>(</w:t>
            </w:r>
            <w:r w:rsidRPr="00F067CD">
              <w:rPr>
                <w:rFonts w:ascii="Times New Roman" w:eastAsia="Times New Roman" w:hAnsi="Times New Roman" w:cs="Times New Roman"/>
                <w:b/>
                <w:color w:val="000000"/>
                <w:sz w:val="16"/>
                <w:szCs w:val="16"/>
                <w:lang w:eastAsia="ru-RU"/>
              </w:rPr>
              <w:t>підпис</w:t>
            </w:r>
            <w:r w:rsidRPr="00F067CD">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F067CD" w:rsidRPr="00F067CD" w:rsidTr="006822A6">
        <w:tc>
          <w:tcPr>
            <w:tcW w:w="2943"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F067CD" w:rsidRPr="00F067CD" w:rsidTr="006822A6">
        <w:tc>
          <w:tcPr>
            <w:tcW w:w="2943"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067CD">
              <w:rPr>
                <w:rFonts w:ascii="Times New Roman" w:eastAsia="Times New Roman" w:hAnsi="Times New Roman" w:cs="Times New Roman"/>
                <w:b/>
                <w:sz w:val="20"/>
                <w:szCs w:val="20"/>
                <w:lang w:eastAsia="ru-RU"/>
              </w:rPr>
              <w:t>Головний бухгалтер</w:t>
            </w:r>
            <w:r w:rsidRPr="00F067CD">
              <w:rPr>
                <w:rFonts w:ascii="Times New Roman" w:eastAsia="Times New Roman" w:hAnsi="Times New Roman" w:cs="Times New Roman"/>
                <w:b/>
                <w:color w:val="000000"/>
                <w:sz w:val="20"/>
                <w:szCs w:val="20"/>
                <w:lang w:eastAsia="ru-RU"/>
              </w:rPr>
              <w:t xml:space="preserve"> </w:t>
            </w:r>
            <w:r w:rsidRPr="00F067CD">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067CD">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067CD">
              <w:rPr>
                <w:rFonts w:ascii="Times New Roman" w:eastAsia="Times New Roman" w:hAnsi="Times New Roman" w:cs="Times New Roman"/>
                <w:b/>
                <w:sz w:val="20"/>
                <w:szCs w:val="20"/>
                <w:lang w:val="en-US" w:eastAsia="ru-RU"/>
              </w:rPr>
              <w:t>Мелешкова Тетяна Анатоліївна</w:t>
            </w:r>
          </w:p>
        </w:tc>
      </w:tr>
      <w:tr w:rsidR="00F067CD" w:rsidRPr="00F067CD" w:rsidTr="006822A6">
        <w:trPr>
          <w:trHeight w:val="70"/>
        </w:trPr>
        <w:tc>
          <w:tcPr>
            <w:tcW w:w="2943"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067CD">
              <w:rPr>
                <w:rFonts w:ascii="Times New Roman" w:eastAsia="Times New Roman" w:hAnsi="Times New Roman" w:cs="Times New Roman"/>
                <w:b/>
                <w:color w:val="000000"/>
                <w:sz w:val="16"/>
                <w:szCs w:val="16"/>
                <w:lang w:val="en-US" w:eastAsia="ru-RU"/>
              </w:rPr>
              <w:t>(</w:t>
            </w:r>
            <w:r w:rsidRPr="00F067CD">
              <w:rPr>
                <w:rFonts w:ascii="Times New Roman" w:eastAsia="Times New Roman" w:hAnsi="Times New Roman" w:cs="Times New Roman"/>
                <w:b/>
                <w:color w:val="000000"/>
                <w:sz w:val="16"/>
                <w:szCs w:val="16"/>
                <w:lang w:eastAsia="ru-RU"/>
              </w:rPr>
              <w:t>підпис</w:t>
            </w:r>
            <w:r w:rsidRPr="00F067CD">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067CD" w:rsidRDefault="00F067CD">
      <w:pPr>
        <w:sectPr w:rsidR="00F067CD" w:rsidSect="00F067CD">
          <w:pgSz w:w="11906" w:h="16838"/>
          <w:pgMar w:top="363" w:right="567" w:bottom="363" w:left="1417" w:header="708" w:footer="708" w:gutter="0"/>
          <w:cols w:space="708"/>
          <w:docGrid w:linePitch="360"/>
        </w:sectPr>
      </w:pPr>
    </w:p>
    <w:p w:rsidR="00F067CD" w:rsidRPr="00F067CD" w:rsidRDefault="00F067CD" w:rsidP="00F067CD">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F067CD" w:rsidRPr="00F067CD" w:rsidTr="006822A6">
        <w:tc>
          <w:tcPr>
            <w:tcW w:w="6082" w:type="dxa"/>
          </w:tcPr>
          <w:p w:rsidR="00F067CD" w:rsidRPr="00F067CD" w:rsidRDefault="00F067CD" w:rsidP="00F067CD">
            <w:pPr>
              <w:widowControl w:val="0"/>
              <w:spacing w:after="0" w:line="240" w:lineRule="auto"/>
              <w:rPr>
                <w:rFonts w:ascii="Times New Roman" w:eastAsia="Times New Roman" w:hAnsi="Times New Roman" w:cs="Times New Roman"/>
                <w:sz w:val="18"/>
                <w:szCs w:val="18"/>
                <w:lang w:eastAsia="ru-RU"/>
              </w:rPr>
            </w:pPr>
          </w:p>
        </w:tc>
        <w:tc>
          <w:tcPr>
            <w:tcW w:w="1956" w:type="dxa"/>
          </w:tcPr>
          <w:p w:rsidR="00F067CD" w:rsidRPr="00F067CD" w:rsidRDefault="00F067CD" w:rsidP="00F067CD">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sz w:val="18"/>
                <w:szCs w:val="18"/>
                <w:lang w:eastAsia="ru-RU"/>
              </w:rPr>
            </w:pPr>
            <w:r w:rsidRPr="00F067CD">
              <w:rPr>
                <w:rFonts w:ascii="Times New Roman" w:eastAsia="Times New Roman" w:hAnsi="Times New Roman" w:cs="Times New Roman"/>
                <w:sz w:val="18"/>
                <w:szCs w:val="18"/>
                <w:lang w:val="uk-UA" w:eastAsia="ru-RU"/>
              </w:rPr>
              <w:t>Коди</w:t>
            </w:r>
          </w:p>
        </w:tc>
      </w:tr>
      <w:tr w:rsidR="00F067CD" w:rsidRPr="00F067CD" w:rsidTr="006822A6">
        <w:tc>
          <w:tcPr>
            <w:tcW w:w="6082" w:type="dxa"/>
          </w:tcPr>
          <w:p w:rsidR="00F067CD" w:rsidRPr="00F067CD" w:rsidRDefault="00F067CD" w:rsidP="00F067CD">
            <w:pPr>
              <w:widowControl w:val="0"/>
              <w:spacing w:after="0" w:line="240" w:lineRule="auto"/>
              <w:rPr>
                <w:rFonts w:ascii="Times New Roman" w:eastAsia="Times New Roman" w:hAnsi="Times New Roman" w:cs="Times New Roman"/>
                <w:sz w:val="18"/>
                <w:szCs w:val="18"/>
                <w:lang w:eastAsia="ru-RU"/>
              </w:rPr>
            </w:pPr>
          </w:p>
        </w:tc>
        <w:tc>
          <w:tcPr>
            <w:tcW w:w="1956" w:type="dxa"/>
          </w:tcPr>
          <w:p w:rsidR="00F067CD" w:rsidRPr="00F067CD" w:rsidRDefault="00F067CD" w:rsidP="00F067CD">
            <w:pPr>
              <w:widowControl w:val="0"/>
              <w:spacing w:after="0" w:line="240" w:lineRule="auto"/>
              <w:jc w:val="center"/>
              <w:rPr>
                <w:rFonts w:ascii="Times New Roman" w:eastAsia="Times New Roman" w:hAnsi="Times New Roman" w:cs="Times New Roman"/>
                <w:sz w:val="16"/>
                <w:szCs w:val="16"/>
                <w:lang w:eastAsia="ru-RU"/>
              </w:rPr>
            </w:pPr>
            <w:r w:rsidRPr="00F067CD">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sz w:val="18"/>
                <w:szCs w:val="18"/>
                <w:lang w:val="en-US" w:eastAsia="ru-RU"/>
              </w:rPr>
            </w:pPr>
            <w:r w:rsidRPr="00F067CD">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F067CD" w:rsidRPr="00F067CD" w:rsidRDefault="00F067CD" w:rsidP="00F067CD">
            <w:pPr>
              <w:widowControl w:val="0"/>
              <w:spacing w:after="0" w:line="240" w:lineRule="auto"/>
              <w:rPr>
                <w:rFonts w:ascii="Times New Roman" w:eastAsia="Times New Roman" w:hAnsi="Times New Roman" w:cs="Times New Roman"/>
                <w:bCs/>
                <w:sz w:val="18"/>
                <w:szCs w:val="18"/>
                <w:lang w:val="en-US" w:eastAsia="ru-RU"/>
              </w:rPr>
            </w:pPr>
            <w:r w:rsidRPr="00F067CD">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F067CD" w:rsidRPr="00F067CD" w:rsidRDefault="00F067CD" w:rsidP="00F067CD">
            <w:pPr>
              <w:widowControl w:val="0"/>
              <w:spacing w:after="0" w:line="240" w:lineRule="auto"/>
              <w:rPr>
                <w:rFonts w:ascii="Times New Roman" w:eastAsia="Times New Roman" w:hAnsi="Times New Roman" w:cs="Times New Roman"/>
                <w:bCs/>
                <w:sz w:val="18"/>
                <w:szCs w:val="18"/>
                <w:lang w:val="en-US" w:eastAsia="ru-RU"/>
              </w:rPr>
            </w:pPr>
            <w:r w:rsidRPr="00F067CD">
              <w:rPr>
                <w:rFonts w:ascii="Times New Roman" w:eastAsia="Times New Roman" w:hAnsi="Times New Roman" w:cs="Times New Roman"/>
                <w:bCs/>
                <w:sz w:val="18"/>
                <w:szCs w:val="18"/>
                <w:lang w:val="en-US" w:eastAsia="ru-RU"/>
              </w:rPr>
              <w:t>01</w:t>
            </w:r>
          </w:p>
        </w:tc>
      </w:tr>
      <w:tr w:rsidR="00F067CD" w:rsidRPr="00F067CD" w:rsidTr="006822A6">
        <w:tc>
          <w:tcPr>
            <w:tcW w:w="6082" w:type="dxa"/>
          </w:tcPr>
          <w:p w:rsidR="00F067CD" w:rsidRPr="00F067CD" w:rsidRDefault="00F067CD" w:rsidP="00F067CD">
            <w:pPr>
              <w:widowControl w:val="0"/>
              <w:spacing w:after="0" w:line="240" w:lineRule="auto"/>
              <w:rPr>
                <w:rFonts w:ascii="Times New Roman" w:eastAsia="Times New Roman" w:hAnsi="Times New Roman" w:cs="Times New Roman"/>
                <w:sz w:val="18"/>
                <w:szCs w:val="18"/>
                <w:lang w:val="en-US" w:eastAsia="ru-RU"/>
              </w:rPr>
            </w:pPr>
            <w:r w:rsidRPr="00F067CD">
              <w:rPr>
                <w:rFonts w:ascii="Times New Roman" w:eastAsia="Times New Roman" w:hAnsi="Times New Roman" w:cs="Times New Roman"/>
                <w:sz w:val="18"/>
                <w:szCs w:val="18"/>
                <w:lang w:val="uk-UA" w:eastAsia="ru-RU"/>
              </w:rPr>
              <w:t xml:space="preserve">Підприємство  </w:t>
            </w:r>
            <w:r w:rsidRPr="00F067CD">
              <w:rPr>
                <w:rFonts w:ascii="Times New Roman" w:eastAsia="Times New Roman" w:hAnsi="Times New Roman" w:cs="Times New Roman"/>
                <w:sz w:val="18"/>
                <w:szCs w:val="18"/>
                <w:lang w:val="en-US" w:eastAsia="ru-RU"/>
              </w:rPr>
              <w:t xml:space="preserve"> </w:t>
            </w:r>
            <w:r w:rsidRPr="00F067CD">
              <w:rPr>
                <w:rFonts w:ascii="Times New Roman" w:eastAsia="Times New Roman" w:hAnsi="Times New Roman" w:cs="Times New Roman"/>
                <w:sz w:val="18"/>
                <w:szCs w:val="18"/>
                <w:u w:val="single"/>
                <w:lang w:val="en-US" w:eastAsia="ru-RU"/>
              </w:rPr>
              <w:t>ПРИВАТНЕ АКЦІОНЕРНЕ ТОВАРИСТВО "МИХАЙЛІВСЬКИЙ РАЙАГРОПОСТАЧ"</w:t>
            </w:r>
          </w:p>
        </w:tc>
        <w:tc>
          <w:tcPr>
            <w:tcW w:w="1956" w:type="dxa"/>
          </w:tcPr>
          <w:p w:rsidR="00F067CD" w:rsidRPr="00F067CD" w:rsidRDefault="00F067CD" w:rsidP="00F067CD">
            <w:pPr>
              <w:widowControl w:val="0"/>
              <w:spacing w:after="0" w:line="240" w:lineRule="auto"/>
              <w:rPr>
                <w:rFonts w:ascii="Times New Roman" w:eastAsia="Times New Roman" w:hAnsi="Times New Roman" w:cs="Times New Roman"/>
                <w:sz w:val="18"/>
                <w:szCs w:val="18"/>
                <w:lang w:eastAsia="ru-RU"/>
              </w:rPr>
            </w:pPr>
            <w:r w:rsidRPr="00F067CD">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sz w:val="18"/>
                <w:szCs w:val="18"/>
                <w:lang w:val="en-US" w:eastAsia="ru-RU"/>
              </w:rPr>
            </w:pPr>
            <w:r w:rsidRPr="00F067CD">
              <w:rPr>
                <w:rFonts w:ascii="Times New Roman" w:eastAsia="Times New Roman" w:hAnsi="Times New Roman" w:cs="Times New Roman"/>
                <w:sz w:val="18"/>
                <w:szCs w:val="18"/>
                <w:lang w:val="en-US" w:eastAsia="ru-RU"/>
              </w:rPr>
              <w:t>00903957</w:t>
            </w:r>
          </w:p>
        </w:tc>
      </w:tr>
    </w:tbl>
    <w:p w:rsidR="00F067CD" w:rsidRPr="00F067CD" w:rsidRDefault="00F067CD" w:rsidP="00F067CD">
      <w:pPr>
        <w:widowControl w:val="0"/>
        <w:spacing w:after="0" w:line="240" w:lineRule="auto"/>
        <w:jc w:val="center"/>
        <w:rPr>
          <w:rFonts w:ascii="Times New Roman" w:eastAsia="Times New Roman" w:hAnsi="Times New Roman" w:cs="Times New Roman"/>
          <w:b/>
          <w:bCs/>
          <w:lang w:val="uk-UA" w:eastAsia="ru-RU"/>
        </w:rPr>
      </w:pPr>
    </w:p>
    <w:p w:rsidR="00F067CD" w:rsidRPr="00F067CD" w:rsidRDefault="00F067CD" w:rsidP="00F067CD">
      <w:pPr>
        <w:widowControl w:val="0"/>
        <w:spacing w:after="0" w:line="240" w:lineRule="auto"/>
        <w:jc w:val="center"/>
        <w:rPr>
          <w:rFonts w:ascii="Times New Roman" w:eastAsia="Times New Roman" w:hAnsi="Times New Roman" w:cs="Times New Roman"/>
          <w:b/>
          <w:bCs/>
          <w:lang w:eastAsia="ru-RU"/>
        </w:rPr>
      </w:pPr>
      <w:r w:rsidRPr="00F067CD">
        <w:rPr>
          <w:rFonts w:ascii="Times New Roman" w:eastAsia="Times New Roman" w:hAnsi="Times New Roman" w:cs="Times New Roman"/>
          <w:b/>
          <w:bCs/>
          <w:lang w:val="en-US" w:eastAsia="ru-RU"/>
        </w:rPr>
        <w:t>Консолідований звіт</w:t>
      </w:r>
      <w:r w:rsidRPr="00F067CD">
        <w:rPr>
          <w:rFonts w:ascii="Times New Roman" w:eastAsia="Times New Roman" w:hAnsi="Times New Roman" w:cs="Times New Roman"/>
          <w:b/>
          <w:bCs/>
          <w:lang w:val="uk-UA" w:eastAsia="ru-RU"/>
        </w:rPr>
        <w:t xml:space="preserve"> про рух грошових коштів ( за прямим методом )</w:t>
      </w:r>
    </w:p>
    <w:p w:rsidR="00F067CD" w:rsidRPr="00F067CD" w:rsidRDefault="00F067CD" w:rsidP="00F067CD">
      <w:pPr>
        <w:widowControl w:val="0"/>
        <w:spacing w:after="0" w:line="240" w:lineRule="auto"/>
        <w:jc w:val="center"/>
        <w:rPr>
          <w:rFonts w:ascii="Times New Roman" w:eastAsia="Times New Roman" w:hAnsi="Times New Roman" w:cs="Times New Roman"/>
          <w:b/>
          <w:bCs/>
          <w:lang w:val="uk-UA" w:eastAsia="ru-RU"/>
        </w:rPr>
      </w:pPr>
      <w:r w:rsidRPr="00F067CD">
        <w:rPr>
          <w:rFonts w:ascii="Times New Roman" w:eastAsia="Times New Roman" w:hAnsi="Times New Roman" w:cs="Times New Roman"/>
          <w:b/>
          <w:bCs/>
          <w:lang w:val="en-US" w:eastAsia="ru-RU"/>
        </w:rPr>
        <w:t>з</w:t>
      </w:r>
      <w:r w:rsidRPr="00F067CD">
        <w:rPr>
          <w:rFonts w:ascii="Times New Roman" w:eastAsia="Times New Roman" w:hAnsi="Times New Roman" w:cs="Times New Roman"/>
          <w:b/>
          <w:bCs/>
          <w:lang w:val="uk-UA" w:eastAsia="ru-RU"/>
        </w:rPr>
        <w:t xml:space="preserve">а </w:t>
      </w:r>
      <w:r w:rsidRPr="00F067CD">
        <w:rPr>
          <w:rFonts w:ascii="Times New Roman" w:eastAsia="Times New Roman" w:hAnsi="Times New Roman" w:cs="Times New Roman"/>
          <w:b/>
          <w:bCs/>
          <w:lang w:val="en-US" w:eastAsia="ru-RU"/>
        </w:rPr>
        <w:t>2020 рік</w:t>
      </w:r>
      <w:r w:rsidRPr="00F067CD">
        <w:rPr>
          <w:rFonts w:ascii="Times New Roman" w:eastAsia="Times New Roman" w:hAnsi="Times New Roman" w:cs="Times New Roman"/>
          <w:b/>
          <w:bCs/>
          <w:lang w:val="uk-UA" w:eastAsia="ru-RU"/>
        </w:rPr>
        <w:t xml:space="preserve"> </w:t>
      </w:r>
    </w:p>
    <w:p w:rsidR="00F067CD" w:rsidRPr="00F067CD" w:rsidRDefault="00F067CD" w:rsidP="00F067CD">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F067CD" w:rsidRPr="00F067CD" w:rsidTr="006822A6">
        <w:trPr>
          <w:jc w:val="right"/>
        </w:trPr>
        <w:tc>
          <w:tcPr>
            <w:tcW w:w="8613" w:type="dxa"/>
            <w:tcBorders>
              <w:right w:val="single" w:sz="4" w:space="0" w:color="auto"/>
            </w:tcBorders>
            <w:vAlign w:val="center"/>
          </w:tcPr>
          <w:p w:rsidR="00F067CD" w:rsidRPr="00F067CD" w:rsidRDefault="00F067CD" w:rsidP="00F067CD">
            <w:pPr>
              <w:widowControl w:val="0"/>
              <w:spacing w:after="0" w:line="240" w:lineRule="auto"/>
              <w:rPr>
                <w:rFonts w:ascii="Times New Roman" w:eastAsia="Times New Roman" w:hAnsi="Times New Roman" w:cs="Times New Roman"/>
                <w:lang w:eastAsia="ru-RU"/>
              </w:rPr>
            </w:pPr>
            <w:r w:rsidRPr="00F067CD">
              <w:rPr>
                <w:rFonts w:ascii="Times New Roman" w:eastAsia="Times New Roman" w:hAnsi="Times New Roman" w:cs="Times New Roman"/>
                <w:lang w:val="uk-UA" w:eastAsia="ru-RU"/>
              </w:rPr>
              <w:t xml:space="preserve">                                                                    </w:t>
            </w:r>
            <w:r w:rsidRPr="00F067CD">
              <w:rPr>
                <w:rFonts w:ascii="Times New Roman" w:eastAsia="Times New Roman" w:hAnsi="Times New Roman" w:cs="Times New Roman"/>
                <w:lang w:val="en-US" w:eastAsia="ru-RU"/>
              </w:rPr>
              <w:t>Форма № 3-к</w:t>
            </w:r>
            <w:r w:rsidRPr="00F067CD">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F067CD" w:rsidRPr="00F067CD" w:rsidRDefault="00F067CD" w:rsidP="00F067CD">
            <w:pPr>
              <w:keepNext/>
              <w:keepLines/>
              <w:widowControl w:val="0"/>
              <w:suppressAutoHyphens/>
              <w:spacing w:after="0" w:line="240" w:lineRule="auto"/>
              <w:rPr>
                <w:rFonts w:ascii="Times New Roman" w:eastAsia="Times New Roman" w:hAnsi="Times New Roman" w:cs="Times New Roman"/>
                <w:lang w:val="en-US" w:eastAsia="ru-RU"/>
              </w:rPr>
            </w:pPr>
            <w:r w:rsidRPr="00F067CD">
              <w:rPr>
                <w:rFonts w:ascii="Times New Roman" w:eastAsia="Times New Roman" w:hAnsi="Times New Roman" w:cs="Times New Roman"/>
                <w:lang w:val="en-US" w:eastAsia="ru-RU"/>
              </w:rPr>
              <w:t>1801009</w:t>
            </w:r>
          </w:p>
        </w:tc>
      </w:tr>
    </w:tbl>
    <w:p w:rsidR="00F067CD" w:rsidRPr="00F067CD" w:rsidRDefault="00F067CD" w:rsidP="00F067CD">
      <w:pPr>
        <w:widowControl w:val="0"/>
        <w:spacing w:after="0" w:line="240" w:lineRule="auto"/>
        <w:jc w:val="center"/>
        <w:rPr>
          <w:rFonts w:ascii="Times New Roman" w:eastAsia="Times New Roman" w:hAnsi="Times New Roman" w:cs="Times New Roman"/>
          <w:b/>
          <w:bCs/>
          <w:sz w:val="10"/>
          <w:szCs w:val="10"/>
          <w:lang w:eastAsia="ru-RU"/>
        </w:rPr>
      </w:pPr>
    </w:p>
    <w:p w:rsidR="00F067CD" w:rsidRPr="00F067CD" w:rsidRDefault="00F067CD" w:rsidP="00F067CD">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F067CD" w:rsidRPr="00F067CD" w:rsidTr="006822A6">
        <w:tc>
          <w:tcPr>
            <w:tcW w:w="5107"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keepNext/>
              <w:spacing w:after="0" w:line="240" w:lineRule="auto"/>
              <w:jc w:val="center"/>
              <w:outlineLvl w:val="0"/>
              <w:rPr>
                <w:rFonts w:ascii="Times New Roman" w:eastAsia="Times New Roman" w:hAnsi="Times New Roman" w:cs="Times New Roman"/>
                <w:b/>
                <w:bCs/>
                <w:sz w:val="20"/>
                <w:szCs w:val="20"/>
                <w:lang w:val="uk-UA" w:eastAsia="ru-RU"/>
              </w:rPr>
            </w:pPr>
            <w:r w:rsidRPr="00F067CD">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val="uk-UA" w:eastAsia="ru-RU"/>
              </w:rPr>
            </w:pPr>
            <w:r w:rsidRPr="00F067CD">
              <w:rPr>
                <w:rFonts w:ascii="Times New Roman" w:eastAsia="Times New Roman" w:hAnsi="Times New Roman" w:cs="Times New Roman"/>
                <w:b/>
                <w:bCs/>
                <w:sz w:val="20"/>
                <w:szCs w:val="20"/>
                <w:lang w:val="uk-UA" w:eastAsia="ru-RU"/>
              </w:rPr>
              <w:t>За</w:t>
            </w:r>
            <w:r w:rsidRPr="00F067CD">
              <w:rPr>
                <w:rFonts w:ascii="Times New Roman" w:eastAsia="Times New Roman" w:hAnsi="Times New Roman" w:cs="Times New Roman"/>
                <w:b/>
                <w:bCs/>
                <w:sz w:val="20"/>
                <w:szCs w:val="20"/>
                <w:lang w:eastAsia="ru-RU"/>
              </w:rPr>
              <w:t xml:space="preserve"> звітн</w:t>
            </w:r>
            <w:r w:rsidRPr="00F067CD">
              <w:rPr>
                <w:rFonts w:ascii="Times New Roman" w:eastAsia="Times New Roman" w:hAnsi="Times New Roman" w:cs="Times New Roman"/>
                <w:b/>
                <w:bCs/>
                <w:sz w:val="20"/>
                <w:szCs w:val="20"/>
                <w:lang w:val="uk-UA" w:eastAsia="ru-RU"/>
              </w:rPr>
              <w:t>ий</w:t>
            </w:r>
            <w:r w:rsidRPr="00F067CD">
              <w:rPr>
                <w:rFonts w:ascii="Times New Roman" w:eastAsia="Times New Roman" w:hAnsi="Times New Roman" w:cs="Times New Roman"/>
                <w:b/>
                <w:bCs/>
                <w:sz w:val="20"/>
                <w:szCs w:val="20"/>
                <w:lang w:eastAsia="ru-RU"/>
              </w:rPr>
              <w:t xml:space="preserve"> </w:t>
            </w:r>
            <w:r w:rsidRPr="00F067CD">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color w:val="000000"/>
                <w:sz w:val="20"/>
                <w:szCs w:val="20"/>
                <w:lang w:val="uk-UA" w:eastAsia="ru-RU"/>
              </w:rPr>
              <w:t>За аналогічний</w:t>
            </w:r>
            <w:r w:rsidRPr="00F067CD">
              <w:rPr>
                <w:rFonts w:ascii="Times New Roman" w:eastAsia="Times New Roman" w:hAnsi="Times New Roman" w:cs="Times New Roman"/>
                <w:b/>
                <w:color w:val="000000"/>
                <w:sz w:val="20"/>
                <w:szCs w:val="20"/>
                <w:lang w:val="uk-UA" w:eastAsia="ru-RU"/>
              </w:rPr>
              <w:br/>
              <w:t>період попереднього року</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4</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І. Рух коштів у результаті операційної діяльності</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Надходження від:</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291356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222079</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30</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Надходження авансів від покупців і замовників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13694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3425</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Надходження від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2974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3198</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Надходження від відсотків за залишками коштів на поточних рахунках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3025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64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31504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13085</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Витрачання на оплату:</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(271084)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(199831)</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(8267)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(6232)</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(2200)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(1652)</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(6457)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(8820)</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Зобов'язання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3116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(42)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(193)</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(1195)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(4192)</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(2361)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(2051)</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Витрачання на оплату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(7206)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(2049)</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(730)</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Витрачання на оплату цільових внесків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3145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(490)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(750)</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Витрачання на оплату зобов'язань за страховими контрактами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(255)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(259)</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(42238)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(22658)</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1420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-1161</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II. Рух коштів у результаті інвестиційної діяльності</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Надходження від реалізації:</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1490</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Надходження від отриманих:</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2188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4405</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Витрачання на придбання:</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(7131)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(3336)</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-4653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2559</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III. Рух коштів у результаті фінансової діяльності</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Надходження від:</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177170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125609</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Витрачання на:</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172250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123375</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(2188)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(4005)</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2732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-1771</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lastRenderedPageBreak/>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-501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-373</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563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936</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r>
      <w:tr w:rsidR="00F067CD" w:rsidRPr="00F067CD" w:rsidTr="006822A6">
        <w:tc>
          <w:tcPr>
            <w:tcW w:w="5107"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62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563</w:t>
            </w:r>
          </w:p>
        </w:tc>
      </w:tr>
    </w:tbl>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067CD">
        <w:rPr>
          <w:rFonts w:ascii="Courier New" w:eastAsia="Times New Roman" w:hAnsi="Courier New" w:cs="Courier New"/>
          <w:sz w:val="20"/>
          <w:szCs w:val="20"/>
          <w:lang w:val="en-US" w:eastAsia="ru-RU"/>
        </w:rPr>
        <w:t>д/н</w:t>
      </w:r>
    </w:p>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F067CD" w:rsidRPr="00F067CD" w:rsidTr="006822A6">
        <w:tc>
          <w:tcPr>
            <w:tcW w:w="3085"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067CD">
              <w:rPr>
                <w:rFonts w:ascii="Times New Roman" w:eastAsia="Times New Roman" w:hAnsi="Times New Roman" w:cs="Times New Roman"/>
                <w:b/>
                <w:sz w:val="20"/>
                <w:szCs w:val="20"/>
                <w:lang w:val="en-US" w:eastAsia="ru-RU"/>
              </w:rPr>
              <w:t>Директор</w:t>
            </w:r>
          </w:p>
        </w:tc>
        <w:tc>
          <w:tcPr>
            <w:tcW w:w="2623" w:type="dxa"/>
            <w:shd w:val="clear" w:color="auto" w:fill="auto"/>
            <w:vAlign w:val="center"/>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067CD">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067CD">
              <w:rPr>
                <w:rFonts w:ascii="Times New Roman" w:eastAsia="Times New Roman" w:hAnsi="Times New Roman" w:cs="Times New Roman"/>
                <w:b/>
                <w:sz w:val="20"/>
                <w:szCs w:val="20"/>
                <w:lang w:val="en-US" w:eastAsia="ru-RU"/>
              </w:rPr>
              <w:t>Спiцина Юлiя Олександрiвна</w:t>
            </w:r>
          </w:p>
        </w:tc>
      </w:tr>
      <w:tr w:rsidR="00F067CD" w:rsidRPr="00F067CD" w:rsidTr="006822A6">
        <w:tc>
          <w:tcPr>
            <w:tcW w:w="3085"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067CD">
              <w:rPr>
                <w:rFonts w:ascii="Times New Roman" w:eastAsia="Times New Roman" w:hAnsi="Times New Roman" w:cs="Times New Roman"/>
                <w:b/>
                <w:color w:val="000000"/>
                <w:sz w:val="16"/>
                <w:szCs w:val="16"/>
                <w:lang w:val="en-US" w:eastAsia="ru-RU"/>
              </w:rPr>
              <w:t>(</w:t>
            </w:r>
            <w:r w:rsidRPr="00F067CD">
              <w:rPr>
                <w:rFonts w:ascii="Times New Roman" w:eastAsia="Times New Roman" w:hAnsi="Times New Roman" w:cs="Times New Roman"/>
                <w:b/>
                <w:color w:val="000000"/>
                <w:sz w:val="16"/>
                <w:szCs w:val="16"/>
                <w:lang w:eastAsia="ru-RU"/>
              </w:rPr>
              <w:t>підпис</w:t>
            </w:r>
            <w:r w:rsidRPr="00F067CD">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F067CD" w:rsidRPr="00F067CD" w:rsidTr="006822A6">
        <w:tc>
          <w:tcPr>
            <w:tcW w:w="3085"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F067CD" w:rsidRPr="00F067CD" w:rsidTr="006822A6">
        <w:tc>
          <w:tcPr>
            <w:tcW w:w="3085"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067CD">
              <w:rPr>
                <w:rFonts w:ascii="Times New Roman" w:eastAsia="Times New Roman" w:hAnsi="Times New Roman" w:cs="Times New Roman"/>
                <w:b/>
                <w:sz w:val="20"/>
                <w:szCs w:val="20"/>
                <w:lang w:eastAsia="ru-RU"/>
              </w:rPr>
              <w:t>Головний бухгалтер</w:t>
            </w:r>
            <w:r w:rsidRPr="00F067CD">
              <w:rPr>
                <w:rFonts w:ascii="Times New Roman" w:eastAsia="Times New Roman" w:hAnsi="Times New Roman" w:cs="Times New Roman"/>
                <w:b/>
                <w:color w:val="000000"/>
                <w:sz w:val="20"/>
                <w:szCs w:val="20"/>
                <w:lang w:eastAsia="ru-RU"/>
              </w:rPr>
              <w:t xml:space="preserve"> </w:t>
            </w:r>
            <w:r w:rsidRPr="00F067CD">
              <w:rPr>
                <w:rFonts w:ascii="Times New Roman" w:eastAsia="Times New Roman" w:hAnsi="Times New Roman" w:cs="Times New Roman"/>
                <w:b/>
                <w:color w:val="000000"/>
                <w:sz w:val="20"/>
                <w:szCs w:val="20"/>
                <w:lang w:val="uk-UA" w:eastAsia="ru-RU"/>
              </w:rPr>
              <w:t xml:space="preserve">   </w:t>
            </w:r>
          </w:p>
        </w:tc>
        <w:tc>
          <w:tcPr>
            <w:tcW w:w="2623" w:type="dxa"/>
            <w:shd w:val="clear" w:color="auto" w:fill="auto"/>
            <w:vAlign w:val="center"/>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067CD">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067CD">
              <w:rPr>
                <w:rFonts w:ascii="Times New Roman" w:eastAsia="Times New Roman" w:hAnsi="Times New Roman" w:cs="Times New Roman"/>
                <w:b/>
                <w:sz w:val="20"/>
                <w:szCs w:val="20"/>
                <w:lang w:val="en-US" w:eastAsia="ru-RU"/>
              </w:rPr>
              <w:t>Мелешкова Тетяна Анатолiївна</w:t>
            </w:r>
          </w:p>
        </w:tc>
      </w:tr>
      <w:tr w:rsidR="00F067CD" w:rsidRPr="00F067CD" w:rsidTr="006822A6">
        <w:tc>
          <w:tcPr>
            <w:tcW w:w="3085"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067CD">
              <w:rPr>
                <w:rFonts w:ascii="Times New Roman" w:eastAsia="Times New Roman" w:hAnsi="Times New Roman" w:cs="Times New Roman"/>
                <w:b/>
                <w:color w:val="000000"/>
                <w:sz w:val="16"/>
                <w:szCs w:val="16"/>
                <w:lang w:val="en-US" w:eastAsia="ru-RU"/>
              </w:rPr>
              <w:t>(</w:t>
            </w:r>
            <w:r w:rsidRPr="00F067CD">
              <w:rPr>
                <w:rFonts w:ascii="Times New Roman" w:eastAsia="Times New Roman" w:hAnsi="Times New Roman" w:cs="Times New Roman"/>
                <w:b/>
                <w:color w:val="000000"/>
                <w:sz w:val="16"/>
                <w:szCs w:val="16"/>
                <w:lang w:eastAsia="ru-RU"/>
              </w:rPr>
              <w:t>підпис</w:t>
            </w:r>
            <w:r w:rsidRPr="00F067CD">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067CD" w:rsidRDefault="00F067CD">
      <w:pPr>
        <w:sectPr w:rsidR="00F067CD" w:rsidSect="00F067CD">
          <w:pgSz w:w="11906" w:h="16838"/>
          <w:pgMar w:top="363" w:right="567" w:bottom="363" w:left="1417" w:header="708" w:footer="708" w:gutter="0"/>
          <w:cols w:space="708"/>
          <w:docGrid w:linePitch="360"/>
        </w:sectPr>
      </w:pPr>
    </w:p>
    <w:p w:rsidR="00F067CD" w:rsidRPr="00F067CD" w:rsidRDefault="00F067CD" w:rsidP="00F067CD">
      <w:pPr>
        <w:widowControl w:val="0"/>
        <w:spacing w:after="0" w:line="240" w:lineRule="auto"/>
        <w:ind w:firstLine="567"/>
        <w:rPr>
          <w:rFonts w:ascii="Times New Roman" w:eastAsia="Times New Roman" w:hAnsi="Times New Roman" w:cs="Times New Roman"/>
          <w:lang w:val="en-US" w:eastAsia="ru-RU"/>
        </w:rPr>
      </w:pPr>
    </w:p>
    <w:p w:rsidR="00F067CD" w:rsidRPr="00F067CD" w:rsidRDefault="00F067CD" w:rsidP="00F067CD">
      <w:pPr>
        <w:widowControl w:val="0"/>
        <w:spacing w:after="0" w:line="240" w:lineRule="auto"/>
        <w:ind w:firstLine="567"/>
        <w:rPr>
          <w:rFonts w:ascii="Times New Roman" w:eastAsia="Times New Roman" w:hAnsi="Times New Roman" w:cs="Times New Roman"/>
          <w:lang w:val="en-US" w:eastAsia="ru-RU"/>
        </w:rPr>
      </w:pPr>
    </w:p>
    <w:p w:rsidR="00F067CD" w:rsidRPr="00F067CD" w:rsidRDefault="00F067CD" w:rsidP="00F067CD">
      <w:pPr>
        <w:widowControl w:val="0"/>
        <w:spacing w:after="0" w:line="240" w:lineRule="auto"/>
        <w:ind w:firstLine="567"/>
        <w:rPr>
          <w:rFonts w:ascii="Times New Roman" w:eastAsia="Times New Roman" w:hAnsi="Times New Roman" w:cs="Times New Roman"/>
          <w:lang w:val="en-US" w:eastAsia="ru-RU"/>
        </w:rPr>
      </w:pPr>
    </w:p>
    <w:p w:rsidR="00F067CD" w:rsidRPr="00F067CD" w:rsidRDefault="00F067CD" w:rsidP="00F067CD">
      <w:pPr>
        <w:widowControl w:val="0"/>
        <w:spacing w:after="0" w:line="240" w:lineRule="auto"/>
        <w:ind w:firstLine="567"/>
        <w:rPr>
          <w:rFonts w:ascii="Times New Roman" w:eastAsia="Times New Roman" w:hAnsi="Times New Roman" w:cs="Times New Roman"/>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F067CD" w:rsidRPr="00F067CD" w:rsidTr="006822A6">
        <w:tc>
          <w:tcPr>
            <w:tcW w:w="6082" w:type="dxa"/>
          </w:tcPr>
          <w:p w:rsidR="00F067CD" w:rsidRPr="00F067CD" w:rsidRDefault="00F067CD" w:rsidP="00F067CD">
            <w:pPr>
              <w:widowControl w:val="0"/>
              <w:spacing w:after="0" w:line="240" w:lineRule="auto"/>
              <w:rPr>
                <w:rFonts w:ascii="Times New Roman" w:eastAsia="Times New Roman" w:hAnsi="Times New Roman" w:cs="Times New Roman"/>
                <w:sz w:val="18"/>
                <w:szCs w:val="18"/>
                <w:lang w:eastAsia="ru-RU"/>
              </w:rPr>
            </w:pPr>
          </w:p>
        </w:tc>
        <w:tc>
          <w:tcPr>
            <w:tcW w:w="1956" w:type="dxa"/>
          </w:tcPr>
          <w:p w:rsidR="00F067CD" w:rsidRPr="00F067CD" w:rsidRDefault="00F067CD" w:rsidP="00F067CD">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sz w:val="18"/>
                <w:szCs w:val="18"/>
                <w:lang w:eastAsia="ru-RU"/>
              </w:rPr>
            </w:pPr>
            <w:r w:rsidRPr="00F067CD">
              <w:rPr>
                <w:rFonts w:ascii="Times New Roman" w:eastAsia="Times New Roman" w:hAnsi="Times New Roman" w:cs="Times New Roman"/>
                <w:sz w:val="18"/>
                <w:szCs w:val="18"/>
                <w:lang w:val="uk-UA" w:eastAsia="ru-RU"/>
              </w:rPr>
              <w:t>Коди</w:t>
            </w:r>
          </w:p>
        </w:tc>
      </w:tr>
      <w:tr w:rsidR="00F067CD" w:rsidRPr="00F067CD" w:rsidTr="006822A6">
        <w:tc>
          <w:tcPr>
            <w:tcW w:w="6082" w:type="dxa"/>
          </w:tcPr>
          <w:p w:rsidR="00F067CD" w:rsidRPr="00F067CD" w:rsidRDefault="00F067CD" w:rsidP="00F067CD">
            <w:pPr>
              <w:widowControl w:val="0"/>
              <w:spacing w:after="0" w:line="240" w:lineRule="auto"/>
              <w:rPr>
                <w:rFonts w:ascii="Times New Roman" w:eastAsia="Times New Roman" w:hAnsi="Times New Roman" w:cs="Times New Roman"/>
                <w:sz w:val="18"/>
                <w:szCs w:val="18"/>
                <w:lang w:eastAsia="ru-RU"/>
              </w:rPr>
            </w:pPr>
          </w:p>
        </w:tc>
        <w:tc>
          <w:tcPr>
            <w:tcW w:w="1956" w:type="dxa"/>
          </w:tcPr>
          <w:p w:rsidR="00F067CD" w:rsidRPr="00F067CD" w:rsidRDefault="00F067CD" w:rsidP="00F067CD">
            <w:pPr>
              <w:widowControl w:val="0"/>
              <w:spacing w:after="0" w:line="240" w:lineRule="auto"/>
              <w:jc w:val="center"/>
              <w:rPr>
                <w:rFonts w:ascii="Times New Roman" w:eastAsia="Times New Roman" w:hAnsi="Times New Roman" w:cs="Times New Roman"/>
                <w:sz w:val="16"/>
                <w:szCs w:val="16"/>
                <w:lang w:eastAsia="ru-RU"/>
              </w:rPr>
            </w:pPr>
            <w:r w:rsidRPr="00F067CD">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sz w:val="18"/>
                <w:szCs w:val="18"/>
                <w:lang w:val="en-US" w:eastAsia="ru-RU"/>
              </w:rPr>
            </w:pPr>
            <w:r w:rsidRPr="00F067CD">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F067CD" w:rsidRPr="00F067CD" w:rsidRDefault="00F067CD" w:rsidP="00F067CD">
            <w:pPr>
              <w:widowControl w:val="0"/>
              <w:spacing w:after="0" w:line="240" w:lineRule="auto"/>
              <w:rPr>
                <w:rFonts w:ascii="Times New Roman" w:eastAsia="Times New Roman" w:hAnsi="Times New Roman" w:cs="Times New Roman"/>
                <w:bCs/>
                <w:sz w:val="18"/>
                <w:szCs w:val="18"/>
                <w:lang w:val="en-US" w:eastAsia="ru-RU"/>
              </w:rPr>
            </w:pPr>
            <w:r w:rsidRPr="00F067CD">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F067CD" w:rsidRPr="00F067CD" w:rsidRDefault="00F067CD" w:rsidP="00F067CD">
            <w:pPr>
              <w:widowControl w:val="0"/>
              <w:spacing w:after="0" w:line="240" w:lineRule="auto"/>
              <w:rPr>
                <w:rFonts w:ascii="Times New Roman" w:eastAsia="Times New Roman" w:hAnsi="Times New Roman" w:cs="Times New Roman"/>
                <w:bCs/>
                <w:sz w:val="18"/>
                <w:szCs w:val="18"/>
                <w:lang w:val="en-US" w:eastAsia="ru-RU"/>
              </w:rPr>
            </w:pPr>
            <w:r w:rsidRPr="00F067CD">
              <w:rPr>
                <w:rFonts w:ascii="Times New Roman" w:eastAsia="Times New Roman" w:hAnsi="Times New Roman" w:cs="Times New Roman"/>
                <w:bCs/>
                <w:sz w:val="18"/>
                <w:szCs w:val="18"/>
                <w:lang w:val="en-US" w:eastAsia="ru-RU"/>
              </w:rPr>
              <w:t>01</w:t>
            </w:r>
          </w:p>
        </w:tc>
      </w:tr>
      <w:tr w:rsidR="00F067CD" w:rsidRPr="00F067CD" w:rsidTr="006822A6">
        <w:tc>
          <w:tcPr>
            <w:tcW w:w="6082" w:type="dxa"/>
          </w:tcPr>
          <w:p w:rsidR="00F067CD" w:rsidRPr="00F067CD" w:rsidRDefault="00F067CD" w:rsidP="00F067CD">
            <w:pPr>
              <w:widowControl w:val="0"/>
              <w:spacing w:after="0" w:line="240" w:lineRule="auto"/>
              <w:rPr>
                <w:rFonts w:ascii="Times New Roman" w:eastAsia="Times New Roman" w:hAnsi="Times New Roman" w:cs="Times New Roman"/>
                <w:sz w:val="20"/>
                <w:szCs w:val="20"/>
                <w:lang w:val="en-US" w:eastAsia="ru-RU"/>
              </w:rPr>
            </w:pPr>
            <w:r w:rsidRPr="00F067CD">
              <w:rPr>
                <w:rFonts w:ascii="Times New Roman" w:eastAsia="Times New Roman" w:hAnsi="Times New Roman" w:cs="Times New Roman"/>
                <w:sz w:val="20"/>
                <w:szCs w:val="20"/>
                <w:lang w:val="uk-UA" w:eastAsia="ru-RU"/>
              </w:rPr>
              <w:t xml:space="preserve">Підприємство  </w:t>
            </w:r>
            <w:r w:rsidRPr="00F067CD">
              <w:rPr>
                <w:rFonts w:ascii="Times New Roman" w:eastAsia="Times New Roman" w:hAnsi="Times New Roman" w:cs="Times New Roman"/>
                <w:sz w:val="20"/>
                <w:szCs w:val="20"/>
                <w:lang w:val="en-US" w:eastAsia="ru-RU"/>
              </w:rPr>
              <w:t xml:space="preserve"> </w:t>
            </w:r>
            <w:r w:rsidRPr="00F067CD">
              <w:rPr>
                <w:rFonts w:ascii="Times New Roman" w:eastAsia="Times New Roman" w:hAnsi="Times New Roman" w:cs="Times New Roman"/>
                <w:sz w:val="20"/>
                <w:szCs w:val="20"/>
                <w:u w:val="single"/>
                <w:lang w:val="en-US" w:eastAsia="ru-RU"/>
              </w:rPr>
              <w:t>ПРИВАТНЕ АКЦІОНЕРНЕ ТОВАРИСТВО "МИХАЙЛІВСЬКИЙ РАЙАГРОПОСТАЧ"</w:t>
            </w:r>
          </w:p>
        </w:tc>
        <w:tc>
          <w:tcPr>
            <w:tcW w:w="1956" w:type="dxa"/>
          </w:tcPr>
          <w:p w:rsidR="00F067CD" w:rsidRPr="00F067CD" w:rsidRDefault="00F067CD" w:rsidP="00F067CD">
            <w:pPr>
              <w:widowControl w:val="0"/>
              <w:spacing w:after="0" w:line="240" w:lineRule="auto"/>
              <w:rPr>
                <w:rFonts w:ascii="Times New Roman" w:eastAsia="Times New Roman" w:hAnsi="Times New Roman" w:cs="Times New Roman"/>
                <w:sz w:val="18"/>
                <w:szCs w:val="18"/>
                <w:lang w:eastAsia="ru-RU"/>
              </w:rPr>
            </w:pPr>
            <w:r w:rsidRPr="00F067CD">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sz w:val="18"/>
                <w:szCs w:val="18"/>
                <w:lang w:val="en-US" w:eastAsia="ru-RU"/>
              </w:rPr>
            </w:pPr>
            <w:r w:rsidRPr="00F067CD">
              <w:rPr>
                <w:rFonts w:ascii="Times New Roman" w:eastAsia="Times New Roman" w:hAnsi="Times New Roman" w:cs="Times New Roman"/>
                <w:sz w:val="18"/>
                <w:szCs w:val="18"/>
                <w:lang w:val="en-US" w:eastAsia="ru-RU"/>
              </w:rPr>
              <w:t>00903957</w:t>
            </w:r>
          </w:p>
        </w:tc>
      </w:tr>
    </w:tbl>
    <w:p w:rsidR="00F067CD" w:rsidRPr="00F067CD" w:rsidRDefault="00F067CD" w:rsidP="00F067CD">
      <w:pPr>
        <w:widowControl w:val="0"/>
        <w:spacing w:after="0" w:line="240" w:lineRule="auto"/>
        <w:jc w:val="center"/>
        <w:rPr>
          <w:rFonts w:ascii="Times New Roman" w:eastAsia="Times New Roman" w:hAnsi="Times New Roman" w:cs="Times New Roman"/>
          <w:b/>
          <w:bCs/>
          <w:lang w:val="uk-UA" w:eastAsia="ru-RU"/>
        </w:rPr>
      </w:pPr>
    </w:p>
    <w:p w:rsidR="00F067CD" w:rsidRPr="00F067CD" w:rsidRDefault="00F067CD" w:rsidP="00F067CD">
      <w:pPr>
        <w:widowControl w:val="0"/>
        <w:spacing w:after="0" w:line="240" w:lineRule="auto"/>
        <w:jc w:val="center"/>
        <w:rPr>
          <w:rFonts w:ascii="Times New Roman" w:eastAsia="Times New Roman" w:hAnsi="Times New Roman" w:cs="Times New Roman"/>
          <w:b/>
          <w:bCs/>
          <w:lang w:eastAsia="ru-RU"/>
        </w:rPr>
      </w:pPr>
      <w:r w:rsidRPr="00F067CD">
        <w:rPr>
          <w:rFonts w:ascii="Times New Roman" w:eastAsia="Times New Roman" w:hAnsi="Times New Roman" w:cs="Times New Roman"/>
          <w:b/>
          <w:bCs/>
          <w:lang w:val="en-US" w:eastAsia="ru-RU"/>
        </w:rPr>
        <w:t>Консолідований звіт</w:t>
      </w:r>
      <w:r w:rsidRPr="00F067CD">
        <w:rPr>
          <w:rFonts w:ascii="Times New Roman" w:eastAsia="Times New Roman" w:hAnsi="Times New Roman" w:cs="Times New Roman"/>
          <w:b/>
          <w:bCs/>
          <w:lang w:val="uk-UA" w:eastAsia="ru-RU"/>
        </w:rPr>
        <w:t xml:space="preserve"> про власний капітал</w:t>
      </w:r>
    </w:p>
    <w:p w:rsidR="00F067CD" w:rsidRPr="00F067CD" w:rsidRDefault="00F067CD" w:rsidP="00F067CD">
      <w:pPr>
        <w:widowControl w:val="0"/>
        <w:spacing w:after="0" w:line="240" w:lineRule="auto"/>
        <w:jc w:val="center"/>
        <w:rPr>
          <w:rFonts w:ascii="Times New Roman" w:eastAsia="Times New Roman" w:hAnsi="Times New Roman" w:cs="Times New Roman"/>
          <w:b/>
          <w:bCs/>
          <w:lang w:val="uk-UA" w:eastAsia="ru-RU"/>
        </w:rPr>
      </w:pPr>
      <w:r w:rsidRPr="00F067CD">
        <w:rPr>
          <w:rFonts w:ascii="Times New Roman" w:eastAsia="Times New Roman" w:hAnsi="Times New Roman" w:cs="Times New Roman"/>
          <w:b/>
          <w:bCs/>
          <w:lang w:val="en-US" w:eastAsia="ru-RU"/>
        </w:rPr>
        <w:t>з</w:t>
      </w:r>
      <w:r w:rsidRPr="00F067CD">
        <w:rPr>
          <w:rFonts w:ascii="Times New Roman" w:eastAsia="Times New Roman" w:hAnsi="Times New Roman" w:cs="Times New Roman"/>
          <w:b/>
          <w:bCs/>
          <w:lang w:val="uk-UA" w:eastAsia="ru-RU"/>
        </w:rPr>
        <w:t xml:space="preserve">а </w:t>
      </w:r>
      <w:r w:rsidRPr="00F067CD">
        <w:rPr>
          <w:rFonts w:ascii="Times New Roman" w:eastAsia="Times New Roman" w:hAnsi="Times New Roman" w:cs="Times New Roman"/>
          <w:b/>
          <w:bCs/>
          <w:lang w:val="en-US" w:eastAsia="ru-RU"/>
        </w:rPr>
        <w:t>2020 рік</w:t>
      </w:r>
      <w:r w:rsidRPr="00F067CD">
        <w:rPr>
          <w:rFonts w:ascii="Times New Roman" w:eastAsia="Times New Roman" w:hAnsi="Times New Roman" w:cs="Times New Roman"/>
          <w:b/>
          <w:bCs/>
          <w:lang w:val="uk-UA" w:eastAsia="ru-RU"/>
        </w:rPr>
        <w:t xml:space="preserve"> </w:t>
      </w:r>
    </w:p>
    <w:p w:rsidR="00F067CD" w:rsidRPr="00F067CD" w:rsidRDefault="00F067CD" w:rsidP="00F067CD">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23905" w:type="dxa"/>
        <w:tblLayout w:type="fixed"/>
        <w:tblLook w:val="00A0" w:firstRow="1" w:lastRow="0" w:firstColumn="1" w:lastColumn="0" w:noHBand="0" w:noVBand="0"/>
      </w:tblPr>
      <w:tblGrid>
        <w:gridCol w:w="14040"/>
        <w:gridCol w:w="1384"/>
      </w:tblGrid>
      <w:tr w:rsidR="00F067CD" w:rsidRPr="00F067CD" w:rsidTr="006822A6">
        <w:trPr>
          <w:jc w:val="right"/>
        </w:trPr>
        <w:tc>
          <w:tcPr>
            <w:tcW w:w="14040" w:type="dxa"/>
            <w:tcBorders>
              <w:right w:val="single" w:sz="4" w:space="0" w:color="auto"/>
            </w:tcBorders>
            <w:vAlign w:val="center"/>
          </w:tcPr>
          <w:p w:rsidR="00F067CD" w:rsidRPr="00F067CD" w:rsidRDefault="00F067CD" w:rsidP="00F067CD">
            <w:pPr>
              <w:widowControl w:val="0"/>
              <w:spacing w:after="0" w:line="240" w:lineRule="auto"/>
              <w:rPr>
                <w:rFonts w:ascii="Times New Roman" w:eastAsia="Times New Roman" w:hAnsi="Times New Roman" w:cs="Times New Roman"/>
                <w:lang w:eastAsia="ru-RU"/>
              </w:rPr>
            </w:pPr>
            <w:r w:rsidRPr="00F067CD">
              <w:rPr>
                <w:rFonts w:ascii="Times New Roman" w:eastAsia="Times New Roman" w:hAnsi="Times New Roman" w:cs="Times New Roman"/>
                <w:lang w:val="uk-UA" w:eastAsia="ru-RU"/>
              </w:rPr>
              <w:t xml:space="preserve">                                                               </w:t>
            </w:r>
            <w:r w:rsidRPr="00F067CD">
              <w:rPr>
                <w:rFonts w:ascii="Times New Roman" w:eastAsia="Times New Roman" w:hAnsi="Times New Roman" w:cs="Times New Roman"/>
                <w:lang w:val="en-US" w:eastAsia="ru-RU"/>
              </w:rPr>
              <w:t xml:space="preserve">                                                                   </w:t>
            </w:r>
            <w:r w:rsidRPr="00F067CD">
              <w:rPr>
                <w:rFonts w:ascii="Times New Roman" w:eastAsia="Times New Roman" w:hAnsi="Times New Roman" w:cs="Times New Roman"/>
                <w:lang w:val="uk-UA" w:eastAsia="ru-RU"/>
              </w:rPr>
              <w:t xml:space="preserve">     </w:t>
            </w:r>
            <w:r w:rsidRPr="00F067CD">
              <w:rPr>
                <w:rFonts w:ascii="Times New Roman" w:eastAsia="Times New Roman" w:hAnsi="Times New Roman" w:cs="Times New Roman"/>
                <w:lang w:val="en-US" w:eastAsia="ru-RU"/>
              </w:rPr>
              <w:t>Форма № 4-к</w:t>
            </w:r>
            <w:r w:rsidRPr="00F067CD">
              <w:rPr>
                <w:rFonts w:ascii="Times New Roman" w:eastAsia="Times New Roman" w:hAnsi="Times New Roman" w:cs="Times New Roman"/>
                <w:lang w:eastAsia="ru-RU"/>
              </w:rPr>
              <w:t xml:space="preserve">                                    </w:t>
            </w:r>
            <w:r w:rsidRPr="00F067CD">
              <w:rPr>
                <w:rFonts w:ascii="Times New Roman" w:eastAsia="Times New Roman" w:hAnsi="Times New Roman" w:cs="Times New Roman"/>
                <w:lang w:val="en-US" w:eastAsia="ru-RU"/>
              </w:rPr>
              <w:t xml:space="preserve">                          </w:t>
            </w:r>
            <w:r w:rsidRPr="00F067CD">
              <w:rPr>
                <w:rFonts w:ascii="Times New Roman" w:eastAsia="Times New Roman" w:hAnsi="Times New Roman" w:cs="Times New Roman"/>
                <w:lang w:eastAsia="ru-RU"/>
              </w:rPr>
              <w:t xml:space="preserve">     Код за ДКУД</w:t>
            </w:r>
          </w:p>
        </w:tc>
        <w:tc>
          <w:tcPr>
            <w:tcW w:w="1384" w:type="dxa"/>
            <w:tcBorders>
              <w:top w:val="single" w:sz="4" w:space="0" w:color="auto"/>
              <w:left w:val="single" w:sz="4" w:space="0" w:color="auto"/>
              <w:bottom w:val="single" w:sz="4" w:space="0" w:color="auto"/>
              <w:right w:val="single" w:sz="4" w:space="0" w:color="auto"/>
            </w:tcBorders>
            <w:vAlign w:val="center"/>
          </w:tcPr>
          <w:p w:rsidR="00F067CD" w:rsidRPr="00F067CD" w:rsidRDefault="00F067CD" w:rsidP="00F067CD">
            <w:pPr>
              <w:keepNext/>
              <w:keepLines/>
              <w:widowControl w:val="0"/>
              <w:suppressAutoHyphens/>
              <w:spacing w:after="0" w:line="240" w:lineRule="auto"/>
              <w:rPr>
                <w:rFonts w:ascii="Times New Roman" w:eastAsia="Times New Roman" w:hAnsi="Times New Roman" w:cs="Times New Roman"/>
                <w:lang w:val="en-US" w:eastAsia="ru-RU"/>
              </w:rPr>
            </w:pPr>
            <w:r w:rsidRPr="00F067CD">
              <w:rPr>
                <w:rFonts w:ascii="Times New Roman" w:eastAsia="Times New Roman" w:hAnsi="Times New Roman" w:cs="Times New Roman"/>
                <w:lang w:val="en-US" w:eastAsia="ru-RU"/>
              </w:rPr>
              <w:t>18010011</w:t>
            </w:r>
          </w:p>
        </w:tc>
      </w:tr>
    </w:tbl>
    <w:p w:rsidR="00F067CD" w:rsidRPr="00F067CD" w:rsidRDefault="00F067CD" w:rsidP="00F067CD">
      <w:pPr>
        <w:widowControl w:val="0"/>
        <w:spacing w:after="0" w:line="240" w:lineRule="auto"/>
        <w:jc w:val="center"/>
        <w:rPr>
          <w:rFonts w:ascii="Times New Roman" w:eastAsia="Times New Roman" w:hAnsi="Times New Roman" w:cs="Times New Roman"/>
          <w:b/>
          <w:bCs/>
          <w:sz w:val="10"/>
          <w:szCs w:val="10"/>
          <w:lang w:eastAsia="ru-RU"/>
        </w:rPr>
      </w:pPr>
    </w:p>
    <w:p w:rsidR="00F067CD" w:rsidRPr="00F067CD" w:rsidRDefault="00F067CD" w:rsidP="00F067CD">
      <w:pPr>
        <w:widowControl w:val="0"/>
        <w:spacing w:after="0" w:line="240" w:lineRule="auto"/>
        <w:jc w:val="center"/>
        <w:rPr>
          <w:rFonts w:ascii="Times New Roman" w:eastAsia="Times New Roman" w:hAnsi="Times New Roman" w:cs="Times New Roman"/>
          <w:b/>
          <w:bCs/>
          <w:sz w:val="10"/>
          <w:szCs w:val="10"/>
          <w:lang w:val="uk-UA" w:eastAsia="ru-RU"/>
        </w:rPr>
      </w:pPr>
    </w:p>
    <w:tbl>
      <w:tblPr>
        <w:tblW w:w="15204"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3262"/>
        <w:gridCol w:w="756"/>
        <w:gridCol w:w="1106"/>
        <w:gridCol w:w="1133"/>
        <w:gridCol w:w="1134"/>
        <w:gridCol w:w="1120"/>
        <w:gridCol w:w="1134"/>
        <w:gridCol w:w="1106"/>
        <w:gridCol w:w="1105"/>
        <w:gridCol w:w="1106"/>
        <w:gridCol w:w="1106"/>
        <w:gridCol w:w="1136"/>
      </w:tblGrid>
      <w:tr w:rsidR="00F067CD" w:rsidRPr="00F067CD" w:rsidTr="006822A6">
        <w:trPr>
          <w:trHeight w:val="345"/>
        </w:trPr>
        <w:tc>
          <w:tcPr>
            <w:tcW w:w="3262" w:type="dxa"/>
            <w:vMerge w:val="restart"/>
            <w:tcBorders>
              <w:left w:val="single" w:sz="6" w:space="0" w:color="auto"/>
              <w:right w:val="single" w:sz="6" w:space="0" w:color="auto"/>
            </w:tcBorders>
            <w:vAlign w:val="center"/>
          </w:tcPr>
          <w:p w:rsidR="00F067CD" w:rsidRPr="00F067CD" w:rsidRDefault="00F067CD" w:rsidP="00F067CD">
            <w:pPr>
              <w:keepNext/>
              <w:spacing w:after="0" w:line="240" w:lineRule="auto"/>
              <w:jc w:val="center"/>
              <w:outlineLvl w:val="0"/>
              <w:rPr>
                <w:rFonts w:ascii="Times New Roman CYR" w:eastAsia="Times New Roman" w:hAnsi="Times New Roman CYR" w:cs="Times New Roman CYR"/>
                <w:b/>
                <w:bCs/>
                <w:sz w:val="20"/>
                <w:szCs w:val="20"/>
                <w:lang w:val="uk-UA" w:eastAsia="ru-RU"/>
              </w:rPr>
            </w:pPr>
            <w:r w:rsidRPr="00F067CD">
              <w:rPr>
                <w:rFonts w:ascii="Times New Roman CYR" w:eastAsia="Times New Roman" w:hAnsi="Times New Roman CYR" w:cs="Times New Roman CYR"/>
                <w:b/>
                <w:bCs/>
                <w:sz w:val="20"/>
                <w:szCs w:val="20"/>
                <w:lang w:val="uk-UA" w:eastAsia="ru-RU"/>
              </w:rPr>
              <w:t>Стаття</w:t>
            </w:r>
          </w:p>
        </w:tc>
        <w:tc>
          <w:tcPr>
            <w:tcW w:w="9700" w:type="dxa"/>
            <w:gridSpan w:val="9"/>
            <w:tcBorders>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sz w:val="20"/>
                <w:szCs w:val="20"/>
                <w:lang w:val="uk-UA" w:eastAsia="ru-RU"/>
              </w:rPr>
            </w:pPr>
            <w:r w:rsidRPr="00F067CD">
              <w:rPr>
                <w:rFonts w:ascii="Times New Roman" w:eastAsia="Times New Roman" w:hAnsi="Times New Roman" w:cs="Times New Roman"/>
                <w:b/>
                <w:sz w:val="20"/>
                <w:szCs w:val="20"/>
                <w:lang w:val="uk-UA" w:eastAsia="ru-RU"/>
              </w:rPr>
              <w:t>Належить власникам материнської компанії</w:t>
            </w:r>
          </w:p>
        </w:tc>
        <w:tc>
          <w:tcPr>
            <w:tcW w:w="1106" w:type="dxa"/>
            <w:vMerge w:val="restart"/>
            <w:tcBorders>
              <w:left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sz w:val="20"/>
                <w:szCs w:val="20"/>
                <w:lang w:val="uk-UA" w:eastAsia="ru-RU"/>
              </w:rPr>
            </w:pPr>
            <w:r w:rsidRPr="00F067CD">
              <w:rPr>
                <w:rFonts w:ascii="Times New Roman" w:eastAsia="Times New Roman" w:hAnsi="Times New Roman" w:cs="Times New Roman"/>
                <w:b/>
                <w:sz w:val="20"/>
                <w:szCs w:val="20"/>
                <w:lang w:val="uk-UA" w:eastAsia="ru-RU"/>
              </w:rPr>
              <w:t>Некон-трольова-на частка</w:t>
            </w:r>
          </w:p>
        </w:tc>
        <w:tc>
          <w:tcPr>
            <w:tcW w:w="1136" w:type="dxa"/>
            <w:vMerge w:val="restart"/>
            <w:tcBorders>
              <w:left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sz w:val="20"/>
                <w:szCs w:val="20"/>
                <w:lang w:val="uk-UA" w:eastAsia="ru-RU"/>
              </w:rPr>
            </w:pPr>
            <w:r w:rsidRPr="00F067CD">
              <w:rPr>
                <w:rFonts w:ascii="Times New Roman" w:eastAsia="Times New Roman" w:hAnsi="Times New Roman" w:cs="Times New Roman"/>
                <w:b/>
                <w:sz w:val="20"/>
                <w:szCs w:val="20"/>
                <w:lang w:val="uk-UA" w:eastAsia="ru-RU"/>
              </w:rPr>
              <w:t>Разом</w:t>
            </w:r>
          </w:p>
        </w:tc>
      </w:tr>
      <w:tr w:rsidR="00F067CD" w:rsidRPr="00F067CD" w:rsidTr="006822A6">
        <w:trPr>
          <w:trHeight w:val="345"/>
        </w:trPr>
        <w:tc>
          <w:tcPr>
            <w:tcW w:w="3262" w:type="dxa"/>
            <w:vMerge/>
            <w:tcBorders>
              <w:left w:val="single" w:sz="6" w:space="0" w:color="auto"/>
              <w:bottom w:val="single" w:sz="6" w:space="0" w:color="auto"/>
              <w:right w:val="single" w:sz="6" w:space="0" w:color="auto"/>
            </w:tcBorders>
            <w:vAlign w:val="center"/>
          </w:tcPr>
          <w:p w:rsidR="00F067CD" w:rsidRPr="00F067CD" w:rsidRDefault="00F067CD" w:rsidP="00F067CD">
            <w:pPr>
              <w:keepNext/>
              <w:spacing w:after="0" w:line="240" w:lineRule="auto"/>
              <w:jc w:val="center"/>
              <w:outlineLvl w:val="0"/>
              <w:rPr>
                <w:rFonts w:ascii="Times New Roman" w:eastAsia="Times New Roman" w:hAnsi="Times New Roman" w:cs="Times New Roman"/>
                <w:b/>
                <w:bCs/>
                <w:sz w:val="20"/>
                <w:szCs w:val="20"/>
                <w:lang w:val="uk-UA" w:eastAsia="ru-RU"/>
              </w:rPr>
            </w:pPr>
          </w:p>
        </w:tc>
        <w:tc>
          <w:tcPr>
            <w:tcW w:w="756" w:type="dxa"/>
            <w:tcBorders>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val="uk-UA" w:eastAsia="ru-RU"/>
              </w:rPr>
            </w:pPr>
            <w:r w:rsidRPr="00F067CD">
              <w:rPr>
                <w:rFonts w:ascii="Times New Roman" w:eastAsia="Times New Roman" w:hAnsi="Times New Roman" w:cs="Times New Roman"/>
                <w:b/>
                <w:bCs/>
                <w:sz w:val="20"/>
                <w:szCs w:val="20"/>
                <w:lang w:val="uk-UA" w:eastAsia="ru-RU"/>
              </w:rPr>
              <w:t>Код рядка</w:t>
            </w:r>
          </w:p>
        </w:tc>
        <w:tc>
          <w:tcPr>
            <w:tcW w:w="110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color w:val="000000"/>
                <w:sz w:val="20"/>
                <w:szCs w:val="20"/>
                <w:lang w:val="uk-UA" w:eastAsia="ru-RU"/>
              </w:rPr>
            </w:pPr>
            <w:r w:rsidRPr="00F067CD">
              <w:rPr>
                <w:rFonts w:ascii="Times New Roman" w:eastAsia="Times New Roman" w:hAnsi="Times New Roman" w:cs="Times New Roman"/>
                <w:b/>
                <w:color w:val="000000"/>
                <w:sz w:val="20"/>
                <w:szCs w:val="20"/>
                <w:lang w:val="uk-UA" w:eastAsia="ru-RU"/>
              </w:rPr>
              <w:t>Зареєст-рований (пайовий)</w:t>
            </w:r>
          </w:p>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val="uk-UA" w:eastAsia="ru-RU"/>
              </w:rPr>
            </w:pPr>
            <w:r w:rsidRPr="00F067CD">
              <w:rPr>
                <w:rFonts w:ascii="Times New Roman" w:eastAsia="Times New Roman" w:hAnsi="Times New Roman" w:cs="Times New Roman"/>
                <w:b/>
                <w:color w:val="000000"/>
                <w:sz w:val="20"/>
                <w:szCs w:val="20"/>
                <w:lang w:val="uk-UA" w:eastAsia="ru-RU"/>
              </w:rPr>
              <w:t>капітал</w:t>
            </w:r>
          </w:p>
        </w:tc>
        <w:tc>
          <w:tcPr>
            <w:tcW w:w="1133"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val="uk-UA" w:eastAsia="ru-RU"/>
              </w:rPr>
            </w:pPr>
            <w:r w:rsidRPr="00F067CD">
              <w:rPr>
                <w:rFonts w:ascii="Times New Roman" w:eastAsia="Times New Roman" w:hAnsi="Times New Roman" w:cs="Times New Roman"/>
                <w:b/>
                <w:color w:val="000000"/>
                <w:sz w:val="20"/>
                <w:szCs w:val="20"/>
                <w:lang w:val="uk-UA" w:eastAsia="ru-RU"/>
              </w:rPr>
              <w:t>Капітал у дооцінках</w:t>
            </w:r>
          </w:p>
        </w:tc>
        <w:tc>
          <w:tcPr>
            <w:tcW w:w="1134" w:type="dxa"/>
            <w:tcBorders>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color w:val="000000"/>
                <w:sz w:val="20"/>
                <w:szCs w:val="20"/>
                <w:lang w:val="uk-UA" w:eastAsia="ru-RU"/>
              </w:rPr>
            </w:pPr>
            <w:r w:rsidRPr="00F067CD">
              <w:rPr>
                <w:rFonts w:ascii="Times New Roman" w:eastAsia="Times New Roman" w:hAnsi="Times New Roman" w:cs="Times New Roman"/>
                <w:b/>
                <w:color w:val="000000"/>
                <w:sz w:val="20"/>
                <w:szCs w:val="20"/>
                <w:lang w:val="uk-UA" w:eastAsia="ru-RU"/>
              </w:rPr>
              <w:t>Додат-ковий капітал</w:t>
            </w:r>
          </w:p>
        </w:tc>
        <w:tc>
          <w:tcPr>
            <w:tcW w:w="1120" w:type="dxa"/>
            <w:tcBorders>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sz w:val="20"/>
                <w:szCs w:val="20"/>
                <w:lang w:val="uk-UA" w:eastAsia="ru-RU"/>
              </w:rPr>
            </w:pPr>
            <w:r w:rsidRPr="00F067CD">
              <w:rPr>
                <w:rFonts w:ascii="Times New Roman" w:eastAsia="Times New Roman" w:hAnsi="Times New Roman" w:cs="Times New Roman"/>
                <w:b/>
                <w:color w:val="000000"/>
                <w:sz w:val="20"/>
                <w:szCs w:val="20"/>
                <w:lang w:val="uk-UA" w:eastAsia="ru-RU"/>
              </w:rPr>
              <w:t>Резервний капітал</w:t>
            </w:r>
          </w:p>
        </w:tc>
        <w:tc>
          <w:tcPr>
            <w:tcW w:w="1134" w:type="dxa"/>
            <w:tcBorders>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color w:val="000000"/>
                <w:sz w:val="20"/>
                <w:szCs w:val="20"/>
                <w:lang w:val="uk-UA" w:eastAsia="ru-RU"/>
              </w:rPr>
            </w:pPr>
            <w:r w:rsidRPr="00F067CD">
              <w:rPr>
                <w:rFonts w:ascii="Times New Roman" w:eastAsia="Times New Roman" w:hAnsi="Times New Roman" w:cs="Times New Roman"/>
                <w:b/>
                <w:color w:val="000000"/>
                <w:sz w:val="20"/>
                <w:szCs w:val="20"/>
                <w:lang w:val="uk-UA" w:eastAsia="ru-RU"/>
              </w:rPr>
              <w:t>Нероз-</w:t>
            </w:r>
          </w:p>
          <w:p w:rsidR="00F067CD" w:rsidRPr="00F067CD" w:rsidRDefault="00F067CD" w:rsidP="00F067CD">
            <w:pPr>
              <w:widowControl w:val="0"/>
              <w:spacing w:after="0" w:line="240" w:lineRule="auto"/>
              <w:jc w:val="center"/>
              <w:rPr>
                <w:rFonts w:ascii="Times New Roman" w:eastAsia="Times New Roman" w:hAnsi="Times New Roman" w:cs="Times New Roman"/>
                <w:b/>
                <w:color w:val="000000"/>
                <w:sz w:val="20"/>
                <w:szCs w:val="20"/>
                <w:lang w:val="uk-UA" w:eastAsia="ru-RU"/>
              </w:rPr>
            </w:pPr>
            <w:r w:rsidRPr="00F067CD">
              <w:rPr>
                <w:rFonts w:ascii="Times New Roman" w:eastAsia="Times New Roman" w:hAnsi="Times New Roman" w:cs="Times New Roman"/>
                <w:b/>
                <w:color w:val="000000"/>
                <w:sz w:val="20"/>
                <w:szCs w:val="20"/>
                <w:lang w:val="uk-UA" w:eastAsia="ru-RU"/>
              </w:rPr>
              <w:t>поділе-</w:t>
            </w:r>
          </w:p>
          <w:p w:rsidR="00F067CD" w:rsidRPr="00F067CD" w:rsidRDefault="00F067CD" w:rsidP="00F067CD">
            <w:pPr>
              <w:widowControl w:val="0"/>
              <w:spacing w:after="0" w:line="240" w:lineRule="auto"/>
              <w:jc w:val="center"/>
              <w:rPr>
                <w:rFonts w:ascii="Times New Roman" w:eastAsia="Times New Roman" w:hAnsi="Times New Roman" w:cs="Times New Roman"/>
                <w:b/>
                <w:sz w:val="20"/>
                <w:szCs w:val="20"/>
                <w:lang w:val="uk-UA" w:eastAsia="ru-RU"/>
              </w:rPr>
            </w:pPr>
            <w:r w:rsidRPr="00F067CD">
              <w:rPr>
                <w:rFonts w:ascii="Times New Roman" w:eastAsia="Times New Roman" w:hAnsi="Times New Roman" w:cs="Times New Roman"/>
                <w:b/>
                <w:color w:val="000000"/>
                <w:sz w:val="20"/>
                <w:szCs w:val="20"/>
                <w:lang w:val="uk-UA" w:eastAsia="ru-RU"/>
              </w:rPr>
              <w:t>ний прибуток</w:t>
            </w:r>
            <w:r w:rsidRPr="00F067CD">
              <w:rPr>
                <w:rFonts w:ascii="Times New Roman" w:eastAsia="Times New Roman" w:hAnsi="Times New Roman" w:cs="Times New Roman"/>
                <w:b/>
                <w:lang w:eastAsia="ru-RU"/>
              </w:rPr>
              <w:t xml:space="preserve"> </w:t>
            </w:r>
            <w:r w:rsidRPr="00F067CD">
              <w:rPr>
                <w:rFonts w:ascii="Times New Roman" w:eastAsia="Times New Roman" w:hAnsi="Times New Roman" w:cs="Times New Roman"/>
                <w:b/>
                <w:color w:val="000000"/>
                <w:sz w:val="20"/>
                <w:szCs w:val="20"/>
                <w:lang w:val="uk-UA" w:eastAsia="ru-RU"/>
              </w:rPr>
              <w:t>(непокритий збиток)</w:t>
            </w:r>
          </w:p>
        </w:tc>
        <w:tc>
          <w:tcPr>
            <w:tcW w:w="1106" w:type="dxa"/>
            <w:tcBorders>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sz w:val="20"/>
                <w:szCs w:val="20"/>
                <w:lang w:val="uk-UA" w:eastAsia="ru-RU"/>
              </w:rPr>
            </w:pPr>
            <w:r w:rsidRPr="00F067CD">
              <w:rPr>
                <w:rFonts w:ascii="Times New Roman" w:eastAsia="Times New Roman" w:hAnsi="Times New Roman" w:cs="Times New Roman"/>
                <w:b/>
                <w:color w:val="000000"/>
                <w:sz w:val="20"/>
                <w:szCs w:val="20"/>
                <w:lang w:val="uk-UA" w:eastAsia="ru-RU"/>
              </w:rPr>
              <w:t>Неопла-чений капітал</w:t>
            </w:r>
          </w:p>
        </w:tc>
        <w:tc>
          <w:tcPr>
            <w:tcW w:w="1105" w:type="dxa"/>
            <w:tcBorders>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color w:val="000000"/>
                <w:sz w:val="20"/>
                <w:szCs w:val="20"/>
                <w:lang w:val="uk-UA" w:eastAsia="ru-RU"/>
              </w:rPr>
            </w:pPr>
            <w:r w:rsidRPr="00F067CD">
              <w:rPr>
                <w:rFonts w:ascii="Times New Roman" w:eastAsia="Times New Roman" w:hAnsi="Times New Roman" w:cs="Times New Roman"/>
                <w:b/>
                <w:color w:val="000000"/>
                <w:sz w:val="20"/>
                <w:szCs w:val="20"/>
                <w:lang w:val="uk-UA" w:eastAsia="ru-RU"/>
              </w:rPr>
              <w:t>Вилу</w:t>
            </w:r>
            <w:r w:rsidRPr="00F067CD">
              <w:rPr>
                <w:rFonts w:ascii="Times New Roman" w:eastAsia="Times New Roman" w:hAnsi="Times New Roman" w:cs="Times New Roman"/>
                <w:b/>
                <w:color w:val="000000"/>
                <w:sz w:val="20"/>
                <w:szCs w:val="20"/>
                <w:lang w:val="en-US" w:eastAsia="ru-RU"/>
              </w:rPr>
              <w:t>-</w:t>
            </w:r>
            <w:r w:rsidRPr="00F067CD">
              <w:rPr>
                <w:rFonts w:ascii="Times New Roman" w:eastAsia="Times New Roman" w:hAnsi="Times New Roman" w:cs="Times New Roman"/>
                <w:b/>
                <w:color w:val="000000"/>
                <w:sz w:val="20"/>
                <w:szCs w:val="20"/>
                <w:lang w:val="uk-UA" w:eastAsia="ru-RU"/>
              </w:rPr>
              <w:t>чений капітал</w:t>
            </w:r>
          </w:p>
        </w:tc>
        <w:tc>
          <w:tcPr>
            <w:tcW w:w="1106" w:type="dxa"/>
            <w:tcBorders>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sz w:val="20"/>
                <w:szCs w:val="20"/>
                <w:lang w:val="uk-UA" w:eastAsia="ru-RU"/>
              </w:rPr>
            </w:pPr>
            <w:r w:rsidRPr="00F067CD">
              <w:rPr>
                <w:rFonts w:ascii="Times New Roman" w:eastAsia="Times New Roman" w:hAnsi="Times New Roman" w:cs="Times New Roman"/>
                <w:b/>
                <w:sz w:val="20"/>
                <w:szCs w:val="20"/>
                <w:lang w:val="uk-UA" w:eastAsia="ru-RU"/>
              </w:rPr>
              <w:t>Всього</w:t>
            </w:r>
          </w:p>
        </w:tc>
        <w:tc>
          <w:tcPr>
            <w:tcW w:w="1106" w:type="dxa"/>
            <w:vMerge/>
            <w:tcBorders>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b/>
                <w:sz w:val="20"/>
                <w:szCs w:val="20"/>
                <w:lang w:val="uk-UA" w:eastAsia="ru-RU"/>
              </w:rPr>
            </w:pPr>
          </w:p>
        </w:tc>
        <w:tc>
          <w:tcPr>
            <w:tcW w:w="1136" w:type="dxa"/>
            <w:vMerge/>
            <w:tcBorders>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b/>
                <w:sz w:val="20"/>
                <w:szCs w:val="20"/>
                <w:lang w:val="uk-UA" w:eastAsia="ru-RU"/>
              </w:rPr>
            </w:pPr>
          </w:p>
        </w:tc>
      </w:tr>
      <w:tr w:rsidR="00F067CD" w:rsidRPr="00F067CD" w:rsidTr="006822A6">
        <w:tc>
          <w:tcPr>
            <w:tcW w:w="3262"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 xml:space="preserve">                          1</w:t>
            </w:r>
          </w:p>
        </w:tc>
        <w:tc>
          <w:tcPr>
            <w:tcW w:w="75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2</w:t>
            </w:r>
          </w:p>
        </w:tc>
        <w:tc>
          <w:tcPr>
            <w:tcW w:w="110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eastAsia="ru-RU"/>
              </w:rPr>
            </w:pPr>
            <w:r w:rsidRPr="00F067CD">
              <w:rPr>
                <w:rFonts w:ascii="Times New Roman" w:eastAsia="Times New Roman" w:hAnsi="Times New Roman" w:cs="Times New Roman"/>
                <w:b/>
                <w:bCs/>
                <w:sz w:val="20"/>
                <w:szCs w:val="20"/>
                <w:lang w:eastAsia="ru-RU"/>
              </w:rPr>
              <w:t>3</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val="uk-UA" w:eastAsia="ru-RU"/>
              </w:rPr>
            </w:pPr>
            <w:r w:rsidRPr="00F067CD">
              <w:rPr>
                <w:rFonts w:ascii="Times New Roman" w:eastAsia="Times New Roman" w:hAnsi="Times New Roman" w:cs="Times New Roman"/>
                <w:b/>
                <w:bCs/>
                <w:sz w:val="20"/>
                <w:szCs w:val="20"/>
                <w:lang w:val="uk-UA" w:eastAsia="ru-RU"/>
              </w:rPr>
              <w:t>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val="uk-UA" w:eastAsia="ru-RU"/>
              </w:rPr>
            </w:pPr>
            <w:r w:rsidRPr="00F067CD">
              <w:rPr>
                <w:rFonts w:ascii="Times New Roman" w:eastAsia="Times New Roman" w:hAnsi="Times New Roman" w:cs="Times New Roman"/>
                <w:b/>
                <w:bCs/>
                <w:sz w:val="20"/>
                <w:szCs w:val="20"/>
                <w:lang w:val="uk-UA" w:eastAsia="ru-RU"/>
              </w:rPr>
              <w:t>5</w:t>
            </w:r>
          </w:p>
        </w:tc>
        <w:tc>
          <w:tcPr>
            <w:tcW w:w="1120"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val="uk-UA" w:eastAsia="ru-RU"/>
              </w:rPr>
            </w:pPr>
            <w:r w:rsidRPr="00F067CD">
              <w:rPr>
                <w:rFonts w:ascii="Times New Roman" w:eastAsia="Times New Roman" w:hAnsi="Times New Roman" w:cs="Times New Roman"/>
                <w:b/>
                <w:bCs/>
                <w:sz w:val="20"/>
                <w:szCs w:val="20"/>
                <w:lang w:val="uk-UA" w:eastAsia="ru-RU"/>
              </w:rPr>
              <w:t>6</w:t>
            </w:r>
          </w:p>
        </w:tc>
        <w:tc>
          <w:tcPr>
            <w:tcW w:w="1134"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val="uk-UA" w:eastAsia="ru-RU"/>
              </w:rPr>
            </w:pPr>
            <w:r w:rsidRPr="00F067CD">
              <w:rPr>
                <w:rFonts w:ascii="Times New Roman" w:eastAsia="Times New Roman" w:hAnsi="Times New Roman" w:cs="Times New Roman"/>
                <w:b/>
                <w:bCs/>
                <w:sz w:val="20"/>
                <w:szCs w:val="20"/>
                <w:lang w:val="uk-UA" w:eastAsia="ru-RU"/>
              </w:rPr>
              <w:t>7</w:t>
            </w:r>
          </w:p>
        </w:tc>
        <w:tc>
          <w:tcPr>
            <w:tcW w:w="110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val="uk-UA" w:eastAsia="ru-RU"/>
              </w:rPr>
            </w:pPr>
            <w:r w:rsidRPr="00F067CD">
              <w:rPr>
                <w:rFonts w:ascii="Times New Roman" w:eastAsia="Times New Roman" w:hAnsi="Times New Roman" w:cs="Times New Roman"/>
                <w:b/>
                <w:bCs/>
                <w:sz w:val="20"/>
                <w:szCs w:val="20"/>
                <w:lang w:val="uk-UA" w:eastAsia="ru-RU"/>
              </w:rPr>
              <w:t>8</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val="uk-UA" w:eastAsia="ru-RU"/>
              </w:rPr>
            </w:pPr>
            <w:r w:rsidRPr="00F067CD">
              <w:rPr>
                <w:rFonts w:ascii="Times New Roman" w:eastAsia="Times New Roman" w:hAnsi="Times New Roman" w:cs="Times New Roman"/>
                <w:b/>
                <w:bCs/>
                <w:sz w:val="20"/>
                <w:szCs w:val="20"/>
                <w:lang w:val="uk-UA" w:eastAsia="ru-RU"/>
              </w:rPr>
              <w:t>9</w:t>
            </w:r>
          </w:p>
        </w:tc>
        <w:tc>
          <w:tcPr>
            <w:tcW w:w="110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val="uk-UA" w:eastAsia="ru-RU"/>
              </w:rPr>
            </w:pPr>
            <w:r w:rsidRPr="00F067CD">
              <w:rPr>
                <w:rFonts w:ascii="Times New Roman" w:eastAsia="Times New Roman" w:hAnsi="Times New Roman" w:cs="Times New Roman"/>
                <w:b/>
                <w:bCs/>
                <w:sz w:val="20"/>
                <w:szCs w:val="20"/>
                <w:lang w:val="uk-UA" w:eastAsia="ru-RU"/>
              </w:rPr>
              <w:t>10</w:t>
            </w:r>
          </w:p>
        </w:tc>
        <w:tc>
          <w:tcPr>
            <w:tcW w:w="1106" w:type="dxa"/>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val="en-US" w:eastAsia="ru-RU"/>
              </w:rPr>
            </w:pPr>
            <w:r w:rsidRPr="00F067CD">
              <w:rPr>
                <w:rFonts w:ascii="Times New Roman" w:eastAsia="Times New Roman" w:hAnsi="Times New Roman" w:cs="Times New Roman"/>
                <w:b/>
                <w:bCs/>
                <w:sz w:val="20"/>
                <w:szCs w:val="20"/>
                <w:lang w:val="en-US" w:eastAsia="ru-RU"/>
              </w:rPr>
              <w:t>11</w:t>
            </w:r>
          </w:p>
        </w:tc>
        <w:tc>
          <w:tcPr>
            <w:tcW w:w="1136" w:type="dxa"/>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b/>
                <w:bCs/>
                <w:sz w:val="20"/>
                <w:szCs w:val="20"/>
                <w:lang w:val="en-US" w:eastAsia="ru-RU"/>
              </w:rPr>
            </w:pPr>
            <w:r w:rsidRPr="00F067CD">
              <w:rPr>
                <w:rFonts w:ascii="Times New Roman" w:eastAsia="Times New Roman" w:hAnsi="Times New Roman" w:cs="Times New Roman"/>
                <w:b/>
                <w:bCs/>
                <w:sz w:val="20"/>
                <w:szCs w:val="20"/>
                <w:lang w:val="en-US" w:eastAsia="ru-RU"/>
              </w:rPr>
              <w:t>12</w:t>
            </w:r>
          </w:p>
        </w:tc>
      </w:tr>
      <w:tr w:rsidR="00F067CD" w:rsidRPr="00F067CD" w:rsidTr="006822A6">
        <w:tc>
          <w:tcPr>
            <w:tcW w:w="3262"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Залишок на початок року</w:t>
            </w:r>
          </w:p>
        </w:tc>
        <w:tc>
          <w:tcPr>
            <w:tcW w:w="75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4000</w:t>
            </w:r>
          </w:p>
        </w:tc>
        <w:tc>
          <w:tcPr>
            <w:tcW w:w="110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925</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133960</w:t>
            </w:r>
          </w:p>
        </w:tc>
        <w:tc>
          <w:tcPr>
            <w:tcW w:w="1120"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9393</w:t>
            </w:r>
          </w:p>
        </w:tc>
        <w:tc>
          <w:tcPr>
            <w:tcW w:w="1134"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-2520</w:t>
            </w:r>
          </w:p>
        </w:tc>
        <w:tc>
          <w:tcPr>
            <w:tcW w:w="110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141758</w:t>
            </w:r>
          </w:p>
        </w:tc>
        <w:tc>
          <w:tcPr>
            <w:tcW w:w="1106" w:type="dxa"/>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w:t>
            </w:r>
          </w:p>
        </w:tc>
        <w:tc>
          <w:tcPr>
            <w:tcW w:w="1136" w:type="dxa"/>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141758</w:t>
            </w:r>
          </w:p>
        </w:tc>
      </w:tr>
      <w:tr w:rsidR="00F067CD" w:rsidRPr="00F067CD" w:rsidTr="006822A6">
        <w:tc>
          <w:tcPr>
            <w:tcW w:w="3262"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Коригування:</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Зміна облікової політики</w:t>
            </w:r>
          </w:p>
        </w:tc>
        <w:tc>
          <w:tcPr>
            <w:tcW w:w="75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4005</w:t>
            </w:r>
          </w:p>
        </w:tc>
        <w:tc>
          <w:tcPr>
            <w:tcW w:w="110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20"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w:t>
            </w:r>
          </w:p>
        </w:tc>
        <w:tc>
          <w:tcPr>
            <w:tcW w:w="1136" w:type="dxa"/>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w:t>
            </w:r>
          </w:p>
        </w:tc>
      </w:tr>
      <w:tr w:rsidR="00F067CD" w:rsidRPr="00F067CD" w:rsidTr="006822A6">
        <w:tc>
          <w:tcPr>
            <w:tcW w:w="3262"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Виправлення помилок</w:t>
            </w:r>
          </w:p>
        </w:tc>
        <w:tc>
          <w:tcPr>
            <w:tcW w:w="75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4010</w:t>
            </w:r>
          </w:p>
        </w:tc>
        <w:tc>
          <w:tcPr>
            <w:tcW w:w="110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20"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w:t>
            </w:r>
          </w:p>
        </w:tc>
        <w:tc>
          <w:tcPr>
            <w:tcW w:w="1136" w:type="dxa"/>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w:t>
            </w:r>
          </w:p>
        </w:tc>
      </w:tr>
      <w:tr w:rsidR="00F067CD" w:rsidRPr="00F067CD" w:rsidTr="006822A6">
        <w:tc>
          <w:tcPr>
            <w:tcW w:w="3262"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Інші зміни</w:t>
            </w:r>
          </w:p>
        </w:tc>
        <w:tc>
          <w:tcPr>
            <w:tcW w:w="75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4090</w:t>
            </w:r>
          </w:p>
        </w:tc>
        <w:tc>
          <w:tcPr>
            <w:tcW w:w="110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20"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w:t>
            </w:r>
          </w:p>
        </w:tc>
        <w:tc>
          <w:tcPr>
            <w:tcW w:w="1136" w:type="dxa"/>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w:t>
            </w:r>
          </w:p>
        </w:tc>
      </w:tr>
      <w:tr w:rsidR="00F067CD" w:rsidRPr="00F067CD" w:rsidTr="006822A6">
        <w:tc>
          <w:tcPr>
            <w:tcW w:w="3262"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Скоригований залишок на початок року</w:t>
            </w:r>
          </w:p>
        </w:tc>
        <w:tc>
          <w:tcPr>
            <w:tcW w:w="75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4095</w:t>
            </w:r>
          </w:p>
        </w:tc>
        <w:tc>
          <w:tcPr>
            <w:tcW w:w="110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925</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133960</w:t>
            </w:r>
          </w:p>
        </w:tc>
        <w:tc>
          <w:tcPr>
            <w:tcW w:w="1120"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9393</w:t>
            </w:r>
          </w:p>
        </w:tc>
        <w:tc>
          <w:tcPr>
            <w:tcW w:w="1134"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-2520</w:t>
            </w:r>
          </w:p>
        </w:tc>
        <w:tc>
          <w:tcPr>
            <w:tcW w:w="110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141758</w:t>
            </w:r>
          </w:p>
        </w:tc>
        <w:tc>
          <w:tcPr>
            <w:tcW w:w="1106" w:type="dxa"/>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w:t>
            </w:r>
          </w:p>
        </w:tc>
        <w:tc>
          <w:tcPr>
            <w:tcW w:w="1136" w:type="dxa"/>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141758</w:t>
            </w:r>
          </w:p>
        </w:tc>
      </w:tr>
      <w:tr w:rsidR="00F067CD" w:rsidRPr="00F067CD" w:rsidTr="006822A6">
        <w:tc>
          <w:tcPr>
            <w:tcW w:w="3262"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Чистий прибуток (збиток) за звітний період</w:t>
            </w:r>
          </w:p>
        </w:tc>
        <w:tc>
          <w:tcPr>
            <w:tcW w:w="75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4100</w:t>
            </w:r>
          </w:p>
        </w:tc>
        <w:tc>
          <w:tcPr>
            <w:tcW w:w="110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20"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592</w:t>
            </w:r>
          </w:p>
        </w:tc>
        <w:tc>
          <w:tcPr>
            <w:tcW w:w="110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592</w:t>
            </w:r>
          </w:p>
        </w:tc>
        <w:tc>
          <w:tcPr>
            <w:tcW w:w="1106" w:type="dxa"/>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w:t>
            </w:r>
          </w:p>
        </w:tc>
        <w:tc>
          <w:tcPr>
            <w:tcW w:w="1136" w:type="dxa"/>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592</w:t>
            </w:r>
          </w:p>
        </w:tc>
      </w:tr>
      <w:tr w:rsidR="00F067CD" w:rsidRPr="00F067CD" w:rsidTr="006822A6">
        <w:tc>
          <w:tcPr>
            <w:tcW w:w="3262"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Інший сукупний дохід за звітний період</w:t>
            </w:r>
          </w:p>
        </w:tc>
        <w:tc>
          <w:tcPr>
            <w:tcW w:w="75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4110</w:t>
            </w:r>
          </w:p>
        </w:tc>
        <w:tc>
          <w:tcPr>
            <w:tcW w:w="110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20"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w:t>
            </w:r>
          </w:p>
        </w:tc>
        <w:tc>
          <w:tcPr>
            <w:tcW w:w="1136" w:type="dxa"/>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w:t>
            </w:r>
          </w:p>
        </w:tc>
      </w:tr>
      <w:tr w:rsidR="00F067CD" w:rsidRPr="00F067CD" w:rsidTr="006822A6">
        <w:tc>
          <w:tcPr>
            <w:tcW w:w="3262"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Розподіл прибутку:</w:t>
            </w:r>
          </w:p>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Виплати власникам (дивіденди)</w:t>
            </w:r>
          </w:p>
        </w:tc>
        <w:tc>
          <w:tcPr>
            <w:tcW w:w="75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4200</w:t>
            </w:r>
          </w:p>
        </w:tc>
        <w:tc>
          <w:tcPr>
            <w:tcW w:w="110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20"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-552</w:t>
            </w:r>
          </w:p>
        </w:tc>
        <w:tc>
          <w:tcPr>
            <w:tcW w:w="110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-552</w:t>
            </w:r>
          </w:p>
        </w:tc>
        <w:tc>
          <w:tcPr>
            <w:tcW w:w="1106" w:type="dxa"/>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w:t>
            </w:r>
          </w:p>
        </w:tc>
        <w:tc>
          <w:tcPr>
            <w:tcW w:w="1136" w:type="dxa"/>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-552</w:t>
            </w:r>
          </w:p>
        </w:tc>
      </w:tr>
      <w:tr w:rsidR="00F067CD" w:rsidRPr="00F067CD" w:rsidTr="006822A6">
        <w:tc>
          <w:tcPr>
            <w:tcW w:w="3262"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Спрямування прибутку до зареєстрованого капіталу</w:t>
            </w:r>
          </w:p>
        </w:tc>
        <w:tc>
          <w:tcPr>
            <w:tcW w:w="75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4205</w:t>
            </w:r>
          </w:p>
        </w:tc>
        <w:tc>
          <w:tcPr>
            <w:tcW w:w="110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20"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w:t>
            </w:r>
          </w:p>
        </w:tc>
        <w:tc>
          <w:tcPr>
            <w:tcW w:w="1136" w:type="dxa"/>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w:t>
            </w:r>
          </w:p>
        </w:tc>
      </w:tr>
      <w:tr w:rsidR="00F067CD" w:rsidRPr="00F067CD" w:rsidTr="006822A6">
        <w:tc>
          <w:tcPr>
            <w:tcW w:w="3262"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Відрахування до резервного капіталу</w:t>
            </w:r>
          </w:p>
        </w:tc>
        <w:tc>
          <w:tcPr>
            <w:tcW w:w="75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4210</w:t>
            </w:r>
          </w:p>
        </w:tc>
        <w:tc>
          <w:tcPr>
            <w:tcW w:w="110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20"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46</w:t>
            </w:r>
          </w:p>
        </w:tc>
        <w:tc>
          <w:tcPr>
            <w:tcW w:w="1134"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-46</w:t>
            </w:r>
          </w:p>
        </w:tc>
        <w:tc>
          <w:tcPr>
            <w:tcW w:w="110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w:t>
            </w:r>
          </w:p>
        </w:tc>
        <w:tc>
          <w:tcPr>
            <w:tcW w:w="1136" w:type="dxa"/>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w:t>
            </w:r>
          </w:p>
        </w:tc>
      </w:tr>
      <w:tr w:rsidR="00F067CD" w:rsidRPr="00F067CD" w:rsidTr="006822A6">
        <w:tc>
          <w:tcPr>
            <w:tcW w:w="3262"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lastRenderedPageBreak/>
              <w:t>Внески учасників : Внески до капіталу</w:t>
            </w:r>
          </w:p>
        </w:tc>
        <w:tc>
          <w:tcPr>
            <w:tcW w:w="75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4240</w:t>
            </w:r>
          </w:p>
        </w:tc>
        <w:tc>
          <w:tcPr>
            <w:tcW w:w="110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20"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w:t>
            </w:r>
          </w:p>
        </w:tc>
        <w:tc>
          <w:tcPr>
            <w:tcW w:w="1136" w:type="dxa"/>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w:t>
            </w:r>
          </w:p>
        </w:tc>
      </w:tr>
      <w:tr w:rsidR="00F067CD" w:rsidRPr="00F067CD" w:rsidTr="006822A6">
        <w:tc>
          <w:tcPr>
            <w:tcW w:w="3262"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Погашення заборгованості з капіталу</w:t>
            </w:r>
          </w:p>
        </w:tc>
        <w:tc>
          <w:tcPr>
            <w:tcW w:w="75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4245</w:t>
            </w:r>
          </w:p>
        </w:tc>
        <w:tc>
          <w:tcPr>
            <w:tcW w:w="110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20"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w:t>
            </w:r>
          </w:p>
        </w:tc>
        <w:tc>
          <w:tcPr>
            <w:tcW w:w="1136" w:type="dxa"/>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w:t>
            </w:r>
          </w:p>
        </w:tc>
      </w:tr>
      <w:tr w:rsidR="00F067CD" w:rsidRPr="00F067CD" w:rsidTr="006822A6">
        <w:tc>
          <w:tcPr>
            <w:tcW w:w="3262"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Вилучення капіталу : Викуп акцій (часток)</w:t>
            </w:r>
          </w:p>
        </w:tc>
        <w:tc>
          <w:tcPr>
            <w:tcW w:w="75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4260</w:t>
            </w:r>
          </w:p>
        </w:tc>
        <w:tc>
          <w:tcPr>
            <w:tcW w:w="110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20"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w:t>
            </w:r>
          </w:p>
        </w:tc>
        <w:tc>
          <w:tcPr>
            <w:tcW w:w="1136" w:type="dxa"/>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w:t>
            </w:r>
          </w:p>
        </w:tc>
      </w:tr>
      <w:tr w:rsidR="00F067CD" w:rsidRPr="00F067CD" w:rsidTr="006822A6">
        <w:tc>
          <w:tcPr>
            <w:tcW w:w="3262"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Перепродаж викуплених акцій (часток)</w:t>
            </w:r>
          </w:p>
        </w:tc>
        <w:tc>
          <w:tcPr>
            <w:tcW w:w="75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4265</w:t>
            </w:r>
          </w:p>
        </w:tc>
        <w:tc>
          <w:tcPr>
            <w:tcW w:w="110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20"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w:t>
            </w:r>
          </w:p>
        </w:tc>
        <w:tc>
          <w:tcPr>
            <w:tcW w:w="1136" w:type="dxa"/>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w:t>
            </w:r>
          </w:p>
        </w:tc>
      </w:tr>
      <w:tr w:rsidR="00F067CD" w:rsidRPr="00F067CD" w:rsidTr="006822A6">
        <w:tc>
          <w:tcPr>
            <w:tcW w:w="3262"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Анулювання викуплених акцій (часток)</w:t>
            </w:r>
          </w:p>
        </w:tc>
        <w:tc>
          <w:tcPr>
            <w:tcW w:w="75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4270</w:t>
            </w:r>
          </w:p>
        </w:tc>
        <w:tc>
          <w:tcPr>
            <w:tcW w:w="110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20"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w:t>
            </w:r>
          </w:p>
        </w:tc>
        <w:tc>
          <w:tcPr>
            <w:tcW w:w="1136" w:type="dxa"/>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w:t>
            </w:r>
          </w:p>
        </w:tc>
      </w:tr>
      <w:tr w:rsidR="00F067CD" w:rsidRPr="00F067CD" w:rsidTr="006822A6">
        <w:tc>
          <w:tcPr>
            <w:tcW w:w="3262"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Вилучення частки в капіталі</w:t>
            </w:r>
          </w:p>
        </w:tc>
        <w:tc>
          <w:tcPr>
            <w:tcW w:w="75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4275</w:t>
            </w:r>
          </w:p>
        </w:tc>
        <w:tc>
          <w:tcPr>
            <w:tcW w:w="110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20"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w:t>
            </w:r>
          </w:p>
        </w:tc>
        <w:tc>
          <w:tcPr>
            <w:tcW w:w="1136" w:type="dxa"/>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w:t>
            </w:r>
          </w:p>
        </w:tc>
      </w:tr>
      <w:tr w:rsidR="00F067CD" w:rsidRPr="00F067CD" w:rsidTr="006822A6">
        <w:tc>
          <w:tcPr>
            <w:tcW w:w="3262"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Інші зміни в капіталі</w:t>
            </w:r>
          </w:p>
        </w:tc>
        <w:tc>
          <w:tcPr>
            <w:tcW w:w="75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4290</w:t>
            </w:r>
          </w:p>
        </w:tc>
        <w:tc>
          <w:tcPr>
            <w:tcW w:w="110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197</w:t>
            </w:r>
          </w:p>
        </w:tc>
        <w:tc>
          <w:tcPr>
            <w:tcW w:w="1120"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-197</w:t>
            </w:r>
          </w:p>
        </w:tc>
        <w:tc>
          <w:tcPr>
            <w:tcW w:w="110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w:t>
            </w:r>
          </w:p>
        </w:tc>
        <w:tc>
          <w:tcPr>
            <w:tcW w:w="1136" w:type="dxa"/>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w:t>
            </w:r>
          </w:p>
        </w:tc>
      </w:tr>
      <w:tr w:rsidR="00F067CD" w:rsidRPr="00F067CD" w:rsidTr="006822A6">
        <w:tc>
          <w:tcPr>
            <w:tcW w:w="3262"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Разом змін у капіталі</w:t>
            </w:r>
          </w:p>
        </w:tc>
        <w:tc>
          <w:tcPr>
            <w:tcW w:w="75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4295</w:t>
            </w:r>
          </w:p>
        </w:tc>
        <w:tc>
          <w:tcPr>
            <w:tcW w:w="110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197</w:t>
            </w:r>
          </w:p>
        </w:tc>
        <w:tc>
          <w:tcPr>
            <w:tcW w:w="1120"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46</w:t>
            </w:r>
          </w:p>
        </w:tc>
        <w:tc>
          <w:tcPr>
            <w:tcW w:w="1134"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-203</w:t>
            </w:r>
          </w:p>
        </w:tc>
        <w:tc>
          <w:tcPr>
            <w:tcW w:w="110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40</w:t>
            </w:r>
          </w:p>
        </w:tc>
        <w:tc>
          <w:tcPr>
            <w:tcW w:w="1106" w:type="dxa"/>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w:t>
            </w:r>
          </w:p>
        </w:tc>
        <w:tc>
          <w:tcPr>
            <w:tcW w:w="1136" w:type="dxa"/>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40</w:t>
            </w:r>
          </w:p>
        </w:tc>
      </w:tr>
      <w:tr w:rsidR="00F067CD" w:rsidRPr="00F067CD" w:rsidTr="006822A6">
        <w:tc>
          <w:tcPr>
            <w:tcW w:w="3262" w:type="dxa"/>
            <w:tcBorders>
              <w:top w:val="single" w:sz="6" w:space="0" w:color="auto"/>
              <w:left w:val="single" w:sz="6" w:space="0" w:color="auto"/>
              <w:bottom w:val="single" w:sz="6" w:space="0" w:color="auto"/>
              <w:right w:val="single" w:sz="6" w:space="0" w:color="auto"/>
            </w:tcBorders>
            <w:shd w:val="clear" w:color="auto" w:fill="auto"/>
          </w:tcPr>
          <w:p w:rsidR="00F067CD" w:rsidRPr="00F067CD" w:rsidRDefault="00F067CD" w:rsidP="00F067CD">
            <w:pPr>
              <w:widowControl w:val="0"/>
              <w:spacing w:after="0" w:line="240" w:lineRule="auto"/>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Залишок на кінець року</w:t>
            </w:r>
          </w:p>
        </w:tc>
        <w:tc>
          <w:tcPr>
            <w:tcW w:w="75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4300</w:t>
            </w:r>
          </w:p>
        </w:tc>
        <w:tc>
          <w:tcPr>
            <w:tcW w:w="1106"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eastAsia="ru-RU"/>
              </w:rPr>
            </w:pPr>
            <w:r w:rsidRPr="00F067CD">
              <w:rPr>
                <w:rFonts w:ascii="Times New Roman" w:eastAsia="Times New Roman" w:hAnsi="Times New Roman" w:cs="Times New Roman"/>
                <w:bCs/>
                <w:sz w:val="20"/>
                <w:szCs w:val="20"/>
                <w:lang w:eastAsia="ru-RU"/>
              </w:rPr>
              <w:t>925</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134157</w:t>
            </w:r>
          </w:p>
        </w:tc>
        <w:tc>
          <w:tcPr>
            <w:tcW w:w="1120"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9439</w:t>
            </w:r>
          </w:p>
        </w:tc>
        <w:tc>
          <w:tcPr>
            <w:tcW w:w="1134"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-2723</w:t>
            </w:r>
          </w:p>
        </w:tc>
        <w:tc>
          <w:tcPr>
            <w:tcW w:w="110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w:t>
            </w:r>
          </w:p>
        </w:tc>
        <w:tc>
          <w:tcPr>
            <w:tcW w:w="1106" w:type="dxa"/>
            <w:tcBorders>
              <w:top w:val="single" w:sz="6" w:space="0" w:color="auto"/>
              <w:left w:val="single" w:sz="6" w:space="0" w:color="auto"/>
              <w:bottom w:val="single" w:sz="6" w:space="0" w:color="auto"/>
              <w:right w:val="single" w:sz="6" w:space="0" w:color="auto"/>
            </w:tcBorders>
            <w:vAlign w:val="center"/>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uk-UA" w:eastAsia="ru-RU"/>
              </w:rPr>
            </w:pPr>
            <w:r w:rsidRPr="00F067CD">
              <w:rPr>
                <w:rFonts w:ascii="Times New Roman" w:eastAsia="Times New Roman" w:hAnsi="Times New Roman" w:cs="Times New Roman"/>
                <w:bCs/>
                <w:sz w:val="20"/>
                <w:szCs w:val="20"/>
                <w:lang w:val="uk-UA" w:eastAsia="ru-RU"/>
              </w:rPr>
              <w:t>141798</w:t>
            </w:r>
          </w:p>
        </w:tc>
        <w:tc>
          <w:tcPr>
            <w:tcW w:w="1106" w:type="dxa"/>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w:t>
            </w:r>
          </w:p>
        </w:tc>
        <w:tc>
          <w:tcPr>
            <w:tcW w:w="1136" w:type="dxa"/>
            <w:tcBorders>
              <w:top w:val="single" w:sz="6" w:space="0" w:color="auto"/>
              <w:left w:val="single" w:sz="6" w:space="0" w:color="auto"/>
              <w:bottom w:val="single" w:sz="6" w:space="0" w:color="auto"/>
              <w:right w:val="single" w:sz="6" w:space="0" w:color="auto"/>
            </w:tcBorders>
          </w:tcPr>
          <w:p w:rsidR="00F067CD" w:rsidRPr="00F067CD" w:rsidRDefault="00F067CD" w:rsidP="00F067CD">
            <w:pPr>
              <w:widowControl w:val="0"/>
              <w:spacing w:after="0" w:line="240" w:lineRule="auto"/>
              <w:jc w:val="center"/>
              <w:rPr>
                <w:rFonts w:ascii="Times New Roman" w:eastAsia="Times New Roman" w:hAnsi="Times New Roman" w:cs="Times New Roman"/>
                <w:bCs/>
                <w:sz w:val="20"/>
                <w:szCs w:val="20"/>
                <w:lang w:val="en-US" w:eastAsia="ru-RU"/>
              </w:rPr>
            </w:pPr>
            <w:r w:rsidRPr="00F067CD">
              <w:rPr>
                <w:rFonts w:ascii="Times New Roman" w:eastAsia="Times New Roman" w:hAnsi="Times New Roman" w:cs="Times New Roman"/>
                <w:bCs/>
                <w:sz w:val="20"/>
                <w:szCs w:val="20"/>
                <w:lang w:val="en-US" w:eastAsia="ru-RU"/>
              </w:rPr>
              <w:t>141798</w:t>
            </w:r>
          </w:p>
        </w:tc>
      </w:tr>
    </w:tbl>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067CD">
        <w:rPr>
          <w:rFonts w:ascii="Courier New" w:eastAsia="Times New Roman" w:hAnsi="Courier New" w:cs="Courier New"/>
          <w:sz w:val="20"/>
          <w:szCs w:val="20"/>
          <w:lang w:val="en-US" w:eastAsia="ru-RU"/>
        </w:rPr>
        <w:t>д/н</w:t>
      </w:r>
    </w:p>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3748"/>
        <w:gridCol w:w="2881"/>
        <w:gridCol w:w="8505"/>
      </w:tblGrid>
      <w:tr w:rsidR="00F067CD" w:rsidRPr="00F067CD" w:rsidTr="006822A6">
        <w:tc>
          <w:tcPr>
            <w:tcW w:w="3748"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067CD">
              <w:rPr>
                <w:rFonts w:ascii="Times New Roman" w:eastAsia="Times New Roman" w:hAnsi="Times New Roman" w:cs="Times New Roman"/>
                <w:b/>
                <w:sz w:val="20"/>
                <w:szCs w:val="20"/>
                <w:lang w:val="en-US" w:eastAsia="ru-RU"/>
              </w:rPr>
              <w:t>Директор</w:t>
            </w:r>
          </w:p>
        </w:tc>
        <w:tc>
          <w:tcPr>
            <w:tcW w:w="2881" w:type="dxa"/>
            <w:shd w:val="clear" w:color="auto" w:fill="auto"/>
            <w:vAlign w:val="center"/>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067CD">
              <w:rPr>
                <w:rFonts w:ascii="Times New Roman" w:eastAsia="Times New Roman" w:hAnsi="Times New Roman" w:cs="Times New Roman"/>
                <w:b/>
                <w:color w:val="000000"/>
                <w:sz w:val="20"/>
                <w:szCs w:val="20"/>
                <w:lang w:val="en-US" w:eastAsia="ru-RU"/>
              </w:rPr>
              <w:t>________________</w:t>
            </w:r>
          </w:p>
        </w:tc>
        <w:tc>
          <w:tcPr>
            <w:tcW w:w="8505"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067CD">
              <w:rPr>
                <w:rFonts w:ascii="Times New Roman" w:eastAsia="Times New Roman" w:hAnsi="Times New Roman" w:cs="Times New Roman"/>
                <w:b/>
                <w:sz w:val="20"/>
                <w:szCs w:val="20"/>
                <w:lang w:val="en-US" w:eastAsia="ru-RU"/>
              </w:rPr>
              <w:t>Спiцина Юлiя Олександрiвна</w:t>
            </w:r>
          </w:p>
        </w:tc>
      </w:tr>
      <w:tr w:rsidR="00F067CD" w:rsidRPr="00F067CD" w:rsidTr="006822A6">
        <w:tc>
          <w:tcPr>
            <w:tcW w:w="3748"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881" w:type="dxa"/>
            <w:shd w:val="clear" w:color="auto" w:fill="auto"/>
            <w:vAlign w:val="center"/>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067CD">
              <w:rPr>
                <w:rFonts w:ascii="Times New Roman" w:eastAsia="Times New Roman" w:hAnsi="Times New Roman" w:cs="Times New Roman"/>
                <w:b/>
                <w:color w:val="000000"/>
                <w:sz w:val="16"/>
                <w:szCs w:val="16"/>
                <w:lang w:val="en-US" w:eastAsia="ru-RU"/>
              </w:rPr>
              <w:t>(</w:t>
            </w:r>
            <w:r w:rsidRPr="00F067CD">
              <w:rPr>
                <w:rFonts w:ascii="Times New Roman" w:eastAsia="Times New Roman" w:hAnsi="Times New Roman" w:cs="Times New Roman"/>
                <w:b/>
                <w:color w:val="000000"/>
                <w:sz w:val="16"/>
                <w:szCs w:val="16"/>
                <w:lang w:eastAsia="ru-RU"/>
              </w:rPr>
              <w:t>підпис</w:t>
            </w:r>
            <w:r w:rsidRPr="00F067CD">
              <w:rPr>
                <w:rFonts w:ascii="Times New Roman" w:eastAsia="Times New Roman" w:hAnsi="Times New Roman" w:cs="Times New Roman"/>
                <w:b/>
                <w:color w:val="000000"/>
                <w:sz w:val="16"/>
                <w:szCs w:val="16"/>
                <w:lang w:val="en-US" w:eastAsia="ru-RU"/>
              </w:rPr>
              <w:t>)</w:t>
            </w:r>
          </w:p>
        </w:tc>
        <w:tc>
          <w:tcPr>
            <w:tcW w:w="8505"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F067CD" w:rsidRPr="00F067CD" w:rsidTr="006822A6">
        <w:tc>
          <w:tcPr>
            <w:tcW w:w="3748"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881" w:type="dxa"/>
            <w:shd w:val="clear" w:color="auto" w:fill="auto"/>
            <w:vAlign w:val="center"/>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8505"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F067CD" w:rsidRPr="00F067CD" w:rsidTr="006822A6">
        <w:tc>
          <w:tcPr>
            <w:tcW w:w="3748"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067CD">
              <w:rPr>
                <w:rFonts w:ascii="Times New Roman" w:eastAsia="Times New Roman" w:hAnsi="Times New Roman" w:cs="Times New Roman"/>
                <w:b/>
                <w:sz w:val="20"/>
                <w:szCs w:val="20"/>
                <w:lang w:eastAsia="ru-RU"/>
              </w:rPr>
              <w:t>Головний бухгалтер</w:t>
            </w:r>
            <w:r w:rsidRPr="00F067CD">
              <w:rPr>
                <w:rFonts w:ascii="Times New Roman" w:eastAsia="Times New Roman" w:hAnsi="Times New Roman" w:cs="Times New Roman"/>
                <w:b/>
                <w:color w:val="000000"/>
                <w:sz w:val="20"/>
                <w:szCs w:val="20"/>
                <w:lang w:eastAsia="ru-RU"/>
              </w:rPr>
              <w:t xml:space="preserve"> </w:t>
            </w:r>
            <w:r w:rsidRPr="00F067CD">
              <w:rPr>
                <w:rFonts w:ascii="Times New Roman" w:eastAsia="Times New Roman" w:hAnsi="Times New Roman" w:cs="Times New Roman"/>
                <w:b/>
                <w:color w:val="000000"/>
                <w:sz w:val="20"/>
                <w:szCs w:val="20"/>
                <w:lang w:val="uk-UA" w:eastAsia="ru-RU"/>
              </w:rPr>
              <w:t xml:space="preserve">   </w:t>
            </w:r>
          </w:p>
        </w:tc>
        <w:tc>
          <w:tcPr>
            <w:tcW w:w="2881" w:type="dxa"/>
            <w:shd w:val="clear" w:color="auto" w:fill="auto"/>
            <w:vAlign w:val="center"/>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067CD">
              <w:rPr>
                <w:rFonts w:ascii="Times New Roman" w:eastAsia="Times New Roman" w:hAnsi="Times New Roman" w:cs="Times New Roman"/>
                <w:b/>
                <w:color w:val="000000"/>
                <w:sz w:val="20"/>
                <w:szCs w:val="20"/>
                <w:lang w:val="en-US" w:eastAsia="ru-RU"/>
              </w:rPr>
              <w:t>________________</w:t>
            </w:r>
          </w:p>
        </w:tc>
        <w:tc>
          <w:tcPr>
            <w:tcW w:w="8505"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067CD">
              <w:rPr>
                <w:rFonts w:ascii="Times New Roman" w:eastAsia="Times New Roman" w:hAnsi="Times New Roman" w:cs="Times New Roman"/>
                <w:b/>
                <w:sz w:val="20"/>
                <w:szCs w:val="20"/>
                <w:lang w:val="en-US" w:eastAsia="ru-RU"/>
              </w:rPr>
              <w:t>Мелешкова Тетяна Анатолiївна</w:t>
            </w:r>
          </w:p>
        </w:tc>
      </w:tr>
      <w:tr w:rsidR="00F067CD" w:rsidRPr="00F067CD" w:rsidTr="006822A6">
        <w:tc>
          <w:tcPr>
            <w:tcW w:w="3748"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881" w:type="dxa"/>
            <w:shd w:val="clear" w:color="auto" w:fill="auto"/>
            <w:vAlign w:val="center"/>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067CD">
              <w:rPr>
                <w:rFonts w:ascii="Times New Roman" w:eastAsia="Times New Roman" w:hAnsi="Times New Roman" w:cs="Times New Roman"/>
                <w:b/>
                <w:color w:val="000000"/>
                <w:sz w:val="16"/>
                <w:szCs w:val="16"/>
                <w:lang w:val="en-US" w:eastAsia="ru-RU"/>
              </w:rPr>
              <w:t>(</w:t>
            </w:r>
            <w:r w:rsidRPr="00F067CD">
              <w:rPr>
                <w:rFonts w:ascii="Times New Roman" w:eastAsia="Times New Roman" w:hAnsi="Times New Roman" w:cs="Times New Roman"/>
                <w:b/>
                <w:color w:val="000000"/>
                <w:sz w:val="16"/>
                <w:szCs w:val="16"/>
                <w:lang w:eastAsia="ru-RU"/>
              </w:rPr>
              <w:t>підпис</w:t>
            </w:r>
            <w:r w:rsidRPr="00F067CD">
              <w:rPr>
                <w:rFonts w:ascii="Times New Roman" w:eastAsia="Times New Roman" w:hAnsi="Times New Roman" w:cs="Times New Roman"/>
                <w:b/>
                <w:color w:val="000000"/>
                <w:sz w:val="16"/>
                <w:szCs w:val="16"/>
                <w:lang w:val="en-US" w:eastAsia="ru-RU"/>
              </w:rPr>
              <w:t>)</w:t>
            </w:r>
          </w:p>
        </w:tc>
        <w:tc>
          <w:tcPr>
            <w:tcW w:w="8505" w:type="dxa"/>
            <w:shd w:val="clear" w:color="auto" w:fill="auto"/>
          </w:tcPr>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067CD" w:rsidRPr="00F067CD" w:rsidRDefault="00F067CD" w:rsidP="00F0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067CD" w:rsidRDefault="00F067CD">
      <w:pPr>
        <w:sectPr w:rsidR="00F067CD" w:rsidSect="00F067CD">
          <w:pgSz w:w="16838" w:h="11906" w:orient="landscape"/>
          <w:pgMar w:top="1417" w:right="363" w:bottom="850" w:left="363" w:header="709" w:footer="709" w:gutter="0"/>
          <w:cols w:space="708"/>
          <w:docGrid w:linePitch="360"/>
        </w:sectPr>
      </w:pPr>
    </w:p>
    <w:p w:rsidR="00F067CD" w:rsidRPr="00F067CD" w:rsidRDefault="00F067CD" w:rsidP="00F067C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F067CD" w:rsidRPr="00F067CD" w:rsidRDefault="00F067CD" w:rsidP="00F067C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F067CD">
        <w:rPr>
          <w:rFonts w:ascii="Times New Roman" w:eastAsia="Times New Roman" w:hAnsi="Times New Roman" w:cs="Times New Roman"/>
          <w:b/>
          <w:bCs/>
          <w:color w:val="000000"/>
          <w:sz w:val="27"/>
          <w:szCs w:val="27"/>
          <w:lang w:val="uk-UA" w:eastAsia="uk-UA"/>
        </w:rPr>
        <w:t xml:space="preserve">XVI. Твердження щодо </w:t>
      </w:r>
      <w:r w:rsidRPr="00F067CD">
        <w:rPr>
          <w:rFonts w:ascii="Times New Roman" w:eastAsia="Times New Roman" w:hAnsi="Times New Roman" w:cs="Times New Roman"/>
          <w:b/>
          <w:bCs/>
          <w:color w:val="000000"/>
          <w:sz w:val="27"/>
          <w:szCs w:val="27"/>
          <w:lang w:val="en-US" w:eastAsia="uk-UA"/>
        </w:rPr>
        <w:t xml:space="preserve">річної </w:t>
      </w:r>
      <w:r w:rsidRPr="00F067CD">
        <w:rPr>
          <w:rFonts w:ascii="Times New Roman" w:eastAsia="Times New Roman" w:hAnsi="Times New Roman" w:cs="Times New Roman"/>
          <w:b/>
          <w:bCs/>
          <w:color w:val="000000"/>
          <w:sz w:val="27"/>
          <w:szCs w:val="27"/>
          <w:lang w:val="uk-UA" w:eastAsia="uk-UA"/>
        </w:rPr>
        <w:t>інформації</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Офіційна позиції особи, яка здійснюють управлінські функції та підписує річну інформацію емітента щодо річної інформації, в особі Директора Спіциної Юлії Олександрівни:</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 xml:space="preserve">1) Річна фінансова звітність ПРИВАТНОГО АКЦІОНЕРНОГО ТОВАРИСТВА "МИХАЙЛІВСЬКИЙ РАЙАГРОПОСТАЧ", підготовлена відповідно до національних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і юридичних осіб, які перебувають під його контролем, у рамках консолідованої фінансової звітності. </w:t>
      </w:r>
    </w:p>
    <w:p w:rsidR="00F067CD" w:rsidRPr="00F067CD" w:rsidRDefault="00F067CD" w:rsidP="00F067CD">
      <w:pPr>
        <w:spacing w:after="0" w:line="240" w:lineRule="auto"/>
        <w:rPr>
          <w:rFonts w:ascii="Times New Roman" w:eastAsia="Times New Roman" w:hAnsi="Times New Roman" w:cs="Times New Roman"/>
          <w:sz w:val="20"/>
          <w:szCs w:val="20"/>
          <w:lang w:val="en-US" w:eastAsia="uk-UA"/>
        </w:rPr>
      </w:pPr>
      <w:r w:rsidRPr="00F067CD">
        <w:rPr>
          <w:rFonts w:ascii="Times New Roman" w:eastAsia="Times New Roman" w:hAnsi="Times New Roman" w:cs="Times New Roman"/>
          <w:sz w:val="20"/>
          <w:szCs w:val="20"/>
          <w:lang w:val="en-US" w:eastAsia="uk-UA"/>
        </w:rPr>
        <w:t>2) Звіт керівництва включає достовірне та об'єктивне подання інформації про розвиток і здійснення господарської діяльності та стан ПРИВАТНОГО АКЦІОНЕРНОГО ТОВАРИСТВА "МИХАЙЛІВСЬКИЙ РАЙАГРОПОСТАЧ" і юридичних осіб, які перебувають під його контролем, у рамках консолідованої звітності разом з описом основних ризиків та невизначеностей, з якими стикається у своїй господарській діяльності Товариство.</w:t>
      </w:r>
    </w:p>
    <w:p w:rsidR="00F067CD" w:rsidRDefault="00F067CD">
      <w:pPr>
        <w:sectPr w:rsidR="00F067CD" w:rsidSect="00F067CD">
          <w:pgSz w:w="11906" w:h="16838"/>
          <w:pgMar w:top="363" w:right="567" w:bottom="363" w:left="1417" w:header="709" w:footer="709" w:gutter="0"/>
          <w:cols w:space="708"/>
          <w:docGrid w:linePitch="360"/>
        </w:sectPr>
      </w:pPr>
    </w:p>
    <w:p w:rsidR="00F067CD" w:rsidRPr="00F067CD" w:rsidRDefault="00F067CD" w:rsidP="00F067CD">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F067CD">
        <w:rPr>
          <w:rFonts w:ascii="Times New Roman" w:eastAsia="Times New Roman" w:hAnsi="Times New Roman" w:cs="Times New Roman"/>
          <w:b/>
          <w:bCs/>
          <w:color w:val="000000"/>
          <w:sz w:val="26"/>
          <w:szCs w:val="26"/>
          <w:lang w:val="en-US" w:eastAsia="uk-UA"/>
        </w:rPr>
        <w:lastRenderedPageBreak/>
        <w:t>XIX</w:t>
      </w:r>
      <w:r w:rsidRPr="00F067CD">
        <w:rPr>
          <w:rFonts w:ascii="Times New Roman" w:eastAsia="Times New Roman" w:hAnsi="Times New Roman" w:cs="Times New Roman"/>
          <w:b/>
          <w:bCs/>
          <w:color w:val="000000"/>
          <w:sz w:val="26"/>
          <w:szCs w:val="26"/>
          <w:lang w:eastAsia="uk-UA"/>
        </w:rPr>
        <w:t xml:space="preserve">. </w:t>
      </w:r>
      <w:r w:rsidRPr="00F067CD">
        <w:rPr>
          <w:rFonts w:ascii="Times New Roman" w:eastAsia="Times New Roman" w:hAnsi="Times New Roman" w:cs="Times New Roman"/>
          <w:b/>
          <w:bCs/>
          <w:color w:val="000000"/>
          <w:sz w:val="26"/>
          <w:szCs w:val="26"/>
          <w:lang w:val="uk-UA" w:eastAsia="uk-UA"/>
        </w:rPr>
        <w:t xml:space="preserve">Відомості щодо особливої інформації та інформації про іпотечні цінні папери, </w:t>
      </w:r>
      <w:r w:rsidRPr="00F067CD">
        <w:rPr>
          <w:rFonts w:ascii="Times New Roman" w:eastAsia="Times New Roman" w:hAnsi="Times New Roman" w:cs="Times New Roman"/>
          <w:b/>
          <w:bCs/>
          <w:color w:val="000000"/>
          <w:sz w:val="26"/>
          <w:szCs w:val="26"/>
          <w:lang w:val="uk-UA" w:eastAsia="uk-UA"/>
        </w:rPr>
        <w:br/>
        <w:t xml:space="preserve">                   що виникала протягом періоду</w:t>
      </w:r>
    </w:p>
    <w:p w:rsidR="00F067CD" w:rsidRPr="00F067CD" w:rsidRDefault="00F067CD" w:rsidP="00F067CD">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F067CD" w:rsidRPr="00F067CD" w:rsidTr="006822A6">
        <w:tc>
          <w:tcPr>
            <w:tcW w:w="1456"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ind w:left="180" w:hanging="180"/>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bCs/>
                <w:sz w:val="20"/>
                <w:szCs w:val="20"/>
                <w:lang w:val="uk-UA"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F067CD" w:rsidRPr="00F067CD" w:rsidRDefault="00F067CD" w:rsidP="00F067CD">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F067CD">
              <w:rPr>
                <w:rFonts w:ascii="Times New Roman" w:eastAsia="Times New Roman" w:hAnsi="Times New Roman" w:cs="Times New Roman"/>
                <w:b/>
                <w:color w:val="000000"/>
                <w:sz w:val="20"/>
                <w:szCs w:val="20"/>
                <w:lang w:val="uk-UA"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bCs/>
                <w:sz w:val="20"/>
                <w:szCs w:val="20"/>
                <w:lang w:val="uk-UA" w:eastAsia="uk-UA"/>
              </w:rPr>
              <w:t>Вид інформації</w:t>
            </w:r>
          </w:p>
        </w:tc>
      </w:tr>
      <w:tr w:rsidR="00F067CD" w:rsidRPr="00F067CD" w:rsidTr="006822A6">
        <w:tc>
          <w:tcPr>
            <w:tcW w:w="1456"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ind w:left="180" w:hanging="180"/>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bCs/>
                <w:sz w:val="20"/>
                <w:szCs w:val="20"/>
                <w:lang w:val="uk-UA"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bCs/>
                <w:sz w:val="20"/>
                <w:szCs w:val="20"/>
                <w:lang w:val="uk-UA"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jc w:val="center"/>
              <w:rPr>
                <w:rFonts w:ascii="Times New Roman" w:eastAsia="Times New Roman" w:hAnsi="Times New Roman" w:cs="Times New Roman"/>
                <w:b/>
                <w:bCs/>
                <w:sz w:val="20"/>
                <w:szCs w:val="20"/>
                <w:lang w:val="uk-UA" w:eastAsia="uk-UA"/>
              </w:rPr>
            </w:pPr>
            <w:r w:rsidRPr="00F067CD">
              <w:rPr>
                <w:rFonts w:ascii="Times New Roman" w:eastAsia="Times New Roman" w:hAnsi="Times New Roman" w:cs="Times New Roman"/>
                <w:b/>
                <w:bCs/>
                <w:sz w:val="20"/>
                <w:szCs w:val="20"/>
                <w:lang w:val="uk-UA" w:eastAsia="uk-UA"/>
              </w:rPr>
              <w:t>3</w:t>
            </w:r>
          </w:p>
        </w:tc>
      </w:tr>
      <w:tr w:rsidR="00F067CD" w:rsidRPr="00F067CD" w:rsidTr="006822A6">
        <w:tc>
          <w:tcPr>
            <w:tcW w:w="1456"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ind w:left="180" w:hanging="180"/>
              <w:jc w:val="center"/>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21.04.2020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 xml:space="preserve">Відомості про зміну складу посадових осіб емітента                                                                                                                                                                                                            </w:t>
            </w:r>
          </w:p>
        </w:tc>
      </w:tr>
      <w:tr w:rsidR="00F067CD" w:rsidRPr="00F067CD" w:rsidTr="006822A6">
        <w:tc>
          <w:tcPr>
            <w:tcW w:w="1456"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ind w:left="180" w:hanging="180"/>
              <w:jc w:val="center"/>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21.04.2020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F067CD" w:rsidRPr="00F067CD" w:rsidRDefault="00F067CD" w:rsidP="00F067CD">
            <w:pPr>
              <w:spacing w:after="0" w:line="240" w:lineRule="auto"/>
              <w:jc w:val="center"/>
              <w:rPr>
                <w:rFonts w:ascii="Times New Roman" w:eastAsia="Times New Roman" w:hAnsi="Times New Roman" w:cs="Times New Roman"/>
                <w:bCs/>
                <w:sz w:val="20"/>
                <w:szCs w:val="20"/>
                <w:lang w:val="uk-UA" w:eastAsia="uk-UA"/>
              </w:rPr>
            </w:pPr>
            <w:r w:rsidRPr="00F067CD">
              <w:rPr>
                <w:rFonts w:ascii="Times New Roman" w:eastAsia="Times New Roman" w:hAnsi="Times New Roman" w:cs="Times New Roman"/>
                <w:bCs/>
                <w:sz w:val="20"/>
                <w:szCs w:val="20"/>
                <w:lang w:val="uk-UA" w:eastAsia="uk-UA"/>
              </w:rPr>
              <w:t xml:space="preserve">Відомості про прийняття рішення про попереднє надання згоди на вчинення значних правочинів                                                                                                                                                                    </w:t>
            </w:r>
          </w:p>
        </w:tc>
      </w:tr>
    </w:tbl>
    <w:p w:rsidR="00F067CD" w:rsidRPr="00F067CD" w:rsidRDefault="00F067CD" w:rsidP="00F067CD">
      <w:pPr>
        <w:spacing w:after="0" w:line="240" w:lineRule="auto"/>
        <w:rPr>
          <w:rFonts w:ascii="Times New Roman" w:eastAsia="Times New Roman" w:hAnsi="Times New Roman" w:cs="Times New Roman"/>
          <w:sz w:val="24"/>
          <w:szCs w:val="24"/>
          <w:lang w:val="uk-UA" w:eastAsia="uk-UA"/>
        </w:rPr>
      </w:pPr>
    </w:p>
    <w:p w:rsidR="00B715D6" w:rsidRDefault="00B715D6"/>
    <w:sectPr w:rsidR="00B715D6" w:rsidSect="00F067CD">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385">
    <w:altName w:val="Times New Roman"/>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7CD"/>
    <w:rsid w:val="00127FCB"/>
    <w:rsid w:val="00B715D6"/>
    <w:rsid w:val="00F06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67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67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83</Pages>
  <Words>26160</Words>
  <Characters>149118</Characters>
  <Application>Microsoft Office Word</Application>
  <DocSecurity>0</DocSecurity>
  <Lines>1242</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Vasylenko</dc:creator>
  <cp:lastModifiedBy>Andrey Vasylenko</cp:lastModifiedBy>
  <cp:revision>2</cp:revision>
  <dcterms:created xsi:type="dcterms:W3CDTF">2021-04-28T16:03:00Z</dcterms:created>
  <dcterms:modified xsi:type="dcterms:W3CDTF">2021-04-28T16:03:00Z</dcterms:modified>
</cp:coreProperties>
</file>